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567A" w14:textId="5CF7A95D" w:rsidR="00277CE1" w:rsidRPr="00997070" w:rsidRDefault="00ED6CF4" w:rsidP="00997070">
      <w:pPr>
        <w:pStyle w:val="Tytu"/>
        <w:jc w:val="right"/>
        <w:rPr>
          <w:rFonts w:asciiTheme="minorHAnsi" w:hAnsiTheme="minorHAnsi" w:cstheme="minorHAnsi"/>
          <w:b/>
          <w:sz w:val="20"/>
        </w:rPr>
      </w:pPr>
      <w:r w:rsidRPr="00997070">
        <w:rPr>
          <w:rFonts w:asciiTheme="minorHAnsi" w:hAnsiTheme="minorHAnsi" w:cstheme="minorHAnsi"/>
          <w:b/>
          <w:sz w:val="20"/>
        </w:rPr>
        <w:t xml:space="preserve">Załącznik Nr </w:t>
      </w:r>
      <w:r w:rsidR="00997070">
        <w:rPr>
          <w:rFonts w:asciiTheme="minorHAnsi" w:hAnsiTheme="minorHAnsi" w:cstheme="minorHAnsi"/>
          <w:b/>
          <w:sz w:val="20"/>
        </w:rPr>
        <w:t>2</w:t>
      </w:r>
    </w:p>
    <w:p w14:paraId="4FB5EA39" w14:textId="77777777" w:rsidR="00277CE1" w:rsidRPr="008462E1" w:rsidRDefault="00277CE1">
      <w:pPr>
        <w:pStyle w:val="Tytu"/>
        <w:jc w:val="left"/>
        <w:rPr>
          <w:rFonts w:asciiTheme="minorHAnsi" w:hAnsiTheme="minorHAnsi" w:cstheme="minorHAnsi"/>
          <w:bCs/>
          <w:sz w:val="28"/>
        </w:rPr>
      </w:pPr>
    </w:p>
    <w:p w14:paraId="10E772B0" w14:textId="77777777" w:rsidR="00277CE1" w:rsidRPr="008462E1" w:rsidRDefault="00ED6CF4">
      <w:pPr>
        <w:pStyle w:val="Tytu"/>
        <w:rPr>
          <w:rFonts w:asciiTheme="minorHAnsi" w:hAnsiTheme="minorHAnsi" w:cstheme="minorHAnsi"/>
          <w:b/>
          <w:sz w:val="28"/>
        </w:rPr>
      </w:pPr>
      <w:r w:rsidRPr="008462E1">
        <w:rPr>
          <w:rFonts w:asciiTheme="minorHAnsi" w:hAnsiTheme="minorHAnsi" w:cstheme="minorHAnsi"/>
          <w:b/>
          <w:sz w:val="28"/>
        </w:rPr>
        <w:t>WYKAZ  SPRZĘTU I APARATURY  MEDYCZNEJ</w:t>
      </w:r>
    </w:p>
    <w:p w14:paraId="1A278595" w14:textId="77777777" w:rsidR="00277CE1" w:rsidRPr="008462E1" w:rsidRDefault="00ED6CF4">
      <w:pPr>
        <w:pStyle w:val="Tytu"/>
        <w:rPr>
          <w:rFonts w:asciiTheme="minorHAnsi" w:hAnsiTheme="minorHAnsi" w:cstheme="minorHAnsi"/>
          <w:b/>
          <w:sz w:val="28"/>
        </w:rPr>
      </w:pPr>
      <w:r w:rsidRPr="008462E1">
        <w:rPr>
          <w:rFonts w:asciiTheme="minorHAnsi" w:hAnsiTheme="minorHAnsi" w:cstheme="minorHAnsi"/>
          <w:b/>
          <w:sz w:val="28"/>
        </w:rPr>
        <w:t>Specjalistycznego Zespołu Opieki Zdrowotnej  w Jarosławiu</w:t>
      </w:r>
    </w:p>
    <w:p w14:paraId="793C6F14" w14:textId="77777777" w:rsidR="00277CE1" w:rsidRPr="008462E1" w:rsidRDefault="00ED6CF4">
      <w:pPr>
        <w:pStyle w:val="Tytu"/>
        <w:rPr>
          <w:rFonts w:asciiTheme="minorHAnsi" w:hAnsiTheme="minorHAnsi" w:cstheme="minorHAnsi"/>
          <w:b/>
          <w:sz w:val="28"/>
        </w:rPr>
      </w:pPr>
      <w:r w:rsidRPr="008462E1">
        <w:rPr>
          <w:rFonts w:asciiTheme="minorHAnsi" w:hAnsiTheme="minorHAnsi" w:cstheme="minorHAnsi"/>
          <w:b/>
          <w:sz w:val="28"/>
        </w:rPr>
        <w:t>Stałej obsługi technicznej sprzętu i urządzeń medycznych</w:t>
      </w:r>
    </w:p>
    <w:p w14:paraId="1E7E5D2F" w14:textId="6EF6C50E" w:rsidR="00277CE1" w:rsidRPr="008462E1" w:rsidRDefault="00ED6CF4">
      <w:pPr>
        <w:pStyle w:val="Tytu"/>
        <w:rPr>
          <w:rFonts w:asciiTheme="minorHAnsi" w:hAnsiTheme="minorHAnsi" w:cstheme="minorHAnsi"/>
          <w:b/>
          <w:sz w:val="28"/>
        </w:rPr>
      </w:pPr>
      <w:r w:rsidRPr="008462E1">
        <w:rPr>
          <w:rFonts w:asciiTheme="minorHAnsi" w:hAnsiTheme="minorHAnsi" w:cstheme="minorHAnsi"/>
          <w:b/>
          <w:sz w:val="28"/>
        </w:rPr>
        <w:t>Naprawa sprzętu i urządzeń medycznych w roku 2026-2027</w:t>
      </w:r>
      <w:r w:rsidR="00304F3D">
        <w:rPr>
          <w:rFonts w:asciiTheme="minorHAnsi" w:hAnsiTheme="minorHAnsi" w:cstheme="minorHAnsi"/>
          <w:b/>
          <w:sz w:val="28"/>
        </w:rPr>
        <w:t xml:space="preserve"> </w:t>
      </w:r>
      <w:r w:rsidR="00960773" w:rsidRPr="008462E1">
        <w:rPr>
          <w:rFonts w:asciiTheme="minorHAnsi" w:hAnsiTheme="minorHAnsi" w:cstheme="minorHAnsi"/>
          <w:b/>
          <w:sz w:val="28"/>
        </w:rPr>
        <w:t>r.</w:t>
      </w:r>
    </w:p>
    <w:p w14:paraId="70C9A4EB" w14:textId="77777777" w:rsidR="00277CE1" w:rsidRPr="008462E1" w:rsidRDefault="00277CE1">
      <w:pPr>
        <w:pStyle w:val="Tytu"/>
        <w:rPr>
          <w:rFonts w:asciiTheme="minorHAnsi" w:hAnsiTheme="minorHAnsi" w:cstheme="minorHAnsi"/>
        </w:rPr>
      </w:pPr>
    </w:p>
    <w:tbl>
      <w:tblPr>
        <w:tblW w:w="0" w:type="auto"/>
        <w:tblInd w:w="-30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3363"/>
        <w:gridCol w:w="2260"/>
        <w:gridCol w:w="1993"/>
        <w:gridCol w:w="2105"/>
      </w:tblGrid>
      <w:tr w:rsidR="00277CE1" w:rsidRPr="008462E1" w14:paraId="1F6A9D19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  <w:vAlign w:val="center"/>
          </w:tcPr>
          <w:p w14:paraId="02C8CB34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proofErr w:type="spellStart"/>
            <w:r w:rsidRPr="008462E1">
              <w:rPr>
                <w:rFonts w:asciiTheme="minorHAnsi" w:hAnsiTheme="minorHAnsi" w:cstheme="minorHAnsi"/>
                <w:b/>
              </w:rPr>
              <w:t>Lp</w:t>
            </w:r>
            <w:proofErr w:type="spellEnd"/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  <w:vAlign w:val="center"/>
          </w:tcPr>
          <w:p w14:paraId="6C2838DE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Nazwa urządzenia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  <w:vAlign w:val="center"/>
          </w:tcPr>
          <w:p w14:paraId="5E1A9895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Oddział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  <w:vAlign w:val="center"/>
          </w:tcPr>
          <w:p w14:paraId="3D5C6751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Rok produkcji</w:t>
            </w:r>
          </w:p>
          <w:p w14:paraId="1CF46A71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  <w:vAlign w:val="center"/>
          </w:tcPr>
          <w:p w14:paraId="67A4269F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Okresy przeglądów</w:t>
            </w:r>
          </w:p>
        </w:tc>
      </w:tr>
      <w:tr w:rsidR="00277CE1" w:rsidRPr="008462E1" w14:paraId="19E97F12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8197ACF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4892FEA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E00003E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1163B5D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CF04DE8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7</w:t>
            </w:r>
          </w:p>
        </w:tc>
      </w:tr>
      <w:tr w:rsidR="00277CE1" w:rsidRPr="008462E1" w14:paraId="77944FA1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DBC9B73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7A45050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Elektrokardiograf </w:t>
            </w:r>
            <w:proofErr w:type="spellStart"/>
            <w:r w:rsidRPr="008462E1">
              <w:rPr>
                <w:rFonts w:asciiTheme="minorHAnsi" w:hAnsiTheme="minorHAnsi" w:cstheme="minorHAnsi"/>
              </w:rPr>
              <w:t>Mr</w:t>
            </w:r>
            <w:proofErr w:type="spellEnd"/>
            <w:r w:rsidRPr="008462E1">
              <w:rPr>
                <w:rFonts w:asciiTheme="minorHAnsi" w:hAnsiTheme="minorHAnsi" w:cstheme="minorHAnsi"/>
              </w:rPr>
              <w:t xml:space="preserve"> SILVER </w:t>
            </w:r>
          </w:p>
          <w:p w14:paraId="35A9D61E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Nr  fabr.96/08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F881A8F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Izba Przyjęć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36FBBBD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2008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08208B1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128FB060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FBFD1D2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CE1225B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8462E1">
              <w:rPr>
                <w:rFonts w:asciiTheme="minorHAnsi" w:hAnsiTheme="minorHAnsi" w:cstheme="minorHAnsi"/>
                <w:lang w:val="en-US"/>
              </w:rPr>
              <w:t>Defibrylator</w:t>
            </w:r>
            <w:proofErr w:type="spellEnd"/>
            <w:r w:rsidRPr="008462E1">
              <w:rPr>
                <w:rFonts w:asciiTheme="minorHAnsi" w:hAnsiTheme="minorHAnsi" w:cstheme="minorHAnsi"/>
                <w:lang w:val="en-US"/>
              </w:rPr>
              <w:t xml:space="preserve">  ZOLL-AED- PLUS</w:t>
            </w:r>
          </w:p>
          <w:p w14:paraId="73EFD852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  <w:lang w:val="en-US"/>
              </w:rPr>
            </w:pPr>
            <w:r w:rsidRPr="008462E1">
              <w:rPr>
                <w:rFonts w:asciiTheme="minorHAnsi" w:hAnsiTheme="minorHAnsi" w:cstheme="minorHAnsi"/>
                <w:lang w:val="en-US"/>
              </w:rPr>
              <w:t xml:space="preserve">Nr </w:t>
            </w:r>
            <w:proofErr w:type="spellStart"/>
            <w:r w:rsidRPr="008462E1">
              <w:rPr>
                <w:rFonts w:asciiTheme="minorHAnsi" w:hAnsiTheme="minorHAnsi" w:cstheme="minorHAnsi"/>
                <w:lang w:val="en-US"/>
              </w:rPr>
              <w:t>fabr</w:t>
            </w:r>
            <w:proofErr w:type="spellEnd"/>
            <w:r w:rsidRPr="008462E1">
              <w:rPr>
                <w:rFonts w:asciiTheme="minorHAnsi" w:hAnsiTheme="minorHAnsi" w:cstheme="minorHAnsi"/>
                <w:lang w:val="en-US"/>
              </w:rPr>
              <w:t xml:space="preserve"> X07B107641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34AA4C5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19FF174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2007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FFEF1D1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16BB4217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D6E175C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382FF02" w14:textId="77777777" w:rsidR="00277CE1" w:rsidRPr="008462E1" w:rsidRDefault="00277CE1">
            <w:pPr>
              <w:pStyle w:val="Tytu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37DE0B9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Oddział Psychogeriatryczny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F22C964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494ACF0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</w:tr>
      <w:tr w:rsidR="00277CE1" w:rsidRPr="008462E1" w14:paraId="7980A760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8E32A19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DD2CE56" w14:textId="354F1D84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Elektroka</w:t>
            </w:r>
            <w:r w:rsidR="00C519C7" w:rsidRPr="008462E1">
              <w:rPr>
                <w:rFonts w:asciiTheme="minorHAnsi" w:hAnsiTheme="minorHAnsi" w:cstheme="minorHAnsi"/>
              </w:rPr>
              <w:t>r</w:t>
            </w:r>
            <w:r w:rsidRPr="008462E1">
              <w:rPr>
                <w:rFonts w:asciiTheme="minorHAnsi" w:hAnsiTheme="minorHAnsi" w:cstheme="minorHAnsi"/>
              </w:rPr>
              <w:t>diograf M17 70A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B427723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FE12E8B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CC34025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2E29331F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7A20935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E480F7D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Pompa infuzyjna ASCOR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D873B6D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7FF98BE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2003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3938A30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6 miesięcy</w:t>
            </w:r>
          </w:p>
        </w:tc>
      </w:tr>
      <w:tr w:rsidR="00277CE1" w:rsidRPr="008462E1" w14:paraId="4024006E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D9B0460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F03C818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Pompa infuzyjna DUET 20/50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F2005E2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A8E5550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2001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16BD055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6 miesięcy</w:t>
            </w:r>
          </w:p>
        </w:tc>
      </w:tr>
      <w:tr w:rsidR="00277CE1" w:rsidRPr="008462E1" w14:paraId="5DFCC149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031549A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5a.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F876D37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Przyrząd ssący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975A594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15E0D5C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0336028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6 miesięcy</w:t>
            </w:r>
          </w:p>
        </w:tc>
      </w:tr>
      <w:tr w:rsidR="00277CE1" w:rsidRPr="008462E1" w14:paraId="575A000C" w14:textId="77777777">
        <w:trPr>
          <w:trHeight w:val="776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48FF6CB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1FBAB73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Podnośnik Elektryczny LIMAK</w:t>
            </w:r>
          </w:p>
          <w:p w14:paraId="0EED5597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nr. </w:t>
            </w:r>
            <w:proofErr w:type="spellStart"/>
            <w:r w:rsidRPr="008462E1">
              <w:rPr>
                <w:rFonts w:asciiTheme="minorHAnsi" w:hAnsiTheme="minorHAnsi" w:cstheme="minorHAnsi"/>
              </w:rPr>
              <w:t>fabr</w:t>
            </w:r>
            <w:proofErr w:type="spellEnd"/>
            <w:r w:rsidRPr="008462E1">
              <w:rPr>
                <w:rFonts w:asciiTheme="minorHAnsi" w:hAnsiTheme="minorHAnsi" w:cstheme="minorHAnsi"/>
              </w:rPr>
              <w:t>. 281348-01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1F92A2B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ED382D3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2013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34E8BE7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6 miesięcy</w:t>
            </w:r>
          </w:p>
        </w:tc>
      </w:tr>
      <w:tr w:rsidR="00277CE1" w:rsidRPr="008462E1" w14:paraId="160F0BCA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2C0B21D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57DCFA3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Fotel kąpielowy </w:t>
            </w:r>
            <w:proofErr w:type="spellStart"/>
            <w:r w:rsidRPr="008462E1">
              <w:rPr>
                <w:rFonts w:asciiTheme="minorHAnsi" w:hAnsiTheme="minorHAnsi" w:cstheme="minorHAnsi"/>
              </w:rPr>
              <w:t>Cavendo</w:t>
            </w:r>
            <w:proofErr w:type="spellEnd"/>
          </w:p>
          <w:p w14:paraId="66937688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Nr. </w:t>
            </w:r>
            <w:proofErr w:type="spellStart"/>
            <w:r w:rsidRPr="008462E1">
              <w:rPr>
                <w:rFonts w:asciiTheme="minorHAnsi" w:hAnsiTheme="minorHAnsi" w:cstheme="minorHAnsi"/>
              </w:rPr>
              <w:t>fabr</w:t>
            </w:r>
            <w:proofErr w:type="spellEnd"/>
            <w:r w:rsidRPr="008462E1">
              <w:rPr>
                <w:rFonts w:asciiTheme="minorHAnsi" w:hAnsiTheme="minorHAnsi" w:cstheme="minorHAnsi"/>
              </w:rPr>
              <w:t>.. 1401000120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23722D6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8404701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2013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4F0D458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6 miesięcy</w:t>
            </w:r>
          </w:p>
        </w:tc>
      </w:tr>
      <w:tr w:rsidR="00277CE1" w:rsidRPr="008462E1" w14:paraId="759443AA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A43F35D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BDC0C5A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Fotel kąpielowy </w:t>
            </w:r>
            <w:proofErr w:type="spellStart"/>
            <w:r w:rsidRPr="008462E1">
              <w:rPr>
                <w:rFonts w:asciiTheme="minorHAnsi" w:hAnsiTheme="minorHAnsi" w:cstheme="minorHAnsi"/>
              </w:rPr>
              <w:t>Cavendo</w:t>
            </w:r>
            <w:proofErr w:type="spellEnd"/>
          </w:p>
          <w:p w14:paraId="43D2C32B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Nr. </w:t>
            </w:r>
            <w:proofErr w:type="spellStart"/>
            <w:r w:rsidRPr="008462E1">
              <w:rPr>
                <w:rFonts w:asciiTheme="minorHAnsi" w:hAnsiTheme="minorHAnsi" w:cstheme="minorHAnsi"/>
              </w:rPr>
              <w:t>fabr</w:t>
            </w:r>
            <w:proofErr w:type="spellEnd"/>
            <w:r w:rsidRPr="008462E1">
              <w:rPr>
                <w:rFonts w:asciiTheme="minorHAnsi" w:hAnsiTheme="minorHAnsi" w:cstheme="minorHAnsi"/>
              </w:rPr>
              <w:t>.. 1401000148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79626CF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65B930A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2013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224B72F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6 miesięcy</w:t>
            </w:r>
          </w:p>
        </w:tc>
      </w:tr>
      <w:tr w:rsidR="00277CE1" w:rsidRPr="008462E1" w14:paraId="46E2633C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3F4B66F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E07ACE5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Podnośnik pacjenta Maxi </w:t>
            </w:r>
            <w:proofErr w:type="spellStart"/>
            <w:r w:rsidRPr="008462E1">
              <w:rPr>
                <w:rFonts w:asciiTheme="minorHAnsi" w:hAnsiTheme="minorHAnsi" w:cstheme="minorHAnsi"/>
              </w:rPr>
              <w:t>Move</w:t>
            </w:r>
            <w:proofErr w:type="spellEnd"/>
            <w:r w:rsidRPr="008462E1">
              <w:rPr>
                <w:rFonts w:asciiTheme="minorHAnsi" w:hAnsiTheme="minorHAnsi" w:cstheme="minorHAnsi"/>
              </w:rPr>
              <w:t xml:space="preserve"> 300013719 KMCSXN-D-12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780AE99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EB70284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DE8611D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</w:tr>
      <w:tr w:rsidR="00277CE1" w:rsidRPr="008462E1" w14:paraId="0F789FCE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605DC7F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9E8DCF6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Aparat do mierzenia ciśnienia SPOT – 42NTB-EZ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571A7B3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43B722C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2013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797A3ED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7F0D6A13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1975A1C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668A775" w14:textId="77777777" w:rsidR="00277CE1" w:rsidRPr="008462E1" w:rsidRDefault="00277CE1">
            <w:pPr>
              <w:pStyle w:val="Tytu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7ED11B1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Pracownia EW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CCC7324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A69FCA0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</w:tr>
      <w:tr w:rsidR="00277CE1" w:rsidRPr="008462E1" w14:paraId="0FFF4397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0AB66F2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A991820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Kardiomonitor MEC 1200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E3F3EAB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B54050E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2011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152C93E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356F9B5F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ED0B944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860557F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Defibrylator M. 1 7228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2BCC346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E9C41F9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1999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B9BDCBA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255CBEBC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5A85026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51783F7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Aparat do </w:t>
            </w:r>
            <w:proofErr w:type="spellStart"/>
            <w:r w:rsidRPr="008462E1">
              <w:rPr>
                <w:rFonts w:asciiTheme="minorHAnsi" w:hAnsiTheme="minorHAnsi" w:cstheme="minorHAnsi"/>
              </w:rPr>
              <w:t>terapi</w:t>
            </w:r>
            <w:proofErr w:type="spellEnd"/>
            <w:r w:rsidRPr="008462E1">
              <w:rPr>
                <w:rFonts w:asciiTheme="minorHAnsi" w:hAnsiTheme="minorHAnsi" w:cstheme="minorHAnsi"/>
              </w:rPr>
              <w:t xml:space="preserve">  elektrowstrząs. THYMATRON  nr </w:t>
            </w:r>
            <w:proofErr w:type="spellStart"/>
            <w:r w:rsidRPr="008462E1">
              <w:rPr>
                <w:rFonts w:asciiTheme="minorHAnsi" w:hAnsiTheme="minorHAnsi" w:cstheme="minorHAnsi"/>
              </w:rPr>
              <w:t>fabr</w:t>
            </w:r>
            <w:proofErr w:type="spellEnd"/>
            <w:r w:rsidRPr="008462E1">
              <w:rPr>
                <w:rFonts w:asciiTheme="minorHAnsi" w:hAnsiTheme="minorHAnsi" w:cstheme="minorHAnsi"/>
              </w:rPr>
              <w:t>. 41571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22E837B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D76DD1F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2007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40DED7E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6FD57EAD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20E0278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E819D12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Pompa infuzyjna ASCOR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D738F88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5564600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1997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9C82F90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6 miesięcy</w:t>
            </w:r>
          </w:p>
        </w:tc>
      </w:tr>
      <w:tr w:rsidR="00277CE1" w:rsidRPr="008462E1" w14:paraId="6A1FB787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C69AB1B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CD6192E" w14:textId="77777777" w:rsidR="00277CE1" w:rsidRPr="008462E1" w:rsidRDefault="00277CE1">
            <w:pPr>
              <w:pStyle w:val="Tytu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C90C29E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  <w:bCs/>
              </w:rPr>
            </w:pPr>
            <w:r w:rsidRPr="008462E1">
              <w:rPr>
                <w:rFonts w:asciiTheme="minorHAnsi" w:hAnsiTheme="minorHAnsi" w:cstheme="minorHAnsi"/>
                <w:b/>
                <w:bCs/>
              </w:rPr>
              <w:t>Pracownia EKG, EEG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886F71F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CC3444A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</w:tr>
      <w:tr w:rsidR="00277CE1" w:rsidRPr="008462E1" w14:paraId="7D025AE4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DD09E91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760096D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Elektrokardiograf  ASCARD A-4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A5671E4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  <w:bCs/>
              </w:rPr>
            </w:pPr>
            <w:r w:rsidRPr="008462E1">
              <w:rPr>
                <w:rFonts w:asciiTheme="minorHAnsi" w:hAnsiTheme="minorHAnsi" w:cstheme="minorHAnsi"/>
                <w:b/>
                <w:bCs/>
              </w:rPr>
              <w:t>Pracownia EKG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15C02C1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2000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1E29887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37BA3E71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E65D397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15a.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3731DF4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8462E1">
              <w:rPr>
                <w:rFonts w:asciiTheme="minorHAnsi" w:hAnsiTheme="minorHAnsi" w:cstheme="minorHAnsi"/>
              </w:rPr>
              <w:t>Elektrocencefalograf</w:t>
            </w:r>
            <w:proofErr w:type="spellEnd"/>
            <w:r w:rsidRPr="008462E1">
              <w:rPr>
                <w:rFonts w:asciiTheme="minorHAnsi" w:hAnsiTheme="minorHAnsi" w:cstheme="minorHAnsi"/>
              </w:rPr>
              <w:t xml:space="preserve">  DIGI, TRACK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250C1CD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Pracownia EEG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F27BD1A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2018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28E4A03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6 miesiące</w:t>
            </w:r>
          </w:p>
        </w:tc>
      </w:tr>
      <w:tr w:rsidR="00277CE1" w:rsidRPr="008462E1" w14:paraId="72905D75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EFA375C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02ABB1B" w14:textId="77777777" w:rsidR="00277CE1" w:rsidRPr="008462E1" w:rsidRDefault="00277CE1">
            <w:pPr>
              <w:pStyle w:val="Tytu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258F038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Laboratorium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9048663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DA448FA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</w:tr>
      <w:tr w:rsidR="00277CE1" w:rsidRPr="008462E1" w14:paraId="19F9800E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75E4C03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796E854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Wirówka stołowa MPW-350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35BC52B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2A7D69E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2000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BE136A0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4E57F68E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3B24A18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17.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9D12641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Wirówka stołowa MPW-350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7B5538C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252E3B8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2000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0F6FD15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767B04F2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F9A7D08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18.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4BB4E69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Mikroskop PZO W-</w:t>
            </w:r>
            <w:proofErr w:type="spellStart"/>
            <w:r w:rsidRPr="008462E1">
              <w:rPr>
                <w:rFonts w:asciiTheme="minorHAnsi" w:hAnsiTheme="minorHAnsi" w:cstheme="minorHAnsi"/>
              </w:rPr>
              <w:t>wa</w:t>
            </w:r>
            <w:proofErr w:type="spellEnd"/>
          </w:p>
          <w:p w14:paraId="20BBD5F5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Nr </w:t>
            </w:r>
            <w:proofErr w:type="spellStart"/>
            <w:r w:rsidRPr="008462E1">
              <w:rPr>
                <w:rFonts w:asciiTheme="minorHAnsi" w:hAnsiTheme="minorHAnsi" w:cstheme="minorHAnsi"/>
              </w:rPr>
              <w:t>fabr</w:t>
            </w:r>
            <w:proofErr w:type="spellEnd"/>
            <w:r w:rsidRPr="008462E1">
              <w:rPr>
                <w:rFonts w:asciiTheme="minorHAnsi" w:hAnsiTheme="minorHAnsi" w:cstheme="minorHAnsi"/>
              </w:rPr>
              <w:t>. 27373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10BDA3D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EC045E1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1991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1459BE8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452AFF7F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879A6CE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E012672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Mikroskop Olympus CH-2 </w:t>
            </w:r>
          </w:p>
          <w:p w14:paraId="2D2CB5B0" w14:textId="77777777" w:rsidR="00277CE1" w:rsidRPr="008462E1" w:rsidRDefault="00ED6CF4">
            <w:pPr>
              <w:pStyle w:val="Tytu"/>
              <w:jc w:val="left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 xml:space="preserve">Nr </w:t>
            </w:r>
            <w:proofErr w:type="spellStart"/>
            <w:r w:rsidRPr="008462E1">
              <w:rPr>
                <w:rFonts w:asciiTheme="minorHAnsi" w:hAnsiTheme="minorHAnsi" w:cstheme="minorHAnsi"/>
              </w:rPr>
              <w:t>fabr</w:t>
            </w:r>
            <w:proofErr w:type="spellEnd"/>
            <w:r w:rsidRPr="008462E1">
              <w:rPr>
                <w:rFonts w:asciiTheme="minorHAnsi" w:hAnsiTheme="minorHAnsi" w:cstheme="minorHAnsi"/>
              </w:rPr>
              <w:t>. 500209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742E559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C655AF4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1996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75F1163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</w:rPr>
            </w:pPr>
            <w:r w:rsidRPr="008462E1">
              <w:rPr>
                <w:rFonts w:asciiTheme="minorHAnsi" w:hAnsiTheme="minorHAnsi" w:cstheme="minorHAnsi"/>
              </w:rPr>
              <w:t>co 3 miesiące</w:t>
            </w:r>
          </w:p>
        </w:tc>
      </w:tr>
      <w:tr w:rsidR="00277CE1" w:rsidRPr="008462E1" w14:paraId="283DE9C5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D9880A2" w14:textId="77777777" w:rsidR="00277CE1" w:rsidRPr="008462E1" w:rsidRDefault="00277CE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E8B83FD" w14:textId="77777777" w:rsidR="00277CE1" w:rsidRPr="008462E1" w:rsidRDefault="00277CE1">
            <w:pPr>
              <w:pStyle w:val="Tytu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9538981" w14:textId="77777777" w:rsidR="00277CE1" w:rsidRPr="008462E1" w:rsidRDefault="00ED6CF4">
            <w:pPr>
              <w:pStyle w:val="Tytu"/>
              <w:rPr>
                <w:rFonts w:asciiTheme="minorHAnsi" w:hAnsiTheme="minorHAnsi" w:cstheme="minorHAnsi"/>
                <w:b/>
              </w:rPr>
            </w:pPr>
            <w:r w:rsidRPr="008462E1">
              <w:rPr>
                <w:rFonts w:asciiTheme="minorHAnsi" w:hAnsiTheme="minorHAnsi" w:cstheme="minorHAnsi"/>
                <w:b/>
              </w:rPr>
              <w:t>Rehabilitacja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4CEF8CD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32B8945" w14:textId="77777777" w:rsidR="00277CE1" w:rsidRPr="008462E1" w:rsidRDefault="00277CE1">
            <w:pPr>
              <w:pStyle w:val="Tytu"/>
              <w:rPr>
                <w:rFonts w:asciiTheme="minorHAnsi" w:hAnsiTheme="minorHAnsi" w:cstheme="minorHAnsi"/>
              </w:rPr>
            </w:pPr>
          </w:p>
        </w:tc>
      </w:tr>
      <w:tr w:rsidR="00277CE1" w:rsidRPr="008462E1" w14:paraId="3015D2C0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A3DEBE7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48FE5BE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Interdynamic</w:t>
            </w:r>
            <w:proofErr w:type="spellEnd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 xml:space="preserve"> ID-4C nr 1300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F6D8848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8121F54" w14:textId="77777777" w:rsidR="00277CE1" w:rsidRPr="008462E1" w:rsidRDefault="00277CE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A48A604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co 3 miesiące</w:t>
            </w:r>
          </w:p>
        </w:tc>
      </w:tr>
      <w:tr w:rsidR="00277CE1" w:rsidRPr="008462E1" w14:paraId="40D9BC90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042EDC9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2A91049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Interdynamic</w:t>
            </w:r>
            <w:proofErr w:type="spellEnd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 xml:space="preserve"> ID-4C nr 28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AE29950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2204EE9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1992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C7FE0A4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co 3 miesiące</w:t>
            </w:r>
          </w:p>
        </w:tc>
      </w:tr>
      <w:tr w:rsidR="00277CE1" w:rsidRPr="008462E1" w14:paraId="0B90FB30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C23A7A4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22.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EE33BC8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Podnośnik hydrauliczny ULTRA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E795593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FD4D439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2001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2DE773B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co 3 miesiące</w:t>
            </w:r>
          </w:p>
        </w:tc>
      </w:tr>
      <w:tr w:rsidR="00277CE1" w:rsidRPr="008462E1" w14:paraId="427259D2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401115D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23.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8040E14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Laser przenośny terapeutyczny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E9CE151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37CC847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2002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51C1C31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co 3 miesiące</w:t>
            </w:r>
          </w:p>
        </w:tc>
      </w:tr>
      <w:tr w:rsidR="00277CE1" w:rsidRPr="008462E1" w14:paraId="66252575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7EC94D9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24.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A170E38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Laser BTL-2000 nr 0202409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1893577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7D4D5C4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2005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B19C19B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co 3 miesiące</w:t>
            </w:r>
          </w:p>
        </w:tc>
      </w:tr>
      <w:tr w:rsidR="00277CE1" w:rsidRPr="008462E1" w14:paraId="2D7C9CDD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A1AE4A7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25.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4C2AAC4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Diatronik</w:t>
            </w:r>
            <w:proofErr w:type="spellEnd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 xml:space="preserve"> DT-7B nr123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B1E01B6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9347B29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1994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D6597C8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co 3 miesiące</w:t>
            </w:r>
          </w:p>
        </w:tc>
      </w:tr>
      <w:tr w:rsidR="00277CE1" w:rsidRPr="008462E1" w14:paraId="04F3875D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09A8F85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26.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480B4DC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Multistymulator</w:t>
            </w:r>
            <w:proofErr w:type="spellEnd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 xml:space="preserve"> ST-16 nr E292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8A74A11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4D14878" w14:textId="77777777" w:rsidR="00277CE1" w:rsidRPr="008462E1" w:rsidRDefault="00277CE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BD5D259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co 3 miesiące</w:t>
            </w:r>
          </w:p>
        </w:tc>
      </w:tr>
      <w:tr w:rsidR="00277CE1" w:rsidRPr="008462E1" w14:paraId="6A6414A2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D9CA4F9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27.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D71A20C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Pulsotronic</w:t>
            </w:r>
            <w:proofErr w:type="spellEnd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 xml:space="preserve">  ST-5D nr294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B628C0A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EA321C4" w14:textId="77777777" w:rsidR="00277CE1" w:rsidRPr="008462E1" w:rsidRDefault="00277CE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35336A4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co 3 miesiące</w:t>
            </w:r>
          </w:p>
        </w:tc>
      </w:tr>
      <w:tr w:rsidR="00277CE1" w:rsidRPr="008462E1" w14:paraId="2E6E68B2" w14:textId="77777777"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C7869A3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28.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2796370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Sonomatic</w:t>
            </w:r>
            <w:proofErr w:type="spellEnd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 xml:space="preserve"> SX-22 nr030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5E895A2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6C12871" w14:textId="77777777" w:rsidR="00277CE1" w:rsidRPr="008462E1" w:rsidRDefault="00277CE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B39408F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co 3 miesiące</w:t>
            </w:r>
          </w:p>
        </w:tc>
      </w:tr>
      <w:tr w:rsidR="00277CE1" w:rsidRPr="008462E1" w14:paraId="557F53E3" w14:textId="77777777">
        <w:trPr>
          <w:trHeight w:val="65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CB337B9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29.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26DA3D9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 xml:space="preserve">Dwukanałowe urządzenie do magnetoterapii – </w:t>
            </w:r>
            <w:proofErr w:type="spellStart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Magner</w:t>
            </w:r>
            <w:proofErr w:type="spellEnd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 xml:space="preserve"> Plus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333AE66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0B64E7B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2015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CED8CD7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 xml:space="preserve">co 3 miesiące            </w:t>
            </w:r>
          </w:p>
          <w:p w14:paraId="0040EAE0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CE1" w:rsidRPr="008462E1" w14:paraId="18880179" w14:textId="77777777">
        <w:trPr>
          <w:trHeight w:val="289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0C2145E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30.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0942767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Wanna do masażu podwodnego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EB8584F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120A9E4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2019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D2250F1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CE1" w:rsidRPr="008462E1" w14:paraId="10F01EB4" w14:textId="77777777">
        <w:trPr>
          <w:trHeight w:val="65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4AD4338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31.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5F88106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Wanna do masażu wirowego kończyn „górnych”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97AC089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5391D43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2018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B2476D9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CE1" w:rsidRPr="008462E1" w14:paraId="49847742" w14:textId="77777777">
        <w:trPr>
          <w:trHeight w:val="601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6D697E2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32.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18DB7A8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Wanna do masażu wirowego kończyn „dolnych”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4CB79DA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D0E8785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2018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171E5AA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CE1" w:rsidRPr="008462E1" w14:paraId="43E1BFA3" w14:textId="77777777">
        <w:trPr>
          <w:trHeight w:val="276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9E00A45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33.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2F6FD78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Podnośnik hydrauliczny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8669691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2AB3ECD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2001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E94F758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CE1" w:rsidRPr="008462E1" w14:paraId="6DC3FEE5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681B3CB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34.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8DB5BF1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Urządzenie do krioterapii</w:t>
            </w:r>
          </w:p>
          <w:p w14:paraId="12632DA8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proofErr w:type="spellStart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Kriopol</w:t>
            </w:r>
            <w:proofErr w:type="spellEnd"/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” R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1DB3850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20C03F8" w14:textId="77777777" w:rsidR="00277CE1" w:rsidRPr="008462E1" w:rsidRDefault="00277C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2010FB2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62A82759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B68BA51" w14:textId="70666276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35.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BC088D3" w14:textId="5F0F9CED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Aparat do elektroterapii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PhysioGo.Lite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ELECTRO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44DC07E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5DEAAAA" w14:textId="4AE5F761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A463691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1FDE2EB5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717932E" w14:textId="5F2ACC08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36.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E761106" w14:textId="17DD0B3E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Aparat do elektroterapii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PhysioGo.Lite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ELECTRO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277C755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826CB8A" w14:textId="754D5AC3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35B47CC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5BA003F1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28044FD" w14:textId="01FFD39A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37.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DE35EE0" w14:textId="5A3F4597" w:rsidR="00A4251A" w:rsidRPr="008462E1" w:rsidRDefault="00A4251A" w:rsidP="00604BE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Aparat do elektroterapii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PhysioGo.Lite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ELECTRO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6BB7D5D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1C4FEEC" w14:textId="3A52D989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D748F08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53871750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D033A8D" w14:textId="5058C260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38.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FE9FB28" w14:textId="4A853DA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Aparat do elektroterapii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PhysioGo.Lite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ELECTRO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E54EF64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B70C291" w14:textId="68F716C4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FE51C9A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3D759CF5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BEF260E" w14:textId="4CAA2A59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39.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093E99C" w14:textId="78E2C7C0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LUMINA V5.0 - Lampa sollux statywowa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575EFB2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8795A54" w14:textId="3038356F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28B1A1D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637982D0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EB7C655" w14:textId="6559EFB8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40.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B4069E5" w14:textId="7D69E8D0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LUMINA V5.0 - Lampa sollux statywowa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12B46D1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448847C" w14:textId="4EB7F591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D0F6A9A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7B9E1982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B88CA0D" w14:textId="6F16BAF0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41.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9BC3C32" w14:textId="4A4BC943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AVACO - aparat do terapii podciśnieniowej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55E4486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C7793FB" w14:textId="22F9F9C0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274F314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1CF326DE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BCD0C3B" w14:textId="107255CB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42.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45B1091" w14:textId="17450558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PhysioMG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825 + elektrody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4978269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372DA2D" w14:textId="0C2C7802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828B6A2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50D74A69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CB24669" w14:textId="0CB7C544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43.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FF767D6" w14:textId="77777777" w:rsidR="00A4251A" w:rsidRPr="008462E1" w:rsidRDefault="00A4251A" w:rsidP="00A4251A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Leżanka do magnetoterapii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PhysioMG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– współpracuje z aplikatorami CS60 oraz CS75 wraz</w:t>
            </w:r>
          </w:p>
          <w:p w14:paraId="3E442374" w14:textId="01577CCC" w:rsidR="00A4251A" w:rsidRPr="008462E1" w:rsidRDefault="00A4251A" w:rsidP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półką pod aparat oraz półka pod aplikatory CPEP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710F5E7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0B673D0" w14:textId="2E2F5F37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285C4AF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405FACE6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B7B77FA" w14:textId="26DAA812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44.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AB69B8B" w14:textId="10C85CFA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MK 400L - aparat do terapii uciskowej (zestaw z mankietami w rozmiarze L )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A7A08A7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6AAAA63" w14:textId="24FAEC73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C5768E2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3442FB52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411328C" w14:textId="6429F487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45.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2CD037F" w14:textId="2B0A8BE2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OPAL Stół rehabilitacyjny z elektryczną regulacją wysokości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E0BE26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8FA276C" w14:textId="35367B8F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FC71A27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754B10BF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DF00275" w14:textId="764777C9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46.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B9B4699" w14:textId="5E5DABB5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Taboret Bingo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EF064C7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756F040" w14:textId="19B8BF85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D4B8571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6B93FC98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0C23CAB" w14:textId="7FADA0B4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47.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69E407D" w14:textId="3B6F10A2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Taboret Bingo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01CE97C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035E701" w14:textId="0A0C6C6F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EEBEA9A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2EDF25C4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141F2C3" w14:textId="6132A127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48.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A0B2166" w14:textId="121A16FA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Taboret Bingo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80CF196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39CF5C9" w14:textId="307151CE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78E083F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09AB6157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E78016D" w14:textId="78F086B9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49.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CDBB4E6" w14:textId="53DBDF89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Taboret Bingo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3B7B098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8FEBDA3" w14:textId="0DEE3773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FBE1153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5EAFC727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5C91A6A" w14:textId="718BDA67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50.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F071B76" w14:textId="788D73B8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Taboret Bingo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EB57E98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3C66975" w14:textId="6036EBE6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DC877FC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247A1D95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599F664" w14:textId="41D23DC8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51.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E8E1E36" w14:textId="5DD12FEB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Rower magnetyczny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D29ED30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C7D0FBF" w14:textId="3E19ED3E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4D1ECE7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7D36CE2F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4E7D8C0" w14:textId="2CEE3D40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52.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D731052" w14:textId="0AA9B956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OPAL Stół rehabilitacyjny z elektryczną regulacją wysokości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245FA13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1976E0A" w14:textId="4B5676FD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96545E2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1D5969D4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2520299" w14:textId="38BBF02A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53.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F3A50CC" w14:textId="73612595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OPAL Stół rehabilitacyjny z elektryczną regulacją wysokości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B3A51D8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7628AA3" w14:textId="1BF74E8C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A6D476A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5AAD1CAE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363B253" w14:textId="27E09AA2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54.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2BD07C6" w14:textId="1E4EF30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OPAL Stół rehabilitacyjny z elektryczną regulacją wysokości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8E006E1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574B850" w14:textId="61086EF5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9CF8EF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259D10B2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95D251E" w14:textId="576EEA7D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55.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565BE1F" w14:textId="5D93C99B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Aquapompa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- obieg zamknięty wody do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Aquavibronu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(+ koszt wysyłki 200 zł brutto)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B3B9D60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9115E4B" w14:textId="2A3EA111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A5B24BC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2FC67D6F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15F7233" w14:textId="6F0ABCAE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56.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5AD02F8" w14:textId="5F54044D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KRB Rotor Barku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957A1E8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1EB3BDD" w14:textId="76CBB3E4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8646D6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637827DB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72440A5" w14:textId="1EB14CDF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57.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4D0E670" w14:textId="6EF848F9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PhysioGo.Lite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SONO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D253121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6DA7BAE" w14:textId="4AFE3768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6C7A0FE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2A1D5569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7029279" w14:textId="2A6807CE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58.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8B9FF21" w14:textId="1671EAAB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PhysioGo.Lite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SONO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27D604C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EE3E5C7" w14:textId="4841BE33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7F2D68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04F4CAB3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298CD61" w14:textId="286660A4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59.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B0BE7FE" w14:textId="777AC16A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PhysioGo.Lite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SONO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2CFC860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846E131" w14:textId="7BFD974C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239F83C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734D6BB6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7FD604D" w14:textId="14658709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60.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E6442D7" w14:textId="2CCE9DC4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PhysioGo.Lite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SONO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764F5E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73AFA9B" w14:textId="65BA7335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CACFC06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64685B79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E399789" w14:textId="63F083E8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61.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27719C4" w14:textId="15E1357E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Rotor kończyn górnych z rękawicami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E245A7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3AFF834" w14:textId="175B5CAC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0D19C5C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07B26B89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A6E8EF7" w14:textId="7D39CB7E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62.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E6F755E" w14:textId="26E855A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KWL Urządzenie do trakcji kręgosłupa za podudzia do pozycji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Perschl’a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4F6769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E310208" w14:textId="04975C78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927D20E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7EFA0BB2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3F423C4" w14:textId="59836552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63.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80CC28F" w14:textId="0FEAA7FA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UGUL P - Kabina do ćwiczeń i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zawieszeń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z przewieszką, kolor biały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C90D62C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B7510E1" w14:textId="57388E9A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51558BC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28B6EC34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934FCFE" w14:textId="73ABC2A9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64.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0DA5943" w14:textId="474031D0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UGUL D Kabina do ćwiczeń i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zawieszeń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z drabinką, kolor biały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39F5A00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34C72D1" w14:textId="6960BB22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6DD73F8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0DFEBE17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D1D9112" w14:textId="5E4609D2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65.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2533E07" w14:textId="65AB1F43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Kinesis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Easy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Core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- Kolumna przyścienna do ćwiczeń z oporem dynamicznym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E7F535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5ADA879" w14:textId="51782B45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224EF57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56471858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10CCA4C" w14:textId="40F253E3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66.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2B98021" w14:textId="26C4EFFB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AVIOR- urządzenie do rehabilitacji stawu skokowego i kolanowego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1754683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B1EBEDE" w14:textId="1DF0FD70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58D3C17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6CF7115E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2EC389A" w14:textId="23FFDDD7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67.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B443095" w14:textId="1FDA9CF5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AQUAVIBRON - Aparat do masażu leczniczego i rehabilitacyjnego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208864A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C14ADA2" w14:textId="4BCFB54B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055F725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355ACC1F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91A07C8" w14:textId="1360C0BB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68.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6A94C6A" w14:textId="20E69898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MANUALEX M12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7E5404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0E06985" w14:textId="7A4F46A5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C3CD8ED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5255FE12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02F38DB" w14:textId="141D1191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69.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EA4FBE7" w14:textId="39FE3F36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AQUAVIBRON - Aparat do masażu leczniczego i </w:t>
            </w: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lastRenderedPageBreak/>
              <w:t>rehabilitacyjnego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A60BEA9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C7F28E4" w14:textId="3E91838F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550A852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748867F3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874918E" w14:textId="6ABD2E1F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70.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B00CA3A" w14:textId="274AFCE3" w:rsidR="00A4251A" w:rsidRPr="008462E1" w:rsidRDefault="00A4251A">
            <w:pPr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MIRR1 lustro korekcyjne pojedyncze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85B0484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6C8EFBA" w14:textId="61A3CEDF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5A1A01E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37E0EF8D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08AEED8" w14:textId="5DD46A74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71.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CF99EF3" w14:textId="29B16780" w:rsidR="00A4251A" w:rsidRPr="008462E1" w:rsidRDefault="00A4251A">
            <w:pPr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TNCH-2 Tor do nauki chodzenia z przeszkodami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F5398E2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51CF051" w14:textId="322FCB2E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23C2193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3C9FCC9A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34A7FFB" w14:textId="0884EB22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72.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C1C93BB" w14:textId="449DE0A7" w:rsidR="00A4251A" w:rsidRPr="008462E1" w:rsidRDefault="00A4251A">
            <w:pPr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AMETYST fotel do ćwiczeń oporowych - zestaw zawiera pasy do stabilizacji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F5C34B8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F5F2AC4" w14:textId="52825CB3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0F89CAF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4DDD6340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B48F4C7" w14:textId="308B7E4A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73.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4BF952D" w14:textId="4F6BC0E7" w:rsidR="00A4251A" w:rsidRPr="008462E1" w:rsidRDefault="00A4251A">
            <w:pPr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Prestige-Reh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Krzesło do masażu- regulacja za pomocą sprężyny gazowej</w:t>
            </w:r>
          </w:p>
          <w:p w14:paraId="68E37991" w14:textId="77C03BB5" w:rsidR="00A4251A" w:rsidRPr="008462E1" w:rsidRDefault="00A4251A" w:rsidP="00A4251A">
            <w:pPr>
              <w:ind w:firstLine="708"/>
              <w:rPr>
                <w:rFonts w:asciiTheme="minorHAnsi" w:eastAsia="SimSun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9BB9281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BF04F1C" w14:textId="0FE4070E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D179C8B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1752708A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D2A0D06" w14:textId="5C8D6BDE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74.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142824F" w14:textId="2D326605" w:rsidR="00A4251A" w:rsidRPr="008462E1" w:rsidRDefault="00A4251A">
            <w:pPr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BETA II - Krzesło do wanien z regulacją wysokości (siłownik pg380)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F8DF674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4348D3F" w14:textId="46D05F9B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F1B59D7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4251A" w:rsidRPr="008462E1" w14:paraId="70D97927" w14:textId="77777777">
        <w:trPr>
          <w:trHeight w:val="507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0592FF51" w14:textId="37D7E529" w:rsidR="00A4251A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75.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FCC4848" w14:textId="146B3F94" w:rsidR="00A4251A" w:rsidRPr="008462E1" w:rsidRDefault="00A4251A">
            <w:pPr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>Skanlab</w:t>
            </w:r>
            <w:proofErr w:type="spellEnd"/>
            <w:r w:rsidRPr="008462E1">
              <w:rPr>
                <w:rFonts w:asciiTheme="minorHAnsi" w:eastAsia="SimSun" w:hAnsiTheme="minorHAnsi" w:cstheme="minorHAnsi"/>
                <w:color w:val="auto"/>
                <w:sz w:val="24"/>
                <w:szCs w:val="24"/>
                <w:lang w:eastAsia="en-US"/>
              </w:rPr>
              <w:t xml:space="preserve"> NG Pro</w:t>
            </w:r>
          </w:p>
          <w:p w14:paraId="7359854A" w14:textId="0180A87C" w:rsidR="00A4251A" w:rsidRPr="008462E1" w:rsidRDefault="00A4251A" w:rsidP="00A4251A">
            <w:pPr>
              <w:rPr>
                <w:rFonts w:asciiTheme="minorHAnsi" w:eastAsia="SimSun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C5B50EF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63CADC6" w14:textId="54E114D6" w:rsidR="00A4251A" w:rsidRPr="008462E1" w:rsidRDefault="00604BE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2023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0E373AD" w14:textId="77777777" w:rsidR="00A4251A" w:rsidRPr="008462E1" w:rsidRDefault="00A4251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CE1" w:rsidRPr="008462E1" w14:paraId="35CBEFB4" w14:textId="77777777">
        <w:trPr>
          <w:trHeight w:val="329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1316923A" w14:textId="77777777" w:rsidR="00277CE1" w:rsidRPr="008462E1" w:rsidRDefault="00277CE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3F4786F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4BD3176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Oddział III</w:t>
            </w: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91F4E5D" w14:textId="77777777" w:rsidR="00277CE1" w:rsidRPr="008462E1" w:rsidRDefault="00277CE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10E1F1A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CE1" w:rsidRPr="008462E1" w14:paraId="4000252A" w14:textId="77777777">
        <w:trPr>
          <w:trHeight w:val="351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BB79C43" w14:textId="598DDA05" w:rsidR="00277CE1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76</w:t>
            </w:r>
            <w:r w:rsidR="00ED6CF4" w:rsidRPr="008462E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DF2A84D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Kardiomonitor BIOLOGHT Q7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12F9CD0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7A9FC7BA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darowizna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5EBE278D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CE1" w:rsidRPr="008462E1" w14:paraId="4C1ABDF4" w14:textId="77777777" w:rsidTr="00C96793">
        <w:trPr>
          <w:trHeight w:val="414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09E8709" w14:textId="270A1C15" w:rsidR="00277CE1" w:rsidRPr="008462E1" w:rsidRDefault="00A4251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77</w:t>
            </w:r>
            <w:r w:rsidR="00ED6CF4" w:rsidRPr="008462E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3CAF48C0" w14:textId="77777777" w:rsidR="00277CE1" w:rsidRPr="008462E1" w:rsidRDefault="00ED6CF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Pulsoksymetr RAD 5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2B86B77B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6A39B955" w14:textId="77777777" w:rsidR="00277CE1" w:rsidRPr="008462E1" w:rsidRDefault="00ED6CF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462E1">
              <w:rPr>
                <w:rFonts w:asciiTheme="minorHAnsi" w:hAnsiTheme="minorHAnsi" w:cstheme="minorHAnsi"/>
                <w:sz w:val="24"/>
                <w:szCs w:val="24"/>
              </w:rPr>
              <w:t>darowizna</w:t>
            </w:r>
          </w:p>
        </w:tc>
        <w:tc>
          <w:tcPr>
            <w:tcW w:w="2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14:paraId="4387CEF1" w14:textId="77777777" w:rsidR="00277CE1" w:rsidRPr="008462E1" w:rsidRDefault="00277CE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8F621A4" w14:textId="77777777" w:rsidR="00277CE1" w:rsidRPr="008462E1" w:rsidRDefault="00277CE1">
      <w:pPr>
        <w:pStyle w:val="Tytu"/>
        <w:jc w:val="left"/>
        <w:rPr>
          <w:rFonts w:asciiTheme="minorHAnsi" w:hAnsiTheme="minorHAnsi" w:cstheme="minorHAnsi"/>
        </w:rPr>
      </w:pPr>
    </w:p>
    <w:p w14:paraId="55756EE9" w14:textId="77777777" w:rsidR="00277CE1" w:rsidRPr="008462E1" w:rsidRDefault="00ED6CF4">
      <w:pPr>
        <w:rPr>
          <w:rFonts w:asciiTheme="minorHAnsi" w:hAnsiTheme="minorHAnsi" w:cstheme="minorHAnsi"/>
          <w:sz w:val="24"/>
        </w:rPr>
      </w:pPr>
      <w:r w:rsidRPr="008462E1">
        <w:rPr>
          <w:rFonts w:asciiTheme="minorHAnsi" w:hAnsiTheme="minorHAnsi" w:cstheme="minorHAnsi"/>
          <w:sz w:val="24"/>
        </w:rPr>
        <w:t>U S Ł U G O D A W C A  :</w:t>
      </w: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  <w:t xml:space="preserve">              U S Ł U G O B I O R C A :</w:t>
      </w:r>
    </w:p>
    <w:p w14:paraId="152CD4C9" w14:textId="77777777" w:rsidR="00277CE1" w:rsidRPr="008462E1" w:rsidRDefault="00ED6CF4">
      <w:pPr>
        <w:rPr>
          <w:rFonts w:asciiTheme="minorHAnsi" w:hAnsiTheme="minorHAnsi" w:cstheme="minorHAnsi"/>
          <w:sz w:val="24"/>
        </w:rPr>
      </w:pP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</w:r>
      <w:r w:rsidRPr="008462E1">
        <w:rPr>
          <w:rFonts w:asciiTheme="minorHAnsi" w:hAnsiTheme="minorHAnsi" w:cstheme="minorHAnsi"/>
          <w:sz w:val="24"/>
        </w:rPr>
        <w:tab/>
        <w:t xml:space="preserve"> </w:t>
      </w:r>
    </w:p>
    <w:p w14:paraId="73EBEB53" w14:textId="77777777" w:rsidR="00277CE1" w:rsidRPr="008462E1" w:rsidRDefault="00277CE1">
      <w:pPr>
        <w:pStyle w:val="Tytu"/>
        <w:rPr>
          <w:rFonts w:asciiTheme="minorHAnsi" w:hAnsiTheme="minorHAnsi" w:cstheme="minorHAnsi"/>
        </w:rPr>
      </w:pPr>
    </w:p>
    <w:sectPr w:rsidR="00277CE1" w:rsidRPr="008462E1">
      <w:pgSz w:w="11906" w:h="16838"/>
      <w:pgMar w:top="1134" w:right="992" w:bottom="993" w:left="992" w:header="0" w:footer="0" w:gutter="0"/>
      <w:cols w:space="708"/>
      <w:formProt w:val="0"/>
      <w:docGrid w:linePitch="249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CE1"/>
    <w:rsid w:val="00277CE1"/>
    <w:rsid w:val="00304F3D"/>
    <w:rsid w:val="00604BE8"/>
    <w:rsid w:val="008462E1"/>
    <w:rsid w:val="00960773"/>
    <w:rsid w:val="00997070"/>
    <w:rsid w:val="00A4251A"/>
    <w:rsid w:val="00C519C7"/>
    <w:rsid w:val="00C96793"/>
    <w:rsid w:val="00ED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3B732"/>
  <w15:docId w15:val="{5D4452EE-798B-42B1-9EF8-77EA41E4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795"/>
    <w:pPr>
      <w:suppressAutoHyphens/>
      <w:spacing w:line="240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basedOn w:val="Domylnaczcionkaakapitu"/>
    <w:link w:val="Tytu"/>
    <w:uiPriority w:val="10"/>
    <w:rsid w:val="004B079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ytu">
    <w:name w:val="Title"/>
    <w:basedOn w:val="Normalny"/>
    <w:link w:val="TytuZnak"/>
    <w:uiPriority w:val="10"/>
    <w:qFormat/>
    <w:rsid w:val="004B0795"/>
    <w:pPr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D842B-AD6F-43E2-AF49-89718077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708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Szatko</dc:creator>
  <cp:lastModifiedBy>Monika Cieślińska</cp:lastModifiedBy>
  <cp:revision>10</cp:revision>
  <dcterms:created xsi:type="dcterms:W3CDTF">2023-06-12T09:27:00Z</dcterms:created>
  <dcterms:modified xsi:type="dcterms:W3CDTF">2025-12-16T07:32:00Z</dcterms:modified>
  <dc:language>pl-PL</dc:language>
</cp:coreProperties>
</file>