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0B5" w:rsidRDefault="004F50B5" w:rsidP="0062001A">
      <w:pPr>
        <w:spacing w:after="0" w:line="240" w:lineRule="auto"/>
        <w:ind w:left="425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noProof/>
          <w:color w:val="000000"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3975100</wp:posOffset>
            </wp:positionH>
            <wp:positionV relativeFrom="margin">
              <wp:posOffset>-94615</wp:posOffset>
            </wp:positionV>
            <wp:extent cx="1135380" cy="1117600"/>
            <wp:effectExtent l="0" t="0" r="7620" b="6350"/>
            <wp:wrapSquare wrapText="bothSides"/>
            <wp:docPr id="3" name="Obraz 3" descr="Logo_160_rocznica_Powstania_Styczniowego_1863_2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_160_rocznica_Powstania_Styczniowego_1863_202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50B5" w:rsidRDefault="004F50B5" w:rsidP="0062001A">
      <w:pPr>
        <w:spacing w:after="0" w:line="240" w:lineRule="auto"/>
        <w:ind w:left="425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F50B5" w:rsidRDefault="004F50B5" w:rsidP="0062001A">
      <w:pPr>
        <w:spacing w:after="0" w:line="240" w:lineRule="auto"/>
        <w:ind w:left="425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F50B5" w:rsidRDefault="004F50B5" w:rsidP="0062001A">
      <w:pPr>
        <w:spacing w:after="0" w:line="240" w:lineRule="auto"/>
        <w:ind w:left="425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F50B5" w:rsidRDefault="004F50B5" w:rsidP="0062001A">
      <w:pPr>
        <w:spacing w:after="0" w:line="240" w:lineRule="auto"/>
        <w:ind w:left="425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4F50B5" w:rsidRDefault="004F50B5" w:rsidP="0062001A">
      <w:pPr>
        <w:spacing w:after="0" w:line="240" w:lineRule="auto"/>
        <w:ind w:left="4254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:rsidR="0062001A" w:rsidRPr="0062001A" w:rsidRDefault="00087D5F" w:rsidP="004F50B5">
      <w:pPr>
        <w:spacing w:after="0" w:line="240" w:lineRule="auto"/>
        <w:ind w:left="4955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Wrocław</w:t>
      </w:r>
      <w:r w:rsidR="0062001A" w:rsidRPr="0062001A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, </w:t>
      </w:r>
      <w:r w:rsidR="0062001A" w:rsidRPr="005774B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dnia</w:t>
      </w:r>
      <w:r w:rsidR="0062001A"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40773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19.03.2024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r</w:t>
      </w:r>
      <w:r w:rsidR="005774B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:rsidR="0062001A" w:rsidRPr="0062001A" w:rsidRDefault="0062001A" w:rsidP="00246562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6200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:rsidR="008534B4" w:rsidRDefault="008534B4" w:rsidP="0062001A">
      <w:pPr>
        <w:spacing w:before="240" w:after="12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</w:pPr>
    </w:p>
    <w:p w:rsidR="0062001A" w:rsidRPr="0062001A" w:rsidRDefault="0062001A" w:rsidP="0062001A">
      <w:pPr>
        <w:spacing w:before="240" w:after="120" w:line="240" w:lineRule="auto"/>
        <w:jc w:val="center"/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</w:pPr>
      <w:r w:rsidRPr="0062001A">
        <w:rPr>
          <w:rFonts w:ascii="Arial" w:eastAsia="Times New Roman" w:hAnsi="Arial" w:cs="Arial"/>
          <w:b/>
          <w:smallCaps/>
          <w:color w:val="000000"/>
          <w:sz w:val="28"/>
          <w:szCs w:val="28"/>
          <w:lang w:eastAsia="pl-PL"/>
        </w:rPr>
        <w:t>Zapytanie cenowe</w:t>
      </w:r>
    </w:p>
    <w:p w:rsidR="0062001A" w:rsidRPr="0062001A" w:rsidRDefault="0062001A" w:rsidP="00246562">
      <w:pPr>
        <w:spacing w:after="0" w:line="360" w:lineRule="auto"/>
        <w:jc w:val="both"/>
        <w:rPr>
          <w:rFonts w:ascii="Arial" w:eastAsia="Times New Roman" w:hAnsi="Arial" w:cs="Arial"/>
          <w:b/>
          <w:strike/>
          <w:color w:val="FF0000"/>
          <w:sz w:val="24"/>
          <w:szCs w:val="24"/>
          <w:lang w:eastAsia="pl-PL"/>
        </w:rPr>
      </w:pPr>
    </w:p>
    <w:p w:rsidR="0062001A" w:rsidRPr="0062001A" w:rsidRDefault="0062001A" w:rsidP="0024656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2001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W związku z przygotowaniem postępowania o udzielenie zamówienia publicznego, </w:t>
      </w:r>
      <w:bookmarkStart w:id="0" w:name="_GoBack"/>
      <w:bookmarkEnd w:id="0"/>
      <w:r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zwracamy się z wnioskiem o określenie możliwości realizacji oraz podanie ceny szacunkowej przedmiotu zamówienia wyspecyfikowanego </w:t>
      </w:r>
      <w:r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</w:t>
      </w:r>
      <w:r w:rsidR="0089214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dokumentach </w:t>
      </w:r>
      <w:r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do niniejszego zapytania.</w:t>
      </w:r>
    </w:p>
    <w:p w:rsidR="00E47781" w:rsidRDefault="0062001A" w:rsidP="00087D5F">
      <w:pPr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 xml:space="preserve">Odpowiedź na zapytanie w układzie określonym w załączniku zawierające datę ważności oraz nr telefonu do kontaktów roboczych prosimy przesłać </w:t>
      </w:r>
    </w:p>
    <w:p w:rsidR="0062001A" w:rsidRPr="004F50B5" w:rsidRDefault="0062001A" w:rsidP="00087D5F">
      <w:pPr>
        <w:spacing w:after="0" w:line="360" w:lineRule="auto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do dnia </w:t>
      </w:r>
      <w:r w:rsidR="0040773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28</w:t>
      </w:r>
      <w:r w:rsidR="004F50B5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.0</w:t>
      </w:r>
      <w:r w:rsidR="0040773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3</w:t>
      </w:r>
      <w:r w:rsidR="004F50B5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.202</w:t>
      </w:r>
      <w:r w:rsidR="00407733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4</w:t>
      </w:r>
      <w:r w:rsidR="004F50B5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087D5F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r. </w:t>
      </w:r>
      <w:r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</w:t>
      </w:r>
      <w:r w:rsidR="00527B9C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godziny 1</w:t>
      </w:r>
      <w:r w:rsidR="004F50B5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0</w:t>
      </w:r>
      <w:r w:rsidR="00527B9C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:00 </w:t>
      </w:r>
      <w:r w:rsidR="004F50B5" w:rsidRPr="004F50B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 pomocą platformy zakupowej.</w:t>
      </w:r>
    </w:p>
    <w:p w:rsidR="0062001A" w:rsidRDefault="0062001A" w:rsidP="0062001A">
      <w:pPr>
        <w:spacing w:after="0" w:line="360" w:lineRule="auto"/>
        <w:jc w:val="both"/>
        <w:rPr>
          <w:rFonts w:ascii="Arial" w:hAnsi="Arial" w:cs="Arial"/>
          <w:sz w:val="24"/>
        </w:rPr>
      </w:pPr>
      <w:r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  <w:t>Niniejsze zapytani</w:t>
      </w:r>
      <w:r w:rsidR="0024656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e</w:t>
      </w:r>
      <w:r w:rsidRPr="0062001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246562" w:rsidRPr="00246562">
        <w:rPr>
          <w:rFonts w:ascii="Arial" w:hAnsi="Arial" w:cs="Arial"/>
          <w:sz w:val="24"/>
        </w:rPr>
        <w:t>nie stanowi zaproszenia do składania ofert w rozumieniu art. 66 Kodeksu cywilnego, nie zobowiązuje Zamawiającego do zawarcia umowy, czy też udzielenia zamówienia i nie stanowi części procedury udzielania zamówienia publicznego realizowanego na podstawie ustawy Prawo zamówień publicznych.</w:t>
      </w:r>
    </w:p>
    <w:p w:rsidR="00246562" w:rsidRDefault="00246562" w:rsidP="00246562">
      <w:pPr>
        <w:spacing w:after="0" w:line="360" w:lineRule="auto"/>
        <w:ind w:firstLine="708"/>
        <w:jc w:val="both"/>
        <w:rPr>
          <w:rFonts w:ascii="Arial" w:hAnsi="Arial" w:cs="Arial"/>
          <w:sz w:val="24"/>
        </w:rPr>
      </w:pPr>
      <w:r w:rsidRPr="00246562">
        <w:rPr>
          <w:rFonts w:ascii="Arial" w:hAnsi="Arial" w:cs="Arial"/>
          <w:sz w:val="24"/>
        </w:rPr>
        <w:t>W przypadku:</w:t>
      </w:r>
    </w:p>
    <w:p w:rsidR="00246562" w:rsidRDefault="00246562" w:rsidP="00246562">
      <w:pPr>
        <w:spacing w:after="0" w:line="360" w:lineRule="auto"/>
        <w:jc w:val="both"/>
        <w:rPr>
          <w:rFonts w:ascii="Arial" w:hAnsi="Arial" w:cs="Arial"/>
          <w:sz w:val="24"/>
        </w:rPr>
      </w:pPr>
      <w:r w:rsidRPr="00246562">
        <w:rPr>
          <w:rFonts w:ascii="Arial" w:hAnsi="Arial" w:cs="Arial"/>
          <w:sz w:val="24"/>
        </w:rPr>
        <w:t xml:space="preserve">- pytań merytorycznych do Zamawiającego, proszę o przesłanie ich poprzez zakładkę: "Pytania do postępowania" dostępnej w systemie https://portal.smartpzp.pl/, </w:t>
      </w:r>
    </w:p>
    <w:p w:rsidR="00246562" w:rsidRPr="00246562" w:rsidRDefault="00246562" w:rsidP="00246562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8"/>
          <w:szCs w:val="24"/>
          <w:lang w:eastAsia="pl-PL"/>
        </w:rPr>
      </w:pPr>
      <w:r w:rsidRPr="00246562">
        <w:rPr>
          <w:rFonts w:ascii="Arial" w:hAnsi="Arial" w:cs="Arial"/>
          <w:sz w:val="24"/>
        </w:rPr>
        <w:t>- problemów technicznych związanych z obsługą Platformy e-Usług SmartPZP, proszę zwracać się bezpośrednio do dostawcy systemu https://portal.smartpzp.pl/ poprzez kontakt z Centrum Wsparcia Kompetencyjnego SmartPZP czynnym od poniedziałku do piątku w dni robocze w godzinach od 7:00 do 17:00: • infolinia techniczna: tel. 22 123 07 97, • e-mail: pomoc@portalpzp.pl</w:t>
      </w:r>
    </w:p>
    <w:p w:rsidR="00724D6D" w:rsidRDefault="00724D6D" w:rsidP="0062001A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6"/>
          <w:szCs w:val="24"/>
          <w:lang w:eastAsia="pl-PL"/>
        </w:rPr>
      </w:pPr>
    </w:p>
    <w:p w:rsidR="00246562" w:rsidRDefault="00246562" w:rsidP="0062001A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6"/>
          <w:szCs w:val="24"/>
          <w:lang w:eastAsia="pl-PL"/>
        </w:rPr>
      </w:pPr>
    </w:p>
    <w:p w:rsidR="00E81220" w:rsidRDefault="00E81220" w:rsidP="0062001A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6"/>
          <w:szCs w:val="24"/>
          <w:lang w:eastAsia="pl-PL"/>
        </w:rPr>
      </w:pPr>
    </w:p>
    <w:p w:rsidR="00E81220" w:rsidRPr="00246562" w:rsidRDefault="00E81220" w:rsidP="0062001A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16"/>
          <w:szCs w:val="24"/>
          <w:lang w:eastAsia="pl-PL"/>
        </w:rPr>
      </w:pPr>
    </w:p>
    <w:p w:rsidR="0062001A" w:rsidRPr="00246562" w:rsidRDefault="0062001A" w:rsidP="0062001A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</w:pPr>
      <w:r w:rsidRPr="00246562"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  <w:t xml:space="preserve">Załączniki – </w:t>
      </w:r>
      <w:r w:rsidR="00246562" w:rsidRPr="00246562"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  <w:t>4</w:t>
      </w:r>
      <w:r w:rsidRPr="00246562"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  <w:t xml:space="preserve"> na </w:t>
      </w:r>
      <w:r w:rsidR="00246562"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  <w:t>7</w:t>
      </w:r>
      <w:r w:rsidR="00B61BEF" w:rsidRPr="00246562"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  <w:t xml:space="preserve"> </w:t>
      </w:r>
      <w:r w:rsidRPr="00246562">
        <w:rPr>
          <w:rFonts w:ascii="Arial" w:eastAsia="Times New Roman" w:hAnsi="Arial" w:cs="Arial"/>
          <w:color w:val="000000"/>
          <w:sz w:val="20"/>
          <w:szCs w:val="24"/>
          <w:u w:val="single"/>
          <w:lang w:eastAsia="pl-PL"/>
        </w:rPr>
        <w:t>str.:</w:t>
      </w:r>
    </w:p>
    <w:p w:rsidR="0062001A" w:rsidRDefault="0062001A" w:rsidP="00246562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  <w:r w:rsidRPr="00246562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Załącznik nr 1 na </w:t>
      </w:r>
      <w:r w:rsidR="00B61BEF" w:rsidRPr="00246562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1 </w:t>
      </w:r>
      <w:r w:rsidR="00724D6D" w:rsidRPr="00246562">
        <w:rPr>
          <w:rFonts w:ascii="Arial" w:eastAsia="Times New Roman" w:hAnsi="Arial" w:cs="Arial"/>
          <w:color w:val="000000"/>
          <w:sz w:val="20"/>
          <w:szCs w:val="24"/>
          <w:lang w:eastAsia="pl-PL"/>
        </w:rPr>
        <w:t xml:space="preserve">str. – </w:t>
      </w:r>
      <w:r w:rsidR="005F4897">
        <w:rPr>
          <w:rFonts w:ascii="Arial" w:eastAsia="Times New Roman" w:hAnsi="Arial" w:cs="Arial"/>
          <w:color w:val="000000"/>
          <w:sz w:val="20"/>
          <w:szCs w:val="24"/>
          <w:lang w:eastAsia="pl-PL"/>
        </w:rPr>
        <w:t>Przedmiot zamówienia</w:t>
      </w:r>
    </w:p>
    <w:p w:rsidR="00407733" w:rsidRPr="00246562" w:rsidRDefault="00407733" w:rsidP="00246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  <w:lang w:eastAsia="pl-PL"/>
        </w:rPr>
      </w:pPr>
      <w:r w:rsidRPr="00246562">
        <w:rPr>
          <w:rFonts w:ascii="Arial" w:eastAsia="Times New Roman" w:hAnsi="Arial" w:cs="Arial"/>
          <w:sz w:val="20"/>
          <w:szCs w:val="24"/>
          <w:lang w:eastAsia="pl-PL"/>
        </w:rPr>
        <w:t>Załącznik nr 2 na 2 str. – Formularz cenowy</w:t>
      </w:r>
    </w:p>
    <w:p w:rsidR="00246562" w:rsidRPr="00246562" w:rsidRDefault="00246562" w:rsidP="00246562">
      <w:pPr>
        <w:spacing w:after="0" w:line="240" w:lineRule="auto"/>
        <w:jc w:val="both"/>
        <w:rPr>
          <w:rFonts w:ascii="Arial" w:hAnsi="Arial" w:cs="Arial"/>
          <w:sz w:val="20"/>
        </w:rPr>
      </w:pPr>
      <w:r w:rsidRPr="00246562">
        <w:rPr>
          <w:rFonts w:ascii="Arial" w:hAnsi="Arial" w:cs="Arial"/>
          <w:sz w:val="20"/>
        </w:rPr>
        <w:t xml:space="preserve">Załącznik nr 3 na 2 </w:t>
      </w:r>
      <w:r>
        <w:rPr>
          <w:rFonts w:ascii="Arial" w:hAnsi="Arial" w:cs="Arial"/>
          <w:sz w:val="20"/>
        </w:rPr>
        <w:t xml:space="preserve">str. </w:t>
      </w:r>
      <w:r w:rsidRPr="00246562">
        <w:rPr>
          <w:rFonts w:ascii="Arial" w:hAnsi="Arial" w:cs="Arial"/>
          <w:sz w:val="20"/>
        </w:rPr>
        <w:t>- Klauzula informacyjna o przetwarzaniu danych</w:t>
      </w:r>
    </w:p>
    <w:p w:rsidR="00246562" w:rsidRPr="00246562" w:rsidRDefault="00246562" w:rsidP="00246562">
      <w:pPr>
        <w:spacing w:after="0" w:line="240" w:lineRule="auto"/>
        <w:jc w:val="both"/>
        <w:rPr>
          <w:rFonts w:ascii="Arial" w:hAnsi="Arial" w:cs="Arial"/>
          <w:sz w:val="20"/>
        </w:rPr>
      </w:pPr>
      <w:r w:rsidRPr="00246562">
        <w:rPr>
          <w:rFonts w:ascii="Arial" w:hAnsi="Arial" w:cs="Arial"/>
          <w:sz w:val="20"/>
        </w:rPr>
        <w:t xml:space="preserve">Załącznik nr 4 na 2 </w:t>
      </w:r>
      <w:r>
        <w:rPr>
          <w:rFonts w:ascii="Arial" w:hAnsi="Arial" w:cs="Arial"/>
          <w:sz w:val="20"/>
        </w:rPr>
        <w:t>str.</w:t>
      </w:r>
      <w:r w:rsidRPr="00246562">
        <w:rPr>
          <w:rFonts w:ascii="Arial" w:hAnsi="Arial" w:cs="Arial"/>
          <w:sz w:val="20"/>
        </w:rPr>
        <w:t>- Komunikat w sprawie wykluczeń podmiotów Federacji Rosyjskiej</w:t>
      </w:r>
    </w:p>
    <w:p w:rsidR="00246562" w:rsidRPr="00407733" w:rsidRDefault="00246562" w:rsidP="001F63EE">
      <w:pPr>
        <w:spacing w:after="0" w:line="360" w:lineRule="auto"/>
        <w:jc w:val="both"/>
        <w:rPr>
          <w:rFonts w:ascii="Arial" w:eastAsia="Times New Roman" w:hAnsi="Arial" w:cs="Arial"/>
          <w:szCs w:val="24"/>
          <w:lang w:eastAsia="pl-PL"/>
        </w:rPr>
      </w:pPr>
    </w:p>
    <w:sectPr w:rsidR="00246562" w:rsidRPr="00407733" w:rsidSect="00724D6D">
      <w:pgSz w:w="11906" w:h="16838"/>
      <w:pgMar w:top="993" w:right="127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60D3" w:rsidRDefault="001860D3" w:rsidP="00CE5A79">
      <w:pPr>
        <w:spacing w:after="0" w:line="240" w:lineRule="auto"/>
      </w:pPr>
      <w:r>
        <w:separator/>
      </w:r>
    </w:p>
  </w:endnote>
  <w:endnote w:type="continuationSeparator" w:id="0">
    <w:p w:rsidR="001860D3" w:rsidRDefault="001860D3" w:rsidP="00CE5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60D3" w:rsidRDefault="001860D3" w:rsidP="00CE5A79">
      <w:pPr>
        <w:spacing w:after="0" w:line="240" w:lineRule="auto"/>
      </w:pPr>
      <w:r>
        <w:separator/>
      </w:r>
    </w:p>
  </w:footnote>
  <w:footnote w:type="continuationSeparator" w:id="0">
    <w:p w:rsidR="001860D3" w:rsidRDefault="001860D3" w:rsidP="00CE5A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1A"/>
    <w:rsid w:val="00087D5F"/>
    <w:rsid w:val="001709E5"/>
    <w:rsid w:val="001860D3"/>
    <w:rsid w:val="001C748E"/>
    <w:rsid w:val="001F63EE"/>
    <w:rsid w:val="00246562"/>
    <w:rsid w:val="002C7A29"/>
    <w:rsid w:val="00315235"/>
    <w:rsid w:val="00407733"/>
    <w:rsid w:val="00431249"/>
    <w:rsid w:val="004F50B5"/>
    <w:rsid w:val="00527B9C"/>
    <w:rsid w:val="005774B1"/>
    <w:rsid w:val="00580725"/>
    <w:rsid w:val="005F4897"/>
    <w:rsid w:val="0062001A"/>
    <w:rsid w:val="00633CBE"/>
    <w:rsid w:val="00666972"/>
    <w:rsid w:val="00683289"/>
    <w:rsid w:val="006975F4"/>
    <w:rsid w:val="006F4F70"/>
    <w:rsid w:val="00724D6D"/>
    <w:rsid w:val="007A1B21"/>
    <w:rsid w:val="007C42C5"/>
    <w:rsid w:val="008534B4"/>
    <w:rsid w:val="00861E98"/>
    <w:rsid w:val="0089214A"/>
    <w:rsid w:val="00951A28"/>
    <w:rsid w:val="00A5220A"/>
    <w:rsid w:val="00B61BEF"/>
    <w:rsid w:val="00B70B21"/>
    <w:rsid w:val="00C83778"/>
    <w:rsid w:val="00CE5A79"/>
    <w:rsid w:val="00D40265"/>
    <w:rsid w:val="00E27756"/>
    <w:rsid w:val="00E3162C"/>
    <w:rsid w:val="00E47781"/>
    <w:rsid w:val="00E6169C"/>
    <w:rsid w:val="00E81220"/>
    <w:rsid w:val="00FA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12427D"/>
  <w15:chartTrackingRefBased/>
  <w15:docId w15:val="{37D3AEB9-B015-4728-A976-C2BAECF83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47781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2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220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E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5A79"/>
  </w:style>
  <w:style w:type="paragraph" w:styleId="Stopka">
    <w:name w:val="footer"/>
    <w:basedOn w:val="Normalny"/>
    <w:link w:val="StopkaZnak"/>
    <w:uiPriority w:val="99"/>
    <w:unhideWhenUsed/>
    <w:rsid w:val="00CE5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5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9665-9A4C-4DB1-BD5F-C30A17EA0C2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681CF1F-7865-4270-8985-DF1EDE68B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Wojtczak Agnieszka</dc:creator>
  <cp:keywords/>
  <dc:description/>
  <cp:lastModifiedBy>Wojtczak Agnieszka</cp:lastModifiedBy>
  <cp:revision>7</cp:revision>
  <cp:lastPrinted>2019-11-05T14:01:00Z</cp:lastPrinted>
  <dcterms:created xsi:type="dcterms:W3CDTF">2024-03-19T10:54:00Z</dcterms:created>
  <dcterms:modified xsi:type="dcterms:W3CDTF">2024-03-19T11:26:00Z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ba9b36bf-7405-4e8f-86bb-3962f6ac282f</vt:lpwstr>
  </property>
  <property fmtid="{D5CDD505-2E9C-101B-9397-08002B2CF9AE}" pid="3" name="bjSaver">
    <vt:lpwstr>wPmo1YaRG99ascEZkH1IhYnOy26jbVlI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Wojtczak Agnieszka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10.70.47.99</vt:lpwstr>
  </property>
  <property fmtid="{D5CDD505-2E9C-101B-9397-08002B2CF9AE}" pid="11" name="bjPortionMark">
    <vt:lpwstr>[]</vt:lpwstr>
  </property>
</Properties>
</file>