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C07" w:rsidRDefault="002C5C07" w:rsidP="002C5C07">
      <w:pPr>
        <w:jc w:val="both"/>
        <w:rPr>
          <w:rFonts w:ascii="Calibri" w:hAnsi="Calibri"/>
          <w:lang w:eastAsia="ko-KR"/>
        </w:rPr>
      </w:pPr>
    </w:p>
    <w:p w:rsidR="002C5C07" w:rsidRDefault="002C5C07" w:rsidP="002C5C07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-260985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5C07" w:rsidRPr="008A230A" w:rsidRDefault="002C5C07" w:rsidP="002C5C07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b/>
          <w:color w:val="000000"/>
        </w:rPr>
      </w:pPr>
      <w:r w:rsidRPr="008A230A">
        <w:rPr>
          <w:rFonts w:ascii="Calibri" w:hAnsi="Calibri"/>
          <w:b/>
          <w:color w:val="000000"/>
        </w:rPr>
        <w:t>Załącznik nr 1 do Zapytania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247"/>
      </w:tblGrid>
      <w:tr w:rsidR="002C5C07" w:rsidTr="003944E5">
        <w:trPr>
          <w:trHeight w:val="4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Nazwa (firma) Wykonawcy oraz adres: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</w:tr>
      <w:tr w:rsidR="002C5C07" w:rsidTr="002C5C07">
        <w:trPr>
          <w:trHeight w:val="33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Nr telefonu: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</w:tr>
      <w:tr w:rsidR="002C5C07" w:rsidTr="003944E5">
        <w:trPr>
          <w:trHeight w:val="4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 e-mail: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</w:tr>
      <w:tr w:rsidR="002C5C07" w:rsidTr="002C5C07">
        <w:trPr>
          <w:trHeight w:val="22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NIP/REGON: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</w:tr>
      <w:tr w:rsidR="002C5C07" w:rsidTr="003944E5">
        <w:trPr>
          <w:trHeight w:val="6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Reprezentowany przez: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C07" w:rsidRDefault="002C5C07" w:rsidP="003944E5">
            <w:pPr>
              <w:snapToGrid w:val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………………………………………………………………</w:t>
            </w:r>
          </w:p>
          <w:p w:rsidR="002C5C07" w:rsidRPr="00BB719D" w:rsidRDefault="002C5C07" w:rsidP="003944E5">
            <w:pPr>
              <w:snapToGrid w:val="0"/>
              <w:rPr>
                <w:rFonts w:ascii="Calibri" w:hAnsi="Calibri" w:cs="Calibri"/>
                <w:sz w:val="22"/>
                <w:vertAlign w:val="subscript"/>
              </w:rPr>
            </w:pPr>
            <w:r>
              <w:rPr>
                <w:rFonts w:ascii="Calibri" w:hAnsi="Calibri" w:cs="Calibri"/>
                <w:sz w:val="22"/>
                <w:vertAlign w:val="subscript"/>
              </w:rPr>
              <w:t>imię, nazwisko, adres</w:t>
            </w:r>
          </w:p>
        </w:tc>
      </w:tr>
    </w:tbl>
    <w:p w:rsidR="002C5C07" w:rsidRPr="008A230A" w:rsidRDefault="002C5C07" w:rsidP="002C5C07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2"/>
          <w:szCs w:val="22"/>
        </w:rPr>
      </w:pPr>
    </w:p>
    <w:p w:rsidR="002C5C07" w:rsidRPr="008A230A" w:rsidRDefault="002C5C07" w:rsidP="002C5C07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2"/>
          <w:szCs w:val="22"/>
        </w:rPr>
      </w:pPr>
      <w:r w:rsidRPr="008A230A">
        <w:rPr>
          <w:rFonts w:ascii="Calibri" w:hAnsi="Calibri"/>
          <w:b/>
          <w:iCs/>
          <w:sz w:val="22"/>
          <w:szCs w:val="22"/>
        </w:rPr>
        <w:t xml:space="preserve">Zakład Ubezpieczeń Społecznych </w:t>
      </w:r>
    </w:p>
    <w:p w:rsidR="002C5C07" w:rsidRPr="008A230A" w:rsidRDefault="002C5C07" w:rsidP="002C5C07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sz w:val="22"/>
          <w:szCs w:val="22"/>
        </w:rPr>
      </w:pPr>
      <w:r w:rsidRPr="008A230A">
        <w:rPr>
          <w:rFonts w:ascii="Calibri" w:hAnsi="Calibri"/>
          <w:b/>
          <w:iCs/>
          <w:sz w:val="22"/>
          <w:szCs w:val="22"/>
        </w:rPr>
        <w:t>Oddział w Szczecinie</w:t>
      </w:r>
      <w:r w:rsidRPr="008A230A">
        <w:rPr>
          <w:rFonts w:ascii="Calibri" w:hAnsi="Calibri"/>
          <w:b/>
          <w:sz w:val="22"/>
          <w:szCs w:val="22"/>
        </w:rPr>
        <w:t xml:space="preserve"> </w:t>
      </w:r>
    </w:p>
    <w:p w:rsidR="002C5C07" w:rsidRPr="008A230A" w:rsidRDefault="002C5C07" w:rsidP="002C5C07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2"/>
          <w:szCs w:val="22"/>
        </w:rPr>
      </w:pPr>
      <w:r w:rsidRPr="008A230A">
        <w:rPr>
          <w:rFonts w:ascii="Calibri" w:hAnsi="Calibri"/>
          <w:b/>
          <w:sz w:val="22"/>
          <w:szCs w:val="22"/>
        </w:rPr>
        <w:t>ul. J. Matejki 22, 70-530 Szczecin</w:t>
      </w:r>
    </w:p>
    <w:p w:rsidR="002C5C07" w:rsidRPr="008A230A" w:rsidRDefault="002C5C07" w:rsidP="002C5C07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:rsidR="002C5C07" w:rsidRPr="008A230A" w:rsidRDefault="002C5C07" w:rsidP="002C5C0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8A230A">
        <w:rPr>
          <w:rFonts w:ascii="Calibri" w:hAnsi="Calibri"/>
          <w:b/>
          <w:color w:val="000000"/>
          <w:sz w:val="24"/>
          <w:szCs w:val="24"/>
        </w:rPr>
        <w:t>Formularz ofertowy</w:t>
      </w:r>
      <w:r>
        <w:rPr>
          <w:rFonts w:ascii="Calibri" w:hAnsi="Calibri"/>
          <w:b/>
          <w:color w:val="000000"/>
          <w:sz w:val="24"/>
          <w:szCs w:val="24"/>
        </w:rPr>
        <w:t xml:space="preserve"> </w:t>
      </w:r>
    </w:p>
    <w:p w:rsidR="002C5C07" w:rsidRDefault="002C5C07" w:rsidP="002C5C07">
      <w:pPr>
        <w:jc w:val="both"/>
        <w:rPr>
          <w:rFonts w:ascii="Calibri" w:hAnsi="Calibri"/>
          <w:color w:val="000000"/>
          <w:sz w:val="22"/>
          <w:szCs w:val="22"/>
        </w:rPr>
      </w:pPr>
      <w:r w:rsidRPr="00625A6E">
        <w:rPr>
          <w:rFonts w:ascii="Calibri" w:hAnsi="Calibri"/>
          <w:sz w:val="22"/>
          <w:szCs w:val="22"/>
        </w:rPr>
        <w:t xml:space="preserve">W odpowiedzi na Zapytanie pn. </w:t>
      </w:r>
      <w:r w:rsidRPr="00D430C8">
        <w:rPr>
          <w:rFonts w:ascii="Calibri" w:hAnsi="Calibri"/>
          <w:b/>
          <w:sz w:val="22"/>
          <w:szCs w:val="22"/>
        </w:rPr>
        <w:t>„</w:t>
      </w:r>
      <w:r>
        <w:rPr>
          <w:rFonts w:ascii="Calibri" w:hAnsi="Calibri"/>
          <w:b/>
          <w:sz w:val="22"/>
          <w:szCs w:val="22"/>
        </w:rPr>
        <w:t>W</w:t>
      </w:r>
      <w:r w:rsidRPr="0029111D">
        <w:rPr>
          <w:rFonts w:ascii="Calibri" w:hAnsi="Calibri"/>
          <w:b/>
          <w:sz w:val="22"/>
          <w:szCs w:val="22"/>
        </w:rPr>
        <w:t>ykonanie robót budowalnych, w budynku ZUS Oddział w Szczecinie przy ul. J. Matejki 22, które polegają na wymianie dwóch okien uchylnych na Sali Obsługi Klienta</w:t>
      </w:r>
      <w:r w:rsidRPr="00D430C8">
        <w:rPr>
          <w:rFonts w:ascii="Calibri" w:hAnsi="Calibri"/>
          <w:b/>
          <w:sz w:val="22"/>
          <w:szCs w:val="22"/>
        </w:rPr>
        <w:t>”</w:t>
      </w:r>
      <w:r>
        <w:rPr>
          <w:rFonts w:ascii="Calibri" w:hAnsi="Calibri"/>
          <w:b/>
          <w:sz w:val="22"/>
          <w:szCs w:val="22"/>
        </w:rPr>
        <w:t xml:space="preserve">, znak postępowania </w:t>
      </w:r>
      <w:r w:rsidRPr="00AA15DF">
        <w:rPr>
          <w:rFonts w:ascii="Calibri" w:hAnsi="Calibri"/>
          <w:b/>
          <w:sz w:val="22"/>
          <w:szCs w:val="22"/>
        </w:rPr>
        <w:t>ZP</w:t>
      </w:r>
      <w:r>
        <w:rPr>
          <w:rFonts w:ascii="Calibri" w:hAnsi="Calibri"/>
          <w:b/>
          <w:sz w:val="22"/>
          <w:szCs w:val="22"/>
        </w:rPr>
        <w:t>.1</w:t>
      </w:r>
      <w:r w:rsidR="002B0615">
        <w:rPr>
          <w:rFonts w:ascii="Calibri" w:hAnsi="Calibri"/>
          <w:b/>
          <w:sz w:val="22"/>
          <w:szCs w:val="22"/>
        </w:rPr>
        <w:t>5</w:t>
      </w:r>
      <w:bookmarkStart w:id="0" w:name="_GoBack"/>
      <w:bookmarkEnd w:id="0"/>
      <w:r w:rsidRPr="00AA15DF">
        <w:rPr>
          <w:rFonts w:ascii="Calibri" w:hAnsi="Calibri"/>
          <w:b/>
          <w:sz w:val="22"/>
          <w:szCs w:val="22"/>
        </w:rPr>
        <w:t>.ADG.ZAP.202</w:t>
      </w:r>
      <w:r>
        <w:rPr>
          <w:rFonts w:ascii="Calibri" w:hAnsi="Calibri"/>
          <w:b/>
          <w:sz w:val="22"/>
          <w:szCs w:val="22"/>
        </w:rPr>
        <w:t xml:space="preserve">4 </w:t>
      </w:r>
      <w:r w:rsidRPr="00625A6E">
        <w:rPr>
          <w:rFonts w:ascii="Calibri" w:hAnsi="Calibri"/>
          <w:sz w:val="22"/>
          <w:szCs w:val="22"/>
        </w:rPr>
        <w:t>o</w:t>
      </w:r>
      <w:r w:rsidRPr="00625A6E">
        <w:rPr>
          <w:rFonts w:ascii="Calibri" w:hAnsi="Calibri"/>
          <w:color w:val="000000"/>
          <w:sz w:val="22"/>
          <w:szCs w:val="22"/>
        </w:rPr>
        <w:t xml:space="preserve">feruję (-my) wykonanie przedmiotu zamówienia za </w:t>
      </w:r>
      <w:r w:rsidRPr="001C2960">
        <w:rPr>
          <w:rFonts w:ascii="Calibri" w:hAnsi="Calibri"/>
          <w:color w:val="000000"/>
          <w:sz w:val="22"/>
          <w:szCs w:val="22"/>
        </w:rPr>
        <w:t xml:space="preserve">łączną cenę </w:t>
      </w:r>
      <w:r w:rsidRPr="00776737">
        <w:rPr>
          <w:rFonts w:ascii="Calibri" w:hAnsi="Calibri"/>
          <w:color w:val="000000"/>
          <w:sz w:val="22"/>
          <w:szCs w:val="22"/>
        </w:rPr>
        <w:t>ryczałtową:</w:t>
      </w:r>
    </w:p>
    <w:p w:rsidR="002C5C07" w:rsidRPr="00D97131" w:rsidRDefault="002C5C07" w:rsidP="002C5C07">
      <w:pPr>
        <w:jc w:val="both"/>
        <w:rPr>
          <w:rFonts w:ascii="Calibri" w:hAnsi="Calibri"/>
          <w:b/>
          <w:sz w:val="22"/>
          <w:szCs w:val="22"/>
        </w:rPr>
      </w:pPr>
    </w:p>
    <w:p w:rsidR="002C5C07" w:rsidRDefault="002C5C07" w:rsidP="002C5C07">
      <w:pPr>
        <w:spacing w:after="200"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780A4D">
        <w:rPr>
          <w:rFonts w:ascii="Calibri" w:hAnsi="Calibri"/>
          <w:b/>
          <w:sz w:val="22"/>
          <w:szCs w:val="22"/>
        </w:rPr>
        <w:t>……………………</w:t>
      </w:r>
      <w:r>
        <w:rPr>
          <w:rFonts w:ascii="Calibri" w:hAnsi="Calibri"/>
          <w:b/>
          <w:sz w:val="22"/>
          <w:szCs w:val="22"/>
        </w:rPr>
        <w:t>……………</w:t>
      </w:r>
      <w:r w:rsidRPr="00780A4D">
        <w:rPr>
          <w:rFonts w:ascii="Calibri" w:hAnsi="Calibri"/>
          <w:b/>
          <w:sz w:val="22"/>
          <w:szCs w:val="22"/>
        </w:rPr>
        <w:t xml:space="preserve">…………… złotych </w:t>
      </w:r>
      <w:r>
        <w:rPr>
          <w:rFonts w:ascii="Calibri" w:hAnsi="Calibri"/>
          <w:b/>
          <w:sz w:val="22"/>
          <w:szCs w:val="22"/>
        </w:rPr>
        <w:t xml:space="preserve">brutto </w:t>
      </w:r>
      <w:r w:rsidRPr="00780A4D">
        <w:rPr>
          <w:rFonts w:ascii="Calibri" w:hAnsi="Calibri"/>
          <w:b/>
          <w:sz w:val="22"/>
          <w:szCs w:val="22"/>
        </w:rPr>
        <w:t xml:space="preserve">w tym: </w:t>
      </w:r>
    </w:p>
    <w:p w:rsidR="002C5C07" w:rsidRPr="00092E84" w:rsidRDefault="002C5C07" w:rsidP="002C5C07">
      <w:pPr>
        <w:spacing w:after="200" w:line="276" w:lineRule="auto"/>
        <w:ind w:left="567"/>
        <w:jc w:val="both"/>
        <w:rPr>
          <w:rFonts w:ascii="Calibri" w:hAnsi="Calibri"/>
          <w:b/>
          <w:sz w:val="8"/>
          <w:szCs w:val="8"/>
        </w:rPr>
      </w:pPr>
    </w:p>
    <w:p w:rsidR="002C5C07" w:rsidRDefault="002C5C07" w:rsidP="002C5C07">
      <w:pPr>
        <w:spacing w:after="200"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780A4D">
        <w:rPr>
          <w:rFonts w:ascii="Calibri" w:hAnsi="Calibri"/>
          <w:b/>
          <w:sz w:val="22"/>
          <w:szCs w:val="22"/>
        </w:rPr>
        <w:t xml:space="preserve">wartość netto: …...………………………… złotych, stawka podatku VAT: 23 % kwota podatku VAT </w:t>
      </w:r>
    </w:p>
    <w:p w:rsidR="002C5C07" w:rsidRPr="00092E84" w:rsidRDefault="002C5C07" w:rsidP="002C5C07">
      <w:pPr>
        <w:spacing w:after="200" w:line="276" w:lineRule="auto"/>
        <w:ind w:left="567"/>
        <w:jc w:val="both"/>
        <w:rPr>
          <w:rFonts w:ascii="Calibri" w:hAnsi="Calibri"/>
          <w:b/>
          <w:sz w:val="8"/>
          <w:szCs w:val="8"/>
        </w:rPr>
      </w:pPr>
    </w:p>
    <w:p w:rsidR="002C5C07" w:rsidRPr="009E540B" w:rsidRDefault="002C5C07" w:rsidP="002C5C07">
      <w:pPr>
        <w:spacing w:after="200" w:line="276" w:lineRule="auto"/>
        <w:ind w:left="567"/>
        <w:jc w:val="both"/>
        <w:rPr>
          <w:rFonts w:ascii="Calibri" w:hAnsi="Calibri"/>
          <w:b/>
          <w:sz w:val="22"/>
          <w:szCs w:val="22"/>
        </w:rPr>
      </w:pPr>
      <w:r w:rsidRPr="00780A4D">
        <w:rPr>
          <w:rFonts w:ascii="Calibri" w:hAnsi="Calibri"/>
          <w:b/>
          <w:sz w:val="22"/>
          <w:szCs w:val="22"/>
        </w:rPr>
        <w:t>…………</w:t>
      </w:r>
      <w:r>
        <w:rPr>
          <w:rFonts w:ascii="Calibri" w:hAnsi="Calibri"/>
          <w:b/>
          <w:sz w:val="22"/>
          <w:szCs w:val="22"/>
        </w:rPr>
        <w:t>…………….</w:t>
      </w:r>
      <w:r w:rsidRPr="00780A4D">
        <w:rPr>
          <w:rFonts w:ascii="Calibri" w:hAnsi="Calibri"/>
          <w:b/>
          <w:sz w:val="22"/>
          <w:szCs w:val="22"/>
        </w:rPr>
        <w:t>……</w:t>
      </w:r>
      <w:r>
        <w:rPr>
          <w:rFonts w:ascii="Calibri" w:hAnsi="Calibri"/>
          <w:b/>
          <w:sz w:val="22"/>
          <w:szCs w:val="22"/>
        </w:rPr>
        <w:t>…………</w:t>
      </w:r>
      <w:r w:rsidRPr="00780A4D">
        <w:rPr>
          <w:rFonts w:ascii="Calibri" w:hAnsi="Calibri"/>
          <w:b/>
          <w:sz w:val="22"/>
          <w:szCs w:val="22"/>
        </w:rPr>
        <w:t xml:space="preserve"> złotych.</w:t>
      </w:r>
    </w:p>
    <w:p w:rsidR="002C5C07" w:rsidRPr="00135459" w:rsidRDefault="002C5C07" w:rsidP="002C5C07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  <w:sz w:val="10"/>
          <w:szCs w:val="10"/>
        </w:rPr>
      </w:pPr>
    </w:p>
    <w:p w:rsidR="002C5C07" w:rsidRPr="00AC7E7A" w:rsidRDefault="002C5C07" w:rsidP="002C5C07">
      <w:pPr>
        <w:numPr>
          <w:ilvl w:val="1"/>
          <w:numId w:val="1"/>
        </w:numPr>
        <w:spacing w:line="276" w:lineRule="auto"/>
        <w:ind w:left="284" w:hanging="284"/>
        <w:jc w:val="both"/>
        <w:rPr>
          <w:rFonts w:ascii="Calibri" w:hAnsi="Calibri"/>
          <w:b/>
          <w:sz w:val="22"/>
          <w:szCs w:val="22"/>
          <w:lang w:bidi="pl-PL"/>
        </w:rPr>
      </w:pPr>
      <w:bookmarkStart w:id="1" w:name="_Toc531599629"/>
      <w:r w:rsidRPr="009E540B">
        <w:rPr>
          <w:rFonts w:ascii="Calibri" w:hAnsi="Calibri"/>
          <w:b/>
          <w:sz w:val="22"/>
          <w:szCs w:val="22"/>
          <w:lang w:bidi="pl-PL"/>
        </w:rPr>
        <w:t>DEKLAROWANE WARUNKI REALIZACJI ZAMÓWIENIA</w:t>
      </w:r>
      <w:bookmarkEnd w:id="1"/>
    </w:p>
    <w:p w:rsidR="002C5C07" w:rsidRPr="00AC7E7A" w:rsidRDefault="002C5C07" w:rsidP="002C5C07">
      <w:pPr>
        <w:pStyle w:val="Akapitzlist"/>
        <w:numPr>
          <w:ilvl w:val="0"/>
          <w:numId w:val="2"/>
        </w:numPr>
        <w:shd w:val="clear" w:color="auto" w:fill="FFFFFF"/>
      </w:pPr>
      <w:r w:rsidRPr="00AC7E7A">
        <w:t>Potwierdzam (-my) okres związania ofertą, który wynosi 20 dni</w:t>
      </w:r>
      <w:r>
        <w:t>.</w:t>
      </w:r>
    </w:p>
    <w:p w:rsidR="002C5C07" w:rsidRPr="00AC7E7A" w:rsidRDefault="002C5C07" w:rsidP="002C5C07">
      <w:pPr>
        <w:pStyle w:val="Akapitzlist"/>
        <w:numPr>
          <w:ilvl w:val="0"/>
          <w:numId w:val="2"/>
        </w:numPr>
        <w:shd w:val="clear" w:color="auto" w:fill="FFFFFF"/>
      </w:pPr>
      <w:r w:rsidRPr="00AC7E7A">
        <w:rPr>
          <w:bCs/>
        </w:rPr>
        <w:t xml:space="preserve">Zakres usługi będzie zgodny z zakresem wskazanym w pkt. 2 niniejszego </w:t>
      </w:r>
      <w:r w:rsidRPr="00AC7E7A">
        <w:t xml:space="preserve">Zapytania. </w:t>
      </w:r>
    </w:p>
    <w:p w:rsidR="002C5C07" w:rsidRPr="00AC7E7A" w:rsidRDefault="002C5C07" w:rsidP="002C5C07">
      <w:pPr>
        <w:pStyle w:val="Akapitzlist"/>
        <w:numPr>
          <w:ilvl w:val="0"/>
          <w:numId w:val="2"/>
        </w:numPr>
        <w:shd w:val="clear" w:color="auto" w:fill="FFFFFF"/>
      </w:pPr>
      <w:r w:rsidRPr="00AC7E7A">
        <w:t xml:space="preserve">Oferuję wykonanie zamówienia na </w:t>
      </w:r>
      <w:r>
        <w:t>warunkach wskazanych w pkt. 4</w:t>
      </w:r>
      <w:r w:rsidRPr="00AC7E7A">
        <w:t xml:space="preserve"> Zapytania</w:t>
      </w:r>
      <w:r w:rsidRPr="00AC7E7A">
        <w:rPr>
          <w:color w:val="000000"/>
        </w:rPr>
        <w:t>.</w:t>
      </w:r>
    </w:p>
    <w:p w:rsidR="002C5C07" w:rsidRPr="009259D4" w:rsidRDefault="002C5C07" w:rsidP="002C5C07">
      <w:pPr>
        <w:pStyle w:val="Akapitzlist"/>
        <w:numPr>
          <w:ilvl w:val="0"/>
          <w:numId w:val="2"/>
        </w:numPr>
        <w:shd w:val="clear" w:color="auto" w:fill="FFFFFF"/>
      </w:pPr>
      <w:r w:rsidRPr="009259D4">
        <w:rPr>
          <w:color w:val="000000"/>
        </w:rPr>
        <w:t>Oświadczam, że nie będę zgłaszał żadnych roszczeń w przypadku unieważnienia przez Zamawiającego Postępowania, w którym składam niniejszą ofertę.</w:t>
      </w:r>
    </w:p>
    <w:p w:rsidR="002C5C07" w:rsidRPr="00092E84" w:rsidRDefault="002C5C07" w:rsidP="002C5C07">
      <w:pPr>
        <w:numPr>
          <w:ilvl w:val="1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092E84">
        <w:rPr>
          <w:rFonts w:ascii="Calibri" w:hAnsi="Calibri" w:cs="Calibri"/>
          <w:b/>
          <w:sz w:val="22"/>
          <w:szCs w:val="22"/>
        </w:rPr>
        <w:t>Oświadczam (-my), że posiadam (-my):</w:t>
      </w:r>
    </w:p>
    <w:p w:rsidR="002C5C07" w:rsidRPr="00BA6A01" w:rsidRDefault="002C5C07" w:rsidP="002C5C07">
      <w:pPr>
        <w:pStyle w:val="Akapitzlist"/>
        <w:numPr>
          <w:ilvl w:val="0"/>
          <w:numId w:val="3"/>
        </w:numPr>
        <w:spacing w:after="0"/>
        <w:jc w:val="both"/>
        <w:rPr>
          <w:rFonts w:cs="Calibri"/>
        </w:rPr>
      </w:pPr>
      <w:r>
        <w:rPr>
          <w:rFonts w:cs="Calibri"/>
        </w:rPr>
        <w:t>O</w:t>
      </w:r>
      <w:r w:rsidRPr="00BA6A01">
        <w:rPr>
          <w:rFonts w:cs="Calibri"/>
        </w:rPr>
        <w:t xml:space="preserve">dpowiednie kompetencje i uprawnienia </w:t>
      </w:r>
      <w:r w:rsidRPr="00BA6A01">
        <w:rPr>
          <w:color w:val="000000"/>
        </w:rPr>
        <w:t>do prowadzenia określonej działalności lub czynności, jeżeli przepisy prawa nakładają obowiązek posiadania takich uprawnień.</w:t>
      </w:r>
    </w:p>
    <w:p w:rsidR="002C5C07" w:rsidRPr="00776737" w:rsidRDefault="002C5C07" w:rsidP="002C5C07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</w:t>
      </w:r>
      <w:r w:rsidRPr="002672C1">
        <w:rPr>
          <w:rFonts w:ascii="Calibri" w:hAnsi="Calibri"/>
          <w:color w:val="000000"/>
          <w:sz w:val="22"/>
          <w:szCs w:val="22"/>
        </w:rPr>
        <w:t>iedz</w:t>
      </w:r>
      <w:r>
        <w:rPr>
          <w:rFonts w:ascii="Calibri" w:hAnsi="Calibri"/>
          <w:color w:val="000000"/>
          <w:sz w:val="22"/>
          <w:szCs w:val="22"/>
        </w:rPr>
        <w:t>ę i doświadczenie oraz dysponuję (-my)</w:t>
      </w:r>
      <w:r w:rsidRPr="002672C1">
        <w:rPr>
          <w:rFonts w:ascii="Calibri" w:hAnsi="Calibri"/>
          <w:color w:val="000000"/>
          <w:sz w:val="22"/>
          <w:szCs w:val="22"/>
        </w:rPr>
        <w:t xml:space="preserve"> potencjałem technicznym i osobami z</w:t>
      </w:r>
      <w:r>
        <w:rPr>
          <w:rFonts w:ascii="Calibri" w:hAnsi="Calibri"/>
          <w:color w:val="000000"/>
          <w:sz w:val="22"/>
          <w:szCs w:val="22"/>
        </w:rPr>
        <w:t>dolnymi do wykonania zamówienia.</w:t>
      </w:r>
    </w:p>
    <w:p w:rsidR="002C5C07" w:rsidRDefault="002C5C07" w:rsidP="002C5C07">
      <w:pPr>
        <w:ind w:right="-142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2C5C07" w:rsidRDefault="002C5C07" w:rsidP="002C5C07">
      <w:pPr>
        <w:ind w:right="-142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2C5C07" w:rsidRDefault="002C5C07" w:rsidP="002C5C07">
      <w:pPr>
        <w:ind w:right="-142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2C5C07" w:rsidRPr="005948AB" w:rsidRDefault="002C5C07" w:rsidP="002C5C07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                                                                          ………</w:t>
      </w:r>
      <w:r w:rsidRPr="005948AB">
        <w:rPr>
          <w:rFonts w:ascii="Calibri" w:hAnsi="Calibri"/>
          <w:color w:val="000000"/>
          <w:sz w:val="22"/>
          <w:szCs w:val="22"/>
        </w:rPr>
        <w:t>..………………………………………….………………..……</w:t>
      </w:r>
    </w:p>
    <w:p w:rsidR="002C5C07" w:rsidRPr="005948AB" w:rsidRDefault="002C5C07" w:rsidP="002C5C07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2"/>
          <w:szCs w:val="22"/>
        </w:rPr>
      </w:pPr>
      <w:r w:rsidRPr="005948AB">
        <w:rPr>
          <w:rFonts w:ascii="Calibri" w:hAnsi="Calibri"/>
          <w:color w:val="000000"/>
          <w:sz w:val="22"/>
          <w:szCs w:val="22"/>
        </w:rPr>
        <w:t xml:space="preserve">                                                                                              Podpis osoby upoważnionej do reprezentacji </w:t>
      </w:r>
    </w:p>
    <w:p w:rsidR="002C5C07" w:rsidRDefault="002C5C07" w:rsidP="002C5C07">
      <w:pPr>
        <w:autoSpaceDE w:val="0"/>
        <w:autoSpaceDN w:val="0"/>
        <w:adjustRightInd w:val="0"/>
        <w:jc w:val="both"/>
        <w:rPr>
          <w:rFonts w:ascii="Calibri" w:hAnsi="Calibri"/>
          <w:vertAlign w:val="subscript"/>
        </w:rPr>
      </w:pPr>
      <w:r w:rsidRPr="005948AB">
        <w:rPr>
          <w:rFonts w:ascii="Calibri" w:hAnsi="Calibri"/>
          <w:color w:val="000000"/>
          <w:sz w:val="22"/>
          <w:szCs w:val="22"/>
        </w:rPr>
        <w:t xml:space="preserve">                                                                                              skład</w:t>
      </w:r>
      <w:r>
        <w:rPr>
          <w:rFonts w:ascii="Calibri" w:hAnsi="Calibri"/>
          <w:color w:val="000000"/>
          <w:sz w:val="22"/>
          <w:szCs w:val="22"/>
        </w:rPr>
        <w:t>ającego ofertę</w:t>
      </w:r>
    </w:p>
    <w:p w:rsidR="00CC00E0" w:rsidRDefault="00CC00E0"/>
    <w:sectPr w:rsidR="00CC00E0" w:rsidSect="002C5C0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2E3D"/>
    <w:multiLevelType w:val="hybridMultilevel"/>
    <w:tmpl w:val="100A9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40A89"/>
    <w:multiLevelType w:val="hybridMultilevel"/>
    <w:tmpl w:val="C34E0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D3027"/>
    <w:multiLevelType w:val="multilevel"/>
    <w:tmpl w:val="1EAABD1A"/>
    <w:lvl w:ilvl="0">
      <w:start w:val="1"/>
      <w:numFmt w:val="decimal"/>
      <w:lvlText w:val="%1."/>
      <w:lvlJc w:val="left"/>
      <w:pPr>
        <w:ind w:left="1263" w:hanging="428"/>
        <w:jc w:val="right"/>
      </w:pPr>
      <w:rPr>
        <w:rFonts w:ascii="Calibri" w:eastAsia="Arial" w:hAnsi="Calibri" w:cs="Arial" w:hint="default"/>
        <w:b w:val="0"/>
        <w:bCs/>
        <w:w w:val="93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ind w:left="1830" w:hanging="567"/>
      </w:pPr>
      <w:rPr>
        <w:rFonts w:hint="default"/>
        <w:b w:val="0"/>
        <w:i w:val="0"/>
        <w:color w:val="auto"/>
        <w:spacing w:val="0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2974" w:hanging="720"/>
      </w:pPr>
      <w:rPr>
        <w:rFonts w:ascii="Calibri" w:eastAsia="Arial" w:hAnsi="Calibri" w:cs="Arial" w:hint="default"/>
        <w:spacing w:val="0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900" w:hanging="72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2260" w:hanging="72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680" w:hanging="72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980" w:hanging="72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4656" w:hanging="72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6333" w:hanging="720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41F"/>
    <w:rsid w:val="002B0615"/>
    <w:rsid w:val="002C5C07"/>
    <w:rsid w:val="00CC00E0"/>
    <w:rsid w:val="00D4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List,FooterText,numbered,List Paragraph1,Paragraphe de liste1,lp1,Numerowanie,List Paragraph,Normalny PDST,Preambuła,HŁ_Bullet1,L1,Podsis rysunku,CW_Lista,Rozdział,T_SZ_List Paragraph,BulletC,Wyliczanie,Obiekt,normalny tekst"/>
    <w:basedOn w:val="Normalny"/>
    <w:link w:val="AkapitzlistZnak"/>
    <w:uiPriority w:val="34"/>
    <w:qFormat/>
    <w:rsid w:val="002C5C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ist Paragraph Znak,Normalny PDST Znak,Preambuła Znak,HŁ_Bullet1 Znak,L1 Znak,Podsis rysunku Znak,CW_Lista Znak"/>
    <w:link w:val="Akapitzlist"/>
    <w:uiPriority w:val="34"/>
    <w:qFormat/>
    <w:rsid w:val="002C5C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List,FooterText,numbered,List Paragraph1,Paragraphe de liste1,lp1,Numerowanie,List Paragraph,Normalny PDST,Preambuła,HŁ_Bullet1,L1,Podsis rysunku,CW_Lista,Rozdział,T_SZ_List Paragraph,BulletC,Wyliczanie,Obiekt,normalny tekst"/>
    <w:basedOn w:val="Normalny"/>
    <w:link w:val="AkapitzlistZnak"/>
    <w:uiPriority w:val="34"/>
    <w:qFormat/>
    <w:rsid w:val="002C5C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ist Paragraph Znak,Normalny PDST Znak,Preambuła Znak,HŁ_Bullet1 Znak,L1 Znak,Podsis rysunku Znak,CW_Lista Znak"/>
    <w:link w:val="Akapitzlist"/>
    <w:uiPriority w:val="34"/>
    <w:qFormat/>
    <w:rsid w:val="002C5C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1578</Characters>
  <Application>Microsoft Office Word</Application>
  <DocSecurity>0</DocSecurity>
  <Lines>13</Lines>
  <Paragraphs>3</Paragraphs>
  <ScaleCrop>false</ScaleCrop>
  <Company>ZUS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Tymanowski, Ireneusz</dc:creator>
  <cp:keywords/>
  <dc:description/>
  <cp:lastModifiedBy>Tymanowski, Ireneusz</cp:lastModifiedBy>
  <cp:revision>3</cp:revision>
  <dcterms:created xsi:type="dcterms:W3CDTF">2024-08-13T10:31:00Z</dcterms:created>
  <dcterms:modified xsi:type="dcterms:W3CDTF">2024-08-13T10:57:00Z</dcterms:modified>
</cp:coreProperties>
</file>