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6B4" w:rsidRDefault="00B406B4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:rsidR="008A5E9F" w:rsidRDefault="009A4E6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:rsidR="008A5E9F" w:rsidRDefault="008A5E9F">
      <w:pPr>
        <w:widowControl w:val="0"/>
        <w:spacing w:line="240" w:lineRule="auto"/>
        <w:rPr>
          <w:rFonts w:ascii="Calibri" w:eastAsia="Calibri" w:hAnsi="Calibri" w:cs="Calibri"/>
        </w:rPr>
      </w:pPr>
    </w:p>
    <w:p w:rsidR="008A5E9F" w:rsidRDefault="00B406B4">
      <w:pPr>
        <w:widowControl w:val="0"/>
        <w:rPr>
          <w:rFonts w:ascii="Calibri" w:eastAsia="Calibri" w:hAnsi="Calibri" w:cs="Calibri"/>
        </w:rPr>
      </w:pPr>
      <w:bookmarkStart w:id="0" w:name="_heading=h.30j0zll" w:colFirst="0" w:colLast="0"/>
      <w:bookmarkEnd w:id="0"/>
      <w:r w:rsidRPr="00B406B4">
        <w:rPr>
          <w:rFonts w:ascii="Calibri" w:eastAsia="Calibri" w:hAnsi="Calibri" w:cs="Calibri"/>
        </w:rPr>
        <w:t xml:space="preserve">Nr postępowania: </w:t>
      </w:r>
      <w:r w:rsidRPr="00B406B4">
        <w:rPr>
          <w:rFonts w:ascii="Calibri" w:eastAsia="Calibri" w:hAnsi="Calibri" w:cs="Calibri"/>
          <w:b/>
        </w:rPr>
        <w:t>1/2024/KPO/HORECA/ALMAX</w:t>
      </w:r>
    </w:p>
    <w:p w:rsidR="008A5E9F" w:rsidRDefault="008A5E9F">
      <w:pPr>
        <w:widowControl w:val="0"/>
        <w:spacing w:line="200" w:lineRule="auto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8A5E9F" w:rsidRDefault="008A5E9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8A5E9F" w:rsidRDefault="008A5E9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8A5E9F" w:rsidRDefault="009A4E6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8A5E9F" w:rsidRDefault="009A4E6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8A5E9F" w:rsidRDefault="009A4E6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8A5E9F" w:rsidRDefault="009A4E6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8A5E9F" w:rsidRDefault="009A4E6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8A5E9F" w:rsidRDefault="008A5E9F">
      <w:pPr>
        <w:widowControl w:val="0"/>
        <w:spacing w:line="336" w:lineRule="auto"/>
        <w:rPr>
          <w:rFonts w:ascii="Calibri" w:eastAsia="Calibri" w:hAnsi="Calibri" w:cs="Calibri"/>
          <w:b/>
        </w:rPr>
      </w:pPr>
      <w:bookmarkStart w:id="1" w:name="_GoBack"/>
      <w:bookmarkEnd w:id="1"/>
    </w:p>
    <w:p w:rsidR="00B406B4" w:rsidRDefault="00B406B4" w:rsidP="00B406B4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B406B4" w:rsidRDefault="00B406B4" w:rsidP="00B406B4">
      <w:pPr>
        <w:widowControl w:val="0"/>
        <w:ind w:left="1" w:right="5740"/>
        <w:rPr>
          <w:rFonts w:ascii="Calibri" w:eastAsia="Calibri" w:hAnsi="Calibri" w:cs="Calibri"/>
        </w:rPr>
      </w:pPr>
      <w:r w:rsidRPr="00595192">
        <w:rPr>
          <w:rFonts w:ascii="Calibri" w:eastAsia="Calibri" w:hAnsi="Calibri" w:cs="Calibri"/>
        </w:rPr>
        <w:t>ALMAX ANNA MAŁOLEPSZA-PIĘCIAK</w:t>
      </w:r>
    </w:p>
    <w:p w:rsidR="00B406B4" w:rsidRDefault="00B406B4" w:rsidP="00B406B4">
      <w:pPr>
        <w:widowControl w:val="0"/>
        <w:ind w:left="1" w:right="5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ul. </w:t>
      </w:r>
      <w:r w:rsidRPr="00595192">
        <w:rPr>
          <w:rFonts w:ascii="Calibri" w:eastAsia="Calibri" w:hAnsi="Calibri" w:cs="Calibri"/>
        </w:rPr>
        <w:t>Henryka Sienkiewicza</w:t>
      </w:r>
      <w:r>
        <w:rPr>
          <w:rFonts w:ascii="Calibri" w:eastAsia="Calibri" w:hAnsi="Calibri" w:cs="Calibri"/>
        </w:rPr>
        <w:t xml:space="preserve"> 15</w:t>
      </w:r>
    </w:p>
    <w:p w:rsidR="00B406B4" w:rsidRDefault="00B406B4" w:rsidP="00B406B4">
      <w:pPr>
        <w:widowControl w:val="0"/>
        <w:ind w:left="402" w:right="5740" w:hanging="401"/>
        <w:rPr>
          <w:rFonts w:ascii="Calibri" w:eastAsia="Calibri" w:hAnsi="Calibri" w:cs="Calibri"/>
        </w:rPr>
      </w:pPr>
      <w:r w:rsidRPr="00595192">
        <w:rPr>
          <w:rFonts w:ascii="Calibri" w:eastAsia="Calibri" w:hAnsi="Calibri" w:cs="Calibri"/>
        </w:rPr>
        <w:t>72-600</w:t>
      </w:r>
      <w:r>
        <w:rPr>
          <w:rFonts w:ascii="Calibri" w:eastAsia="Calibri" w:hAnsi="Calibri" w:cs="Calibri"/>
        </w:rPr>
        <w:t xml:space="preserve"> Świnoujście</w:t>
      </w:r>
    </w:p>
    <w:p w:rsidR="00B406B4" w:rsidRDefault="00B406B4" w:rsidP="00B406B4">
      <w:pPr>
        <w:widowControl w:val="0"/>
        <w:ind w:left="402" w:right="5740" w:hanging="4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595192">
        <w:rPr>
          <w:rFonts w:ascii="Calibri" w:eastAsia="Calibri" w:hAnsi="Calibri" w:cs="Calibri"/>
        </w:rPr>
        <w:t>8551579170</w:t>
      </w:r>
    </w:p>
    <w:p w:rsidR="008A5E9F" w:rsidRDefault="008A5E9F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:rsidR="00B406B4" w:rsidRDefault="00B406B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8A5E9F" w:rsidRDefault="008A5E9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8A5E9F" w:rsidRDefault="009A4E6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8A5E9F" w:rsidRDefault="008A5E9F">
      <w:pPr>
        <w:widowControl w:val="0"/>
        <w:rPr>
          <w:rFonts w:ascii="Calibri" w:eastAsia="Calibri" w:hAnsi="Calibri" w:cs="Calibri"/>
        </w:rPr>
      </w:pPr>
    </w:p>
    <w:p w:rsidR="008A5E9F" w:rsidRDefault="008A5E9F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</w:t>
      </w:r>
      <w:r>
        <w:rPr>
          <w:rFonts w:ascii="Calibri" w:eastAsia="Calibri" w:hAnsi="Calibri" w:cs="Calibri"/>
        </w:rPr>
        <w:t>iu.*</w:t>
      </w:r>
    </w:p>
    <w:p w:rsidR="008A5E9F" w:rsidRDefault="008A5E9F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8A5E9F" w:rsidRDefault="008A5E9F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8A5E9F" w:rsidRDefault="008A5E9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8A5E9F" w:rsidRDefault="008A5E9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8A5E9F" w:rsidRDefault="008A5E9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8A5E9F" w:rsidRDefault="008A5E9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8A5E9F" w:rsidRDefault="008A5E9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8A5E9F" w:rsidRDefault="009A4E6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8A5E9F" w:rsidRDefault="008A5E9F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bookmark=id.2et92p0" w:colFirst="0" w:colLast="0"/>
      <w:bookmarkStart w:id="3" w:name="bookmark=id.3znysh7" w:colFirst="0" w:colLast="0"/>
      <w:bookmarkEnd w:id="2"/>
      <w:bookmarkEnd w:id="3"/>
    </w:p>
    <w:p w:rsidR="008A5E9F" w:rsidRDefault="008A5E9F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8A5E9F" w:rsidRDefault="009A4E6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8A5E9F" w:rsidRDefault="009A4E6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</w:t>
      </w:r>
      <w:r>
        <w:rPr>
          <w:rFonts w:ascii="Calibri" w:eastAsia="Calibri" w:hAnsi="Calibri" w:cs="Calibri"/>
          <w:sz w:val="16"/>
          <w:szCs w:val="16"/>
        </w:rPr>
        <w:t xml:space="preserve">e rozporządzenie o ochronie danych) (Dz. Urz. UE L 119 z 04.05.2016, str. 1). </w:t>
      </w:r>
    </w:p>
    <w:p w:rsidR="008A5E9F" w:rsidRDefault="009A4E6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</w:t>
      </w:r>
      <w:r>
        <w:rPr>
          <w:rFonts w:ascii="Calibri" w:eastAsia="Calibri" w:hAnsi="Calibri" w:cs="Calibri"/>
          <w:sz w:val="16"/>
          <w:szCs w:val="16"/>
        </w:rPr>
        <w:t>t. 13 ust. 4 lub art. 14 ust. 5 RODO treści oświadczenia wykonawca nie składa (usunięcie treści oświadczenia np. przez jego wykreślenie).</w:t>
      </w:r>
    </w:p>
    <w:sectPr w:rsidR="008A5E9F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E67" w:rsidRDefault="009A4E67">
      <w:pPr>
        <w:spacing w:line="240" w:lineRule="auto"/>
      </w:pPr>
      <w:r>
        <w:separator/>
      </w:r>
    </w:p>
  </w:endnote>
  <w:endnote w:type="continuationSeparator" w:id="0">
    <w:p w:rsidR="009A4E67" w:rsidRDefault="009A4E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9F" w:rsidRDefault="009A4E67">
    <w:pPr>
      <w:jc w:val="center"/>
    </w:pPr>
    <w:r>
      <w:fldChar w:fldCharType="begin"/>
    </w:r>
    <w:r>
      <w:instrText>PAGE</w:instrText>
    </w:r>
    <w:r w:rsidR="00B406B4">
      <w:fldChar w:fldCharType="separate"/>
    </w:r>
    <w:r w:rsidR="00B406B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E67" w:rsidRDefault="009A4E67">
      <w:pPr>
        <w:spacing w:line="240" w:lineRule="auto"/>
      </w:pPr>
      <w:r>
        <w:separator/>
      </w:r>
    </w:p>
  </w:footnote>
  <w:footnote w:type="continuationSeparator" w:id="0">
    <w:p w:rsidR="009A4E67" w:rsidRDefault="009A4E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9F" w:rsidRDefault="009A4E67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9F"/>
    <w:rsid w:val="008A5E9F"/>
    <w:rsid w:val="009A4E67"/>
    <w:rsid w:val="00B4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58935"/>
  <w15:docId w15:val="{700F8070-E21E-4ED8-B10F-0B775072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8h7oqQE0GfA9RKQEOBS+zbjsnw==">CgMxLjAyCWguMzBqMHpsbDIJaC4xZm9iOXRlMgppZC4yZXQ5MnAwMgppZC4zem55c2g3OAByITFSWS15MWdPNUlJajRKZ2lfU1RXTE1MRnNTVVJ0NW5IbA==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2</cp:revision>
  <dcterms:created xsi:type="dcterms:W3CDTF">2024-08-20T20:32:00Z</dcterms:created>
  <dcterms:modified xsi:type="dcterms:W3CDTF">2024-12-24T11:58:00Z</dcterms:modified>
</cp:coreProperties>
</file>