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68E05B6C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211EC2">
        <w:rPr>
          <w:rFonts w:asciiTheme="minorHAnsi" w:hAnsiTheme="minorHAnsi"/>
        </w:rPr>
        <w:t>O</w:t>
      </w:r>
      <w:r w:rsidR="00211EC2" w:rsidRPr="00211EC2">
        <w:rPr>
          <w:rFonts w:asciiTheme="minorHAnsi" w:hAnsiTheme="minorHAnsi"/>
        </w:rPr>
        <w:t>PRACOWANIE EKOLOGICZNEGO, INTELIGENTNEGO SYSTEMU STEROWANIA RUCHEM Z PREDYKCYJNĄ DIAGNOSTYKĄ AWARII, ZASILANEGO Z OZE.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0BC14128" w:rsidR="00F277A3" w:rsidRPr="00CD20F2" w:rsidRDefault="00211EC2" w:rsidP="00CD20F2">
            <w:pPr>
              <w:jc w:val="center"/>
              <w:rPr>
                <w:rFonts w:cs="Arial"/>
                <w:b/>
                <w:color w:val="002060"/>
                <w:sz w:val="24"/>
                <w:szCs w:val="24"/>
              </w:rPr>
            </w:pPr>
            <w:r w:rsidRPr="00211EC2">
              <w:rPr>
                <w:rFonts w:cs="Arial"/>
                <w:b/>
                <w:noProof/>
                <w:sz w:val="28"/>
                <w:szCs w:val="28"/>
                <w:lang w:eastAsia="pl-PL"/>
              </w:rPr>
              <w:t>WIELOBRANŻOWA I PROJEKTOWA SPÓŁKA Z OGRANICZONĄ ODPOWIEDZIALNOŚCIĄ "MONAT"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230AA7D6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86B81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Zakup serwerów i dysków zapasowych do serwera</w:t>
            </w:r>
          </w:p>
          <w:p w14:paraId="1A710AEF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6CDC04B" w14:textId="77777777" w:rsidR="006072A5" w:rsidRPr="001F2F57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Serwer danych zapasowych</w:t>
            </w:r>
          </w:p>
          <w:p w14:paraId="0E56D477" w14:textId="77777777" w:rsidR="006072A5" w:rsidRPr="001F2F57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Parametry techniczne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serwera</w:t>
            </w:r>
          </w:p>
          <w:p w14:paraId="34219D31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Obudowa Supermicro 836BA-R920B 3U W/ Red. 920W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089830FA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Płyta główna Supermicro X12SPI-TF Intel Ice Lake C621A, 8xDDR4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3200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519BA7EF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Supermicro 2U Passive CPU HS for X12 Whitley and Cedar Island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Platforms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5B864FBE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Intel Xeon Silver 4310 2,1 GHz (12C;24T) Tray socket 4189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4AAE16A5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 Samsung 32 GB reg ECC DDR4-3200 DIMM M393A4K40EB3-CWE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13A7A3FE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Supermicro 4-port 10Gbe Standard LP with SFP+, Intel XL710-AM1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AOC-STG-I4S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214AF7E7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 Supermicro Internal Mini-SAS HD to Mini-SAS HD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50cm,30AWG,12Gb/s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54152E56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Supermicro Slimline x8 (STR) to 2x Oculink x4 (STR),64CM,85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OHM,Ro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4B9F75C7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 Moduł SFP+ 10G TX UTP 30m Typ złącza RJ45 10GB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3F7639A5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Supermicro Slimline x8 (STR) to 2x Oculink x4 (STR),64CM,85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OHM,Ro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358E4D6D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2F3D2A50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Supermicro MCP-220-82620-0N 2x 2.5 NVMe4 Drive Kit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216B⁄826B⁄417B⁄846X⁄847B</w:t>
            </w:r>
          </w:p>
          <w:p w14:paraId="588CFF20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70BA5ADB" w14:textId="77777777" w:rsidR="006072A5" w:rsidRPr="001F2F57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383C6A5C" w14:textId="77777777" w:rsidR="006072A5" w:rsidRPr="001F2F57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</w:rPr>
              <w:t>Dyski zewnętrzne do przechowywania danych</w:t>
            </w:r>
          </w:p>
          <w:p w14:paraId="00C92D5B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D0056">
              <w:rPr>
                <w:rFonts w:asciiTheme="minorHAnsi" w:hAnsiTheme="minorHAnsi" w:cstheme="minorHAnsi"/>
                <w:bCs/>
                <w:sz w:val="20"/>
                <w:szCs w:val="20"/>
              </w:rPr>
              <w:t>2 SSD 2.5'' 960GB Samsung PM9A3 Series (PCIe 4.0/NVMe)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równoważne</w:t>
            </w:r>
          </w:p>
          <w:p w14:paraId="40DDBF0B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D0056">
              <w:rPr>
                <w:rFonts w:asciiTheme="minorHAnsi" w:hAnsiTheme="minorHAnsi" w:cstheme="minorHAnsi"/>
                <w:bCs/>
                <w:sz w:val="20"/>
                <w:szCs w:val="20"/>
              </w:rPr>
              <w:t>2 Samsung PM893 MZ7L3960HCJR 960 GB 2,5; 63,5mm 1 DWPD SSD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równoważne</w:t>
            </w:r>
          </w:p>
          <w:p w14:paraId="15F6F1AD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D0056">
              <w:rPr>
                <w:rFonts w:asciiTheme="minorHAnsi" w:hAnsiTheme="minorHAnsi" w:cstheme="minorHAnsi"/>
                <w:bCs/>
                <w:sz w:val="20"/>
                <w:szCs w:val="20"/>
              </w:rPr>
              <w:t>6 HDD WD Red Pro WD4003FFBX 4TB/8,9/600/72 Sata III 256MB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równoważne </w:t>
            </w:r>
          </w:p>
          <w:p w14:paraId="1D853858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CF50E0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E5E711A" w14:textId="77777777" w:rsidR="003827C2" w:rsidRPr="008303C8" w:rsidRDefault="003827C2" w:rsidP="003827C2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303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KODY CPV Zamówienia </w:t>
            </w:r>
          </w:p>
          <w:p w14:paraId="1B715535" w14:textId="77777777" w:rsidR="00063EE4" w:rsidRDefault="00063EE4" w:rsidP="00063EE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48822000-6: Serwery komputerowe</w:t>
            </w:r>
          </w:p>
          <w:p w14:paraId="65DE8820" w14:textId="77777777" w:rsidR="00063EE4" w:rsidRDefault="00063EE4" w:rsidP="00063EE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48820000-2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Serwery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37453300-1: Dyski</w:t>
            </w:r>
          </w:p>
          <w:p w14:paraId="49CFCD33" w14:textId="5DF09707" w:rsidR="0016138C" w:rsidRPr="00C322D0" w:rsidRDefault="003827C2" w:rsidP="006072A5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</w:rPr>
            </w:pPr>
            <w:r w:rsidRPr="00A17B93">
              <w:rPr>
                <w:rFonts w:cstheme="minorHAnsi"/>
                <w:b/>
                <w:color w:val="FF0000"/>
              </w:rPr>
              <w:t>ZAMAWIAJĄCY DOPUSZCZA ROZWIĄZANIA RÓWNOWAŻNE, SPEŁNIAJĄCE MINIMALNE PARAMETRY JAKOŚCIOWE ORAZ FUNKCJONALNO-UŻYTKOWE WSKAZANE W W/W ZAKRESIE.</w:t>
            </w: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034799C3" w14:textId="77777777" w:rsidR="007A6EF1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  <w:p w14:paraId="65A7A4BC" w14:textId="77777777" w:rsidR="00203F8D" w:rsidRPr="00203F8D" w:rsidRDefault="00203F8D" w:rsidP="00203F8D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280B480B" w:rsidR="00832400" w:rsidRPr="00954A16" w:rsidRDefault="00B53536" w:rsidP="00954A16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Zakup serwerów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Pr="00954A16" w:rsidRDefault="00697F0A" w:rsidP="00697F0A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954A16" w:rsidRPr="007948AB" w14:paraId="3AE41A21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476063E9" w14:textId="77777777" w:rsidR="00954A16" w:rsidRPr="007948AB" w:rsidRDefault="00954A16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5C932" w14:textId="0EB60F7D" w:rsidR="00954A16" w:rsidRPr="00954A16" w:rsidRDefault="00B53536" w:rsidP="00954A16">
            <w:pPr>
              <w:pStyle w:val="Akapitzlist"/>
              <w:numPr>
                <w:ilvl w:val="0"/>
                <w:numId w:val="32"/>
              </w:num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Zakup dysków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5E0E" w14:textId="77777777" w:rsidR="00954A16" w:rsidRPr="007948AB" w:rsidRDefault="00954A1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FF3A" w14:textId="77777777" w:rsidR="00954A16" w:rsidRPr="007948AB" w:rsidRDefault="00954A1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22F8240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0FE446AE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94949" w:rsidRPr="007948AB" w14:paraId="1134EEEE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B5584BA" w14:textId="4C6A1929" w:rsidR="00B94949" w:rsidRPr="00F92C17" w:rsidRDefault="00B94949" w:rsidP="00B9494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2796523F" w:rsidR="00B94949" w:rsidRPr="00F92C17" w:rsidRDefault="00B94949" w:rsidP="00B94949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73F1E7F9" w:rsidR="00B94949" w:rsidRPr="007948AB" w:rsidRDefault="00B94949" w:rsidP="00B9494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25158E" w:rsidRPr="007948AB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6FBDB2AA" w14:textId="77777777" w:rsidR="00846AB5" w:rsidRPr="00B53536" w:rsidRDefault="0025158E" w:rsidP="00846AB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 xml:space="preserve">3. znajdujemy się w sytuacji ekonomicznej i finansowej zapewniającej wykonanie </w:t>
            </w:r>
            <w:r w:rsidRPr="00B53536">
              <w:rPr>
                <w:rFonts w:asciiTheme="minorHAnsi" w:hAnsiTheme="minorHAnsi" w:cs="Arial"/>
                <w:sz w:val="20"/>
                <w:szCs w:val="20"/>
              </w:rPr>
              <w:t>niniejszego zamówienia;</w:t>
            </w:r>
          </w:p>
          <w:p w14:paraId="4D08D304" w14:textId="77777777" w:rsidR="00B53536" w:rsidRPr="00B53536" w:rsidRDefault="00846AB5" w:rsidP="00B53536">
            <w:pPr>
              <w:pStyle w:val="Zwykytekst"/>
              <w:spacing w:before="6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53536">
              <w:rPr>
                <w:rFonts w:asciiTheme="minorHAnsi" w:hAnsiTheme="minorHAnsi" w:cs="Arial"/>
                <w:sz w:val="20"/>
                <w:szCs w:val="20"/>
              </w:rPr>
              <w:t xml:space="preserve">4, </w:t>
            </w:r>
            <w:r w:rsidR="00B53536" w:rsidRPr="00B535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Deklaruję spełnienie następujących wymagań związanych ze spełnieniem warunku zielonych zamówień publicznych, dotyczących wpływu na ochronę środowiska, poprzez uwzględnienie następujących cech:</w:t>
            </w:r>
          </w:p>
          <w:p w14:paraId="66942E4C" w14:textId="77777777" w:rsidR="00B53536" w:rsidRPr="00B53536" w:rsidRDefault="00B53536" w:rsidP="00B53536">
            <w:pPr>
              <w:pStyle w:val="Zwykytekst"/>
              <w:numPr>
                <w:ilvl w:val="0"/>
                <w:numId w:val="29"/>
              </w:numPr>
              <w:spacing w:before="6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535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dostawa serwerów o mocy łącznej nie większej niż 400W gwarantujące niskie zapotrzebowanie na energie elektryczną w okresie eksploatacji.</w:t>
            </w:r>
          </w:p>
          <w:p w14:paraId="2D7A61A8" w14:textId="5DC0FE63" w:rsidR="00F8222B" w:rsidRPr="007948AB" w:rsidRDefault="00F8222B" w:rsidP="00F8222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45BDD" w14:textId="77777777" w:rsidR="0025158E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108C4EB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2C698DD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65D37E2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7B3901E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3FEE927" w14:textId="77777777" w:rsidR="005A776D" w:rsidRPr="007948AB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6E78A" w14:textId="77777777" w:rsidR="0025158E" w:rsidRDefault="0025158E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450CE59" w14:textId="77777777" w:rsidR="00CD20F2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406716D" w14:textId="6D30592E" w:rsidR="00CD20F2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A5E0CD" w14:textId="1B577CE8" w:rsidR="00CD20F2" w:rsidRPr="007948AB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2747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11C743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F69B7DA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A8E1529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E6803FF" w14:textId="065F9A50" w:rsidR="006A34FF" w:rsidRPr="007948AB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25158E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25158E" w:rsidRPr="007948AB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5B414C" w14:textId="77777777"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14:paraId="256C44D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2CB15C63" w14:textId="77777777" w:rsidR="00AF2247" w:rsidRDefault="00AF2247" w:rsidP="00817B7B">
      <w:pPr>
        <w:spacing w:after="0" w:line="240" w:lineRule="auto"/>
        <w:rPr>
          <w:rFonts w:asciiTheme="minorHAnsi" w:hAnsiTheme="minorHAnsi"/>
        </w:rPr>
      </w:pPr>
    </w:p>
    <w:p w14:paraId="5164B989" w14:textId="79F5F5CA" w:rsidR="002C4B1A" w:rsidRDefault="00AF2247" w:rsidP="00AF2247">
      <w:pPr>
        <w:tabs>
          <w:tab w:val="left" w:pos="2317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7AD5A35E" w14:textId="65E0FC4A" w:rsidR="008471C5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CB207B">
        <w:rPr>
          <w:rFonts w:asciiTheme="minorHAnsi" w:hAnsiTheme="minorHAnsi" w:cs="Arial"/>
          <w:szCs w:val="20"/>
        </w:rPr>
        <w:t>„</w:t>
      </w:r>
      <w:r w:rsidR="00211EC2" w:rsidRPr="00211EC2">
        <w:rPr>
          <w:rFonts w:asciiTheme="minorHAnsi" w:hAnsiTheme="minorHAnsi" w:cs="Arial"/>
          <w:szCs w:val="20"/>
        </w:rPr>
        <w:t>OPRACOWANIE EKOLOGICZNEGO, INTELIGENTNEGO SYSTEMU STEROWANIA RUCHEM Z PREDYKCYJNĄ DIAGNOSTYKĄ AWARII, ZASILANEGO Z OZE</w:t>
      </w:r>
      <w:r w:rsidRPr="00CB207B">
        <w:rPr>
          <w:rFonts w:asciiTheme="minorHAnsi" w:hAnsiTheme="minorHAnsi" w:cs="Arial"/>
          <w:szCs w:val="20"/>
        </w:rPr>
        <w:t>”</w:t>
      </w:r>
    </w:p>
    <w:p w14:paraId="1826F873" w14:textId="77777777" w:rsidR="00CB207B" w:rsidRPr="004C22B1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AF2247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259DA" w14:textId="77777777" w:rsidR="00EE1AFE" w:rsidRDefault="00EE1AFE" w:rsidP="00F277A3">
      <w:pPr>
        <w:spacing w:after="0" w:line="240" w:lineRule="auto"/>
      </w:pPr>
      <w:r>
        <w:separator/>
      </w:r>
    </w:p>
  </w:endnote>
  <w:endnote w:type="continuationSeparator" w:id="0">
    <w:p w14:paraId="10DDC79F" w14:textId="77777777" w:rsidR="00EE1AFE" w:rsidRDefault="00EE1AFE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3461FA" w:rsidRPr="00331F0D" w14:paraId="5DED5613" w14:textId="77777777" w:rsidTr="003E5C2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5E43789A" w14:textId="35C6A021" w:rsidR="003461FA" w:rsidRDefault="003461FA" w:rsidP="003461FA">
          <w:pPr>
            <w:pStyle w:val="Stopka"/>
          </w:pPr>
          <w:r w:rsidRPr="00330892">
            <w:rPr>
              <w:sz w:val="16"/>
              <w:szCs w:val="16"/>
            </w:rPr>
            <w:t>WIELOBRANŻOWA I PROJEKTOWA SPÓŁKA Z OGRANICZONĄ ODPOWIEDZIALNOŚCIĄ "MONAT"</w:t>
          </w:r>
          <w:r>
            <w:rPr>
              <w:sz w:val="16"/>
              <w:szCs w:val="16"/>
            </w:rPr>
            <w:br/>
          </w:r>
          <w:r w:rsidRPr="00330892">
            <w:rPr>
              <w:sz w:val="16"/>
              <w:szCs w:val="16"/>
            </w:rPr>
            <w:t>ul. Tadeusza Boya Żeleńskiego 108,</w:t>
          </w:r>
          <w:r>
            <w:rPr>
              <w:sz w:val="16"/>
              <w:szCs w:val="16"/>
            </w:rPr>
            <w:br/>
          </w:r>
          <w:r w:rsidRPr="00330892">
            <w:rPr>
              <w:sz w:val="16"/>
              <w:szCs w:val="16"/>
            </w:rPr>
            <w:t>40-750 Katowice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5D769F7C" w14:textId="77777777" w:rsidR="003461FA" w:rsidRPr="00330892" w:rsidRDefault="003461FA" w:rsidP="003461FA">
          <w:pPr>
            <w:pStyle w:val="Stopka"/>
            <w:rPr>
              <w:bCs/>
              <w:sz w:val="16"/>
              <w:szCs w:val="16"/>
              <w:lang w:val="en-US"/>
            </w:rPr>
          </w:pPr>
          <w:r w:rsidRPr="00330892">
            <w:rPr>
              <w:bCs/>
              <w:sz w:val="16"/>
              <w:szCs w:val="16"/>
              <w:lang w:val="en-US"/>
            </w:rPr>
            <w:t>tel: 32 203 57 06</w:t>
          </w:r>
        </w:p>
        <w:p w14:paraId="2AD13556" w14:textId="77777777" w:rsidR="003461FA" w:rsidRPr="00953B5C" w:rsidRDefault="003461FA" w:rsidP="003461FA">
          <w:pPr>
            <w:pStyle w:val="Stopka"/>
            <w:rPr>
              <w:lang w:val="en-US"/>
            </w:rPr>
          </w:pPr>
          <w:hyperlink r:id="rId1" w:history="1">
            <w:r w:rsidRPr="00C85525">
              <w:rPr>
                <w:rStyle w:val="Hipercze"/>
                <w:bCs/>
                <w:sz w:val="16"/>
                <w:szCs w:val="16"/>
                <w:lang w:val="en-US"/>
              </w:rPr>
              <w:t>a.gawrys@monat.pl</w:t>
            </w:r>
          </w:hyperlink>
          <w:r>
            <w:rPr>
              <w:bCs/>
              <w:sz w:val="16"/>
              <w:szCs w:val="16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F7DD30" w14:textId="77777777" w:rsidR="003461FA" w:rsidRPr="00953B5C" w:rsidRDefault="003461FA" w:rsidP="003461FA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750BF65C" wp14:editId="66F710FE">
                <wp:extent cx="1431290" cy="532765"/>
                <wp:effectExtent l="0" t="0" r="0" b="635"/>
                <wp:docPr id="1513685133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308F9" w14:textId="77777777" w:rsidR="00EE1AFE" w:rsidRDefault="00EE1AFE" w:rsidP="00F277A3">
      <w:pPr>
        <w:spacing w:after="0" w:line="240" w:lineRule="auto"/>
      </w:pPr>
      <w:r>
        <w:separator/>
      </w:r>
    </w:p>
  </w:footnote>
  <w:footnote w:type="continuationSeparator" w:id="0">
    <w:p w14:paraId="38A2A657" w14:textId="77777777" w:rsidR="00EE1AFE" w:rsidRDefault="00EE1AFE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641B" w14:textId="51397FDB" w:rsidR="00CD20F2" w:rsidRDefault="00CD20F2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AC8C8" wp14:editId="3B255A6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D36C6"/>
    <w:multiLevelType w:val="hybridMultilevel"/>
    <w:tmpl w:val="34BC94B2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4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BB2714"/>
    <w:multiLevelType w:val="hybridMultilevel"/>
    <w:tmpl w:val="0A802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3156B"/>
    <w:multiLevelType w:val="hybridMultilevel"/>
    <w:tmpl w:val="452E724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5"/>
  </w:num>
  <w:num w:numId="2" w16cid:durableId="505680452">
    <w:abstractNumId w:val="18"/>
  </w:num>
  <w:num w:numId="3" w16cid:durableId="1713076464">
    <w:abstractNumId w:val="9"/>
  </w:num>
  <w:num w:numId="4" w16cid:durableId="969432007">
    <w:abstractNumId w:val="19"/>
  </w:num>
  <w:num w:numId="5" w16cid:durableId="2135519420">
    <w:abstractNumId w:val="27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6"/>
  </w:num>
  <w:num w:numId="11" w16cid:durableId="100076322">
    <w:abstractNumId w:val="20"/>
  </w:num>
  <w:num w:numId="12" w16cid:durableId="354426327">
    <w:abstractNumId w:val="5"/>
  </w:num>
  <w:num w:numId="13" w16cid:durableId="2146046842">
    <w:abstractNumId w:val="12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4"/>
  </w:num>
  <w:num w:numId="18" w16cid:durableId="761218175">
    <w:abstractNumId w:val="23"/>
  </w:num>
  <w:num w:numId="19" w16cid:durableId="1402095514">
    <w:abstractNumId w:val="13"/>
  </w:num>
  <w:num w:numId="20" w16cid:durableId="1116678488">
    <w:abstractNumId w:val="31"/>
  </w:num>
  <w:num w:numId="21" w16cid:durableId="1278097139">
    <w:abstractNumId w:val="11"/>
  </w:num>
  <w:num w:numId="22" w16cid:durableId="191765093">
    <w:abstractNumId w:val="26"/>
  </w:num>
  <w:num w:numId="23" w16cid:durableId="1851597528">
    <w:abstractNumId w:val="24"/>
  </w:num>
  <w:num w:numId="24" w16cid:durableId="2002151770">
    <w:abstractNumId w:val="6"/>
  </w:num>
  <w:num w:numId="25" w16cid:durableId="797264876">
    <w:abstractNumId w:val="21"/>
  </w:num>
  <w:num w:numId="26" w16cid:durableId="1633633705">
    <w:abstractNumId w:val="22"/>
  </w:num>
  <w:num w:numId="27" w16cid:durableId="1568422764">
    <w:abstractNumId w:val="28"/>
  </w:num>
  <w:num w:numId="28" w16cid:durableId="350303625">
    <w:abstractNumId w:val="10"/>
  </w:num>
  <w:num w:numId="29" w16cid:durableId="17195363">
    <w:abstractNumId w:val="15"/>
  </w:num>
  <w:num w:numId="30" w16cid:durableId="1297105802">
    <w:abstractNumId w:val="17"/>
  </w:num>
  <w:num w:numId="31" w16cid:durableId="1453747538">
    <w:abstractNumId w:val="30"/>
  </w:num>
  <w:num w:numId="32" w16cid:durableId="103280818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33199"/>
    <w:rsid w:val="00063EE4"/>
    <w:rsid w:val="00064427"/>
    <w:rsid w:val="000806B8"/>
    <w:rsid w:val="00082964"/>
    <w:rsid w:val="00086627"/>
    <w:rsid w:val="00093CD9"/>
    <w:rsid w:val="000B381D"/>
    <w:rsid w:val="000B707E"/>
    <w:rsid w:val="000C36BB"/>
    <w:rsid w:val="000C38DF"/>
    <w:rsid w:val="000D6454"/>
    <w:rsid w:val="000E7500"/>
    <w:rsid w:val="000F561D"/>
    <w:rsid w:val="00101CEE"/>
    <w:rsid w:val="0011258D"/>
    <w:rsid w:val="0012306C"/>
    <w:rsid w:val="0012475B"/>
    <w:rsid w:val="00135021"/>
    <w:rsid w:val="00140574"/>
    <w:rsid w:val="00140E89"/>
    <w:rsid w:val="00140F22"/>
    <w:rsid w:val="001437AD"/>
    <w:rsid w:val="0016138C"/>
    <w:rsid w:val="001721D0"/>
    <w:rsid w:val="00183E7E"/>
    <w:rsid w:val="001D1E4E"/>
    <w:rsid w:val="001D764E"/>
    <w:rsid w:val="001E10BA"/>
    <w:rsid w:val="001E682C"/>
    <w:rsid w:val="001F6DC2"/>
    <w:rsid w:val="00203F8D"/>
    <w:rsid w:val="0020436E"/>
    <w:rsid w:val="00211EC2"/>
    <w:rsid w:val="00227472"/>
    <w:rsid w:val="00230792"/>
    <w:rsid w:val="0025158E"/>
    <w:rsid w:val="00254661"/>
    <w:rsid w:val="002611B4"/>
    <w:rsid w:val="00262BF7"/>
    <w:rsid w:val="002664B4"/>
    <w:rsid w:val="0028321C"/>
    <w:rsid w:val="002855B6"/>
    <w:rsid w:val="00286731"/>
    <w:rsid w:val="002C492F"/>
    <w:rsid w:val="002C4B1A"/>
    <w:rsid w:val="002F3CD0"/>
    <w:rsid w:val="0030632E"/>
    <w:rsid w:val="00313CA7"/>
    <w:rsid w:val="003260A2"/>
    <w:rsid w:val="003461FA"/>
    <w:rsid w:val="00357910"/>
    <w:rsid w:val="003827C2"/>
    <w:rsid w:val="00382973"/>
    <w:rsid w:val="003A3F16"/>
    <w:rsid w:val="003C6C5B"/>
    <w:rsid w:val="003E26EC"/>
    <w:rsid w:val="004113B4"/>
    <w:rsid w:val="004143C8"/>
    <w:rsid w:val="0041671F"/>
    <w:rsid w:val="00435B54"/>
    <w:rsid w:val="00437E09"/>
    <w:rsid w:val="00443064"/>
    <w:rsid w:val="004511CA"/>
    <w:rsid w:val="004536D4"/>
    <w:rsid w:val="004657C4"/>
    <w:rsid w:val="004675DE"/>
    <w:rsid w:val="00473CFD"/>
    <w:rsid w:val="0049268F"/>
    <w:rsid w:val="004A3707"/>
    <w:rsid w:val="004C140A"/>
    <w:rsid w:val="004C22B1"/>
    <w:rsid w:val="004C34B5"/>
    <w:rsid w:val="004E57C5"/>
    <w:rsid w:val="00500FED"/>
    <w:rsid w:val="005025F7"/>
    <w:rsid w:val="0052004A"/>
    <w:rsid w:val="00537441"/>
    <w:rsid w:val="00580273"/>
    <w:rsid w:val="005A776D"/>
    <w:rsid w:val="005C0726"/>
    <w:rsid w:val="005C20E6"/>
    <w:rsid w:val="005F3611"/>
    <w:rsid w:val="0060271B"/>
    <w:rsid w:val="006072A5"/>
    <w:rsid w:val="0061305B"/>
    <w:rsid w:val="006148F3"/>
    <w:rsid w:val="0063247A"/>
    <w:rsid w:val="006816BD"/>
    <w:rsid w:val="00697F0A"/>
    <w:rsid w:val="006A34FF"/>
    <w:rsid w:val="006D26B1"/>
    <w:rsid w:val="006F355F"/>
    <w:rsid w:val="00724BF9"/>
    <w:rsid w:val="00734F6A"/>
    <w:rsid w:val="0075724D"/>
    <w:rsid w:val="00761C39"/>
    <w:rsid w:val="0076366A"/>
    <w:rsid w:val="007948AB"/>
    <w:rsid w:val="007A5EEF"/>
    <w:rsid w:val="007A6EF1"/>
    <w:rsid w:val="007D3313"/>
    <w:rsid w:val="00817B7B"/>
    <w:rsid w:val="00820F55"/>
    <w:rsid w:val="00822890"/>
    <w:rsid w:val="00832400"/>
    <w:rsid w:val="00845624"/>
    <w:rsid w:val="00846AB5"/>
    <w:rsid w:val="008471C5"/>
    <w:rsid w:val="00866939"/>
    <w:rsid w:val="00877875"/>
    <w:rsid w:val="008A180A"/>
    <w:rsid w:val="008B2CA8"/>
    <w:rsid w:val="008B501A"/>
    <w:rsid w:val="008B6A31"/>
    <w:rsid w:val="008C06DB"/>
    <w:rsid w:val="008C273F"/>
    <w:rsid w:val="008D239D"/>
    <w:rsid w:val="008D5FBB"/>
    <w:rsid w:val="009015B3"/>
    <w:rsid w:val="009068A7"/>
    <w:rsid w:val="00911EAF"/>
    <w:rsid w:val="009216EC"/>
    <w:rsid w:val="0092277D"/>
    <w:rsid w:val="00925A96"/>
    <w:rsid w:val="0093430D"/>
    <w:rsid w:val="0094227D"/>
    <w:rsid w:val="00942995"/>
    <w:rsid w:val="00954A16"/>
    <w:rsid w:val="00984D02"/>
    <w:rsid w:val="009A2F07"/>
    <w:rsid w:val="009D0526"/>
    <w:rsid w:val="009E164C"/>
    <w:rsid w:val="009F61D4"/>
    <w:rsid w:val="00A02F25"/>
    <w:rsid w:val="00A25D80"/>
    <w:rsid w:val="00A25D89"/>
    <w:rsid w:val="00A32885"/>
    <w:rsid w:val="00A3730F"/>
    <w:rsid w:val="00A50604"/>
    <w:rsid w:val="00A72383"/>
    <w:rsid w:val="00A77DC1"/>
    <w:rsid w:val="00AB2F3D"/>
    <w:rsid w:val="00AB552B"/>
    <w:rsid w:val="00AC1870"/>
    <w:rsid w:val="00AD18F9"/>
    <w:rsid w:val="00AF2247"/>
    <w:rsid w:val="00B0528F"/>
    <w:rsid w:val="00B34BCE"/>
    <w:rsid w:val="00B53536"/>
    <w:rsid w:val="00B66EE4"/>
    <w:rsid w:val="00B94949"/>
    <w:rsid w:val="00BA6953"/>
    <w:rsid w:val="00BB463D"/>
    <w:rsid w:val="00BB5285"/>
    <w:rsid w:val="00BB5475"/>
    <w:rsid w:val="00BD41DD"/>
    <w:rsid w:val="00C04FE1"/>
    <w:rsid w:val="00C13215"/>
    <w:rsid w:val="00C13D60"/>
    <w:rsid w:val="00C219B0"/>
    <w:rsid w:val="00C3105F"/>
    <w:rsid w:val="00C322D0"/>
    <w:rsid w:val="00C3705A"/>
    <w:rsid w:val="00C62DEA"/>
    <w:rsid w:val="00C679F7"/>
    <w:rsid w:val="00C711D4"/>
    <w:rsid w:val="00C757E2"/>
    <w:rsid w:val="00C95B14"/>
    <w:rsid w:val="00CA2C7E"/>
    <w:rsid w:val="00CA507F"/>
    <w:rsid w:val="00CA6313"/>
    <w:rsid w:val="00CB207B"/>
    <w:rsid w:val="00CB4A66"/>
    <w:rsid w:val="00CC17F7"/>
    <w:rsid w:val="00CD178A"/>
    <w:rsid w:val="00CD20F2"/>
    <w:rsid w:val="00D04EB1"/>
    <w:rsid w:val="00D10744"/>
    <w:rsid w:val="00D2151C"/>
    <w:rsid w:val="00D72A5C"/>
    <w:rsid w:val="00D90D85"/>
    <w:rsid w:val="00DA7E0B"/>
    <w:rsid w:val="00DB6257"/>
    <w:rsid w:val="00DB7B39"/>
    <w:rsid w:val="00DD02AD"/>
    <w:rsid w:val="00DD3D33"/>
    <w:rsid w:val="00DD61B3"/>
    <w:rsid w:val="00DD7CE8"/>
    <w:rsid w:val="00DE18B3"/>
    <w:rsid w:val="00DE6510"/>
    <w:rsid w:val="00E01DB1"/>
    <w:rsid w:val="00E304F4"/>
    <w:rsid w:val="00E30A84"/>
    <w:rsid w:val="00E33D19"/>
    <w:rsid w:val="00E46382"/>
    <w:rsid w:val="00E51CD9"/>
    <w:rsid w:val="00E60831"/>
    <w:rsid w:val="00E616EE"/>
    <w:rsid w:val="00E70A8F"/>
    <w:rsid w:val="00E755D7"/>
    <w:rsid w:val="00E82CA7"/>
    <w:rsid w:val="00E964B2"/>
    <w:rsid w:val="00EA0F3C"/>
    <w:rsid w:val="00EA5C75"/>
    <w:rsid w:val="00EA64DF"/>
    <w:rsid w:val="00EC3CFA"/>
    <w:rsid w:val="00ED1784"/>
    <w:rsid w:val="00ED2492"/>
    <w:rsid w:val="00EE1AFE"/>
    <w:rsid w:val="00EF0955"/>
    <w:rsid w:val="00F00890"/>
    <w:rsid w:val="00F20AF2"/>
    <w:rsid w:val="00F277A3"/>
    <w:rsid w:val="00F27F84"/>
    <w:rsid w:val="00F3231B"/>
    <w:rsid w:val="00F4230E"/>
    <w:rsid w:val="00F54725"/>
    <w:rsid w:val="00F547AB"/>
    <w:rsid w:val="00F8222B"/>
    <w:rsid w:val="00F825CB"/>
    <w:rsid w:val="00F92C17"/>
    <w:rsid w:val="00F95B33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a.gawrys@mona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19</cp:revision>
  <cp:lastPrinted>2023-08-29T13:50:00Z</cp:lastPrinted>
  <dcterms:created xsi:type="dcterms:W3CDTF">2024-07-15T08:43:00Z</dcterms:created>
  <dcterms:modified xsi:type="dcterms:W3CDTF">2024-11-25T11:18:00Z</dcterms:modified>
</cp:coreProperties>
</file>