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ED7CD" w14:textId="77777777" w:rsidR="001F6867" w:rsidRPr="00511697" w:rsidRDefault="001F6867" w:rsidP="00A235BF">
      <w:pPr>
        <w:snapToGrid w:val="0"/>
        <w:spacing w:before="0" w:after="120" w:line="264" w:lineRule="auto"/>
        <w:rPr>
          <w:rFonts w:asciiTheme="majorHAnsi" w:hAnsiTheme="majorHAnsi" w:cstheme="majorHAnsi"/>
          <w:b/>
          <w:i/>
          <w:iCs/>
          <w:color w:val="FF0000"/>
          <w:sz w:val="20"/>
          <w:szCs w:val="20"/>
        </w:rPr>
      </w:pPr>
    </w:p>
    <w:tbl>
      <w:tblPr>
        <w:tblW w:w="994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124"/>
        <w:gridCol w:w="1164"/>
        <w:gridCol w:w="2340"/>
        <w:gridCol w:w="3417"/>
      </w:tblGrid>
      <w:tr w:rsidR="001F6867" w:rsidRPr="00511697" w14:paraId="44373AEE" w14:textId="77777777" w:rsidTr="00455D5B">
        <w:trPr>
          <w:trHeight w:val="570"/>
        </w:trPr>
        <w:tc>
          <w:tcPr>
            <w:tcW w:w="9945" w:type="dxa"/>
            <w:gridSpan w:val="5"/>
            <w:shd w:val="clear" w:color="auto" w:fill="auto"/>
            <w:vAlign w:val="center"/>
          </w:tcPr>
          <w:p w14:paraId="1B19B4BB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FORMULARZ OFERTY</w:t>
            </w:r>
          </w:p>
        </w:tc>
      </w:tr>
      <w:tr w:rsidR="001F6867" w:rsidRPr="00511697" w14:paraId="4C87223C" w14:textId="77777777" w:rsidTr="00455D5B">
        <w:trPr>
          <w:trHeight w:val="390"/>
        </w:trPr>
        <w:tc>
          <w:tcPr>
            <w:tcW w:w="9945" w:type="dxa"/>
            <w:gridSpan w:val="5"/>
            <w:shd w:val="clear" w:color="auto" w:fill="EEEEEE"/>
            <w:vAlign w:val="center"/>
          </w:tcPr>
          <w:p w14:paraId="15DCA3DD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Przedmiot zamówienia</w:t>
            </w:r>
          </w:p>
        </w:tc>
      </w:tr>
      <w:tr w:rsidR="001F6867" w:rsidRPr="00511697" w14:paraId="6B5407CD" w14:textId="77777777" w:rsidTr="00455D5B">
        <w:trPr>
          <w:trHeight w:val="660"/>
        </w:trPr>
        <w:tc>
          <w:tcPr>
            <w:tcW w:w="9945" w:type="dxa"/>
            <w:gridSpan w:val="5"/>
            <w:shd w:val="clear" w:color="auto" w:fill="auto"/>
            <w:vAlign w:val="center"/>
          </w:tcPr>
          <w:p w14:paraId="7739468A" w14:textId="248B2826" w:rsidR="001F6867" w:rsidRPr="00511697" w:rsidRDefault="00A63F03" w:rsidP="0051169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eastAsia="Calibri" w:hAnsiTheme="majorHAnsi" w:cstheme="majorHAnsi"/>
                <w:b/>
                <w:color w:val="000000"/>
                <w:kern w:val="2"/>
                <w:sz w:val="20"/>
                <w:szCs w:val="20"/>
                <w:lang w:bidi="hi-IN"/>
              </w:rPr>
            </w:pPr>
            <w:r w:rsidRPr="00D27F9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„</w:t>
            </w:r>
            <w:r w:rsidR="0042571D" w:rsidRPr="0042571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Dostawa oprogramowania oraz urządzeń zwiększających poziom bezpieczeństwa sieciowego w ramach realizacji grantu Cyberbezpieczny Samorząd</w:t>
            </w:r>
            <w:r w:rsidRPr="00D27F9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</w:t>
            </w:r>
            <w:r w:rsidRPr="00D27F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1697" w:rsidRPr="00511697">
              <w:rPr>
                <w:rFonts w:asciiTheme="majorHAnsi" w:eastAsia="Calibri" w:hAnsiTheme="majorHAnsi" w:cstheme="majorHAnsi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w ramach Projektu Cyberbezpieczny Samorząd realizowanego w ramach Funduszy Europejskich na Rozwój Cyfrowy 2021-2027 (FERC) Priorytet II: Zaawansowane usługi cyfrowe, Działanie 2.2. – Wzmocnienie krajowego systemu cyberbezpieczeństwa</w:t>
            </w:r>
          </w:p>
        </w:tc>
      </w:tr>
      <w:tr w:rsidR="001F6867" w:rsidRPr="00511697" w14:paraId="7E99D44C" w14:textId="77777777" w:rsidTr="00455D5B">
        <w:trPr>
          <w:trHeight w:val="360"/>
        </w:trPr>
        <w:tc>
          <w:tcPr>
            <w:tcW w:w="9945" w:type="dxa"/>
            <w:gridSpan w:val="5"/>
            <w:shd w:val="clear" w:color="auto" w:fill="EEEEEE"/>
            <w:vAlign w:val="center"/>
          </w:tcPr>
          <w:p w14:paraId="11BC446D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Zamawiający</w:t>
            </w:r>
          </w:p>
        </w:tc>
      </w:tr>
      <w:tr w:rsidR="001F6867" w:rsidRPr="00511697" w14:paraId="23F6E3E8" w14:textId="77777777" w:rsidTr="00455D5B">
        <w:trPr>
          <w:trHeight w:val="714"/>
        </w:trPr>
        <w:tc>
          <w:tcPr>
            <w:tcW w:w="9945" w:type="dxa"/>
            <w:gridSpan w:val="5"/>
            <w:shd w:val="clear" w:color="auto" w:fill="auto"/>
            <w:vAlign w:val="center"/>
          </w:tcPr>
          <w:p w14:paraId="369241E6" w14:textId="6E7A07F3" w:rsidR="001F6867" w:rsidRPr="00584168" w:rsidRDefault="008C516E" w:rsidP="00584168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  <w:lang w:eastAsia="pl-PL"/>
              </w:rPr>
            </w:pPr>
            <w:r w:rsidRPr="00584168">
              <w:rPr>
                <w:rFonts w:cstheme="minorHAnsi"/>
                <w:b/>
                <w:color w:val="000000"/>
                <w:lang w:eastAsia="pl-PL"/>
              </w:rPr>
              <w:t>Gmina Gniewoszów</w:t>
            </w:r>
            <w:r w:rsidR="00584168">
              <w:rPr>
                <w:rFonts w:cstheme="minorHAnsi"/>
                <w:bCs/>
                <w:color w:val="000000"/>
                <w:lang w:eastAsia="pl-PL"/>
              </w:rPr>
              <w:t>,</w:t>
            </w:r>
            <w:r>
              <w:rPr>
                <w:rFonts w:cstheme="minorHAnsi"/>
                <w:bCs/>
                <w:color w:val="000000"/>
                <w:lang w:eastAsia="pl-PL"/>
              </w:rPr>
              <w:t xml:space="preserve"> </w:t>
            </w:r>
            <w:r w:rsidRPr="00724C41">
              <w:rPr>
                <w:rFonts w:cstheme="minorHAnsi"/>
                <w:color w:val="232332"/>
                <w:shd w:val="clear" w:color="auto" w:fill="FFFFFF"/>
              </w:rPr>
              <w:t>ul. Lubelska 16, 26-920 Gniewoszów</w:t>
            </w:r>
            <w:r w:rsidR="00584168">
              <w:rPr>
                <w:rFonts w:cstheme="minorHAnsi"/>
                <w:bCs/>
                <w:color w:val="000000"/>
                <w:lang w:eastAsia="pl-PL"/>
              </w:rPr>
              <w:t xml:space="preserve">, </w:t>
            </w:r>
            <w:r w:rsidRPr="00724C41">
              <w:rPr>
                <w:rFonts w:cstheme="minorHAnsi"/>
                <w:color w:val="232332"/>
                <w:shd w:val="clear" w:color="auto" w:fill="FFFFFF"/>
              </w:rPr>
              <w:t>NIP: 8121903455</w:t>
            </w:r>
          </w:p>
        </w:tc>
      </w:tr>
      <w:tr w:rsidR="001F6867" w:rsidRPr="00511697" w14:paraId="688F627B" w14:textId="77777777" w:rsidTr="00455D5B">
        <w:trPr>
          <w:trHeight w:val="411"/>
        </w:trPr>
        <w:tc>
          <w:tcPr>
            <w:tcW w:w="9945" w:type="dxa"/>
            <w:gridSpan w:val="5"/>
            <w:shd w:val="clear" w:color="auto" w:fill="EEEEEE"/>
            <w:vAlign w:val="center"/>
          </w:tcPr>
          <w:p w14:paraId="5191FC78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Dane Wykonawcy / Wykonawców</w:t>
            </w:r>
          </w:p>
        </w:tc>
      </w:tr>
      <w:tr w:rsidR="001F6867" w:rsidRPr="00511697" w14:paraId="57C24A7C" w14:textId="77777777" w:rsidTr="00455D5B">
        <w:trPr>
          <w:trHeight w:val="820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5FC1EF2F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Nazwa albo</w:t>
            </w:r>
          </w:p>
          <w:p w14:paraId="2E01CA7F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imię i nazwisko Wykonawcy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15C23D9C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F6867" w:rsidRPr="00511697" w14:paraId="30A57C73" w14:textId="77777777" w:rsidTr="00455D5B">
        <w:trPr>
          <w:trHeight w:val="1705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53B05575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Siedziba</w:t>
            </w:r>
          </w:p>
          <w:p w14:paraId="2ECB3E40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albo miejsce zamieszkania</w:t>
            </w:r>
          </w:p>
          <w:p w14:paraId="461FE16F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i adres Wykonawcy</w:t>
            </w:r>
          </w:p>
          <w:p w14:paraId="50184467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(proszę wpisać dokładne dane: miejscowość, kod pocztowy, ulica, numer, województwo)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4E04FE88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F6867" w:rsidRPr="00511697" w14:paraId="3E3AECDB" w14:textId="77777777" w:rsidTr="00455D5B">
        <w:trPr>
          <w:trHeight w:val="521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57A427D6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NIP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4F991156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F6867" w:rsidRPr="00511697" w14:paraId="798ACDA9" w14:textId="77777777" w:rsidTr="00455D5B">
        <w:trPr>
          <w:trHeight w:val="543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759D5483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REGON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2FC02651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F6867" w:rsidRPr="00511697" w14:paraId="4D945CCE" w14:textId="77777777" w:rsidTr="00455D5B">
        <w:trPr>
          <w:trHeight w:val="523"/>
        </w:trPr>
        <w:tc>
          <w:tcPr>
            <w:tcW w:w="3024" w:type="dxa"/>
            <w:gridSpan w:val="2"/>
            <w:vMerge w:val="restart"/>
            <w:shd w:val="clear" w:color="auto" w:fill="auto"/>
            <w:vAlign w:val="center"/>
          </w:tcPr>
          <w:p w14:paraId="5D00BD3C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Dane teleadresowe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06895EB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Tel.</w:t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474C1A28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F6867" w:rsidRPr="00511697" w14:paraId="5B7C5AF6" w14:textId="77777777" w:rsidTr="00455D5B">
        <w:trPr>
          <w:trHeight w:val="518"/>
        </w:trPr>
        <w:tc>
          <w:tcPr>
            <w:tcW w:w="3024" w:type="dxa"/>
            <w:gridSpan w:val="2"/>
            <w:vMerge/>
            <w:shd w:val="clear" w:color="auto" w:fill="auto"/>
            <w:vAlign w:val="center"/>
          </w:tcPr>
          <w:p w14:paraId="4FB91EC1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0BDDBCBD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e-mail</w:t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549E6458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F6867" w:rsidRPr="00511697" w14:paraId="512DE0F0" w14:textId="77777777" w:rsidTr="00455D5B">
        <w:trPr>
          <w:trHeight w:val="553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4CBA64C9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 xml:space="preserve">Osoba odpowiedzialna za kontakty </w:t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br/>
              <w:t>z Zamawiającym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25B94F8F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1F6867" w:rsidRPr="00511697" w14:paraId="76982F28" w14:textId="77777777" w:rsidTr="00455D5B">
        <w:trPr>
          <w:trHeight w:val="92"/>
        </w:trPr>
        <w:tc>
          <w:tcPr>
            <w:tcW w:w="3024" w:type="dxa"/>
            <w:gridSpan w:val="2"/>
            <w:vMerge w:val="restart"/>
            <w:shd w:val="clear" w:color="auto" w:fill="auto"/>
            <w:vAlign w:val="center"/>
          </w:tcPr>
          <w:p w14:paraId="681B35AC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Rodzaj wykonawcy:</w:t>
            </w:r>
          </w:p>
          <w:p w14:paraId="76E6E332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color w:val="FF0000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* zaznaczyć właściwe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2A6DB98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26431563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Mikroprzedsiębiorstwo *</w:t>
            </w:r>
          </w:p>
        </w:tc>
      </w:tr>
      <w:tr w:rsidR="001F6867" w:rsidRPr="00511697" w14:paraId="5A1DD616" w14:textId="77777777" w:rsidTr="00455D5B">
        <w:trPr>
          <w:trHeight w:val="92"/>
        </w:trPr>
        <w:tc>
          <w:tcPr>
            <w:tcW w:w="3024" w:type="dxa"/>
            <w:gridSpan w:val="2"/>
            <w:vMerge/>
            <w:shd w:val="clear" w:color="auto" w:fill="auto"/>
            <w:vAlign w:val="center"/>
          </w:tcPr>
          <w:p w14:paraId="47561A93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</w:tcPr>
          <w:p w14:paraId="4D465BC8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1F3BF474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Małe przedsiębiorstwo*</w:t>
            </w:r>
          </w:p>
        </w:tc>
      </w:tr>
      <w:tr w:rsidR="001F6867" w:rsidRPr="00511697" w14:paraId="51C71AE8" w14:textId="77777777" w:rsidTr="00455D5B">
        <w:trPr>
          <w:trHeight w:val="92"/>
        </w:trPr>
        <w:tc>
          <w:tcPr>
            <w:tcW w:w="3024" w:type="dxa"/>
            <w:gridSpan w:val="2"/>
            <w:vMerge/>
            <w:shd w:val="clear" w:color="auto" w:fill="auto"/>
            <w:vAlign w:val="center"/>
          </w:tcPr>
          <w:p w14:paraId="45AB02ED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</w:tcPr>
          <w:p w14:paraId="4C9C1E61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1C4658BD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Średnie przedsiębiorstwo*</w:t>
            </w:r>
          </w:p>
        </w:tc>
      </w:tr>
      <w:tr w:rsidR="001F6867" w:rsidRPr="00511697" w14:paraId="032CEBF8" w14:textId="77777777" w:rsidTr="00455D5B">
        <w:trPr>
          <w:trHeight w:val="92"/>
        </w:trPr>
        <w:tc>
          <w:tcPr>
            <w:tcW w:w="3024" w:type="dxa"/>
            <w:gridSpan w:val="2"/>
            <w:vMerge/>
            <w:shd w:val="clear" w:color="auto" w:fill="auto"/>
            <w:vAlign w:val="center"/>
          </w:tcPr>
          <w:p w14:paraId="5E6024B9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</w:tcPr>
          <w:p w14:paraId="296DC35F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72ECD825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Jednoosobowa działalność gospodarcza*</w:t>
            </w:r>
          </w:p>
        </w:tc>
      </w:tr>
      <w:tr w:rsidR="001F6867" w:rsidRPr="00511697" w14:paraId="6BE37B2C" w14:textId="77777777" w:rsidTr="00455D5B">
        <w:trPr>
          <w:trHeight w:val="92"/>
        </w:trPr>
        <w:tc>
          <w:tcPr>
            <w:tcW w:w="3024" w:type="dxa"/>
            <w:gridSpan w:val="2"/>
            <w:vMerge/>
            <w:shd w:val="clear" w:color="auto" w:fill="auto"/>
            <w:vAlign w:val="center"/>
          </w:tcPr>
          <w:p w14:paraId="6D654B8D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</w:tcPr>
          <w:p w14:paraId="621064D9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29F9B6B8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Osoba fizyczna nieprowadząca działalności gospodarczej *</w:t>
            </w:r>
          </w:p>
        </w:tc>
      </w:tr>
      <w:tr w:rsidR="001F6867" w:rsidRPr="00511697" w14:paraId="697D3513" w14:textId="77777777" w:rsidTr="00455D5B">
        <w:trPr>
          <w:trHeight w:val="92"/>
        </w:trPr>
        <w:tc>
          <w:tcPr>
            <w:tcW w:w="3024" w:type="dxa"/>
            <w:gridSpan w:val="2"/>
            <w:vMerge/>
            <w:shd w:val="clear" w:color="auto" w:fill="auto"/>
            <w:vAlign w:val="center"/>
          </w:tcPr>
          <w:p w14:paraId="10F92805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</w:tcPr>
          <w:p w14:paraId="418103FC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11697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5757" w:type="dxa"/>
            <w:gridSpan w:val="2"/>
            <w:shd w:val="clear" w:color="auto" w:fill="auto"/>
            <w:vAlign w:val="center"/>
          </w:tcPr>
          <w:p w14:paraId="0D82AEEB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Inny rodzaj *</w:t>
            </w:r>
          </w:p>
        </w:tc>
      </w:tr>
      <w:tr w:rsidR="001F6867" w:rsidRPr="00511697" w14:paraId="177E3ABC" w14:textId="77777777" w:rsidTr="00455D5B">
        <w:trPr>
          <w:trHeight w:val="468"/>
        </w:trPr>
        <w:tc>
          <w:tcPr>
            <w:tcW w:w="9945" w:type="dxa"/>
            <w:gridSpan w:val="5"/>
            <w:shd w:val="clear" w:color="auto" w:fill="EEEEEE"/>
            <w:vAlign w:val="bottom"/>
          </w:tcPr>
          <w:p w14:paraId="036A1397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Oferuję / oferujemy*</w:t>
            </w:r>
          </w:p>
        </w:tc>
      </w:tr>
      <w:tr w:rsidR="001F6867" w:rsidRPr="00511697" w14:paraId="69636BAC" w14:textId="77777777" w:rsidTr="00455D5B">
        <w:trPr>
          <w:trHeight w:val="275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609FFE95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Cena ofertowa</w:t>
            </w:r>
          </w:p>
          <w:p w14:paraId="74F6947C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 xml:space="preserve">w złotych </w:t>
            </w:r>
          </w:p>
          <w:p w14:paraId="32AB4AA4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(cyfrowo i słownie)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705B3723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wartość brutto: …….. zł</w:t>
            </w:r>
          </w:p>
          <w:p w14:paraId="765F3771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słownie: </w:t>
            </w:r>
          </w:p>
          <w:p w14:paraId="3DDEE276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wartość netto: ……… zł</w:t>
            </w:r>
          </w:p>
          <w:p w14:paraId="2AA29ED0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słownie: </w:t>
            </w:r>
          </w:p>
          <w:p w14:paraId="3BB35227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>podatek VAT ………, co stanowi ………. zł</w:t>
            </w:r>
          </w:p>
        </w:tc>
      </w:tr>
      <w:tr w:rsidR="001F6867" w:rsidRPr="00511697" w14:paraId="3DB9F3E4" w14:textId="77777777" w:rsidTr="00455D5B">
        <w:trPr>
          <w:trHeight w:val="1266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26268698" w14:textId="77777777" w:rsidR="001F6867" w:rsidRPr="00584168" w:rsidRDefault="001F6867" w:rsidP="009C795D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Okres </w:t>
            </w:r>
            <w:r w:rsidR="009C795D"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rękojmi 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na sprzęt</w:t>
            </w:r>
          </w:p>
          <w:p w14:paraId="2F063848" w14:textId="77777777" w:rsidR="009C795D" w:rsidRPr="00584168" w:rsidRDefault="009C795D" w:rsidP="009C795D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(dotyczy rozwiązań fizycznych/ sprzętowych)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1CA9EB70" w14:textId="77777777" w:rsidR="00AF7837" w:rsidRPr="00584168" w:rsidRDefault="009C795D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eastAsia="DejaVu Sans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..................... miesięcy</w:t>
            </w:r>
          </w:p>
        </w:tc>
      </w:tr>
      <w:tr w:rsidR="001F6867" w:rsidRPr="00511697" w14:paraId="1A04B656" w14:textId="77777777" w:rsidTr="00455D5B">
        <w:trPr>
          <w:trHeight w:val="727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21CE4141" w14:textId="77777777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eastAsia="Arial Unicode MS" w:hAnsiTheme="majorHAnsi" w:cstheme="majorHAnsi"/>
                <w:sz w:val="20"/>
                <w:szCs w:val="20"/>
              </w:rPr>
              <w:t>Termin wykonania zamówienia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00AA22C6" w14:textId="77777777" w:rsidR="001F6867" w:rsidRPr="00511697" w:rsidRDefault="001F6867" w:rsidP="001F6867">
            <w:pPr>
              <w:pStyle w:val="Akapitzlist"/>
              <w:widowControl w:val="0"/>
              <w:tabs>
                <w:tab w:val="left" w:pos="347"/>
              </w:tabs>
              <w:overflowPunct w:val="0"/>
              <w:snapToGrid w:val="0"/>
              <w:spacing w:before="0" w:after="120" w:line="264" w:lineRule="auto"/>
              <w:ind w:left="340" w:hanging="340"/>
              <w:contextualSpacing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sz w:val="20"/>
                <w:szCs w:val="20"/>
              </w:rPr>
              <w:t>do … dni kalendarzowych od dnia podpisania umowy</w:t>
            </w:r>
          </w:p>
        </w:tc>
      </w:tr>
      <w:tr w:rsidR="001F6867" w:rsidRPr="00511697" w14:paraId="34567E6E" w14:textId="77777777" w:rsidTr="00455D5B">
        <w:trPr>
          <w:trHeight w:val="851"/>
        </w:trPr>
        <w:tc>
          <w:tcPr>
            <w:tcW w:w="3024" w:type="dxa"/>
            <w:gridSpan w:val="2"/>
            <w:shd w:val="clear" w:color="auto" w:fill="auto"/>
            <w:vAlign w:val="center"/>
          </w:tcPr>
          <w:p w14:paraId="41D3C1C2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eastAsia="Arial Unicode MS" w:hAnsiTheme="majorHAnsi" w:cstheme="majorHAnsi"/>
                <w:sz w:val="20"/>
                <w:szCs w:val="20"/>
              </w:rPr>
              <w:t>Termin zapłaty</w:t>
            </w:r>
          </w:p>
        </w:tc>
        <w:tc>
          <w:tcPr>
            <w:tcW w:w="6921" w:type="dxa"/>
            <w:gridSpan w:val="3"/>
            <w:shd w:val="clear" w:color="auto" w:fill="auto"/>
            <w:vAlign w:val="center"/>
          </w:tcPr>
          <w:p w14:paraId="73BCFD83" w14:textId="77777777" w:rsidR="001F6867" w:rsidRPr="00584168" w:rsidRDefault="001F6867" w:rsidP="001F6867">
            <w:pPr>
              <w:pStyle w:val="Akapitzlist"/>
              <w:widowControl w:val="0"/>
              <w:tabs>
                <w:tab w:val="left" w:pos="333"/>
              </w:tabs>
              <w:overflowPunct w:val="0"/>
              <w:snapToGrid w:val="0"/>
              <w:spacing w:before="0" w:after="120" w:line="264" w:lineRule="auto"/>
              <w:ind w:left="0"/>
              <w:contextualSpacing w:val="0"/>
              <w:jc w:val="both"/>
              <w:rPr>
                <w:rFonts w:asciiTheme="majorHAnsi" w:eastAsia="Arial Unicode MS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do 30 dni kalendarzowych od daty dostarczenia faktury Zamawiającemu pod warunkiem zapisów w § 5 ust. 1 umowy</w:t>
            </w:r>
          </w:p>
        </w:tc>
      </w:tr>
      <w:tr w:rsidR="001F6867" w:rsidRPr="00511697" w14:paraId="4357E50B" w14:textId="77777777" w:rsidTr="00455D5B">
        <w:trPr>
          <w:trHeight w:val="676"/>
        </w:trPr>
        <w:tc>
          <w:tcPr>
            <w:tcW w:w="9945" w:type="dxa"/>
            <w:gridSpan w:val="5"/>
            <w:shd w:val="clear" w:color="auto" w:fill="EEEEEE"/>
            <w:vAlign w:val="center"/>
          </w:tcPr>
          <w:p w14:paraId="753D14E7" w14:textId="1EB41F23" w:rsidR="001F6867" w:rsidRPr="00511697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169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Oświadczenie dotyczące postanowień treści </w:t>
            </w:r>
            <w:r w:rsidR="00BD1FFA">
              <w:rPr>
                <w:rFonts w:asciiTheme="majorHAnsi" w:hAnsiTheme="majorHAnsi" w:cstheme="majorHAnsi"/>
                <w:b/>
                <w:sz w:val="20"/>
                <w:szCs w:val="20"/>
              </w:rPr>
              <w:t>zapytania ofertowego</w:t>
            </w:r>
          </w:p>
        </w:tc>
      </w:tr>
      <w:tr w:rsidR="001F6867" w:rsidRPr="00511697" w14:paraId="190BBDDE" w14:textId="77777777" w:rsidTr="00455D5B">
        <w:tc>
          <w:tcPr>
            <w:tcW w:w="9945" w:type="dxa"/>
            <w:gridSpan w:val="5"/>
            <w:shd w:val="clear" w:color="auto" w:fill="auto"/>
            <w:vAlign w:val="center"/>
          </w:tcPr>
          <w:p w14:paraId="1DFAAC0B" w14:textId="77777777" w:rsidR="001F6867" w:rsidRPr="00584168" w:rsidRDefault="001F6867" w:rsidP="001F6867">
            <w:pPr>
              <w:pStyle w:val="Akapitzlist1"/>
              <w:widowControl w:val="0"/>
              <w:numPr>
                <w:ilvl w:val="0"/>
                <w:numId w:val="18"/>
              </w:numPr>
              <w:snapToGrid w:val="0"/>
              <w:spacing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Oświadczam/y, że powyższa cena zawiera wszystkie koszty, jakie ponosi Zamawiający w przypadku wyboru niniejszej oferty.</w:t>
            </w:r>
          </w:p>
          <w:p w14:paraId="34A6DBB1" w14:textId="49B5CF41" w:rsidR="001F6867" w:rsidRPr="00584168" w:rsidRDefault="001F6867" w:rsidP="001F6867">
            <w:pPr>
              <w:pStyle w:val="Akapitzlist1"/>
              <w:widowControl w:val="0"/>
              <w:numPr>
                <w:ilvl w:val="0"/>
                <w:numId w:val="18"/>
              </w:numPr>
              <w:snapToGrid w:val="0"/>
              <w:spacing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Oświadczam/y, że zapoznałem/liśmy się z wymaganiami Zamawiającego, dotyczącymi przedmiotu zamówienia zamieszczonymi w </w:t>
            </w:r>
            <w:r w:rsidR="00BD1FFA">
              <w:rPr>
                <w:rFonts w:asciiTheme="majorHAnsi" w:hAnsiTheme="majorHAnsi" w:cstheme="majorHAnsi"/>
                <w:sz w:val="20"/>
                <w:szCs w:val="20"/>
              </w:rPr>
              <w:t>zapytaniu ofertowym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 wraz z załącznikami i nie wnoszę/wnosimy do nich żadnych zastrzeżeń.</w:t>
            </w:r>
          </w:p>
          <w:p w14:paraId="0046E9E6" w14:textId="335CFD31" w:rsidR="001F6867" w:rsidRPr="00584168" w:rsidRDefault="001F6867" w:rsidP="001F6867">
            <w:pPr>
              <w:pStyle w:val="Akapitzlist1"/>
              <w:widowControl w:val="0"/>
              <w:numPr>
                <w:ilvl w:val="0"/>
                <w:numId w:val="18"/>
              </w:numPr>
              <w:snapToGrid w:val="0"/>
              <w:spacing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Oświadczam/y, że uważam/y się za związanych niniejszą ofertą </w:t>
            </w:r>
            <w:r w:rsidR="004333E8">
              <w:rPr>
                <w:rFonts w:asciiTheme="majorHAnsi" w:hAnsiTheme="majorHAnsi" w:cstheme="majorHAnsi"/>
                <w:sz w:val="20"/>
                <w:szCs w:val="20"/>
              </w:rPr>
              <w:t>przez 30 dni od daty upływu terminu składania ofert.</w:t>
            </w:r>
          </w:p>
          <w:p w14:paraId="3B87D2CE" w14:textId="140ED97C" w:rsidR="001F6867" w:rsidRPr="00584168" w:rsidRDefault="001F6867" w:rsidP="001F6867">
            <w:pPr>
              <w:pStyle w:val="Akapitzlist1"/>
              <w:widowControl w:val="0"/>
              <w:numPr>
                <w:ilvl w:val="0"/>
                <w:numId w:val="18"/>
              </w:numPr>
              <w:snapToGrid w:val="0"/>
              <w:spacing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Oświadczam/y, że zrealizuję/emy zamówienie zgodnie z </w:t>
            </w:r>
            <w:r w:rsidR="004333E8">
              <w:rPr>
                <w:rFonts w:asciiTheme="majorHAnsi" w:hAnsiTheme="majorHAnsi" w:cstheme="majorHAnsi"/>
                <w:sz w:val="20"/>
                <w:szCs w:val="20"/>
              </w:rPr>
              <w:t>zapytaniem ofertowym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 i wzorem umowy.</w:t>
            </w:r>
          </w:p>
          <w:p w14:paraId="64AEEFCB" w14:textId="77777777" w:rsidR="001F6867" w:rsidRPr="00584168" w:rsidRDefault="001F6867" w:rsidP="001F6867">
            <w:pPr>
              <w:pStyle w:val="Bezodstpw1"/>
              <w:widowControl w:val="0"/>
              <w:numPr>
                <w:ilvl w:val="0"/>
                <w:numId w:val="18"/>
              </w:numPr>
              <w:snapToGrid w:val="0"/>
              <w:spacing w:after="120" w:line="264" w:lineRule="auto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Zobowiązujemy się dotrzymać wskazanego terminu realizacji zamówienia.</w:t>
            </w:r>
          </w:p>
          <w:p w14:paraId="2632277F" w14:textId="77777777" w:rsidR="001F6867" w:rsidRPr="00584168" w:rsidRDefault="001F6867" w:rsidP="001F6867">
            <w:pPr>
              <w:pStyle w:val="Bezodstpw1"/>
              <w:widowControl w:val="0"/>
              <w:numPr>
                <w:ilvl w:val="0"/>
                <w:numId w:val="18"/>
              </w:numPr>
              <w:tabs>
                <w:tab w:val="right" w:pos="709"/>
              </w:tabs>
              <w:snapToGrid w:val="0"/>
              <w:spacing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Oświadczam/ym, że informacje i dokumenty zawarte w ofercie w wydzielonym pliku</w:t>
            </w:r>
            <w:r w:rsidRPr="00584168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br/>
              <w:t xml:space="preserve">o nazwie……….. stanowią tajemnice przedsiębiorstwa w rozumieniu przepisów o zwalczaniu nieuczciwej konkurencji i zastrzegamy, że nie mogą być one udostępnione. </w:t>
            </w:r>
            <w:r w:rsidRPr="00584168">
              <w:rPr>
                <w:rFonts w:asciiTheme="majorHAnsi" w:hAnsiTheme="majorHAnsi" w:cstheme="majorHAnsi"/>
                <w:i/>
                <w:iCs/>
                <w:color w:val="auto"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 w14:paraId="6D220A6D" w14:textId="77777777" w:rsidR="001F6867" w:rsidRPr="00584168" w:rsidRDefault="001F6867" w:rsidP="001F6867">
            <w:pPr>
              <w:pStyle w:val="Stopka"/>
              <w:widowControl w:val="0"/>
              <w:numPr>
                <w:ilvl w:val="0"/>
                <w:numId w:val="18"/>
              </w:numPr>
              <w:tabs>
                <w:tab w:val="clear" w:pos="4536"/>
                <w:tab w:val="clear" w:pos="9072"/>
                <w:tab w:val="right" w:pos="709"/>
              </w:tabs>
              <w:suppressAutoHyphens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Pod groźbą odpowiedzialności karnej oświadczamy, iż wszystkie załączone do oferty dokumenty 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br/>
              <w:t>i złożone oświadczenia opisują stan faktyczny i prawny, aktualny na dzień składania ofert (art. 297 kk).</w:t>
            </w:r>
          </w:p>
          <w:p w14:paraId="4DF6E8E4" w14:textId="77777777" w:rsidR="001F6867" w:rsidRPr="00584168" w:rsidRDefault="001F6867" w:rsidP="001F6867">
            <w:pPr>
              <w:pStyle w:val="Stopka"/>
              <w:widowControl w:val="0"/>
              <w:numPr>
                <w:ilvl w:val="0"/>
                <w:numId w:val="18"/>
              </w:numPr>
              <w:tabs>
                <w:tab w:val="clear" w:pos="4536"/>
                <w:tab w:val="clear" w:pos="9072"/>
                <w:tab w:val="right" w:pos="709"/>
              </w:tabs>
              <w:suppressAutoHyphens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Oświadczam, że wypełniłem obowiązki informacyjne przewidziane w art. 13 lub art. 14 rozporządzenia Parlamentu Europejskiego i Rady (UE) 2016/679 z dnia 27 kwietnia 2016 r. 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(ogólne rozporządzenie o  ochronie danych) (Dz. Urz. UE L 119 z 04.05.2016, str. 1) wobec osób fizycznych, od których dane osobowe bezpośrednio lub pośrednio pozyskałem 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w celu ubiegania się o udzielenie zamówienia publicznego w niniejszym postępowaniu</w:t>
            </w:r>
            <w:r w:rsidRPr="00584168">
              <w:rPr>
                <w:rFonts w:asciiTheme="majorHAnsi" w:hAnsiTheme="majorHAnsi" w:cstheme="majorHAnsi"/>
                <w:b/>
                <w:bCs/>
                <w:color w:val="C9211E"/>
                <w:sz w:val="20"/>
                <w:szCs w:val="20"/>
              </w:rPr>
              <w:t xml:space="preserve"> *</w:t>
            </w:r>
          </w:p>
          <w:p w14:paraId="14513EE2" w14:textId="77777777" w:rsidR="001F6867" w:rsidRPr="00584168" w:rsidRDefault="001F6867" w:rsidP="001F6867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0" w:after="120" w:line="264" w:lineRule="auto"/>
              <w:ind w:left="64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b/>
                <w:bCs/>
                <w:color w:val="C9211E"/>
                <w:sz w:val="20"/>
                <w:szCs w:val="20"/>
              </w:rPr>
              <w:t xml:space="preserve">* </w:t>
            </w:r>
            <w:r w:rsidRPr="00584168">
              <w:rPr>
                <w:rFonts w:asciiTheme="majorHAnsi" w:eastAsia="Arial-BoldMT" w:hAnsiTheme="majorHAnsi" w:cstheme="majorHAnsi"/>
                <w:i/>
                <w:iCs/>
                <w:sz w:val="20"/>
                <w:szCs w:val="20"/>
                <w:lang w:eastAsia="ar-SA"/>
              </w:rPr>
              <w:t>w</w:t>
            </w:r>
            <w:r w:rsidRPr="00584168">
              <w:rPr>
                <w:rFonts w:asciiTheme="majorHAnsi" w:eastAsia="ArialMT" w:hAnsiTheme="majorHAnsi" w:cstheme="majorHAnsi"/>
                <w:i/>
                <w:iCs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14:paraId="0BE62598" w14:textId="77777777" w:rsidR="001F6867" w:rsidRPr="00584168" w:rsidRDefault="001F6867" w:rsidP="001F6867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0" w:after="120" w:line="264" w:lineRule="auto"/>
              <w:ind w:left="646"/>
              <w:jc w:val="both"/>
              <w:rPr>
                <w:rFonts w:asciiTheme="majorHAnsi" w:eastAsia="ArialMT" w:hAnsiTheme="majorHAnsi" w:cstheme="majorHAnsi"/>
                <w:i/>
                <w:iCs/>
                <w:sz w:val="20"/>
                <w:szCs w:val="20"/>
                <w:lang w:eastAsia="ar-SA"/>
              </w:rPr>
            </w:pPr>
          </w:p>
          <w:p w14:paraId="173CE242" w14:textId="09262E33" w:rsidR="001F6867" w:rsidRPr="00584168" w:rsidRDefault="001F6867" w:rsidP="001F6867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eastAsia="ArialMT" w:hAnsiTheme="majorHAnsi" w:cstheme="majorHAnsi"/>
                <w:sz w:val="20"/>
                <w:szCs w:val="20"/>
                <w:lang w:eastAsia="ar-SA"/>
              </w:rPr>
              <w:t>9. Składając niniejszą ofertę, informuję, że wybór oferty:</w:t>
            </w:r>
          </w:p>
          <w:p w14:paraId="15C0ADA2" w14:textId="77777777" w:rsidR="001F6867" w:rsidRPr="00584168" w:rsidRDefault="001F6867" w:rsidP="001F6867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0" w:after="120" w:line="264" w:lineRule="auto"/>
              <w:jc w:val="both"/>
              <w:rPr>
                <w:rFonts w:asciiTheme="majorHAnsi" w:eastAsia="ArialMT" w:hAnsiTheme="majorHAnsi" w:cstheme="majorHAnsi"/>
                <w:sz w:val="20"/>
                <w:szCs w:val="20"/>
                <w:lang w:eastAsia="ar-SA"/>
              </w:rPr>
            </w:pPr>
          </w:p>
          <w:bookmarkStart w:id="0" w:name="__Fieldmark__12677_1686033707"/>
          <w:bookmarkStart w:id="1" w:name="__Fieldmark__29194_2443959705"/>
          <w:bookmarkStart w:id="2" w:name="__Fieldmark__21828_2121947698"/>
          <w:bookmarkStart w:id="3" w:name="__Fieldmark__67151_1676386285"/>
          <w:bookmarkStart w:id="4" w:name="__Fieldmark__22571_765750523"/>
          <w:bookmarkStart w:id="5" w:name="__Fieldmark__29260_2513798945"/>
          <w:bookmarkStart w:id="6" w:name="__Fieldmark__19207_1155638790"/>
          <w:bookmarkStart w:id="7" w:name="__Fieldmark__3666_4106356198"/>
          <w:bookmarkStart w:id="8" w:name="__Fieldmark__98_1888778962"/>
          <w:bookmarkStart w:id="9" w:name="__Fieldmark__4722_156953836"/>
          <w:bookmarkStart w:id="10" w:name="__Fieldmark__5523_414178916"/>
          <w:bookmarkStart w:id="11" w:name="__Fieldmark__1731_156953836"/>
          <w:bookmarkStart w:id="12" w:name="__Fieldmark__19483_156953836"/>
          <w:bookmarkStart w:id="13" w:name="__Fieldmark__4355_595210579"/>
          <w:bookmarkStart w:id="14" w:name="__Fieldmark__12682_1023885359"/>
          <w:bookmarkStart w:id="15" w:name="__Fieldmark__197_909069360"/>
          <w:bookmarkStart w:id="16" w:name="__Fieldmark__30339_2513798945"/>
          <w:bookmarkStart w:id="17" w:name="__Fieldmark__31779_1502386634"/>
          <w:bookmarkStart w:id="18" w:name="__Fieldmark__149_2922894588"/>
          <w:bookmarkStart w:id="19" w:name="__Fieldmark__28244_2443959705"/>
          <w:bookmarkStart w:id="20" w:name="__Fieldmark__30438_2443959705"/>
          <w:bookmarkStart w:id="21" w:name="__Fieldmark__30052_1993005834"/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p w14:paraId="1BD1E769" w14:textId="77777777" w:rsidR="001F6867" w:rsidRPr="00584168" w:rsidRDefault="001F6867" w:rsidP="001F6867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8416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584168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>nie będzie prowadzić</w:t>
            </w:r>
            <w:r w:rsidRPr="00584168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do powstania obowiązku podatkowego po stronie Zamawiającego, zgodnie z</w:t>
            </w:r>
            <w:bookmarkStart w:id="22" w:name="__DdeLink__678_1888778962"/>
            <w:r w:rsidRPr="00584168">
              <w:rPr>
                <w:rFonts w:asciiTheme="majorHAnsi" w:hAnsiTheme="majorHAnsi" w:cstheme="majorHAnsi"/>
                <w:iCs/>
                <w:sz w:val="20"/>
                <w:szCs w:val="20"/>
              </w:rPr>
              <w:t> </w:t>
            </w:r>
            <w:bookmarkEnd w:id="22"/>
            <w:r w:rsidRPr="00584168">
              <w:rPr>
                <w:rFonts w:asciiTheme="majorHAnsi" w:hAnsiTheme="majorHAnsi" w:cstheme="majorHAnsi"/>
                <w:iCs/>
                <w:sz w:val="20"/>
                <w:szCs w:val="20"/>
              </w:rPr>
              <w:t>przepisami o podatku od towarów i usług, który miałby obowiązek rozliczyć,</w:t>
            </w:r>
          </w:p>
          <w:p w14:paraId="5EA76C87" w14:textId="77777777" w:rsidR="001F6867" w:rsidRPr="00584168" w:rsidRDefault="001F6867" w:rsidP="001F6867">
            <w:pPr>
              <w:widowControl w:val="0"/>
              <w:tabs>
                <w:tab w:val="left" w:pos="360"/>
              </w:tabs>
              <w:snapToGrid w:val="0"/>
              <w:spacing w:before="0" w:after="120" w:line="264" w:lineRule="auto"/>
              <w:ind w:left="720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57FB5886" w14:textId="77777777" w:rsidR="001F6867" w:rsidRPr="00584168" w:rsidRDefault="001F6867" w:rsidP="001F6867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suppressAutoHyphens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bookmarkStart w:id="23" w:name="__Fieldmark__34152_1993005834"/>
            <w:bookmarkEnd w:id="23"/>
            <w:r w:rsidRPr="00584168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Start w:id="24" w:name="__Fieldmark__12749_1686033707"/>
            <w:bookmarkStart w:id="25" w:name="__Fieldmark__29260_2443959705"/>
            <w:bookmarkStart w:id="26" w:name="__Fieldmark__21886_2121947698"/>
            <w:bookmarkStart w:id="27" w:name="__Fieldmark__67211_1676386285"/>
            <w:bookmarkStart w:id="28" w:name="__Fieldmark__22623_765750523"/>
            <w:bookmarkStart w:id="29" w:name="__Fieldmark__29306_2513798945"/>
            <w:bookmarkStart w:id="30" w:name="__Fieldmark__19247_1155638790"/>
            <w:bookmarkStart w:id="31" w:name="__Fieldmark__3700_4106356198"/>
            <w:bookmarkStart w:id="32" w:name="__Fieldmark__122_1888778962"/>
            <w:bookmarkStart w:id="33" w:name="__Fieldmark__4740_156953836"/>
            <w:bookmarkStart w:id="34" w:name="__Fieldmark__5534_414178916"/>
            <w:bookmarkStart w:id="35" w:name="__Fieldmark__1745_156953836"/>
            <w:bookmarkStart w:id="36" w:name="__Fieldmark__19504_156953836"/>
            <w:bookmarkStart w:id="37" w:name="__Fieldmark__4386_595210579"/>
            <w:bookmarkStart w:id="38" w:name="__Fieldmark__12719_1023885359"/>
            <w:bookmarkStart w:id="39" w:name="__Fieldmark__240_909069360"/>
            <w:bookmarkStart w:id="40" w:name="__Fieldmark__30388_2513798945"/>
            <w:bookmarkStart w:id="41" w:name="__Fieldmark__31834_1502386634"/>
            <w:bookmarkStart w:id="42" w:name="__Fieldmark__156_2922894588"/>
            <w:bookmarkStart w:id="43" w:name="__Fieldmark__28308_2443959705"/>
            <w:bookmarkStart w:id="44" w:name="__Fieldmark__30507_2443959705"/>
            <w:bookmarkStart w:id="45" w:name="__Fieldmark__30127_1993005834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r w:rsidRPr="0058416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584168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>będzie prowadzić</w:t>
            </w:r>
            <w:r w:rsidRPr="00584168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 do prowadzić do powstania u Zamawiającego obowiązku podatkowego następujących towarów/usług:</w:t>
            </w:r>
          </w:p>
          <w:p w14:paraId="607FF295" w14:textId="77777777" w:rsidR="001F6867" w:rsidRPr="00584168" w:rsidRDefault="001F6867" w:rsidP="001F6867">
            <w:pPr>
              <w:widowControl w:val="0"/>
              <w:tabs>
                <w:tab w:val="left" w:pos="360"/>
              </w:tabs>
              <w:snapToGrid w:val="0"/>
              <w:spacing w:before="0" w:after="120" w:line="264" w:lineRule="auto"/>
              <w:ind w:left="357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278A192B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>…………………………………………………- ……………………………………………… zł netto</w:t>
            </w:r>
          </w:p>
          <w:p w14:paraId="77F454B1" w14:textId="77777777" w:rsidR="001F6867" w:rsidRPr="00584168" w:rsidRDefault="001F6867" w:rsidP="001F6867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eastAsia="ArialMT" w:hAnsiTheme="majorHAnsi" w:cstheme="majorHAnsi"/>
                <w:i/>
                <w:iCs/>
                <w:sz w:val="20"/>
                <w:szCs w:val="20"/>
                <w:lang w:eastAsia="pl-PL"/>
              </w:rPr>
              <w:t xml:space="preserve">             Nazwa towaru/usług                               wartość bez kwoty podatku VAT</w:t>
            </w:r>
          </w:p>
          <w:p w14:paraId="736214D7" w14:textId="77777777" w:rsidR="001F6867" w:rsidRPr="00584168" w:rsidRDefault="001F6867" w:rsidP="001F6867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0" w:after="120" w:line="264" w:lineRule="auto"/>
              <w:jc w:val="both"/>
              <w:rPr>
                <w:rFonts w:asciiTheme="majorHAnsi" w:eastAsia="ArialMT" w:hAnsiTheme="majorHAnsi" w:cstheme="majorHAnsi"/>
                <w:sz w:val="20"/>
                <w:szCs w:val="20"/>
                <w:lang w:eastAsia="pl-PL"/>
              </w:rPr>
            </w:pPr>
          </w:p>
          <w:p w14:paraId="14C676C4" w14:textId="77777777" w:rsidR="001F6867" w:rsidRPr="00584168" w:rsidRDefault="001F6867" w:rsidP="001F6867">
            <w:pPr>
              <w:widowControl w:val="0"/>
              <w:tabs>
                <w:tab w:val="left" w:pos="426"/>
              </w:tabs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i/>
                <w:iCs/>
                <w:sz w:val="20"/>
                <w:szCs w:val="20"/>
                <w:lang w:eastAsia="ar-SA"/>
              </w:rPr>
      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84168">
              <w:rPr>
                <w:rFonts w:asciiTheme="majorHAnsi" w:hAnsiTheme="majorHAnsi" w:cstheme="maj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84168">
              <w:rPr>
                <w:rFonts w:asciiTheme="majorHAnsi" w:hAnsiTheme="majorHAnsi" w:cstheme="majorHAnsi"/>
                <w:i/>
                <w:iCs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 Zamawiającego obowiązku podatkowego.</w:t>
            </w:r>
          </w:p>
          <w:p w14:paraId="1CC6FE05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1F6867" w:rsidRPr="00511697" w14:paraId="2491A318" w14:textId="77777777" w:rsidTr="00455D5B">
        <w:trPr>
          <w:trHeight w:val="598"/>
        </w:trPr>
        <w:tc>
          <w:tcPr>
            <w:tcW w:w="9945" w:type="dxa"/>
            <w:gridSpan w:val="5"/>
            <w:shd w:val="clear" w:color="auto" w:fill="EEEEEE"/>
            <w:vAlign w:val="center"/>
          </w:tcPr>
          <w:p w14:paraId="727F9C07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Zobowiązanie w przypadku przyznania zamówienia</w:t>
            </w:r>
          </w:p>
        </w:tc>
      </w:tr>
      <w:tr w:rsidR="001F6867" w:rsidRPr="00511697" w14:paraId="422E5884" w14:textId="77777777" w:rsidTr="00455D5B">
        <w:trPr>
          <w:trHeight w:val="2047"/>
        </w:trPr>
        <w:tc>
          <w:tcPr>
            <w:tcW w:w="9945" w:type="dxa"/>
            <w:gridSpan w:val="5"/>
            <w:shd w:val="clear" w:color="auto" w:fill="auto"/>
            <w:vAlign w:val="center"/>
          </w:tcPr>
          <w:p w14:paraId="022A8E96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ind w:left="357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1. Akceptuję proponowany przez Zamawiającego projekt umowy, który zobowiązuję się podpisać 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br/>
              <w:t>w miejscu i terminie wskazanym przez Zamawiającego.</w:t>
            </w:r>
          </w:p>
          <w:p w14:paraId="35ACD32E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ind w:left="357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2. Osobami uprawnionymi do merytorycznej współpracy i koordynacji w wykonywaniu zadania ze strony Wykonawcy są: ……… nr telefonu ………, e-mail: ……………</w:t>
            </w:r>
          </w:p>
        </w:tc>
      </w:tr>
      <w:tr w:rsidR="001F6867" w:rsidRPr="00511697" w14:paraId="2204E0E8" w14:textId="77777777" w:rsidTr="00455D5B">
        <w:trPr>
          <w:trHeight w:val="855"/>
        </w:trPr>
        <w:tc>
          <w:tcPr>
            <w:tcW w:w="9945" w:type="dxa"/>
            <w:gridSpan w:val="5"/>
            <w:shd w:val="clear" w:color="auto" w:fill="EEEEEE"/>
            <w:vAlign w:val="center"/>
          </w:tcPr>
          <w:p w14:paraId="07069167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b/>
                <w:sz w:val="20"/>
                <w:szCs w:val="20"/>
              </w:rPr>
              <w:t>Informuję/my, że dokumenty wskazane poniżej dotyczące Wykonawcy/ów Zamawiający może uzyskać w formie elektronicznej z ogólnodostępnych baz danych pod adresem internetowym:</w:t>
            </w:r>
          </w:p>
        </w:tc>
      </w:tr>
      <w:tr w:rsidR="001F6867" w:rsidRPr="00511697" w14:paraId="1DA6247F" w14:textId="77777777" w:rsidTr="00455D5B">
        <w:trPr>
          <w:trHeight w:val="2040"/>
        </w:trPr>
        <w:tc>
          <w:tcPr>
            <w:tcW w:w="9945" w:type="dxa"/>
            <w:gridSpan w:val="5"/>
            <w:shd w:val="clear" w:color="auto" w:fill="auto"/>
            <w:vAlign w:val="center"/>
          </w:tcPr>
          <w:p w14:paraId="3034D882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eastAsia="TimesNewRoman;Times New Roman" w:hAnsiTheme="majorHAnsi" w:cstheme="majorHAnsi"/>
                <w:sz w:val="20"/>
                <w:szCs w:val="20"/>
              </w:rPr>
              <w:lastRenderedPageBreak/>
              <w:t xml:space="preserve">odpis z KRS dostępny jest, w formie elektronicznej, bezpłatnie w ogólnodostępnej bazie danych pod adresem: </w:t>
            </w:r>
            <w:hyperlink r:id="rId11">
              <w:r w:rsidRPr="00584168">
                <w:rPr>
                  <w:rStyle w:val="czeinternetowe"/>
                  <w:rFonts w:asciiTheme="majorHAnsi" w:eastAsia="TimesNewRoman;Times New Roman" w:hAnsiTheme="majorHAnsi" w:cstheme="majorHAnsi"/>
                  <w:sz w:val="20"/>
                  <w:szCs w:val="20"/>
                </w:rPr>
                <w:t>https://ekrs.ms.gov.pl</w:t>
              </w:r>
            </w:hyperlink>
          </w:p>
          <w:p w14:paraId="7662BDDA" w14:textId="77777777" w:rsidR="001F6867" w:rsidRPr="00584168" w:rsidRDefault="001F6867" w:rsidP="001F6867">
            <w:pPr>
              <w:widowControl w:val="0"/>
              <w:tabs>
                <w:tab w:val="left" w:pos="900"/>
              </w:tabs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eastAsia="TimesNewRoman;Times New Roman" w:hAnsiTheme="majorHAnsi" w:cstheme="majorHAnsi"/>
                <w:sz w:val="20"/>
                <w:szCs w:val="20"/>
              </w:rPr>
              <w:t>Nr KRS …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………………………….</w:t>
            </w:r>
          </w:p>
          <w:p w14:paraId="451A511A" w14:textId="77777777" w:rsidR="001F6867" w:rsidRPr="00584168" w:rsidRDefault="001F6867" w:rsidP="001F6867">
            <w:pPr>
              <w:widowControl w:val="0"/>
              <w:tabs>
                <w:tab w:val="left" w:pos="0"/>
              </w:tabs>
              <w:snapToGrid w:val="0"/>
              <w:spacing w:before="0" w:after="120" w:line="26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eastAsia="TimesNewRoman;Times New Roman" w:hAnsiTheme="majorHAnsi" w:cstheme="majorHAnsi"/>
                <w:sz w:val="20"/>
                <w:szCs w:val="20"/>
              </w:rPr>
              <w:t xml:space="preserve">odpis z CEIDG dostępny jest w formie elektronicznej, bezpłatnie w ogólnodostępnej bazie danych, pod adresem: </w:t>
            </w:r>
            <w:r w:rsidRPr="00584168">
              <w:rPr>
                <w:rStyle w:val="czeinternetowe"/>
                <w:rFonts w:asciiTheme="majorHAnsi" w:eastAsia="TimesNewRoman;Times New Roman" w:hAnsiTheme="majorHAnsi" w:cstheme="majorHAnsi"/>
                <w:sz w:val="20"/>
                <w:szCs w:val="20"/>
              </w:rPr>
              <w:t>https://prod.ceidg.gov.pl</w:t>
            </w:r>
          </w:p>
        </w:tc>
      </w:tr>
      <w:tr w:rsidR="001F6867" w:rsidRPr="00511697" w14:paraId="76DB328F" w14:textId="77777777" w:rsidTr="00455D5B">
        <w:trPr>
          <w:trHeight w:val="410"/>
        </w:trPr>
        <w:tc>
          <w:tcPr>
            <w:tcW w:w="9945" w:type="dxa"/>
            <w:gridSpan w:val="5"/>
            <w:shd w:val="clear" w:color="auto" w:fill="EEEEEE"/>
            <w:vAlign w:val="center"/>
          </w:tcPr>
          <w:p w14:paraId="09D2CBA5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b/>
                <w:sz w:val="20"/>
                <w:szCs w:val="20"/>
              </w:rPr>
              <w:t>Podwykonawstwo</w:t>
            </w:r>
          </w:p>
        </w:tc>
      </w:tr>
      <w:tr w:rsidR="001F6867" w:rsidRPr="00511697" w14:paraId="051856ED" w14:textId="77777777" w:rsidTr="00455D5B">
        <w:trPr>
          <w:trHeight w:val="317"/>
        </w:trPr>
        <w:tc>
          <w:tcPr>
            <w:tcW w:w="9945" w:type="dxa"/>
            <w:gridSpan w:val="5"/>
            <w:shd w:val="clear" w:color="auto" w:fill="auto"/>
            <w:vAlign w:val="center"/>
          </w:tcPr>
          <w:p w14:paraId="522F8BF0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 xml:space="preserve">Oświadczam/y, że podwykonawcom zostanie powierzona część zamówienia </w:t>
            </w:r>
            <w:r w:rsidRPr="00584168">
              <w:rPr>
                <w:rFonts w:asciiTheme="majorHAnsi" w:hAnsiTheme="majorHAnsi" w:cstheme="majorHAnsi"/>
                <w:sz w:val="20"/>
                <w:szCs w:val="20"/>
              </w:rPr>
              <w:br/>
              <w:t>obejmująca wykonanie prac w zakresie:</w:t>
            </w:r>
          </w:p>
        </w:tc>
      </w:tr>
      <w:tr w:rsidR="001F6867" w:rsidRPr="00511697" w14:paraId="1F8DDB5D" w14:textId="77777777" w:rsidTr="00455D5B">
        <w:trPr>
          <w:trHeight w:val="317"/>
        </w:trPr>
        <w:tc>
          <w:tcPr>
            <w:tcW w:w="900" w:type="dxa"/>
            <w:shd w:val="clear" w:color="auto" w:fill="auto"/>
            <w:vAlign w:val="center"/>
          </w:tcPr>
          <w:p w14:paraId="11CB6252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628" w:type="dxa"/>
            <w:gridSpan w:val="3"/>
            <w:shd w:val="clear" w:color="auto" w:fill="auto"/>
            <w:vAlign w:val="center"/>
          </w:tcPr>
          <w:p w14:paraId="42879B50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b/>
                <w:sz w:val="20"/>
                <w:szCs w:val="20"/>
              </w:rPr>
              <w:t>Zakres prac powierzony podwykonawcom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675E1664" w14:textId="77777777" w:rsidR="001F6867" w:rsidRPr="00584168" w:rsidRDefault="001F6867" w:rsidP="001F6867">
            <w:pPr>
              <w:widowControl w:val="0"/>
              <w:snapToGrid w:val="0"/>
              <w:spacing w:before="0" w:after="120" w:line="264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84168">
              <w:rPr>
                <w:rFonts w:asciiTheme="majorHAnsi" w:hAnsiTheme="majorHAnsi" w:cstheme="majorHAnsi"/>
                <w:b/>
                <w:sz w:val="20"/>
                <w:szCs w:val="20"/>
              </w:rPr>
              <w:t>Nazwa i adres podwykonawcy</w:t>
            </w:r>
          </w:p>
        </w:tc>
      </w:tr>
      <w:tr w:rsidR="001F6867" w:rsidRPr="00511697" w14:paraId="12AC963B" w14:textId="77777777" w:rsidTr="00455D5B">
        <w:trPr>
          <w:trHeight w:val="318"/>
        </w:trPr>
        <w:tc>
          <w:tcPr>
            <w:tcW w:w="900" w:type="dxa"/>
            <w:shd w:val="clear" w:color="auto" w:fill="auto"/>
            <w:vAlign w:val="center"/>
          </w:tcPr>
          <w:p w14:paraId="20253AE1" w14:textId="77777777" w:rsidR="001F6867" w:rsidRPr="007860BE" w:rsidRDefault="001F6867" w:rsidP="001F686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7860BE">
              <w:rPr>
                <w:rFonts w:asciiTheme="majorHAnsi" w:hAnsiTheme="majorHAnsi" w:cstheme="majorHAnsi"/>
                <w:strike/>
                <w:sz w:val="20"/>
                <w:szCs w:val="20"/>
              </w:rPr>
              <w:t>1</w:t>
            </w:r>
          </w:p>
        </w:tc>
        <w:tc>
          <w:tcPr>
            <w:tcW w:w="5628" w:type="dxa"/>
            <w:gridSpan w:val="3"/>
            <w:shd w:val="clear" w:color="auto" w:fill="auto"/>
            <w:vAlign w:val="center"/>
          </w:tcPr>
          <w:p w14:paraId="4F509723" w14:textId="77777777" w:rsidR="001F6867" w:rsidRPr="007860BE" w:rsidRDefault="001F6867" w:rsidP="001F686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14:paraId="61C30BE7" w14:textId="77777777" w:rsidR="001F6867" w:rsidRPr="007860BE" w:rsidRDefault="001F6867" w:rsidP="001F686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</w:tr>
      <w:tr w:rsidR="001F6867" w:rsidRPr="00511697" w14:paraId="0C0ABF11" w14:textId="77777777" w:rsidTr="00455D5B">
        <w:trPr>
          <w:trHeight w:val="318"/>
        </w:trPr>
        <w:tc>
          <w:tcPr>
            <w:tcW w:w="900" w:type="dxa"/>
            <w:shd w:val="clear" w:color="auto" w:fill="auto"/>
            <w:vAlign w:val="center"/>
          </w:tcPr>
          <w:p w14:paraId="020C0BD6" w14:textId="77777777" w:rsidR="001F6867" w:rsidRPr="007860BE" w:rsidRDefault="001F6867" w:rsidP="001F686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7860BE">
              <w:rPr>
                <w:rFonts w:asciiTheme="majorHAnsi" w:hAnsiTheme="majorHAnsi" w:cstheme="majorHAnsi"/>
                <w:strike/>
                <w:sz w:val="20"/>
                <w:szCs w:val="20"/>
              </w:rPr>
              <w:t>2</w:t>
            </w:r>
          </w:p>
        </w:tc>
        <w:tc>
          <w:tcPr>
            <w:tcW w:w="5628" w:type="dxa"/>
            <w:gridSpan w:val="3"/>
            <w:shd w:val="clear" w:color="auto" w:fill="auto"/>
            <w:vAlign w:val="center"/>
          </w:tcPr>
          <w:p w14:paraId="232EBF46" w14:textId="77777777" w:rsidR="001F6867" w:rsidRPr="007860BE" w:rsidRDefault="001F6867" w:rsidP="001F686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14:paraId="536CB28D" w14:textId="77777777" w:rsidR="001F6867" w:rsidRPr="007860BE" w:rsidRDefault="001F6867" w:rsidP="001F6867">
            <w:pPr>
              <w:widowControl w:val="0"/>
              <w:snapToGrid w:val="0"/>
              <w:spacing w:before="0" w:after="120" w:line="264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</w:tr>
    </w:tbl>
    <w:p w14:paraId="13509B9C" w14:textId="77777777" w:rsidR="001F6867" w:rsidRDefault="001F6867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1092ACB6" w14:textId="77777777" w:rsidR="007860BE" w:rsidRDefault="007860BE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0A7BBA99" w14:textId="77777777" w:rsidR="007860BE" w:rsidRDefault="007860BE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1A5218A4" w14:textId="77777777" w:rsidR="007860BE" w:rsidRDefault="007860BE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30B7B215" w14:textId="77777777" w:rsidR="007860BE" w:rsidRDefault="007860BE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7C6D3243" w14:textId="1041841A" w:rsidR="007860BE" w:rsidRPr="00511697" w:rsidRDefault="007860BE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____________________________________________________________________</w:t>
      </w:r>
    </w:p>
    <w:p w14:paraId="166E7E80" w14:textId="77777777" w:rsidR="001F6867" w:rsidRPr="00511697" w:rsidRDefault="001F6867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511697">
        <w:rPr>
          <w:rFonts w:asciiTheme="majorHAnsi" w:hAnsiTheme="majorHAnsi" w:cstheme="majorHAnsi"/>
          <w:b/>
          <w:sz w:val="20"/>
          <w:szCs w:val="20"/>
        </w:rPr>
        <w:t>Podpis osoby/osób upoważnionej/ych do występowania w imieniu Wykonawcy.</w:t>
      </w:r>
    </w:p>
    <w:p w14:paraId="27F7AB46" w14:textId="77777777" w:rsidR="001F6867" w:rsidRPr="00511697" w:rsidRDefault="001F6867" w:rsidP="001F6867">
      <w:pPr>
        <w:widowControl w:val="0"/>
        <w:snapToGrid w:val="0"/>
        <w:spacing w:before="0" w:after="120" w:line="264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511697">
        <w:rPr>
          <w:rFonts w:asciiTheme="majorHAnsi" w:hAnsiTheme="majorHAnsi" w:cstheme="majorHAnsi"/>
          <w:b/>
          <w:i/>
          <w:iCs/>
          <w:color w:val="FF0000"/>
          <w:sz w:val="20"/>
          <w:szCs w:val="20"/>
        </w:rPr>
        <w:t xml:space="preserve">Uwaga! Formularz oferty należy podpisać kwalifikowanym podpisem elektronicznym </w:t>
      </w:r>
      <w:r w:rsidRPr="00511697">
        <w:rPr>
          <w:rFonts w:asciiTheme="majorHAnsi" w:hAnsiTheme="majorHAnsi" w:cstheme="majorHAnsi"/>
          <w:b/>
          <w:i/>
          <w:iCs/>
          <w:color w:val="FF0000"/>
          <w:sz w:val="20"/>
          <w:szCs w:val="20"/>
        </w:rPr>
        <w:br/>
        <w:t xml:space="preserve">lub podpisem zaufanym lub podpisem osobistym. </w:t>
      </w:r>
    </w:p>
    <w:p w14:paraId="63726DCD" w14:textId="77777777" w:rsidR="00A834F4" w:rsidRDefault="00A834F4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867D853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4D2B221F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576E5569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A2DFB09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6FA20470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1CC90BF5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11ACD87C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CB5195D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7116A068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12512DD1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65D606B3" w14:textId="77777777" w:rsidR="00FD6313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49E657E5" w14:textId="77777777" w:rsidR="00FD6313" w:rsidRPr="001832B1" w:rsidRDefault="00FD6313" w:rsidP="00FD6313">
      <w:pPr>
        <w:snapToGrid w:val="0"/>
        <w:spacing w:before="0" w:after="120"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1832B1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24C6C715" w14:textId="77777777" w:rsidR="00FD6313" w:rsidRPr="001832B1" w:rsidRDefault="00FD6313" w:rsidP="00FD6313">
      <w:pPr>
        <w:snapToGrid w:val="0"/>
        <w:spacing w:before="0" w:after="120"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832B1">
        <w:rPr>
          <w:rFonts w:asciiTheme="minorHAnsi" w:hAnsiTheme="minorHAnsi" w:cstheme="minorHAnsi"/>
          <w:b/>
          <w:bCs/>
          <w:sz w:val="22"/>
          <w:szCs w:val="22"/>
        </w:rPr>
        <w:t>Gmina Gniewoszów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832B1">
        <w:rPr>
          <w:rFonts w:asciiTheme="minorHAnsi" w:hAnsiTheme="minorHAnsi" w:cstheme="minorHAnsi"/>
          <w:bCs/>
          <w:sz w:val="22"/>
          <w:szCs w:val="22"/>
        </w:rPr>
        <w:t>ul. Lubelska 16, 26-920 Gniewoszów, NIP: 8121903455</w:t>
      </w:r>
    </w:p>
    <w:p w14:paraId="78D030C4" w14:textId="77777777" w:rsidR="00FD6313" w:rsidRDefault="00FD6313" w:rsidP="00FD6313">
      <w:pPr>
        <w:snapToGrid w:val="0"/>
        <w:spacing w:before="0" w:after="120"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EBBB9F" w14:textId="77777777" w:rsidR="00FD6313" w:rsidRPr="0068513A" w:rsidRDefault="00FD6313" w:rsidP="00FD6313">
      <w:pPr>
        <w:snapToGrid w:val="0"/>
        <w:spacing w:before="0" w:after="120"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ASORTYMENTOWO - CENOWY</w:t>
      </w:r>
    </w:p>
    <w:p w14:paraId="1F89BCAC" w14:textId="77777777" w:rsidR="00FD6313" w:rsidRPr="0068513A" w:rsidRDefault="00FD6313" w:rsidP="00FD6313">
      <w:pPr>
        <w:snapToGrid w:val="0"/>
        <w:spacing w:before="0"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567D">
        <w:rPr>
          <w:rFonts w:asciiTheme="minorHAnsi" w:hAnsiTheme="minorHAnsi" w:cstheme="minorHAnsi"/>
          <w:sz w:val="22"/>
          <w:szCs w:val="22"/>
        </w:rPr>
        <w:t xml:space="preserve">Na potrzeby </w:t>
      </w:r>
      <w:r>
        <w:rPr>
          <w:rFonts w:asciiTheme="minorHAnsi" w:hAnsiTheme="minorHAnsi" w:cstheme="minorHAnsi"/>
          <w:sz w:val="22"/>
          <w:szCs w:val="22"/>
        </w:rPr>
        <w:t>szacowania wartości zamówienia</w:t>
      </w:r>
      <w:r w:rsidRPr="0037567D">
        <w:rPr>
          <w:rFonts w:asciiTheme="minorHAnsi" w:hAnsiTheme="minorHAnsi" w:cstheme="minorHAnsi"/>
          <w:sz w:val="22"/>
          <w:szCs w:val="22"/>
        </w:rPr>
        <w:t xml:space="preserve"> pn.: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27F96">
        <w:rPr>
          <w:rFonts w:asciiTheme="minorHAnsi" w:hAnsiTheme="minorHAnsi" w:cstheme="minorHAnsi"/>
          <w:bCs/>
          <w:i/>
          <w:iCs/>
          <w:sz w:val="22"/>
          <w:szCs w:val="22"/>
        </w:rPr>
        <w:t>„</w:t>
      </w:r>
      <w:r w:rsidRPr="001832B1">
        <w:rPr>
          <w:rFonts w:asciiTheme="minorHAnsi" w:hAnsiTheme="minorHAnsi" w:cstheme="minorHAnsi"/>
          <w:bCs/>
          <w:i/>
          <w:iCs/>
          <w:sz w:val="22"/>
          <w:szCs w:val="22"/>
        </w:rPr>
        <w:t>Dostawa oprogramowania oraz urządzeń zwiększających poziom bezpieczeństwa sieciowego w ramach realizacji grantu Cyberbezpieczny Samorząd</w:t>
      </w:r>
      <w:r w:rsidRPr="00D27F96">
        <w:rPr>
          <w:rFonts w:asciiTheme="minorHAnsi" w:hAnsiTheme="minorHAnsi" w:cstheme="minorHAnsi"/>
          <w:i/>
          <w:i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67D">
        <w:rPr>
          <w:rFonts w:asciiTheme="minorHAnsi" w:hAnsiTheme="minorHAnsi" w:cstheme="minorHAnsi"/>
          <w:sz w:val="22"/>
          <w:szCs w:val="22"/>
        </w:rPr>
        <w:t>w ramach Projektu Cyberbezpieczny Samorząd realizowanego w ramach Funduszy Europejskich na Rozwój Cyfrowy 2021-2027 (FERC) Priorytet II: Zaawansowane usługi cyfrowe, Działanie 2.2. – Wzmocnienie krajowego systemu cyberbezpieczeństwa.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2934"/>
        <w:gridCol w:w="2552"/>
        <w:gridCol w:w="1843"/>
        <w:gridCol w:w="1836"/>
      </w:tblGrid>
      <w:tr w:rsidR="00FD6313" w14:paraId="28A4B1D4" w14:textId="77777777" w:rsidTr="00683E4A">
        <w:tc>
          <w:tcPr>
            <w:tcW w:w="463" w:type="dxa"/>
            <w:shd w:val="clear" w:color="auto" w:fill="DEEAF6" w:themeFill="accent1" w:themeFillTint="33"/>
          </w:tcPr>
          <w:p w14:paraId="0217DA45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934" w:type="dxa"/>
            <w:shd w:val="clear" w:color="auto" w:fill="DEEAF6" w:themeFill="accent1" w:themeFillTint="33"/>
          </w:tcPr>
          <w:p w14:paraId="681D3CFD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POZYCJA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44B9B165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OFEROWANY PRODUKT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22D7475C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WARTOŚĆ 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1836" w:type="dxa"/>
            <w:shd w:val="clear" w:color="auto" w:fill="DEEAF6" w:themeFill="accent1" w:themeFillTint="33"/>
          </w:tcPr>
          <w:p w14:paraId="37D95BD4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BRUTTO</w:t>
            </w:r>
          </w:p>
        </w:tc>
      </w:tr>
      <w:tr w:rsidR="00FD6313" w14:paraId="0BD7D24C" w14:textId="77777777" w:rsidTr="00683E4A">
        <w:tc>
          <w:tcPr>
            <w:tcW w:w="463" w:type="dxa"/>
          </w:tcPr>
          <w:p w14:paraId="5146D560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934" w:type="dxa"/>
          </w:tcPr>
          <w:p w14:paraId="2574A908" w14:textId="77777777" w:rsidR="00FD6313" w:rsidRPr="00082DF4" w:rsidRDefault="00FD6313" w:rsidP="00683E4A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Oprogramowanie typu NAC</w:t>
            </w:r>
            <w:r w:rsidRPr="00082DF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14:paraId="078553A1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Producent: ......</w:t>
            </w:r>
          </w:p>
          <w:p w14:paraId="20E5F20D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Rodzaj: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......</w:t>
            </w:r>
          </w:p>
        </w:tc>
        <w:tc>
          <w:tcPr>
            <w:tcW w:w="1843" w:type="dxa"/>
          </w:tcPr>
          <w:p w14:paraId="308396CB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6" w:type="dxa"/>
          </w:tcPr>
          <w:p w14:paraId="433CBAD2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D6313" w14:paraId="44AFDB47" w14:textId="77777777" w:rsidTr="00683E4A">
        <w:tc>
          <w:tcPr>
            <w:tcW w:w="463" w:type="dxa"/>
          </w:tcPr>
          <w:p w14:paraId="71AB7670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934" w:type="dxa"/>
          </w:tcPr>
          <w:p w14:paraId="59EB95CE" w14:textId="77777777" w:rsidR="00FD6313" w:rsidRPr="00082DF4" w:rsidRDefault="00FD6313" w:rsidP="00683E4A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Serwer do rozwiązań cyberbezpieczeństwa</w:t>
            </w:r>
          </w:p>
        </w:tc>
        <w:tc>
          <w:tcPr>
            <w:tcW w:w="2552" w:type="dxa"/>
          </w:tcPr>
          <w:p w14:paraId="3DDEE810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Producent: ......</w:t>
            </w:r>
          </w:p>
          <w:p w14:paraId="2B797AB1" w14:textId="77777777" w:rsidR="00FD6313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Model: .......</w:t>
            </w:r>
          </w:p>
          <w:p w14:paraId="6E6499B6" w14:textId="77777777" w:rsidR="00FD6313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Oprogramowanie:</w:t>
            </w:r>
          </w:p>
          <w:p w14:paraId="2469CAEA" w14:textId="77777777" w:rsidR="00FD6313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......</w:t>
            </w:r>
          </w:p>
          <w:p w14:paraId="099A26C9" w14:textId="77777777" w:rsidR="00FD6313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......</w:t>
            </w:r>
          </w:p>
          <w:p w14:paraId="79CEB433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......</w:t>
            </w:r>
          </w:p>
        </w:tc>
        <w:tc>
          <w:tcPr>
            <w:tcW w:w="1843" w:type="dxa"/>
          </w:tcPr>
          <w:p w14:paraId="09E3F7CD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6" w:type="dxa"/>
          </w:tcPr>
          <w:p w14:paraId="09A61CE9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D6313" w14:paraId="6AB37AA2" w14:textId="77777777" w:rsidTr="00683E4A">
        <w:tc>
          <w:tcPr>
            <w:tcW w:w="463" w:type="dxa"/>
          </w:tcPr>
          <w:p w14:paraId="297C1B52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934" w:type="dxa"/>
          </w:tcPr>
          <w:p w14:paraId="1930DB2E" w14:textId="77777777" w:rsidR="00FD6313" w:rsidRPr="00082DF4" w:rsidRDefault="00FD6313" w:rsidP="00683E4A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Analizator logów</w:t>
            </w:r>
          </w:p>
        </w:tc>
        <w:tc>
          <w:tcPr>
            <w:tcW w:w="2552" w:type="dxa"/>
          </w:tcPr>
          <w:p w14:paraId="025524A5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Producent: ......</w:t>
            </w:r>
          </w:p>
          <w:p w14:paraId="176B7282" w14:textId="77777777" w:rsidR="00FD6313" w:rsidRPr="00A55268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Rodzaj: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......</w:t>
            </w:r>
          </w:p>
        </w:tc>
        <w:tc>
          <w:tcPr>
            <w:tcW w:w="1843" w:type="dxa"/>
          </w:tcPr>
          <w:p w14:paraId="1014B149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6" w:type="dxa"/>
          </w:tcPr>
          <w:p w14:paraId="04E1EFA7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D6313" w14:paraId="0B1D82C3" w14:textId="77777777" w:rsidTr="00683E4A">
        <w:tc>
          <w:tcPr>
            <w:tcW w:w="463" w:type="dxa"/>
          </w:tcPr>
          <w:p w14:paraId="02749610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934" w:type="dxa"/>
          </w:tcPr>
          <w:p w14:paraId="4DAD84EE" w14:textId="77777777" w:rsidR="00FD6313" w:rsidRPr="00082DF4" w:rsidRDefault="00FD6313" w:rsidP="00683E4A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Urządzenia zasilania awaryjnego UPS – 10 szt.</w:t>
            </w:r>
          </w:p>
        </w:tc>
        <w:tc>
          <w:tcPr>
            <w:tcW w:w="2552" w:type="dxa"/>
          </w:tcPr>
          <w:p w14:paraId="14D1833F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Producent: ......</w:t>
            </w:r>
          </w:p>
          <w:p w14:paraId="44A4B7C4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Model: .......</w:t>
            </w:r>
          </w:p>
        </w:tc>
        <w:tc>
          <w:tcPr>
            <w:tcW w:w="1843" w:type="dxa"/>
          </w:tcPr>
          <w:p w14:paraId="7E2AB6A9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6" w:type="dxa"/>
          </w:tcPr>
          <w:p w14:paraId="47AE7724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D6313" w14:paraId="0DB4679D" w14:textId="77777777" w:rsidTr="00683E4A">
        <w:tc>
          <w:tcPr>
            <w:tcW w:w="463" w:type="dxa"/>
          </w:tcPr>
          <w:p w14:paraId="062E2EC9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934" w:type="dxa"/>
          </w:tcPr>
          <w:p w14:paraId="34C5947C" w14:textId="77777777" w:rsidR="00FD6313" w:rsidRPr="00082DF4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Oprogramowanie do zarządzania zasobami IT wraz z DLP</w:t>
            </w:r>
          </w:p>
        </w:tc>
        <w:tc>
          <w:tcPr>
            <w:tcW w:w="2552" w:type="dxa"/>
          </w:tcPr>
          <w:p w14:paraId="1ADE2D1E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Producent: ......</w:t>
            </w:r>
          </w:p>
          <w:p w14:paraId="5875AA18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Rodzaj:</w:t>
            </w: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......</w:t>
            </w:r>
          </w:p>
        </w:tc>
        <w:tc>
          <w:tcPr>
            <w:tcW w:w="1843" w:type="dxa"/>
          </w:tcPr>
          <w:p w14:paraId="350B3E86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6" w:type="dxa"/>
          </w:tcPr>
          <w:p w14:paraId="0B6A726D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D6313" w14:paraId="28B22EC1" w14:textId="77777777" w:rsidTr="00683E4A">
        <w:trPr>
          <w:trHeight w:val="84"/>
        </w:trPr>
        <w:tc>
          <w:tcPr>
            <w:tcW w:w="5949" w:type="dxa"/>
            <w:gridSpan w:val="3"/>
            <w:shd w:val="clear" w:color="auto" w:fill="DEEAF6" w:themeFill="accent1" w:themeFillTint="33"/>
          </w:tcPr>
          <w:p w14:paraId="5CF7A55C" w14:textId="77777777" w:rsidR="00FD6313" w:rsidRPr="0068513A" w:rsidRDefault="00FD6313" w:rsidP="00683E4A">
            <w:pPr>
              <w:snapToGrid w:val="0"/>
              <w:spacing w:before="0" w:after="120" w:line="264" w:lineRule="auto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13A">
              <w:rPr>
                <w:rFonts w:asciiTheme="minorHAnsi" w:hAnsiTheme="minorHAnsi" w:cstheme="minorHAnsi"/>
                <w:b/>
                <w:sz w:val="18"/>
                <w:szCs w:val="18"/>
              </w:rPr>
              <w:t>SUMA: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238FA486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36" w:type="dxa"/>
            <w:shd w:val="clear" w:color="auto" w:fill="DEEAF6" w:themeFill="accent1" w:themeFillTint="33"/>
          </w:tcPr>
          <w:p w14:paraId="58A763F2" w14:textId="77777777" w:rsidR="00FD6313" w:rsidRPr="0068513A" w:rsidRDefault="00FD6313" w:rsidP="00683E4A">
            <w:pPr>
              <w:snapToGrid w:val="0"/>
              <w:spacing w:before="0" w:after="120" w:line="264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56B874E8" w14:textId="77777777" w:rsidR="00FD6313" w:rsidRDefault="00FD6313" w:rsidP="00FD6313">
      <w:pPr>
        <w:snapToGrid w:val="0"/>
        <w:spacing w:before="0" w:after="120"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7D69DD77" w14:textId="77777777" w:rsidR="00FD6313" w:rsidRDefault="00FD6313" w:rsidP="00FD6313">
      <w:pPr>
        <w:snapToGrid w:val="0"/>
        <w:spacing w:before="0" w:after="120"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16221BA" w14:textId="77777777" w:rsidR="00FD6313" w:rsidRPr="0037567D" w:rsidRDefault="00FD6313" w:rsidP="00FD6313">
      <w:pPr>
        <w:snapToGrid w:val="0"/>
        <w:spacing w:before="0" w:after="120"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0CB4D462" w14:textId="77777777" w:rsidR="00FD6313" w:rsidRPr="0037567D" w:rsidRDefault="00FD6313" w:rsidP="00FD6313">
      <w:pPr>
        <w:pStyle w:val="Tekstpodstawowy"/>
        <w:widowControl w:val="0"/>
        <w:tabs>
          <w:tab w:val="left" w:pos="709"/>
        </w:tabs>
        <w:snapToGrid w:val="0"/>
        <w:spacing w:line="264" w:lineRule="auto"/>
        <w:rPr>
          <w:rFonts w:asciiTheme="minorHAnsi" w:hAnsiTheme="minorHAnsi" w:cstheme="minorHAnsi"/>
          <w:color w:val="000000"/>
          <w:sz w:val="20"/>
          <w:szCs w:val="20"/>
        </w:rPr>
      </w:pPr>
      <w:bookmarkStart w:id="46" w:name="_Hlk141437330"/>
      <w:bookmarkStart w:id="47" w:name="_Hlk128742790"/>
    </w:p>
    <w:p w14:paraId="10447817" w14:textId="77777777" w:rsidR="00FD6313" w:rsidRPr="0037567D" w:rsidRDefault="00FD6313" w:rsidP="00FD6313">
      <w:pPr>
        <w:pStyle w:val="Tekstpodstawowy"/>
        <w:widowControl w:val="0"/>
        <w:tabs>
          <w:tab w:val="left" w:pos="709"/>
        </w:tabs>
        <w:snapToGrid w:val="0"/>
        <w:spacing w:line="264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</w:t>
      </w:r>
    </w:p>
    <w:p w14:paraId="2DBFBE95" w14:textId="77777777" w:rsidR="00FD6313" w:rsidRPr="0037567D" w:rsidRDefault="00FD6313" w:rsidP="00FD6313">
      <w:pPr>
        <w:pStyle w:val="Tekstpodstawowy"/>
        <w:widowControl w:val="0"/>
        <w:tabs>
          <w:tab w:val="left" w:pos="709"/>
        </w:tabs>
        <w:snapToGrid w:val="0"/>
        <w:spacing w:line="26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7567D">
        <w:rPr>
          <w:rFonts w:asciiTheme="minorHAnsi" w:hAnsiTheme="minorHAnsi" w:cstheme="minorHAnsi"/>
          <w:color w:val="000000"/>
          <w:sz w:val="20"/>
          <w:szCs w:val="20"/>
        </w:rPr>
        <w:t>Podpis osoby/osób upoważnionej/ych do występowania w imieniu Wykonawców.</w:t>
      </w:r>
    </w:p>
    <w:p w14:paraId="2FFF24C2" w14:textId="77777777" w:rsidR="00FD6313" w:rsidRPr="0037567D" w:rsidRDefault="00FD6313" w:rsidP="00FD6313">
      <w:pPr>
        <w:snapToGrid w:val="0"/>
        <w:spacing w:before="0" w:after="120" w:line="264" w:lineRule="auto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37567D">
        <w:rPr>
          <w:rFonts w:asciiTheme="minorHAnsi" w:hAnsiTheme="minorHAnsi" w:cstheme="minorHAnsi"/>
          <w:b/>
          <w:i/>
          <w:color w:val="C9211E"/>
          <w:sz w:val="20"/>
          <w:szCs w:val="20"/>
        </w:rPr>
        <w:t>Uwaga! Oświadczenie należy podpisać kwalifikowanym podpisem elektronicznym lub podpisem zaufanym lub podpisem osobistym.</w:t>
      </w:r>
      <w:bookmarkEnd w:id="46"/>
      <w:bookmarkEnd w:id="47"/>
    </w:p>
    <w:p w14:paraId="516C7C38" w14:textId="77777777" w:rsidR="00FD6313" w:rsidRPr="00511697" w:rsidRDefault="00FD6313" w:rsidP="001F6867">
      <w:pPr>
        <w:snapToGrid w:val="0"/>
        <w:spacing w:before="0" w:after="120" w:line="264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sectPr w:rsidR="00FD6313" w:rsidRPr="00511697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D3F21" w14:textId="77777777" w:rsidR="00EC7B20" w:rsidRDefault="00EC7B20">
      <w:r>
        <w:separator/>
      </w:r>
    </w:p>
  </w:endnote>
  <w:endnote w:type="continuationSeparator" w:id="0">
    <w:p w14:paraId="296D78A9" w14:textId="77777777" w:rsidR="00EC7B20" w:rsidRDefault="00EC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charset w:val="00"/>
    <w:family w:val="roman"/>
    <w:pitch w:val="default"/>
  </w:font>
  <w:font w:name="TimesNewRoman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D3379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16C9F7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06EA" w14:textId="77777777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00F2906F" wp14:editId="749B9E28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110F48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17E2A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2C095802" wp14:editId="7D820995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F686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00B69690" wp14:editId="77BAC87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451F9" w14:textId="77777777" w:rsidR="00EC7B20" w:rsidRDefault="00EC7B20">
      <w:r>
        <w:separator/>
      </w:r>
    </w:p>
  </w:footnote>
  <w:footnote w:type="continuationSeparator" w:id="0">
    <w:p w14:paraId="1B58F248" w14:textId="77777777" w:rsidR="00EC7B20" w:rsidRDefault="00EC7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2120C" w14:textId="77777777" w:rsidR="005F5682" w:rsidRDefault="005F56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10D2928E" w14:textId="51A69A34" w:rsidR="00A235BF" w:rsidRPr="00A63F03" w:rsidRDefault="00A235BF" w:rsidP="00A235BF">
        <w:pPr>
          <w:jc w:val="right"/>
          <w:rPr>
            <w:rFonts w:ascii="Verdana" w:hAnsi="Verdana"/>
            <w:i/>
            <w:sz w:val="20"/>
            <w:szCs w:val="20"/>
          </w:rPr>
        </w:pPr>
        <w:r w:rsidRPr="00A63F03">
          <w:rPr>
            <w:noProof/>
            <w:sz w:val="20"/>
            <w:szCs w:val="20"/>
          </w:rPr>
          <w:drawing>
            <wp:anchor distT="0" distB="0" distL="114300" distR="114300" simplePos="0" relativeHeight="251657728" behindDoc="0" locked="0" layoutInCell="1" allowOverlap="1" wp14:anchorId="577EDF98" wp14:editId="3954B00C">
              <wp:simplePos x="0" y="0"/>
              <wp:positionH relativeFrom="page">
                <wp:posOffset>233464</wp:posOffset>
              </wp:positionH>
              <wp:positionV relativeFrom="paragraph">
                <wp:posOffset>111490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A63F03">
          <w:rPr>
            <w:rFonts w:ascii="Verdana" w:hAnsi="Verdana"/>
            <w:i/>
            <w:sz w:val="20"/>
            <w:szCs w:val="20"/>
          </w:rPr>
          <w:t xml:space="preserve">Załącznik nr </w:t>
        </w:r>
        <w:r w:rsidR="005F5682">
          <w:rPr>
            <w:rFonts w:ascii="Verdana" w:hAnsi="Verdana"/>
            <w:i/>
            <w:sz w:val="20"/>
            <w:szCs w:val="20"/>
          </w:rPr>
          <w:t>3</w:t>
        </w:r>
        <w:r w:rsidR="00113F06">
          <w:rPr>
            <w:rFonts w:ascii="Verdana" w:hAnsi="Verdana"/>
            <w:i/>
            <w:sz w:val="20"/>
            <w:szCs w:val="20"/>
          </w:rPr>
          <w:t xml:space="preserve"> do zapytania ofertowego</w:t>
        </w:r>
      </w:p>
      <w:p w14:paraId="3CC3E32D" w14:textId="77777777" w:rsidR="00113F06" w:rsidRDefault="00000000" w:rsidP="00A235BF">
        <w:pPr>
          <w:pStyle w:val="Nagwek"/>
          <w:jc w:val="right"/>
        </w:pPr>
      </w:p>
    </w:sdtContent>
  </w:sdt>
  <w:p w14:paraId="794D14CB" w14:textId="5A10B53E" w:rsidR="00AF3CB9" w:rsidRDefault="00113F06" w:rsidP="00A235BF">
    <w:pPr>
      <w:pStyle w:val="Nagwek"/>
      <w:jc w:val="right"/>
    </w:pPr>
    <w:r>
      <w:t>ZP.271.7.2024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DCE30" w14:textId="77777777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54CA9"/>
    <w:multiLevelType w:val="multilevel"/>
    <w:tmpl w:val="5BCC1C60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16" w15:restartNumberingAfterBreak="0">
    <w:nsid w:val="7100655C"/>
    <w:multiLevelType w:val="multilevel"/>
    <w:tmpl w:val="9D681B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7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8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  <w:num w:numId="18" w16cid:durableId="402528226">
    <w:abstractNumId w:val="15"/>
  </w:num>
  <w:num w:numId="19" w16cid:durableId="3988630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4643"/>
    <w:rsid w:val="0004603C"/>
    <w:rsid w:val="00065C40"/>
    <w:rsid w:val="00094EF6"/>
    <w:rsid w:val="000A0900"/>
    <w:rsid w:val="000E21EF"/>
    <w:rsid w:val="0010162A"/>
    <w:rsid w:val="00113F06"/>
    <w:rsid w:val="001512D2"/>
    <w:rsid w:val="001561C5"/>
    <w:rsid w:val="001852AF"/>
    <w:rsid w:val="001F6867"/>
    <w:rsid w:val="00213B73"/>
    <w:rsid w:val="00214307"/>
    <w:rsid w:val="002571F6"/>
    <w:rsid w:val="002B08FC"/>
    <w:rsid w:val="002D3F50"/>
    <w:rsid w:val="002D66BB"/>
    <w:rsid w:val="002E6BDD"/>
    <w:rsid w:val="002F66E8"/>
    <w:rsid w:val="00310274"/>
    <w:rsid w:val="003134FE"/>
    <w:rsid w:val="003816DA"/>
    <w:rsid w:val="00385FFB"/>
    <w:rsid w:val="003D2677"/>
    <w:rsid w:val="00412555"/>
    <w:rsid w:val="0042571D"/>
    <w:rsid w:val="004333E8"/>
    <w:rsid w:val="004536B4"/>
    <w:rsid w:val="00482EA3"/>
    <w:rsid w:val="004844AD"/>
    <w:rsid w:val="004A5E70"/>
    <w:rsid w:val="004B66CF"/>
    <w:rsid w:val="004E1589"/>
    <w:rsid w:val="004E62F6"/>
    <w:rsid w:val="005115C2"/>
    <w:rsid w:val="00511697"/>
    <w:rsid w:val="0051275F"/>
    <w:rsid w:val="00584168"/>
    <w:rsid w:val="005913C1"/>
    <w:rsid w:val="005974E0"/>
    <w:rsid w:val="005A056A"/>
    <w:rsid w:val="005B7917"/>
    <w:rsid w:val="005E22E2"/>
    <w:rsid w:val="005F5682"/>
    <w:rsid w:val="006760F1"/>
    <w:rsid w:val="006B147C"/>
    <w:rsid w:val="006D19B4"/>
    <w:rsid w:val="006E040C"/>
    <w:rsid w:val="007021C9"/>
    <w:rsid w:val="007077F2"/>
    <w:rsid w:val="00724349"/>
    <w:rsid w:val="00735813"/>
    <w:rsid w:val="00760990"/>
    <w:rsid w:val="00761B48"/>
    <w:rsid w:val="00780D75"/>
    <w:rsid w:val="007860BE"/>
    <w:rsid w:val="007D2C12"/>
    <w:rsid w:val="00863D3F"/>
    <w:rsid w:val="0088784C"/>
    <w:rsid w:val="008C4DE6"/>
    <w:rsid w:val="008C516E"/>
    <w:rsid w:val="008D57D4"/>
    <w:rsid w:val="009A5797"/>
    <w:rsid w:val="009B7B29"/>
    <w:rsid w:val="009C795D"/>
    <w:rsid w:val="009D3481"/>
    <w:rsid w:val="00A235BF"/>
    <w:rsid w:val="00A25198"/>
    <w:rsid w:val="00A34049"/>
    <w:rsid w:val="00A42564"/>
    <w:rsid w:val="00A63F03"/>
    <w:rsid w:val="00A834F4"/>
    <w:rsid w:val="00A8394D"/>
    <w:rsid w:val="00A97B93"/>
    <w:rsid w:val="00AD274B"/>
    <w:rsid w:val="00AF3CB9"/>
    <w:rsid w:val="00AF4EB4"/>
    <w:rsid w:val="00AF7837"/>
    <w:rsid w:val="00B275AD"/>
    <w:rsid w:val="00B371AE"/>
    <w:rsid w:val="00B546E9"/>
    <w:rsid w:val="00B619ED"/>
    <w:rsid w:val="00B82EF6"/>
    <w:rsid w:val="00BB1C6C"/>
    <w:rsid w:val="00BC79CC"/>
    <w:rsid w:val="00BD1FFA"/>
    <w:rsid w:val="00C06AC7"/>
    <w:rsid w:val="00C0733F"/>
    <w:rsid w:val="00C07CFC"/>
    <w:rsid w:val="00C14A13"/>
    <w:rsid w:val="00C24F21"/>
    <w:rsid w:val="00C3461A"/>
    <w:rsid w:val="00C533D3"/>
    <w:rsid w:val="00C555C3"/>
    <w:rsid w:val="00C965EE"/>
    <w:rsid w:val="00CA4211"/>
    <w:rsid w:val="00CA4730"/>
    <w:rsid w:val="00CB53C1"/>
    <w:rsid w:val="00CC431D"/>
    <w:rsid w:val="00CF1AB9"/>
    <w:rsid w:val="00CF78DF"/>
    <w:rsid w:val="00D627D6"/>
    <w:rsid w:val="00DC0C56"/>
    <w:rsid w:val="00E0259F"/>
    <w:rsid w:val="00E1663C"/>
    <w:rsid w:val="00EA5546"/>
    <w:rsid w:val="00EB7791"/>
    <w:rsid w:val="00EC7B20"/>
    <w:rsid w:val="00EE312E"/>
    <w:rsid w:val="00F223C3"/>
    <w:rsid w:val="00F6134F"/>
    <w:rsid w:val="00F753C2"/>
    <w:rsid w:val="00F8620F"/>
    <w:rsid w:val="00FA5EED"/>
    <w:rsid w:val="00FD6313"/>
    <w:rsid w:val="00FE3AD8"/>
    <w:rsid w:val="00FF0BF4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1CEA14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czeinternetowe">
    <w:name w:val="Łącze internetowe"/>
    <w:rsid w:val="001F6867"/>
    <w:rPr>
      <w:color w:val="000080"/>
      <w:u w:val="single"/>
    </w:rPr>
  </w:style>
  <w:style w:type="paragraph" w:customStyle="1" w:styleId="Akapitzlist1">
    <w:name w:val="Akapit z listą1"/>
    <w:qFormat/>
    <w:rsid w:val="001F6867"/>
    <w:pPr>
      <w:suppressAutoHyphens/>
      <w:ind w:left="720"/>
    </w:pPr>
    <w:rPr>
      <w:rFonts w:cs="Calibri"/>
      <w:color w:val="000000"/>
      <w:kern w:val="2"/>
      <w:lang w:eastAsia="zh-CN"/>
    </w:rPr>
  </w:style>
  <w:style w:type="paragraph" w:customStyle="1" w:styleId="Bezodstpw1">
    <w:name w:val="Bez odstępów1"/>
    <w:qFormat/>
    <w:rsid w:val="001F6867"/>
    <w:pPr>
      <w:suppressAutoHyphens/>
      <w:ind w:left="190" w:hanging="10"/>
      <w:jc w:val="both"/>
    </w:pPr>
    <w:rPr>
      <w:rFonts w:ascii="Times New Roman" w:eastAsia="Arial Unicode MS" w:hAnsi="Times New Roman"/>
      <w:color w:val="000000"/>
      <w:kern w:val="2"/>
      <w:lang w:eastAsia="zh-CN"/>
    </w:rPr>
  </w:style>
  <w:style w:type="paragraph" w:styleId="NormalnyWeb">
    <w:name w:val="Normal (Web)"/>
    <w:basedOn w:val="Normalny"/>
    <w:uiPriority w:val="99"/>
    <w:unhideWhenUsed/>
    <w:rsid w:val="0051169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rsid w:val="00FD6313"/>
    <w:pPr>
      <w:suppressAutoHyphens/>
      <w:spacing w:before="0" w:after="120" w:line="276" w:lineRule="auto"/>
    </w:pPr>
    <w:rPr>
      <w:rFonts w:eastAsia="Calibri" w:cs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D6313"/>
    <w:rPr>
      <w:rFonts w:eastAsia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4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Krzysztof Szafranek</cp:lastModifiedBy>
  <cp:revision>3</cp:revision>
  <cp:lastPrinted>2024-10-24T10:12:00Z</cp:lastPrinted>
  <dcterms:created xsi:type="dcterms:W3CDTF">2024-10-24T10:37:00Z</dcterms:created>
  <dcterms:modified xsi:type="dcterms:W3CDTF">2024-10-24T10:38:00Z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