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577F1D02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6D4AC2">
        <w:rPr>
          <w:rFonts w:ascii="Calibri" w:hAnsi="Calibri" w:cs="Calibri"/>
          <w:sz w:val="22"/>
          <w:szCs w:val="22"/>
          <w:lang w:eastAsia="ar-SA"/>
        </w:rPr>
        <w:t>3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31D005A8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9D5F44">
        <w:rPr>
          <w:rFonts w:ascii="Calibri" w:hAnsi="Calibri" w:cs="Calibri"/>
          <w:sz w:val="22"/>
          <w:szCs w:val="22"/>
          <w:lang w:eastAsia="ar-SA"/>
        </w:rPr>
        <w:t>ykonawcy</w:t>
      </w: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3620610D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>OŚWIADCZENIE O BRAKU POWIĄZAŃ KAPITAŁOWYCH LUB OSOBOWYCH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45675980" w14:textId="7058F4F5" w:rsidR="00F84C3E" w:rsidRPr="00BC34D0" w:rsidRDefault="00F84C3E" w:rsidP="00F84C3E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 dotyczy zapytania ofertowego </w:t>
      </w:r>
      <w:r w:rsidRPr="00BC34D0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 xml:space="preserve">zakup i dostawę artykułów spożywczych do  Klubów Samopomocy w Brodnicy </w:t>
      </w:r>
      <w:r w:rsidRPr="00BC34D0">
        <w:rPr>
          <w:rFonts w:ascii="Calibri" w:hAnsi="Calibri" w:cs="Calibri"/>
        </w:rPr>
        <w:t>w ramach</w:t>
      </w:r>
      <w:r w:rsidRPr="0059619E">
        <w:rPr>
          <w:rFonts w:ascii="Calibri" w:hAnsi="Calibri" w:cs="Calibri"/>
        </w:rPr>
        <w:t xml:space="preserve"> realizacji zadania publicznego „</w:t>
      </w:r>
      <w:r w:rsidRPr="0059619E">
        <w:rPr>
          <w:rFonts w:ascii="Calibri" w:hAnsi="Calibri" w:cs="Calibri"/>
          <w:color w:val="000000"/>
          <w:kern w:val="1"/>
          <w:lang w:eastAsia="pl-PL" w:bidi="hi-IN"/>
        </w:rPr>
        <w:t>Prowadzenie dwóch ośrodków wsparcia dziennego pod nazwą Klub Samopomocy „Aktywny Senior - grupa I” oraz Klub Samopomocy „Aktywny Senior - grupa II" w ramach projektu „Brodnickie Centrum Usług Społecznych  - realizacja usług społecznych dla mieszkańców Gminy Miasta Brodnicy”</w:t>
      </w:r>
      <w:r w:rsidRPr="0059619E">
        <w:rPr>
          <w:rFonts w:ascii="Calibri" w:hAnsi="Calibri" w:cs="Calibri"/>
        </w:rPr>
        <w:t xml:space="preserve"> </w:t>
      </w:r>
    </w:p>
    <w:bookmarkEnd w:id="0"/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64374826" w14:textId="190014A6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Pr="00552714">
        <w:rPr>
          <w:rFonts w:ascii="Calibri" w:hAnsi="Calibri" w:cs="Calibri"/>
          <w:lang w:eastAsia="ar-SA"/>
        </w:rPr>
        <w:t xml:space="preserve">podmiot który reprezentuję </w:t>
      </w:r>
      <w:r w:rsidRPr="006D4AC2">
        <w:rPr>
          <w:rFonts w:ascii="Calibri" w:hAnsi="Calibri" w:cs="Calibri"/>
          <w:lang w:eastAsia="ar-SA"/>
        </w:rPr>
        <w:t xml:space="preserve">nie jest powiązany osobowo lub kapitałowo z Zamawiającym. </w:t>
      </w:r>
    </w:p>
    <w:p w14:paraId="2BEEF1DC" w14:textId="77777777" w:rsidR="00552714" w:rsidRPr="00552714" w:rsidRDefault="00552714" w:rsidP="00F84C3E">
      <w:pPr>
        <w:suppressAutoHyphens w:val="0"/>
        <w:rPr>
          <w:rFonts w:asciiTheme="minorHAnsi" w:eastAsia="Arial" w:hAnsiTheme="minorHAnsi" w:cstheme="minorHAnsi"/>
          <w:lang w:eastAsia="en-US"/>
        </w:rPr>
      </w:pPr>
    </w:p>
    <w:p w14:paraId="509C1D15" w14:textId="1F48C5D7" w:rsidR="006D4AC2" w:rsidRPr="006D4AC2" w:rsidRDefault="00552714" w:rsidP="00552714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552714">
        <w:rPr>
          <w:rFonts w:asciiTheme="minorHAnsi" w:eastAsia="Arial" w:hAnsiTheme="minorHAnsi" w:cstheme="minorHAnsi"/>
          <w:lang w:eastAsia="en-US"/>
        </w:rPr>
        <w:t>P</w:t>
      </w:r>
      <w:r w:rsidR="006D4AC2" w:rsidRPr="006D4AC2">
        <w:rPr>
          <w:rFonts w:asciiTheme="minorHAnsi" w:eastAsia="Arial" w:hAnsiTheme="minorHAnsi" w:cstheme="minorHAnsi"/>
          <w:lang w:eastAsia="en-US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01498A8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1311956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7D7B2E5" w14:textId="5884C1ED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271" w:lineRule="auto"/>
        <w:ind w:right="20" w:firstLine="142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takim stosunku prawnym lub faktycznym, że istnieje uzasadniona wątpliwość co do bezstronności lub niezależności w związku z postępowaniem o udzielenie zamówienia.</w:t>
      </w:r>
    </w:p>
    <w:p w14:paraId="005C4C0E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08D77A8" w14:textId="61073D99" w:rsidR="00653111" w:rsidRPr="00653111" w:rsidRDefault="00653111" w:rsidP="00F84C3E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sectPr w:rsidR="00653111" w:rsidRPr="00653111">
      <w:headerReference w:type="default" r:id="rId7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B81F7" w14:textId="77777777" w:rsidR="000D16F3" w:rsidRDefault="000D16F3">
      <w:r>
        <w:separator/>
      </w:r>
    </w:p>
  </w:endnote>
  <w:endnote w:type="continuationSeparator" w:id="0">
    <w:p w14:paraId="27DE62C6" w14:textId="77777777" w:rsidR="000D16F3" w:rsidRDefault="000D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A9FBB" w14:textId="77777777" w:rsidR="000D16F3" w:rsidRDefault="000D16F3">
      <w:r>
        <w:separator/>
      </w:r>
    </w:p>
  </w:footnote>
  <w:footnote w:type="continuationSeparator" w:id="0">
    <w:p w14:paraId="25BCFC63" w14:textId="77777777" w:rsidR="000D16F3" w:rsidRDefault="000D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0D16F3"/>
    <w:rsid w:val="000D7C12"/>
    <w:rsid w:val="00107DDC"/>
    <w:rsid w:val="00136E14"/>
    <w:rsid w:val="001645F6"/>
    <w:rsid w:val="001D62C3"/>
    <w:rsid w:val="00255159"/>
    <w:rsid w:val="002807F0"/>
    <w:rsid w:val="00322F05"/>
    <w:rsid w:val="00391C3C"/>
    <w:rsid w:val="003A11BD"/>
    <w:rsid w:val="003B0E4D"/>
    <w:rsid w:val="003B2AF9"/>
    <w:rsid w:val="00427745"/>
    <w:rsid w:val="00444A71"/>
    <w:rsid w:val="004627A5"/>
    <w:rsid w:val="0047461B"/>
    <w:rsid w:val="004E0AE3"/>
    <w:rsid w:val="005507E6"/>
    <w:rsid w:val="00552714"/>
    <w:rsid w:val="00552C36"/>
    <w:rsid w:val="005601F5"/>
    <w:rsid w:val="005855AE"/>
    <w:rsid w:val="00590E4B"/>
    <w:rsid w:val="005A1B57"/>
    <w:rsid w:val="005A771E"/>
    <w:rsid w:val="00653111"/>
    <w:rsid w:val="00653CD6"/>
    <w:rsid w:val="00674C33"/>
    <w:rsid w:val="006941B2"/>
    <w:rsid w:val="006D4AC2"/>
    <w:rsid w:val="006D60D7"/>
    <w:rsid w:val="006E142D"/>
    <w:rsid w:val="0071518B"/>
    <w:rsid w:val="00754F9C"/>
    <w:rsid w:val="007F1A6D"/>
    <w:rsid w:val="00822651"/>
    <w:rsid w:val="008A4D78"/>
    <w:rsid w:val="008B78F5"/>
    <w:rsid w:val="008C4F2B"/>
    <w:rsid w:val="008E544D"/>
    <w:rsid w:val="008F06E8"/>
    <w:rsid w:val="008F4112"/>
    <w:rsid w:val="009069FC"/>
    <w:rsid w:val="00910663"/>
    <w:rsid w:val="009504C9"/>
    <w:rsid w:val="0097135E"/>
    <w:rsid w:val="00973874"/>
    <w:rsid w:val="009B04CB"/>
    <w:rsid w:val="009B6104"/>
    <w:rsid w:val="009D45D5"/>
    <w:rsid w:val="009D5F44"/>
    <w:rsid w:val="00A3520B"/>
    <w:rsid w:val="00A817D8"/>
    <w:rsid w:val="00AB4E99"/>
    <w:rsid w:val="00AE02DB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A1FD6"/>
    <w:rsid w:val="00CB274C"/>
    <w:rsid w:val="00CB47E3"/>
    <w:rsid w:val="00CC5170"/>
    <w:rsid w:val="00CD1B31"/>
    <w:rsid w:val="00CF55AC"/>
    <w:rsid w:val="00D3546E"/>
    <w:rsid w:val="00D77DBE"/>
    <w:rsid w:val="00DA13F3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84C3E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7</cp:revision>
  <cp:lastPrinted>2024-04-16T10:06:00Z</cp:lastPrinted>
  <dcterms:created xsi:type="dcterms:W3CDTF">2024-04-17T17:34:00Z</dcterms:created>
  <dcterms:modified xsi:type="dcterms:W3CDTF">2024-12-27T11:52:00Z</dcterms:modified>
</cp:coreProperties>
</file>