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B81CE3" w14:textId="77777777" w:rsidR="00D44C53" w:rsidRPr="00A209DC" w:rsidRDefault="00D44C53" w:rsidP="00A209DC">
      <w:pPr>
        <w:spacing w:line="23" w:lineRule="atLeast"/>
        <w:rPr>
          <w:rFonts w:ascii="Arial" w:hAnsi="Arial" w:cs="Arial"/>
          <w:b/>
        </w:rPr>
      </w:pPr>
      <w:r w:rsidRPr="00A209DC">
        <w:rPr>
          <w:rFonts w:ascii="Arial" w:hAnsi="Arial" w:cs="Arial"/>
          <w:b/>
        </w:rPr>
        <w:t>Zadanie 4. Zakup licencji do oprogramowania</w:t>
      </w:r>
    </w:p>
    <w:p w14:paraId="5238F04E" w14:textId="77777777" w:rsidR="00A209DC" w:rsidRPr="00A209DC" w:rsidRDefault="00A209DC" w:rsidP="00A209DC">
      <w:pPr>
        <w:spacing w:line="23" w:lineRule="atLeast"/>
        <w:rPr>
          <w:rFonts w:ascii="Arial" w:hAnsi="Arial" w:cs="Arial"/>
          <w:b/>
        </w:rPr>
      </w:pPr>
    </w:p>
    <w:p w14:paraId="6D67B0E2" w14:textId="77777777" w:rsidR="00C210DD" w:rsidRPr="00A209DC" w:rsidRDefault="00C210DD" w:rsidP="00A209DC">
      <w:pPr>
        <w:spacing w:line="23" w:lineRule="atLeast"/>
        <w:rPr>
          <w:rFonts w:ascii="Arial" w:hAnsi="Arial" w:cs="Arial"/>
          <w:b/>
        </w:rPr>
      </w:pPr>
      <w:r w:rsidRPr="00A209DC">
        <w:rPr>
          <w:rFonts w:ascii="Arial" w:hAnsi="Arial" w:cs="Arial"/>
          <w:b/>
        </w:rPr>
        <w:t>Część 1</w:t>
      </w: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667"/>
        <w:gridCol w:w="2190"/>
        <w:gridCol w:w="784"/>
        <w:gridCol w:w="973"/>
        <w:gridCol w:w="4992"/>
      </w:tblGrid>
      <w:tr w:rsidR="005F7DAF" w:rsidRPr="00A209DC" w14:paraId="26D14219" w14:textId="77777777" w:rsidTr="00A209D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F9B20E" w14:textId="77777777" w:rsidR="005F7DAF" w:rsidRPr="00A209DC" w:rsidRDefault="005F7DAF" w:rsidP="00A209DC">
            <w:pPr>
              <w:spacing w:line="23" w:lineRule="atLeast"/>
              <w:jc w:val="both"/>
              <w:rPr>
                <w:rFonts w:ascii="Arial" w:hAnsi="Arial" w:cs="Arial"/>
                <w:b/>
              </w:rPr>
            </w:pPr>
            <w:r w:rsidRPr="00A209DC">
              <w:rPr>
                <w:rFonts w:ascii="Arial" w:hAnsi="Arial" w:cs="Arial"/>
                <w:b/>
              </w:rPr>
              <w:t xml:space="preserve"> l.p.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30A8EA" w14:textId="77777777" w:rsidR="005F7DAF" w:rsidRPr="00A209DC" w:rsidRDefault="003E56D8" w:rsidP="00A209DC">
            <w:pPr>
              <w:spacing w:line="23" w:lineRule="atLeast"/>
              <w:jc w:val="both"/>
              <w:rPr>
                <w:rFonts w:ascii="Arial" w:hAnsi="Arial" w:cs="Arial"/>
                <w:b/>
              </w:rPr>
            </w:pPr>
            <w:r w:rsidRPr="00A209DC">
              <w:rPr>
                <w:rFonts w:ascii="Arial" w:hAnsi="Arial" w:cs="Arial"/>
                <w:b/>
              </w:rPr>
              <w:t>N</w:t>
            </w:r>
            <w:r w:rsidR="005F7DAF" w:rsidRPr="00A209DC">
              <w:rPr>
                <w:rFonts w:ascii="Arial" w:hAnsi="Arial" w:cs="Arial"/>
                <w:b/>
              </w:rPr>
              <w:t>azwa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8CCED13" w14:textId="77777777" w:rsidR="005F7DAF" w:rsidRPr="00A209DC" w:rsidRDefault="00A209DC" w:rsidP="00A209DC">
            <w:pPr>
              <w:spacing w:line="23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5F7DAF" w:rsidRPr="00A209DC">
              <w:rPr>
                <w:rFonts w:ascii="Arial" w:hAnsi="Arial" w:cs="Arial"/>
                <w:b/>
              </w:rPr>
              <w:t>j.m.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8AFEA76" w14:textId="77777777" w:rsidR="005F7DAF" w:rsidRPr="00A209DC" w:rsidRDefault="00A209DC" w:rsidP="00A209DC">
            <w:pPr>
              <w:spacing w:line="23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</w:t>
            </w:r>
            <w:r w:rsidR="003E56D8" w:rsidRPr="00A209DC">
              <w:rPr>
                <w:rFonts w:ascii="Arial" w:hAnsi="Arial" w:cs="Arial"/>
                <w:b/>
              </w:rPr>
              <w:t>Ilość</w:t>
            </w:r>
            <w:r w:rsidR="005F7DAF" w:rsidRPr="00A209DC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C294BF" w14:textId="77777777" w:rsidR="005F7DAF" w:rsidRPr="00A209DC" w:rsidRDefault="003E56D8" w:rsidP="00A209DC">
            <w:pPr>
              <w:spacing w:line="23" w:lineRule="atLeast"/>
              <w:jc w:val="both"/>
              <w:rPr>
                <w:rFonts w:ascii="Arial" w:hAnsi="Arial" w:cs="Arial"/>
                <w:b/>
              </w:rPr>
            </w:pPr>
            <w:r w:rsidRPr="00A209DC">
              <w:rPr>
                <w:rFonts w:ascii="Arial" w:hAnsi="Arial" w:cs="Arial"/>
                <w:b/>
              </w:rPr>
              <w:t>O</w:t>
            </w:r>
            <w:r w:rsidR="005F7DAF" w:rsidRPr="00A209DC">
              <w:rPr>
                <w:rFonts w:ascii="Arial" w:hAnsi="Arial" w:cs="Arial"/>
                <w:b/>
              </w:rPr>
              <w:t xml:space="preserve">pis </w:t>
            </w:r>
          </w:p>
        </w:tc>
      </w:tr>
      <w:tr w:rsidR="005F7DAF" w:rsidRPr="00A209DC" w14:paraId="7725D861" w14:textId="77777777" w:rsidTr="00A209D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E18356" w14:textId="77777777" w:rsidR="005F7DAF" w:rsidRPr="00A209DC" w:rsidRDefault="005F7DAF" w:rsidP="00A209DC">
            <w:pPr>
              <w:spacing w:line="23" w:lineRule="atLeast"/>
              <w:rPr>
                <w:rFonts w:ascii="Arial" w:hAnsi="Arial" w:cs="Arial"/>
              </w:rPr>
            </w:pPr>
            <w:r w:rsidRPr="00A209DC">
              <w:rPr>
                <w:rFonts w:ascii="Arial" w:hAnsi="Arial" w:cs="Arial"/>
              </w:rPr>
              <w:t xml:space="preserve">   </w:t>
            </w:r>
          </w:p>
          <w:p w14:paraId="1A78544F" w14:textId="77777777" w:rsidR="005F7DAF" w:rsidRPr="00A209DC" w:rsidRDefault="005F7DAF" w:rsidP="00A209DC">
            <w:pPr>
              <w:spacing w:line="23" w:lineRule="atLeast"/>
              <w:rPr>
                <w:rFonts w:ascii="Arial" w:hAnsi="Arial" w:cs="Arial"/>
              </w:rPr>
            </w:pPr>
            <w:r w:rsidRPr="00A209DC">
              <w:rPr>
                <w:rFonts w:ascii="Arial" w:hAnsi="Arial" w:cs="Arial"/>
              </w:rPr>
              <w:t xml:space="preserve">   1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471AEA" w14:textId="77777777" w:rsidR="005F7DAF" w:rsidRPr="00A209DC" w:rsidRDefault="005F7DAF" w:rsidP="00A209DC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50CDA66A" w14:textId="77777777" w:rsidR="005F7DAF" w:rsidRDefault="005F7DAF" w:rsidP="00A209DC">
            <w:pPr>
              <w:spacing w:line="23" w:lineRule="atLeast"/>
              <w:rPr>
                <w:rFonts w:ascii="Arial" w:hAnsi="Arial" w:cs="Arial"/>
                <w:b/>
              </w:rPr>
            </w:pPr>
            <w:r w:rsidRPr="00A209DC">
              <w:rPr>
                <w:rFonts w:ascii="Arial" w:hAnsi="Arial" w:cs="Arial"/>
                <w:b/>
              </w:rPr>
              <w:t xml:space="preserve">Oprogramowanie do obróbki graficznej </w:t>
            </w:r>
          </w:p>
          <w:p w14:paraId="5BF67819" w14:textId="77777777" w:rsidR="00267736" w:rsidRDefault="00267736" w:rsidP="00A209DC">
            <w:pPr>
              <w:spacing w:line="23" w:lineRule="atLeast"/>
              <w:rPr>
                <w:rFonts w:ascii="Arial" w:hAnsi="Arial" w:cs="Arial"/>
                <w:b/>
              </w:rPr>
            </w:pPr>
            <w:proofErr w:type="spellStart"/>
            <w:r w:rsidRPr="00267736">
              <w:rPr>
                <w:rFonts w:ascii="Arial" w:hAnsi="Arial" w:cs="Arial"/>
                <w:b/>
              </w:rPr>
              <w:t>CorelDRAW</w:t>
            </w:r>
            <w:proofErr w:type="spellEnd"/>
          </w:p>
          <w:p w14:paraId="63E05008" w14:textId="5FE12DC2" w:rsidR="00D40073" w:rsidRPr="00267736" w:rsidRDefault="00D40073" w:rsidP="00A209DC">
            <w:pPr>
              <w:spacing w:line="23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Graphics Suite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F6B389F" w14:textId="77777777" w:rsidR="005F7DAF" w:rsidRPr="00A209DC" w:rsidRDefault="005F7DAF" w:rsidP="00A209DC">
            <w:pPr>
              <w:spacing w:line="23" w:lineRule="atLeast"/>
              <w:rPr>
                <w:rFonts w:ascii="Arial" w:hAnsi="Arial" w:cs="Arial"/>
              </w:rPr>
            </w:pPr>
            <w:r w:rsidRPr="00A209DC">
              <w:rPr>
                <w:rFonts w:ascii="Arial" w:hAnsi="Arial" w:cs="Aria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67ECF3" w14:textId="77777777" w:rsidR="005F7DAF" w:rsidRPr="00A209DC" w:rsidRDefault="005F7DAF" w:rsidP="00A209DC">
            <w:pPr>
              <w:spacing w:line="23" w:lineRule="atLeast"/>
              <w:rPr>
                <w:rFonts w:ascii="Arial" w:hAnsi="Arial" w:cs="Arial"/>
              </w:rPr>
            </w:pPr>
            <w:r w:rsidRPr="00A209DC">
              <w:rPr>
                <w:rFonts w:ascii="Arial" w:hAnsi="Arial" w:cs="Arial"/>
              </w:rPr>
              <w:t>1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F8E15C" w14:textId="77777777" w:rsidR="00FB5C9F" w:rsidRPr="00A209DC" w:rsidRDefault="00FB5C9F" w:rsidP="00FB5C9F">
            <w:pPr>
              <w:spacing w:line="23" w:lineRule="atLeast"/>
              <w:rPr>
                <w:rFonts w:ascii="Arial" w:hAnsi="Arial" w:cs="Arial"/>
              </w:rPr>
            </w:pPr>
            <w:r w:rsidRPr="00A209DC">
              <w:rPr>
                <w:rFonts w:ascii="Arial" w:hAnsi="Arial" w:cs="Arial"/>
              </w:rPr>
              <w:t>Okres licencji: wieczysta</w:t>
            </w:r>
          </w:p>
          <w:p w14:paraId="61EA5518" w14:textId="77777777" w:rsidR="00FB5C9F" w:rsidRPr="00A209DC" w:rsidRDefault="00FB5C9F" w:rsidP="00FB5C9F">
            <w:pPr>
              <w:spacing w:line="23" w:lineRule="atLeast"/>
              <w:rPr>
                <w:rFonts w:ascii="Arial" w:hAnsi="Arial" w:cs="Arial"/>
              </w:rPr>
            </w:pPr>
            <w:r w:rsidRPr="00A209DC">
              <w:rPr>
                <w:rFonts w:ascii="Arial" w:hAnsi="Arial" w:cs="Arial"/>
              </w:rPr>
              <w:t>Rodzaj licencji: edukacyjna</w:t>
            </w:r>
          </w:p>
          <w:p w14:paraId="10FA012B" w14:textId="77777777" w:rsidR="005F7DAF" w:rsidRPr="00A209DC" w:rsidRDefault="005F7DAF" w:rsidP="00A209DC">
            <w:pPr>
              <w:spacing w:line="23" w:lineRule="atLeast"/>
              <w:rPr>
                <w:rFonts w:ascii="Arial" w:hAnsi="Arial" w:cs="Arial"/>
              </w:rPr>
            </w:pPr>
            <w:r w:rsidRPr="00A209DC">
              <w:rPr>
                <w:rFonts w:ascii="Arial" w:hAnsi="Arial" w:cs="Arial"/>
              </w:rPr>
              <w:t>Język: Polski</w:t>
            </w:r>
          </w:p>
          <w:p w14:paraId="620B8EC2" w14:textId="77777777" w:rsidR="005F7DAF" w:rsidRPr="00A209DC" w:rsidRDefault="005F7DAF" w:rsidP="00A209DC">
            <w:pPr>
              <w:spacing w:line="23" w:lineRule="atLeast"/>
              <w:rPr>
                <w:rFonts w:ascii="Arial" w:hAnsi="Arial" w:cs="Arial"/>
              </w:rPr>
            </w:pPr>
            <w:r w:rsidRPr="00A209DC">
              <w:rPr>
                <w:rFonts w:ascii="Arial" w:hAnsi="Arial" w:cs="Arial"/>
              </w:rPr>
              <w:t>Obszar zastosowań: szkolny/firmowy</w:t>
            </w:r>
          </w:p>
          <w:p w14:paraId="52064081" w14:textId="77777777" w:rsidR="005F7DAF" w:rsidRPr="00A209DC" w:rsidRDefault="005F7DAF" w:rsidP="00A209DC">
            <w:pPr>
              <w:spacing w:line="23" w:lineRule="atLeast"/>
              <w:rPr>
                <w:rFonts w:ascii="Arial" w:hAnsi="Arial" w:cs="Arial"/>
              </w:rPr>
            </w:pPr>
            <w:r w:rsidRPr="00A209DC">
              <w:rPr>
                <w:rFonts w:ascii="Arial" w:hAnsi="Arial" w:cs="Arial"/>
              </w:rPr>
              <w:t>Architektura: 64 bit</w:t>
            </w:r>
          </w:p>
          <w:p w14:paraId="54E58135" w14:textId="77777777" w:rsidR="00D44C53" w:rsidRPr="00A209DC" w:rsidRDefault="00D44C53" w:rsidP="00A209DC">
            <w:pPr>
              <w:spacing w:line="23" w:lineRule="atLeast"/>
              <w:rPr>
                <w:rFonts w:ascii="Arial" w:hAnsi="Arial" w:cs="Arial"/>
              </w:rPr>
            </w:pPr>
            <w:r w:rsidRPr="00A209DC">
              <w:rPr>
                <w:rFonts w:ascii="Arial" w:hAnsi="Arial" w:cs="Arial"/>
              </w:rPr>
              <w:t>Zawiera funkcjonalność:</w:t>
            </w:r>
          </w:p>
          <w:p w14:paraId="039AC11F" w14:textId="77777777" w:rsidR="00D44C53" w:rsidRPr="00A209DC" w:rsidRDefault="00D44C53" w:rsidP="00A209DC">
            <w:pPr>
              <w:spacing w:line="23" w:lineRule="atLeast"/>
              <w:rPr>
                <w:rFonts w:ascii="Arial" w:hAnsi="Arial" w:cs="Arial"/>
              </w:rPr>
            </w:pPr>
            <w:r w:rsidRPr="00A209DC">
              <w:rPr>
                <w:rFonts w:ascii="Arial" w:hAnsi="Arial" w:cs="Arial"/>
              </w:rPr>
              <w:t>–  tworzenia grafiki wektorowej i przygotowywania układów stron</w:t>
            </w:r>
          </w:p>
          <w:p w14:paraId="62EF8732" w14:textId="77777777" w:rsidR="00D44C53" w:rsidRPr="00A209DC" w:rsidRDefault="00D44C53" w:rsidP="00A209DC">
            <w:pPr>
              <w:spacing w:line="23" w:lineRule="atLeast"/>
              <w:rPr>
                <w:rFonts w:ascii="Arial" w:hAnsi="Arial" w:cs="Arial"/>
              </w:rPr>
            </w:pPr>
            <w:r w:rsidRPr="00A209DC">
              <w:rPr>
                <w:rFonts w:ascii="Arial" w:hAnsi="Arial" w:cs="Arial"/>
              </w:rPr>
              <w:t>– obróbki zdjęć, ich ulepszania i retuszowania</w:t>
            </w:r>
          </w:p>
          <w:p w14:paraId="1A226734" w14:textId="77777777" w:rsidR="00D44C53" w:rsidRPr="00A209DC" w:rsidRDefault="00D44C53" w:rsidP="00A209DC">
            <w:pPr>
              <w:spacing w:line="23" w:lineRule="atLeast"/>
              <w:rPr>
                <w:rFonts w:ascii="Arial" w:hAnsi="Arial" w:cs="Arial"/>
              </w:rPr>
            </w:pPr>
            <w:r w:rsidRPr="00A209DC">
              <w:rPr>
                <w:rFonts w:ascii="Arial" w:hAnsi="Arial" w:cs="Arial"/>
              </w:rPr>
              <w:t>– przeglądania czcionek i zarządzania nimi</w:t>
            </w:r>
          </w:p>
          <w:p w14:paraId="34DDE7CB" w14:textId="77777777" w:rsidR="00D44C53" w:rsidRPr="00A209DC" w:rsidRDefault="00D44C53" w:rsidP="00A209DC">
            <w:pPr>
              <w:spacing w:line="23" w:lineRule="atLeast"/>
              <w:rPr>
                <w:rFonts w:ascii="Arial" w:hAnsi="Arial" w:cs="Arial"/>
              </w:rPr>
            </w:pPr>
            <w:r w:rsidRPr="00A209DC">
              <w:rPr>
                <w:rFonts w:ascii="Arial" w:hAnsi="Arial" w:cs="Arial"/>
              </w:rPr>
              <w:t xml:space="preserve">- przekształcania map bitowych w edytowalne grafiki wektorowe (narzędzie wbudowane w program </w:t>
            </w:r>
            <w:proofErr w:type="spellStart"/>
            <w:r w:rsidRPr="00A209DC">
              <w:rPr>
                <w:rFonts w:ascii="Arial" w:hAnsi="Arial" w:cs="Arial"/>
              </w:rPr>
              <w:t>CorelDRAW</w:t>
            </w:r>
            <w:proofErr w:type="spellEnd"/>
            <w:r w:rsidRPr="00A209DC">
              <w:rPr>
                <w:rFonts w:ascii="Arial" w:hAnsi="Arial" w:cs="Arial"/>
              </w:rPr>
              <w:t>)</w:t>
            </w:r>
          </w:p>
          <w:p w14:paraId="40122F89" w14:textId="77777777" w:rsidR="00D44C53" w:rsidRPr="00A209DC" w:rsidRDefault="00D44C53" w:rsidP="00A209DC">
            <w:pPr>
              <w:spacing w:line="23" w:lineRule="atLeast"/>
              <w:rPr>
                <w:rFonts w:ascii="Arial" w:hAnsi="Arial" w:cs="Arial"/>
              </w:rPr>
            </w:pPr>
            <w:r w:rsidRPr="00A209DC">
              <w:rPr>
                <w:rFonts w:ascii="Arial" w:hAnsi="Arial" w:cs="Arial"/>
              </w:rPr>
              <w:t>– przechwytywania zawartości ekranu (tylko w wersji dla Windows)</w:t>
            </w:r>
          </w:p>
          <w:p w14:paraId="14B67DFA" w14:textId="77777777" w:rsidR="00D44C53" w:rsidRDefault="00D44C53" w:rsidP="00A209DC">
            <w:pPr>
              <w:spacing w:line="23" w:lineRule="atLeast"/>
              <w:rPr>
                <w:rFonts w:ascii="Arial" w:hAnsi="Arial" w:cs="Arial"/>
              </w:rPr>
            </w:pPr>
            <w:r w:rsidRPr="00A209DC">
              <w:rPr>
                <w:rFonts w:ascii="Arial" w:hAnsi="Arial" w:cs="Arial"/>
              </w:rPr>
              <w:t>– szybkiego edytowania zdjęć w formacie RAW</w:t>
            </w:r>
          </w:p>
          <w:p w14:paraId="380BA62E" w14:textId="77777777" w:rsidR="00AF2FC0" w:rsidRPr="00A209DC" w:rsidRDefault="00AF2FC0" w:rsidP="00A209DC">
            <w:pPr>
              <w:spacing w:line="23" w:lineRule="atLeast"/>
              <w:rPr>
                <w:rFonts w:ascii="Arial" w:hAnsi="Arial" w:cs="Arial"/>
              </w:rPr>
            </w:pPr>
          </w:p>
          <w:p w14:paraId="31F2FBB1" w14:textId="77777777" w:rsidR="00D44C53" w:rsidRPr="00A209DC" w:rsidRDefault="00D44C53" w:rsidP="00A209DC">
            <w:pPr>
              <w:spacing w:line="23" w:lineRule="atLeast"/>
              <w:rPr>
                <w:rFonts w:ascii="Arial" w:hAnsi="Arial" w:cs="Arial"/>
              </w:rPr>
            </w:pPr>
            <w:r w:rsidRPr="00A209DC">
              <w:rPr>
                <w:rFonts w:ascii="Arial" w:hAnsi="Arial" w:cs="Arial"/>
              </w:rPr>
              <w:t>Wymagane zasoby:</w:t>
            </w:r>
          </w:p>
          <w:p w14:paraId="51AE8BFE" w14:textId="77777777" w:rsidR="00D44C53" w:rsidRPr="00A209DC" w:rsidRDefault="00D44C53" w:rsidP="00A209DC">
            <w:pPr>
              <w:spacing w:line="23" w:lineRule="atLeast"/>
              <w:rPr>
                <w:rFonts w:ascii="Arial" w:hAnsi="Arial" w:cs="Arial"/>
              </w:rPr>
            </w:pPr>
            <w:r w:rsidRPr="00A209DC">
              <w:rPr>
                <w:rFonts w:ascii="Arial" w:hAnsi="Arial" w:cs="Arial"/>
              </w:rPr>
              <w:t xml:space="preserve">   - </w:t>
            </w:r>
            <w:r w:rsidR="003E56D8" w:rsidRPr="00A209DC">
              <w:rPr>
                <w:rFonts w:ascii="Arial" w:hAnsi="Arial" w:cs="Arial"/>
              </w:rPr>
              <w:t>p</w:t>
            </w:r>
            <w:r w:rsidRPr="00A209DC">
              <w:rPr>
                <w:rFonts w:ascii="Arial" w:hAnsi="Arial" w:cs="Arial"/>
              </w:rPr>
              <w:t xml:space="preserve">onad 7000 obrazków </w:t>
            </w:r>
            <w:proofErr w:type="spellStart"/>
            <w:r w:rsidRPr="00A209DC">
              <w:rPr>
                <w:rFonts w:ascii="Arial" w:hAnsi="Arial" w:cs="Arial"/>
              </w:rPr>
              <w:t>clipart</w:t>
            </w:r>
            <w:proofErr w:type="spellEnd"/>
            <w:r w:rsidRPr="00A209DC">
              <w:rPr>
                <w:rFonts w:ascii="Arial" w:hAnsi="Arial" w:cs="Arial"/>
              </w:rPr>
              <w:t>, obrazów cyfrowych oraz szablonów grafik na pojazdy</w:t>
            </w:r>
          </w:p>
          <w:p w14:paraId="303D6F2F" w14:textId="77777777" w:rsidR="00D44C53" w:rsidRPr="00A209DC" w:rsidRDefault="003E56D8" w:rsidP="00A209DC">
            <w:pPr>
              <w:spacing w:line="23" w:lineRule="atLeast"/>
              <w:rPr>
                <w:rFonts w:ascii="Arial" w:hAnsi="Arial" w:cs="Arial"/>
              </w:rPr>
            </w:pPr>
            <w:r w:rsidRPr="00A209DC">
              <w:rPr>
                <w:rFonts w:ascii="Arial" w:hAnsi="Arial" w:cs="Arial"/>
              </w:rPr>
              <w:t xml:space="preserve">   - </w:t>
            </w:r>
            <w:r w:rsidR="00D44C53" w:rsidRPr="00A209DC">
              <w:rPr>
                <w:rFonts w:ascii="Arial" w:hAnsi="Arial" w:cs="Arial"/>
              </w:rPr>
              <w:t>1000 zdjęć o wysokiej rozdzielczości</w:t>
            </w:r>
          </w:p>
          <w:p w14:paraId="3FDF24BB" w14:textId="77777777" w:rsidR="00D44C53" w:rsidRPr="00A209DC" w:rsidRDefault="003E56D8" w:rsidP="00A209DC">
            <w:pPr>
              <w:spacing w:line="23" w:lineRule="atLeast"/>
              <w:rPr>
                <w:rFonts w:ascii="Arial" w:hAnsi="Arial" w:cs="Arial"/>
              </w:rPr>
            </w:pPr>
            <w:r w:rsidRPr="00A209DC">
              <w:rPr>
                <w:rFonts w:ascii="Arial" w:hAnsi="Arial" w:cs="Arial"/>
              </w:rPr>
              <w:t xml:space="preserve">   - p</w:t>
            </w:r>
            <w:r w:rsidR="00D44C53" w:rsidRPr="00A209DC">
              <w:rPr>
                <w:rFonts w:ascii="Arial" w:hAnsi="Arial" w:cs="Arial"/>
              </w:rPr>
              <w:t>onad 1000 czcionek TrueType i OpenType</w:t>
            </w:r>
          </w:p>
          <w:p w14:paraId="6E90FEC9" w14:textId="77777777" w:rsidR="00D44C53" w:rsidRPr="00A209DC" w:rsidRDefault="00D44C53" w:rsidP="00A209DC">
            <w:pPr>
              <w:spacing w:line="23" w:lineRule="atLeast"/>
              <w:rPr>
                <w:rFonts w:ascii="Arial" w:hAnsi="Arial" w:cs="Arial"/>
              </w:rPr>
            </w:pPr>
            <w:r w:rsidRPr="00A209DC">
              <w:rPr>
                <w:rFonts w:ascii="Arial" w:hAnsi="Arial" w:cs="Arial"/>
              </w:rPr>
              <w:t xml:space="preserve">    </w:t>
            </w:r>
            <w:r w:rsidR="003E56D8" w:rsidRPr="00A209DC">
              <w:rPr>
                <w:rFonts w:ascii="Arial" w:hAnsi="Arial" w:cs="Arial"/>
              </w:rPr>
              <w:t>- z</w:t>
            </w:r>
            <w:r w:rsidRPr="00A209DC">
              <w:rPr>
                <w:rFonts w:ascii="Arial" w:hAnsi="Arial" w:cs="Arial"/>
              </w:rPr>
              <w:t>integrowany dostęp do ponad 1400 rodzin czcionek Google</w:t>
            </w:r>
          </w:p>
          <w:p w14:paraId="4B8B5197" w14:textId="77777777" w:rsidR="00D44C53" w:rsidRPr="00A209DC" w:rsidRDefault="00D44C53" w:rsidP="00A209DC">
            <w:pPr>
              <w:spacing w:line="23" w:lineRule="atLeast"/>
              <w:rPr>
                <w:rFonts w:ascii="Arial" w:hAnsi="Arial" w:cs="Arial"/>
              </w:rPr>
            </w:pPr>
            <w:r w:rsidRPr="00A209DC">
              <w:rPr>
                <w:rFonts w:ascii="Arial" w:hAnsi="Arial" w:cs="Arial"/>
              </w:rPr>
              <w:t xml:space="preserve">    </w:t>
            </w:r>
            <w:r w:rsidR="003E56D8" w:rsidRPr="00A209DC">
              <w:rPr>
                <w:rFonts w:ascii="Arial" w:hAnsi="Arial" w:cs="Arial"/>
              </w:rPr>
              <w:t>- p</w:t>
            </w:r>
            <w:r w:rsidRPr="00A209DC">
              <w:rPr>
                <w:rFonts w:ascii="Arial" w:hAnsi="Arial" w:cs="Arial"/>
              </w:rPr>
              <w:t>onad 200 profesjonalnie zaprojektowanych szablonów</w:t>
            </w:r>
          </w:p>
          <w:p w14:paraId="3AC5EF56" w14:textId="77777777" w:rsidR="00D44C53" w:rsidRPr="00A209DC" w:rsidRDefault="003E56D8" w:rsidP="00A209DC">
            <w:pPr>
              <w:spacing w:line="23" w:lineRule="atLeast"/>
              <w:rPr>
                <w:rFonts w:ascii="Arial" w:hAnsi="Arial" w:cs="Arial"/>
              </w:rPr>
            </w:pPr>
            <w:r w:rsidRPr="00A209DC">
              <w:rPr>
                <w:rFonts w:ascii="Arial" w:hAnsi="Arial" w:cs="Arial"/>
              </w:rPr>
              <w:t xml:space="preserve">    - pon</w:t>
            </w:r>
            <w:r w:rsidR="00D44C53" w:rsidRPr="00A209DC">
              <w:rPr>
                <w:rFonts w:ascii="Arial" w:hAnsi="Arial" w:cs="Arial"/>
              </w:rPr>
              <w:t>ad 600 wypełnień tonalnych, wektorowych i bitmapowych</w:t>
            </w:r>
          </w:p>
          <w:p w14:paraId="567B9C25" w14:textId="77777777" w:rsidR="00D44C53" w:rsidRPr="00A209DC" w:rsidRDefault="00D44C53" w:rsidP="00A209DC">
            <w:pPr>
              <w:spacing w:line="23" w:lineRule="atLeast"/>
              <w:rPr>
                <w:rFonts w:ascii="Arial" w:hAnsi="Arial" w:cs="Arial"/>
              </w:rPr>
            </w:pPr>
          </w:p>
          <w:p w14:paraId="5F22127A" w14:textId="77777777" w:rsidR="00D44C53" w:rsidRPr="00A209DC" w:rsidRDefault="00D44C53" w:rsidP="00A209DC">
            <w:pPr>
              <w:spacing w:line="23" w:lineRule="atLeast"/>
              <w:rPr>
                <w:rFonts w:ascii="Arial" w:hAnsi="Arial" w:cs="Arial"/>
              </w:rPr>
            </w:pPr>
            <w:r w:rsidRPr="00A209DC">
              <w:rPr>
                <w:rFonts w:ascii="Arial" w:hAnsi="Arial" w:cs="Arial"/>
              </w:rPr>
              <w:t>Obsługiwane typy plików</w:t>
            </w:r>
            <w:r w:rsidR="003E56D8" w:rsidRPr="00A209DC">
              <w:rPr>
                <w:rFonts w:ascii="Arial" w:hAnsi="Arial" w:cs="Arial"/>
              </w:rPr>
              <w:t>:</w:t>
            </w:r>
          </w:p>
          <w:p w14:paraId="392BC6C2" w14:textId="77777777" w:rsidR="00D44C53" w:rsidRPr="00A209DC" w:rsidRDefault="00D44C53" w:rsidP="00A209DC">
            <w:pPr>
              <w:spacing w:line="23" w:lineRule="atLeast"/>
              <w:rPr>
                <w:rFonts w:ascii="Arial" w:hAnsi="Arial" w:cs="Arial"/>
              </w:rPr>
            </w:pPr>
            <w:r w:rsidRPr="00A209DC">
              <w:rPr>
                <w:rFonts w:ascii="Arial" w:hAnsi="Arial" w:cs="Arial"/>
              </w:rPr>
              <w:t xml:space="preserve">    </w:t>
            </w:r>
            <w:proofErr w:type="spellStart"/>
            <w:r w:rsidRPr="00A209DC">
              <w:rPr>
                <w:rFonts w:ascii="Arial" w:hAnsi="Arial" w:cs="Arial"/>
              </w:rPr>
              <w:t>WebP</w:t>
            </w:r>
            <w:proofErr w:type="spellEnd"/>
            <w:r w:rsidRPr="00A209DC">
              <w:rPr>
                <w:rFonts w:ascii="Arial" w:hAnsi="Arial" w:cs="Arial"/>
              </w:rPr>
              <w:t>, GIF, JPG, PNG, BMP, CPT, CPX, CMX, FILL, TXT, HEIF</w:t>
            </w:r>
          </w:p>
          <w:p w14:paraId="5F74E4A7" w14:textId="77777777" w:rsidR="00D44C53" w:rsidRPr="00A209DC" w:rsidRDefault="00D44C53" w:rsidP="00A209DC">
            <w:pPr>
              <w:spacing w:line="23" w:lineRule="atLeast"/>
              <w:rPr>
                <w:rFonts w:ascii="Arial" w:hAnsi="Arial" w:cs="Arial"/>
              </w:rPr>
            </w:pPr>
            <w:r w:rsidRPr="00A209DC">
              <w:rPr>
                <w:rFonts w:ascii="Arial" w:hAnsi="Arial" w:cs="Arial"/>
              </w:rPr>
              <w:t xml:space="preserve">    PDF, DOCX, PSD, TIFF, WMF, EMF, AI, EPS, SVG</w:t>
            </w:r>
          </w:p>
          <w:p w14:paraId="2274D541" w14:textId="77777777" w:rsidR="00D44C53" w:rsidRPr="00A209DC" w:rsidRDefault="00D44C53" w:rsidP="00A209DC">
            <w:pPr>
              <w:spacing w:line="23" w:lineRule="atLeast"/>
              <w:rPr>
                <w:rFonts w:ascii="Arial" w:hAnsi="Arial" w:cs="Arial"/>
              </w:rPr>
            </w:pPr>
            <w:r w:rsidRPr="00A209DC">
              <w:rPr>
                <w:rFonts w:ascii="Arial" w:hAnsi="Arial" w:cs="Arial"/>
              </w:rPr>
              <w:t xml:space="preserve">    DWG/DXF, DCS, CGM, JPEG 200</w:t>
            </w:r>
            <w:r w:rsidR="003E56D8" w:rsidRPr="00A209DC">
              <w:rPr>
                <w:rFonts w:ascii="Arial" w:hAnsi="Arial" w:cs="Arial"/>
              </w:rPr>
              <w:t>0, TTF, DES, PPT, XLS, PUB, VSD</w:t>
            </w:r>
          </w:p>
        </w:tc>
      </w:tr>
    </w:tbl>
    <w:p w14:paraId="01EB032B" w14:textId="77777777" w:rsidR="00C210DD" w:rsidRDefault="00C210DD" w:rsidP="00A209DC">
      <w:pPr>
        <w:spacing w:line="23" w:lineRule="atLeast"/>
        <w:rPr>
          <w:rFonts w:ascii="Arial" w:hAnsi="Arial" w:cs="Arial"/>
        </w:rPr>
      </w:pPr>
    </w:p>
    <w:p w14:paraId="08115ED4" w14:textId="77777777" w:rsidR="00A209DC" w:rsidRPr="004A3B2E" w:rsidRDefault="00A209DC" w:rsidP="00A209DC">
      <w:pPr>
        <w:spacing w:line="23" w:lineRule="atLeast"/>
        <w:rPr>
          <w:rFonts w:ascii="Arial" w:hAnsi="Arial" w:cs="Arial"/>
        </w:rPr>
      </w:pPr>
      <w:r w:rsidRPr="004A3B2E">
        <w:rPr>
          <w:rFonts w:ascii="Arial" w:hAnsi="Arial" w:cs="Arial"/>
        </w:rPr>
        <w:t>Produkty należy dostarczyć do szkoły:</w:t>
      </w:r>
    </w:p>
    <w:p w14:paraId="1D6FAA42" w14:textId="77777777" w:rsidR="00A209DC" w:rsidRDefault="00A209DC" w:rsidP="00A209DC">
      <w:pPr>
        <w:spacing w:line="23" w:lineRule="atLeast"/>
        <w:rPr>
          <w:rFonts w:ascii="Arial" w:hAnsi="Arial" w:cs="Arial"/>
          <w:color w:val="FF0000"/>
        </w:rPr>
      </w:pPr>
    </w:p>
    <w:p w14:paraId="61C74DC2" w14:textId="77777777" w:rsidR="008249BA" w:rsidRPr="00CA18B4" w:rsidRDefault="008249BA" w:rsidP="008249BA">
      <w:pPr>
        <w:spacing w:line="23" w:lineRule="atLeast"/>
        <w:rPr>
          <w:rFonts w:ascii="Arial" w:hAnsi="Arial" w:cs="Arial"/>
        </w:rPr>
      </w:pPr>
      <w:r w:rsidRPr="00CA18B4">
        <w:rPr>
          <w:rFonts w:ascii="Arial" w:hAnsi="Arial" w:cs="Arial"/>
        </w:rPr>
        <w:t>Produkty należy dostarczyć do szkoły:</w:t>
      </w:r>
    </w:p>
    <w:p w14:paraId="35FF04A3" w14:textId="77777777" w:rsidR="008249BA" w:rsidRDefault="008249BA" w:rsidP="008249BA">
      <w:pPr>
        <w:spacing w:line="23" w:lineRule="atLeast"/>
        <w:rPr>
          <w:rFonts w:ascii="Arial" w:eastAsia="Calibri" w:hAnsi="Arial" w:cs="Arial"/>
          <w:lang w:eastAsia="en-US"/>
        </w:rPr>
      </w:pPr>
      <w:r w:rsidRPr="00CA18B4">
        <w:rPr>
          <w:rFonts w:ascii="Arial" w:eastAsia="Calibri" w:hAnsi="Arial" w:cs="Arial"/>
          <w:lang w:eastAsia="en-US"/>
        </w:rPr>
        <w:t>Szkoła Podstawowa im. Kazimierza Kupczyka w Tychowie Starym, Tychów Stary 69, 27-220 Mirzec</w:t>
      </w:r>
    </w:p>
    <w:p w14:paraId="31ABF4A4" w14:textId="77777777" w:rsidR="00A209DC" w:rsidRDefault="00A209DC" w:rsidP="00A209DC">
      <w:pPr>
        <w:spacing w:line="23" w:lineRule="atLeast"/>
        <w:rPr>
          <w:rFonts w:ascii="Arial" w:hAnsi="Arial" w:cs="Arial"/>
          <w:color w:val="FF0000"/>
        </w:rPr>
      </w:pPr>
    </w:p>
    <w:p w14:paraId="2CD4F3E6" w14:textId="77777777" w:rsidR="00A209DC" w:rsidRDefault="00A209DC" w:rsidP="00A209DC">
      <w:pPr>
        <w:spacing w:line="23" w:lineRule="atLeast"/>
        <w:rPr>
          <w:rFonts w:ascii="Arial" w:hAnsi="Arial" w:cs="Arial"/>
          <w:color w:val="FF0000"/>
        </w:rPr>
      </w:pPr>
    </w:p>
    <w:p w14:paraId="34713FF7" w14:textId="77777777" w:rsidR="00A209DC" w:rsidRDefault="00A209DC" w:rsidP="00A209DC">
      <w:pPr>
        <w:spacing w:line="23" w:lineRule="atLeast"/>
        <w:rPr>
          <w:rFonts w:ascii="Arial" w:hAnsi="Arial" w:cs="Arial"/>
          <w:color w:val="FF0000"/>
        </w:rPr>
      </w:pPr>
    </w:p>
    <w:p w14:paraId="77AFBACC" w14:textId="77777777" w:rsidR="00A209DC" w:rsidRDefault="00A209DC" w:rsidP="00A209DC">
      <w:pPr>
        <w:spacing w:line="23" w:lineRule="atLeast"/>
        <w:rPr>
          <w:rFonts w:ascii="Arial" w:hAnsi="Arial" w:cs="Arial"/>
          <w:b/>
        </w:rPr>
      </w:pPr>
    </w:p>
    <w:p w14:paraId="2B9E282C" w14:textId="77777777" w:rsidR="00D44C53" w:rsidRPr="00A209DC" w:rsidRDefault="00D44C53" w:rsidP="00A209DC">
      <w:pPr>
        <w:spacing w:line="23" w:lineRule="atLeast"/>
        <w:rPr>
          <w:rFonts w:ascii="Arial" w:hAnsi="Arial" w:cs="Arial"/>
          <w:b/>
        </w:rPr>
      </w:pPr>
      <w:r w:rsidRPr="00A209DC">
        <w:rPr>
          <w:rFonts w:ascii="Arial" w:hAnsi="Arial" w:cs="Arial"/>
          <w:b/>
        </w:rPr>
        <w:t>Część 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1"/>
        <w:gridCol w:w="1862"/>
        <w:gridCol w:w="683"/>
        <w:gridCol w:w="1350"/>
        <w:gridCol w:w="4752"/>
      </w:tblGrid>
      <w:tr w:rsidR="003E56D8" w:rsidRPr="00A209DC" w14:paraId="38A1601D" w14:textId="77777777" w:rsidTr="00447BDA">
        <w:tc>
          <w:tcPr>
            <w:tcW w:w="641" w:type="dxa"/>
          </w:tcPr>
          <w:p w14:paraId="6D77EC2F" w14:textId="77777777" w:rsidR="003E56D8" w:rsidRPr="00A209DC" w:rsidRDefault="003E56D8" w:rsidP="00A209DC">
            <w:pPr>
              <w:spacing w:line="23" w:lineRule="atLeast"/>
              <w:rPr>
                <w:rFonts w:ascii="Arial" w:hAnsi="Arial" w:cs="Arial"/>
                <w:b/>
              </w:rPr>
            </w:pPr>
            <w:r w:rsidRPr="00A209DC">
              <w:rPr>
                <w:rFonts w:ascii="Arial" w:hAnsi="Arial" w:cs="Arial"/>
                <w:b/>
              </w:rPr>
              <w:t xml:space="preserve"> l.p.</w:t>
            </w:r>
          </w:p>
        </w:tc>
        <w:tc>
          <w:tcPr>
            <w:tcW w:w="1862" w:type="dxa"/>
          </w:tcPr>
          <w:p w14:paraId="2CACBCDD" w14:textId="77777777" w:rsidR="003E56D8" w:rsidRPr="00A209DC" w:rsidRDefault="003E56D8" w:rsidP="00A209DC">
            <w:pPr>
              <w:spacing w:line="23" w:lineRule="atLeast"/>
              <w:rPr>
                <w:rFonts w:ascii="Arial" w:hAnsi="Arial" w:cs="Arial"/>
                <w:b/>
              </w:rPr>
            </w:pPr>
            <w:r w:rsidRPr="00A209DC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683" w:type="dxa"/>
            <w:vAlign w:val="center"/>
          </w:tcPr>
          <w:p w14:paraId="79D63270" w14:textId="77777777" w:rsidR="003E56D8" w:rsidRPr="00A209DC" w:rsidRDefault="003E56D8" w:rsidP="00447BDA">
            <w:pPr>
              <w:spacing w:line="23" w:lineRule="atLeast"/>
              <w:rPr>
                <w:rFonts w:ascii="Arial" w:hAnsi="Arial" w:cs="Arial"/>
                <w:b/>
              </w:rPr>
            </w:pPr>
            <w:r w:rsidRPr="00A209DC">
              <w:rPr>
                <w:rFonts w:ascii="Arial" w:hAnsi="Arial" w:cs="Arial"/>
                <w:b/>
              </w:rPr>
              <w:t>j.m.</w:t>
            </w:r>
          </w:p>
        </w:tc>
        <w:tc>
          <w:tcPr>
            <w:tcW w:w="1350" w:type="dxa"/>
            <w:vAlign w:val="center"/>
          </w:tcPr>
          <w:p w14:paraId="2959EFD2" w14:textId="77777777" w:rsidR="003E56D8" w:rsidRPr="00A209DC" w:rsidRDefault="003E56D8" w:rsidP="00447BDA">
            <w:pPr>
              <w:spacing w:line="23" w:lineRule="atLeast"/>
              <w:rPr>
                <w:rFonts w:ascii="Arial" w:hAnsi="Arial" w:cs="Arial"/>
                <w:b/>
              </w:rPr>
            </w:pPr>
            <w:r w:rsidRPr="00A209DC">
              <w:rPr>
                <w:rFonts w:ascii="Arial" w:hAnsi="Arial" w:cs="Arial"/>
                <w:b/>
              </w:rPr>
              <w:t xml:space="preserve">    Ilość </w:t>
            </w:r>
          </w:p>
        </w:tc>
        <w:tc>
          <w:tcPr>
            <w:tcW w:w="4752" w:type="dxa"/>
          </w:tcPr>
          <w:p w14:paraId="7A520BF3" w14:textId="77777777" w:rsidR="003E56D8" w:rsidRPr="00A209DC" w:rsidRDefault="003E56D8" w:rsidP="00A209DC">
            <w:pPr>
              <w:spacing w:line="23" w:lineRule="atLeast"/>
              <w:rPr>
                <w:rFonts w:ascii="Arial" w:hAnsi="Arial" w:cs="Arial"/>
                <w:b/>
              </w:rPr>
            </w:pPr>
            <w:r w:rsidRPr="00A209DC">
              <w:rPr>
                <w:rFonts w:ascii="Arial" w:hAnsi="Arial" w:cs="Arial"/>
                <w:b/>
              </w:rPr>
              <w:t xml:space="preserve">Opis </w:t>
            </w:r>
          </w:p>
        </w:tc>
      </w:tr>
      <w:tr w:rsidR="00D44C53" w:rsidRPr="00A209DC" w14:paraId="10E465BA" w14:textId="77777777" w:rsidTr="00447BDA">
        <w:tc>
          <w:tcPr>
            <w:tcW w:w="641" w:type="dxa"/>
          </w:tcPr>
          <w:p w14:paraId="21F115AC" w14:textId="77777777" w:rsidR="00D44C53" w:rsidRPr="00A209DC" w:rsidRDefault="00D44C53" w:rsidP="00A209DC">
            <w:pPr>
              <w:spacing w:line="23" w:lineRule="atLeast"/>
              <w:rPr>
                <w:rFonts w:ascii="Arial" w:hAnsi="Arial" w:cs="Arial"/>
              </w:rPr>
            </w:pPr>
            <w:r w:rsidRPr="00A209DC">
              <w:rPr>
                <w:rFonts w:ascii="Arial" w:hAnsi="Arial" w:cs="Arial"/>
              </w:rPr>
              <w:t xml:space="preserve">  1</w:t>
            </w:r>
          </w:p>
        </w:tc>
        <w:tc>
          <w:tcPr>
            <w:tcW w:w="1862" w:type="dxa"/>
          </w:tcPr>
          <w:p w14:paraId="38D938DB" w14:textId="77777777" w:rsidR="00D44C53" w:rsidRPr="00A209DC" w:rsidRDefault="00E074D8" w:rsidP="00A209DC">
            <w:pPr>
              <w:spacing w:line="23" w:lineRule="atLeast"/>
              <w:rPr>
                <w:rFonts w:ascii="Arial" w:hAnsi="Arial" w:cs="Arial"/>
                <w:b/>
              </w:rPr>
            </w:pPr>
            <w:proofErr w:type="spellStart"/>
            <w:r w:rsidRPr="00A209DC">
              <w:rPr>
                <w:rFonts w:ascii="Arial" w:hAnsi="Arial" w:cs="Arial"/>
                <w:b/>
              </w:rPr>
              <w:t>Minecraft</w:t>
            </w:r>
            <w:proofErr w:type="spellEnd"/>
            <w:r w:rsidRPr="00A209D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A209DC">
              <w:rPr>
                <w:rFonts w:ascii="Arial" w:hAnsi="Arial" w:cs="Arial"/>
                <w:b/>
              </w:rPr>
              <w:t>Education</w:t>
            </w:r>
            <w:bookmarkStart w:id="0" w:name="_GoBack"/>
            <w:bookmarkEnd w:id="0"/>
            <w:proofErr w:type="spellEnd"/>
          </w:p>
        </w:tc>
        <w:tc>
          <w:tcPr>
            <w:tcW w:w="683" w:type="dxa"/>
            <w:vAlign w:val="center"/>
          </w:tcPr>
          <w:p w14:paraId="00670D71" w14:textId="77777777" w:rsidR="00D44C53" w:rsidRPr="00A209DC" w:rsidRDefault="00D44C53" w:rsidP="00447BDA">
            <w:pPr>
              <w:spacing w:line="23" w:lineRule="atLeast"/>
              <w:rPr>
                <w:rFonts w:ascii="Arial" w:hAnsi="Arial" w:cs="Arial"/>
              </w:rPr>
            </w:pPr>
            <w:r w:rsidRPr="00A209DC">
              <w:rPr>
                <w:rFonts w:ascii="Arial" w:hAnsi="Arial" w:cs="Arial"/>
              </w:rPr>
              <w:t>szt.</w:t>
            </w:r>
          </w:p>
        </w:tc>
        <w:tc>
          <w:tcPr>
            <w:tcW w:w="1350" w:type="dxa"/>
            <w:vAlign w:val="center"/>
          </w:tcPr>
          <w:p w14:paraId="0C7B6066" w14:textId="75CF6F47" w:rsidR="00D44C53" w:rsidRPr="00A209DC" w:rsidRDefault="00447BDA" w:rsidP="00447BD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3E56D8" w:rsidRPr="00A209D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752" w:type="dxa"/>
          </w:tcPr>
          <w:p w14:paraId="742DF34F" w14:textId="79FDEB02" w:rsidR="00D44C53" w:rsidRPr="00A209DC" w:rsidRDefault="00A209DC" w:rsidP="00A209DC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D44C53" w:rsidRPr="00A209DC">
              <w:rPr>
                <w:rFonts w:ascii="Arial" w:hAnsi="Arial" w:cs="Arial"/>
              </w:rPr>
              <w:t xml:space="preserve">icencja na okres </w:t>
            </w:r>
            <w:r w:rsidR="008001F3">
              <w:rPr>
                <w:rFonts w:ascii="Arial" w:hAnsi="Arial" w:cs="Arial"/>
              </w:rPr>
              <w:t>2</w:t>
            </w:r>
            <w:r w:rsidR="00D44C53" w:rsidRPr="00A209DC">
              <w:rPr>
                <w:rFonts w:ascii="Arial" w:hAnsi="Arial" w:cs="Arial"/>
              </w:rPr>
              <w:t xml:space="preserve"> lat na </w:t>
            </w:r>
            <w:r w:rsidR="00FB5C9F">
              <w:rPr>
                <w:rFonts w:ascii="Arial" w:hAnsi="Arial" w:cs="Arial"/>
              </w:rPr>
              <w:t xml:space="preserve">minimum </w:t>
            </w:r>
            <w:r w:rsidR="00D44C53" w:rsidRPr="00A209DC">
              <w:rPr>
                <w:rFonts w:ascii="Arial" w:hAnsi="Arial" w:cs="Arial"/>
              </w:rPr>
              <w:t xml:space="preserve">12 stanowisk. </w:t>
            </w:r>
          </w:p>
          <w:p w14:paraId="21DC0624" w14:textId="77777777" w:rsidR="00D44C53" w:rsidRPr="00A209DC" w:rsidRDefault="008D46F2" w:rsidP="00A209DC">
            <w:pPr>
              <w:spacing w:line="23" w:lineRule="atLeast"/>
              <w:rPr>
                <w:rFonts w:ascii="Arial" w:hAnsi="Arial" w:cs="Arial"/>
              </w:rPr>
            </w:pPr>
            <w:r w:rsidRPr="00A209DC">
              <w:rPr>
                <w:rFonts w:ascii="Arial" w:hAnsi="Arial" w:cs="Arial"/>
              </w:rPr>
              <w:t>Wersja licencji: dla instytucji edukacyjnej</w:t>
            </w:r>
          </w:p>
        </w:tc>
      </w:tr>
    </w:tbl>
    <w:p w14:paraId="251F5176" w14:textId="77777777" w:rsidR="001C0D55" w:rsidRDefault="001C0D55" w:rsidP="00A209DC">
      <w:pPr>
        <w:spacing w:line="23" w:lineRule="atLeast"/>
        <w:rPr>
          <w:rFonts w:ascii="Arial" w:hAnsi="Arial" w:cs="Arial"/>
        </w:rPr>
      </w:pPr>
    </w:p>
    <w:p w14:paraId="3D84DAE2" w14:textId="77777777" w:rsidR="00A209DC" w:rsidRDefault="00A209DC" w:rsidP="00A209DC">
      <w:pPr>
        <w:spacing w:line="23" w:lineRule="atLeast"/>
        <w:rPr>
          <w:rFonts w:ascii="Arial" w:hAnsi="Arial" w:cs="Arial"/>
        </w:rPr>
      </w:pPr>
    </w:p>
    <w:p w14:paraId="2CCDE0BA" w14:textId="77777777" w:rsidR="00A209DC" w:rsidRPr="00B45411" w:rsidRDefault="00A209DC" w:rsidP="00A209DC">
      <w:pPr>
        <w:spacing w:line="23" w:lineRule="atLeast"/>
        <w:rPr>
          <w:rFonts w:ascii="Arial" w:hAnsi="Arial" w:cs="Arial"/>
        </w:rPr>
      </w:pPr>
      <w:r w:rsidRPr="00B45411">
        <w:rPr>
          <w:rFonts w:ascii="Arial" w:hAnsi="Arial" w:cs="Arial"/>
        </w:rPr>
        <w:t>Produkty należy dostarczyć do szkoły:</w:t>
      </w:r>
    </w:p>
    <w:p w14:paraId="71330421" w14:textId="77777777" w:rsidR="00A209DC" w:rsidRPr="00B45411" w:rsidRDefault="00A209DC" w:rsidP="00A209DC">
      <w:pPr>
        <w:spacing w:line="23" w:lineRule="atLeast"/>
        <w:rPr>
          <w:rFonts w:ascii="Arial" w:eastAsia="Calibri" w:hAnsi="Arial" w:cs="Arial"/>
          <w:lang w:eastAsia="en-US"/>
        </w:rPr>
      </w:pPr>
      <w:r w:rsidRPr="00B45411">
        <w:rPr>
          <w:rFonts w:ascii="Arial" w:eastAsia="Calibri" w:hAnsi="Arial" w:cs="Arial"/>
          <w:lang w:eastAsia="en-US"/>
        </w:rPr>
        <w:t xml:space="preserve">Szkoła Podstawowa im. Gustawa Kwiecińskiego w Osinach; Osiny 101, </w:t>
      </w:r>
    </w:p>
    <w:p w14:paraId="4D32478B" w14:textId="77777777" w:rsidR="00A209DC" w:rsidRPr="00A209DC" w:rsidRDefault="00A209DC" w:rsidP="00A209DC">
      <w:pPr>
        <w:spacing w:line="23" w:lineRule="atLeast"/>
        <w:rPr>
          <w:rFonts w:ascii="Arial" w:eastAsia="Calibri" w:hAnsi="Arial" w:cs="Arial"/>
          <w:lang w:eastAsia="en-US"/>
        </w:rPr>
      </w:pPr>
      <w:r w:rsidRPr="00B45411">
        <w:rPr>
          <w:rFonts w:ascii="Arial" w:eastAsia="Calibri" w:hAnsi="Arial" w:cs="Arial"/>
          <w:lang w:eastAsia="en-US"/>
        </w:rPr>
        <w:t>27-220 Mirzec</w:t>
      </w:r>
    </w:p>
    <w:p w14:paraId="1CEF8C85" w14:textId="77777777" w:rsidR="00A209DC" w:rsidRPr="00561BA9" w:rsidRDefault="00A209DC" w:rsidP="00A209DC">
      <w:pPr>
        <w:spacing w:line="23" w:lineRule="atLeast"/>
        <w:rPr>
          <w:rFonts w:ascii="Arial" w:hAnsi="Arial" w:cs="Arial"/>
        </w:rPr>
      </w:pPr>
    </w:p>
    <w:p w14:paraId="2CEE88CF" w14:textId="77777777" w:rsidR="00A209DC" w:rsidRPr="00A209DC" w:rsidRDefault="00A209DC" w:rsidP="00A209DC">
      <w:pPr>
        <w:spacing w:line="23" w:lineRule="atLeast"/>
        <w:rPr>
          <w:rFonts w:ascii="Arial" w:hAnsi="Arial" w:cs="Arial"/>
        </w:rPr>
      </w:pPr>
    </w:p>
    <w:sectPr w:rsidR="00A209DC" w:rsidRPr="00A209DC" w:rsidSect="00A209DC">
      <w:headerReference w:type="default" r:id="rId7"/>
      <w:footerReference w:type="default" r:id="rId8"/>
      <w:pgSz w:w="11906" w:h="16838"/>
      <w:pgMar w:top="1417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7848B2" w14:textId="77777777" w:rsidR="006D3CF0" w:rsidRDefault="006D3CF0" w:rsidP="00A209DC">
      <w:r>
        <w:separator/>
      </w:r>
    </w:p>
  </w:endnote>
  <w:endnote w:type="continuationSeparator" w:id="0">
    <w:p w14:paraId="0D26B17D" w14:textId="77777777" w:rsidR="006D3CF0" w:rsidRDefault="006D3CF0" w:rsidP="00A2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63" w:type="dxa"/>
      <w:jc w:val="center"/>
      <w:tblLayout w:type="fixed"/>
      <w:tblLook w:val="04A0" w:firstRow="1" w:lastRow="0" w:firstColumn="1" w:lastColumn="0" w:noHBand="0" w:noVBand="1"/>
    </w:tblPr>
    <w:tblGrid>
      <w:gridCol w:w="851"/>
      <w:gridCol w:w="1673"/>
      <w:gridCol w:w="843"/>
      <w:gridCol w:w="1850"/>
      <w:gridCol w:w="454"/>
      <w:gridCol w:w="5083"/>
      <w:gridCol w:w="9"/>
    </w:tblGrid>
    <w:tr w:rsidR="00A209DC" w:rsidRPr="00561BA9" w14:paraId="5FE49E24" w14:textId="77777777" w:rsidTr="00CF515A">
      <w:trPr>
        <w:trHeight w:val="156"/>
        <w:jc w:val="center"/>
      </w:trPr>
      <w:tc>
        <w:tcPr>
          <w:tcW w:w="2524" w:type="dxa"/>
          <w:gridSpan w:val="2"/>
          <w:shd w:val="clear" w:color="auto" w:fill="auto"/>
        </w:tcPr>
        <w:p w14:paraId="75CCD453" w14:textId="77777777" w:rsidR="00A209DC" w:rsidRPr="00561BA9" w:rsidRDefault="00A209DC" w:rsidP="00CF515A">
          <w:pPr>
            <w:tabs>
              <w:tab w:val="center" w:pos="4536"/>
              <w:tab w:val="right" w:pos="9072"/>
            </w:tabs>
            <w:jc w:val="both"/>
            <w:rPr>
              <w:rFonts w:ascii="Tahoma" w:eastAsia="Calibri" w:hAnsi="Tahoma" w:cs="Tahoma"/>
              <w:sz w:val="17"/>
              <w:szCs w:val="17"/>
              <w:lang w:eastAsia="en-US"/>
            </w:rPr>
          </w:pPr>
          <w:r w:rsidRPr="00561BA9">
            <w:rPr>
              <w:rFonts w:ascii="Tahoma" w:eastAsia="Calibri" w:hAnsi="Tahoma" w:cs="Tahoma"/>
              <w:sz w:val="17"/>
              <w:szCs w:val="17"/>
              <w:lang w:eastAsia="en-US"/>
            </w:rPr>
            <w:t>Partner wiodący:</w:t>
          </w:r>
        </w:p>
        <w:p w14:paraId="4DFA7CBF" w14:textId="77777777" w:rsidR="00A209DC" w:rsidRPr="00561BA9" w:rsidRDefault="00A209DC" w:rsidP="00CF515A">
          <w:pPr>
            <w:tabs>
              <w:tab w:val="center" w:pos="4536"/>
              <w:tab w:val="right" w:pos="9072"/>
            </w:tabs>
            <w:jc w:val="both"/>
            <w:rPr>
              <w:rFonts w:ascii="Tahoma" w:eastAsia="Calibri" w:hAnsi="Tahoma" w:cs="Tahoma"/>
              <w:sz w:val="6"/>
              <w:szCs w:val="6"/>
              <w:lang w:eastAsia="en-US"/>
            </w:rPr>
          </w:pPr>
        </w:p>
      </w:tc>
      <w:tc>
        <w:tcPr>
          <w:tcW w:w="2693" w:type="dxa"/>
          <w:gridSpan w:val="2"/>
          <w:shd w:val="clear" w:color="auto" w:fill="auto"/>
        </w:tcPr>
        <w:p w14:paraId="1D908A53" w14:textId="77777777" w:rsidR="00A209DC" w:rsidRPr="00561BA9" w:rsidRDefault="00A209DC" w:rsidP="00CF515A">
          <w:pPr>
            <w:tabs>
              <w:tab w:val="center" w:pos="4536"/>
              <w:tab w:val="right" w:pos="9072"/>
            </w:tabs>
            <w:jc w:val="both"/>
            <w:rPr>
              <w:rFonts w:ascii="Tahoma" w:eastAsia="Calibri" w:hAnsi="Tahoma" w:cs="Tahoma"/>
              <w:sz w:val="17"/>
              <w:szCs w:val="17"/>
              <w:lang w:eastAsia="en-US"/>
            </w:rPr>
          </w:pPr>
          <w:r w:rsidRPr="00561BA9">
            <w:rPr>
              <w:rFonts w:ascii="Tahoma" w:eastAsia="Calibri" w:hAnsi="Tahoma" w:cs="Tahoma"/>
              <w:sz w:val="17"/>
              <w:szCs w:val="17"/>
              <w:lang w:eastAsia="en-US"/>
            </w:rPr>
            <w:t>Partner:</w:t>
          </w:r>
        </w:p>
        <w:p w14:paraId="4D174AF3" w14:textId="77777777" w:rsidR="00A209DC" w:rsidRPr="00561BA9" w:rsidRDefault="00A209DC" w:rsidP="00CF515A">
          <w:pPr>
            <w:tabs>
              <w:tab w:val="center" w:pos="4536"/>
              <w:tab w:val="right" w:pos="9072"/>
            </w:tabs>
            <w:jc w:val="both"/>
            <w:rPr>
              <w:rFonts w:ascii="Tahoma" w:eastAsia="Calibri" w:hAnsi="Tahoma" w:cs="Tahoma"/>
              <w:sz w:val="4"/>
              <w:szCs w:val="4"/>
              <w:lang w:eastAsia="en-US"/>
            </w:rPr>
          </w:pPr>
        </w:p>
      </w:tc>
      <w:tc>
        <w:tcPr>
          <w:tcW w:w="454" w:type="dxa"/>
          <w:shd w:val="clear" w:color="auto" w:fill="auto"/>
        </w:tcPr>
        <w:p w14:paraId="11A319FB" w14:textId="77777777" w:rsidR="00A209DC" w:rsidRPr="00561BA9" w:rsidRDefault="00A209DC" w:rsidP="00CF515A">
          <w:pPr>
            <w:tabs>
              <w:tab w:val="center" w:pos="4536"/>
              <w:tab w:val="right" w:pos="9072"/>
            </w:tabs>
            <w:jc w:val="both"/>
            <w:rPr>
              <w:rFonts w:ascii="Tahoma" w:eastAsia="Calibri" w:hAnsi="Tahoma" w:cs="Tahoma"/>
              <w:sz w:val="17"/>
              <w:szCs w:val="17"/>
              <w:lang w:eastAsia="en-US"/>
            </w:rPr>
          </w:pPr>
        </w:p>
      </w:tc>
      <w:tc>
        <w:tcPr>
          <w:tcW w:w="5092" w:type="dxa"/>
          <w:gridSpan w:val="2"/>
          <w:shd w:val="clear" w:color="auto" w:fill="auto"/>
        </w:tcPr>
        <w:p w14:paraId="39287386" w14:textId="77777777" w:rsidR="00A209DC" w:rsidRPr="00561BA9" w:rsidRDefault="00A209DC" w:rsidP="00CF515A">
          <w:pPr>
            <w:tabs>
              <w:tab w:val="center" w:pos="4536"/>
              <w:tab w:val="right" w:pos="9072"/>
            </w:tabs>
            <w:jc w:val="center"/>
            <w:rPr>
              <w:rFonts w:ascii="Tahoma" w:eastAsia="Calibri" w:hAnsi="Tahoma" w:cs="Tahoma"/>
              <w:sz w:val="4"/>
              <w:szCs w:val="4"/>
              <w:lang w:eastAsia="en-US"/>
            </w:rPr>
          </w:pPr>
        </w:p>
      </w:tc>
    </w:tr>
    <w:tr w:rsidR="00A209DC" w:rsidRPr="00561BA9" w14:paraId="049EB1D7" w14:textId="77777777" w:rsidTr="00CF515A">
      <w:trPr>
        <w:gridAfter w:val="1"/>
        <w:wAfter w:w="9" w:type="dxa"/>
        <w:trHeight w:val="637"/>
        <w:jc w:val="center"/>
      </w:trPr>
      <w:tc>
        <w:tcPr>
          <w:tcW w:w="851" w:type="dxa"/>
          <w:shd w:val="clear" w:color="auto" w:fill="auto"/>
        </w:tcPr>
        <w:p w14:paraId="6093A956" w14:textId="77777777" w:rsidR="00A209DC" w:rsidRPr="00561BA9" w:rsidRDefault="00A209DC" w:rsidP="00CF515A">
          <w:pPr>
            <w:tabs>
              <w:tab w:val="center" w:pos="4536"/>
              <w:tab w:val="right" w:pos="9072"/>
            </w:tabs>
            <w:jc w:val="both"/>
            <w:rPr>
              <w:rFonts w:eastAsia="Calibri"/>
              <w:noProof/>
              <w:sz w:val="18"/>
              <w:szCs w:val="18"/>
              <w:lang w:eastAsia="en-US"/>
            </w:rPr>
          </w:pPr>
          <w:r w:rsidRPr="00561BA9">
            <w:rPr>
              <w:noProof/>
              <w:sz w:val="22"/>
              <w:szCs w:val="22"/>
            </w:rPr>
            <w:drawing>
              <wp:inline distT="0" distB="0" distL="0" distR="0" wp14:anchorId="10D1D4A3" wp14:editId="5CD73386">
                <wp:extent cx="470535" cy="375285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0535" cy="375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73" w:type="dxa"/>
          <w:shd w:val="clear" w:color="auto" w:fill="auto"/>
          <w:vAlign w:val="center"/>
        </w:tcPr>
        <w:p w14:paraId="1BD4356A" w14:textId="77777777" w:rsidR="00A209DC" w:rsidRPr="00561BA9" w:rsidRDefault="00A209DC" w:rsidP="00CF515A">
          <w:pPr>
            <w:tabs>
              <w:tab w:val="center" w:pos="4536"/>
              <w:tab w:val="right" w:pos="9072"/>
            </w:tabs>
            <w:jc w:val="both"/>
            <w:rPr>
              <w:rFonts w:eastAsia="Calibri"/>
              <w:noProof/>
              <w:sz w:val="18"/>
              <w:szCs w:val="18"/>
              <w:lang w:eastAsia="en-US"/>
            </w:rPr>
          </w:pPr>
          <w:r w:rsidRPr="00561BA9">
            <w:rPr>
              <w:rFonts w:ascii="Tahoma" w:eastAsia="Calibri" w:hAnsi="Tahoma" w:cs="Tahoma"/>
              <w:bCs/>
              <w:sz w:val="13"/>
              <w:szCs w:val="13"/>
              <w:lang w:eastAsia="en-US"/>
            </w:rPr>
            <w:t xml:space="preserve">Akademia </w:t>
          </w:r>
          <w:r w:rsidRPr="00561BA9">
            <w:rPr>
              <w:rFonts w:ascii="Tahoma" w:eastAsia="Calibri" w:hAnsi="Tahoma" w:cs="Tahoma"/>
              <w:bCs/>
              <w:sz w:val="13"/>
              <w:szCs w:val="13"/>
              <w:lang w:eastAsia="en-US"/>
            </w:rPr>
            <w:br/>
            <w:t>Przedsiębiorczości</w:t>
          </w:r>
          <w:r w:rsidRPr="00561BA9">
            <w:rPr>
              <w:rFonts w:ascii="Tahoma" w:eastAsia="Calibri" w:hAnsi="Tahoma" w:cs="Tahoma"/>
              <w:bCs/>
              <w:sz w:val="13"/>
              <w:szCs w:val="13"/>
              <w:lang w:eastAsia="en-US"/>
            </w:rPr>
            <w:br/>
            <w:t>spółka z o.o.</w:t>
          </w:r>
        </w:p>
      </w:tc>
      <w:tc>
        <w:tcPr>
          <w:tcW w:w="843" w:type="dxa"/>
          <w:shd w:val="clear" w:color="auto" w:fill="auto"/>
        </w:tcPr>
        <w:p w14:paraId="3711EFEF" w14:textId="77777777" w:rsidR="00A209DC" w:rsidRPr="00561BA9" w:rsidRDefault="00A209DC" w:rsidP="00CF515A">
          <w:pPr>
            <w:jc w:val="both"/>
            <w:rPr>
              <w:sz w:val="14"/>
              <w:szCs w:val="14"/>
            </w:rPr>
          </w:pPr>
          <w:r w:rsidRPr="00561BA9">
            <w:rPr>
              <w:noProof/>
              <w:sz w:val="22"/>
              <w:szCs w:val="22"/>
            </w:rPr>
            <w:drawing>
              <wp:inline distT="0" distB="0" distL="0" distR="0" wp14:anchorId="46E0925E" wp14:editId="305BEF33">
                <wp:extent cx="343535" cy="375285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3535" cy="375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50" w:type="dxa"/>
          <w:shd w:val="clear" w:color="auto" w:fill="auto"/>
        </w:tcPr>
        <w:p w14:paraId="462E8827" w14:textId="77777777" w:rsidR="00A209DC" w:rsidRPr="00561BA9" w:rsidRDefault="00A209DC" w:rsidP="00CF515A">
          <w:pPr>
            <w:jc w:val="both"/>
            <w:rPr>
              <w:rFonts w:ascii="Tahoma" w:eastAsia="Calibri" w:hAnsi="Tahoma" w:cs="Tahoma"/>
              <w:bCs/>
              <w:sz w:val="3"/>
              <w:szCs w:val="13"/>
              <w:lang w:eastAsia="en-US"/>
            </w:rPr>
          </w:pPr>
        </w:p>
        <w:p w14:paraId="022A2254" w14:textId="77777777" w:rsidR="00A209DC" w:rsidRPr="00561BA9" w:rsidRDefault="00A209DC" w:rsidP="00CF515A">
          <w:pPr>
            <w:jc w:val="both"/>
            <w:rPr>
              <w:rFonts w:ascii="Tahoma" w:eastAsia="Calibri" w:hAnsi="Tahoma" w:cs="Tahoma"/>
              <w:bCs/>
              <w:sz w:val="13"/>
              <w:szCs w:val="13"/>
              <w:lang w:eastAsia="en-US"/>
            </w:rPr>
          </w:pPr>
        </w:p>
        <w:p w14:paraId="2573A20C" w14:textId="77777777" w:rsidR="00A209DC" w:rsidRPr="00561BA9" w:rsidRDefault="00A209DC" w:rsidP="00CF515A">
          <w:pPr>
            <w:jc w:val="both"/>
            <w:rPr>
              <w:rFonts w:ascii="Tahoma" w:hAnsi="Tahoma" w:cs="Tahoma"/>
              <w:bCs/>
              <w:sz w:val="13"/>
              <w:szCs w:val="13"/>
            </w:rPr>
          </w:pPr>
          <w:r w:rsidRPr="00561BA9">
            <w:rPr>
              <w:rFonts w:ascii="Tahoma" w:eastAsia="Calibri" w:hAnsi="Tahoma" w:cs="Tahoma"/>
              <w:bCs/>
              <w:sz w:val="13"/>
              <w:szCs w:val="13"/>
              <w:lang w:eastAsia="en-US"/>
            </w:rPr>
            <w:t>GMINA MIRZEC</w:t>
          </w:r>
        </w:p>
      </w:tc>
      <w:tc>
        <w:tcPr>
          <w:tcW w:w="454" w:type="dxa"/>
          <w:shd w:val="clear" w:color="auto" w:fill="auto"/>
        </w:tcPr>
        <w:p w14:paraId="601C5C4F" w14:textId="77777777" w:rsidR="00A209DC" w:rsidRPr="00561BA9" w:rsidRDefault="00A209DC" w:rsidP="00CF515A">
          <w:pPr>
            <w:rPr>
              <w:rFonts w:ascii="Tahoma" w:hAnsi="Tahoma" w:cs="Tahoma"/>
              <w:sz w:val="7"/>
              <w:szCs w:val="11"/>
            </w:rPr>
          </w:pPr>
        </w:p>
      </w:tc>
      <w:tc>
        <w:tcPr>
          <w:tcW w:w="5083" w:type="dxa"/>
          <w:shd w:val="clear" w:color="auto" w:fill="auto"/>
        </w:tcPr>
        <w:p w14:paraId="3B0E2B26" w14:textId="77777777" w:rsidR="00A209DC" w:rsidRPr="00561BA9" w:rsidRDefault="00A209DC" w:rsidP="00CF515A">
          <w:pPr>
            <w:jc w:val="right"/>
            <w:rPr>
              <w:rFonts w:ascii="Tahoma" w:hAnsi="Tahoma" w:cs="Tahoma"/>
              <w:sz w:val="10"/>
              <w:szCs w:val="16"/>
            </w:rPr>
          </w:pPr>
        </w:p>
        <w:p w14:paraId="299A3296" w14:textId="77777777" w:rsidR="00A209DC" w:rsidRPr="00561BA9" w:rsidRDefault="00A209DC" w:rsidP="00CF515A">
          <w:pPr>
            <w:jc w:val="right"/>
            <w:rPr>
              <w:rFonts w:ascii="Tahoma" w:hAnsi="Tahoma" w:cs="Tahoma"/>
              <w:sz w:val="14"/>
              <w:szCs w:val="16"/>
            </w:rPr>
          </w:pPr>
          <w:r w:rsidRPr="00561BA9">
            <w:rPr>
              <w:rFonts w:ascii="Tahoma" w:hAnsi="Tahoma" w:cs="Tahoma"/>
              <w:sz w:val="14"/>
              <w:szCs w:val="16"/>
            </w:rPr>
            <w:t xml:space="preserve">Projekt </w:t>
          </w:r>
          <w:r w:rsidRPr="00561BA9">
            <w:rPr>
              <w:rFonts w:ascii="Tahoma" w:hAnsi="Tahoma" w:cs="Tahoma"/>
              <w:b/>
              <w:bCs/>
              <w:sz w:val="14"/>
              <w:szCs w:val="16"/>
            </w:rPr>
            <w:t>„Akademia Liderów Edukacji”</w:t>
          </w:r>
        </w:p>
        <w:p w14:paraId="1B937FE8" w14:textId="77777777" w:rsidR="00A209DC" w:rsidRPr="00561BA9" w:rsidRDefault="00A209DC" w:rsidP="00CF515A">
          <w:pPr>
            <w:jc w:val="right"/>
            <w:rPr>
              <w:rFonts w:ascii="Tahoma" w:hAnsi="Tahoma" w:cs="Tahoma"/>
              <w:sz w:val="14"/>
              <w:szCs w:val="11"/>
            </w:rPr>
          </w:pPr>
          <w:r w:rsidRPr="00561BA9">
            <w:rPr>
              <w:rFonts w:ascii="Tahoma" w:hAnsi="Tahoma" w:cs="Tahoma"/>
              <w:sz w:val="14"/>
              <w:szCs w:val="16"/>
            </w:rPr>
            <w:t xml:space="preserve">Nr umowy: </w:t>
          </w:r>
          <w:r w:rsidRPr="00561BA9">
            <w:rPr>
              <w:rFonts w:ascii="Tahoma" w:hAnsi="Tahoma" w:cs="Tahoma"/>
              <w:b/>
              <w:bCs/>
              <w:sz w:val="14"/>
              <w:szCs w:val="16"/>
            </w:rPr>
            <w:t>FESW.08.02-IZ.00-0046/23</w:t>
          </w:r>
        </w:p>
      </w:tc>
    </w:tr>
  </w:tbl>
  <w:p w14:paraId="57192E51" w14:textId="77777777" w:rsidR="00A209DC" w:rsidRDefault="00A209DC" w:rsidP="00A209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852EF5" w14:textId="77777777" w:rsidR="006D3CF0" w:rsidRDefault="006D3CF0" w:rsidP="00A209DC">
      <w:r>
        <w:separator/>
      </w:r>
    </w:p>
  </w:footnote>
  <w:footnote w:type="continuationSeparator" w:id="0">
    <w:p w14:paraId="04248007" w14:textId="77777777" w:rsidR="006D3CF0" w:rsidRDefault="006D3CF0" w:rsidP="00A20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71B2AF" w14:textId="77777777" w:rsidR="00A209DC" w:rsidRDefault="00A209DC">
    <w:pPr>
      <w:pStyle w:val="Nagwek"/>
    </w:pPr>
    <w:r>
      <w:rPr>
        <w:noProof/>
        <w:sz w:val="22"/>
        <w:szCs w:val="22"/>
      </w:rPr>
      <w:drawing>
        <wp:inline distT="0" distB="0" distL="0" distR="0" wp14:anchorId="18D7D2BC" wp14:editId="2ABC31DE">
          <wp:extent cx="5629275" cy="58674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9275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DAF"/>
    <w:rsid w:val="001C0D55"/>
    <w:rsid w:val="00243ECE"/>
    <w:rsid w:val="00267736"/>
    <w:rsid w:val="002B7581"/>
    <w:rsid w:val="00347459"/>
    <w:rsid w:val="003E56D8"/>
    <w:rsid w:val="00447BDA"/>
    <w:rsid w:val="00515F7C"/>
    <w:rsid w:val="005F7DAF"/>
    <w:rsid w:val="00650472"/>
    <w:rsid w:val="006B4553"/>
    <w:rsid w:val="006D3CF0"/>
    <w:rsid w:val="006F782E"/>
    <w:rsid w:val="008001F3"/>
    <w:rsid w:val="008249BA"/>
    <w:rsid w:val="008D46F2"/>
    <w:rsid w:val="00A209DC"/>
    <w:rsid w:val="00AF2FC0"/>
    <w:rsid w:val="00B45411"/>
    <w:rsid w:val="00C210DD"/>
    <w:rsid w:val="00CD0A12"/>
    <w:rsid w:val="00D40073"/>
    <w:rsid w:val="00D44C53"/>
    <w:rsid w:val="00DC02B2"/>
    <w:rsid w:val="00E074D8"/>
    <w:rsid w:val="00E17D6E"/>
    <w:rsid w:val="00E8020D"/>
    <w:rsid w:val="00EA5B5B"/>
    <w:rsid w:val="00FB5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30D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7D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F7D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ogrubienie">
    <w:name w:val="Strong"/>
    <w:basedOn w:val="Domylnaczcionkaakapitu"/>
    <w:uiPriority w:val="22"/>
    <w:qFormat/>
    <w:rsid w:val="005F7DAF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A209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09D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09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09D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09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09DC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7D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F7D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ogrubienie">
    <w:name w:val="Strong"/>
    <w:basedOn w:val="Domylnaczcionkaakapitu"/>
    <w:uiPriority w:val="22"/>
    <w:qFormat/>
    <w:rsid w:val="005F7DAF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A209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09D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09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09D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09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09DC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8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38BFF677-50D7-474E-9D1E-36B86476BD7D}"/>
</file>

<file path=customXml/itemProps2.xml><?xml version="1.0" encoding="utf-8"?>
<ds:datastoreItem xmlns:ds="http://schemas.openxmlformats.org/officeDocument/2006/customXml" ds:itemID="{C069A74E-16E6-43A8-A850-5E41DD9333F2}"/>
</file>

<file path=customXml/itemProps3.xml><?xml version="1.0" encoding="utf-8"?>
<ds:datastoreItem xmlns:ds="http://schemas.openxmlformats.org/officeDocument/2006/customXml" ds:itemID="{91B98E5C-92FE-4452-AB5A-C18256B6481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246</Words>
  <Characters>1479</Characters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2024-12-11T10:08:00Z</dcterms:created>
  <dcterms:modified xsi:type="dcterms:W3CDTF">2024-12-19T12:23:00Z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