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26611" w14:textId="30FD8ACE" w:rsidR="00FF43F2" w:rsidRDefault="00FF43F2" w:rsidP="00FF43F2">
      <w:pPr>
        <w:rPr>
          <w:rFonts w:asciiTheme="majorHAnsi" w:hAnsiTheme="majorHAnsi" w:cstheme="majorHAnsi"/>
          <w:b/>
          <w:bCs/>
        </w:rPr>
      </w:pPr>
      <w:r w:rsidRPr="004F5076">
        <w:rPr>
          <w:rFonts w:asciiTheme="majorHAnsi" w:hAnsiTheme="majorHAnsi" w:cstheme="majorHAnsi"/>
          <w:b/>
          <w:bCs/>
        </w:rPr>
        <w:t xml:space="preserve">Załącznik nr </w:t>
      </w:r>
      <w:r>
        <w:rPr>
          <w:rFonts w:asciiTheme="majorHAnsi" w:hAnsiTheme="majorHAnsi" w:cstheme="majorHAnsi"/>
          <w:b/>
          <w:bCs/>
        </w:rPr>
        <w:t>3</w:t>
      </w:r>
      <w:r w:rsidRPr="004F5076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 xml:space="preserve">   </w:t>
      </w:r>
      <w:r>
        <w:rPr>
          <w:rFonts w:asciiTheme="majorHAnsi" w:hAnsiTheme="majorHAnsi" w:cstheme="majorHAnsi"/>
          <w:b/>
          <w:bCs/>
          <w:sz w:val="20"/>
        </w:rPr>
        <w:t>O</w:t>
      </w:r>
      <w:r w:rsidRPr="00FF43F2">
        <w:rPr>
          <w:rFonts w:asciiTheme="majorHAnsi" w:hAnsiTheme="majorHAnsi" w:cstheme="majorHAnsi"/>
          <w:b/>
          <w:bCs/>
          <w:sz w:val="20"/>
        </w:rPr>
        <w:t>świadczenie o braku powiązań kapitałowych lub osobowych</w:t>
      </w:r>
    </w:p>
    <w:p w14:paraId="6097ADA8" w14:textId="3768B003" w:rsidR="00634136" w:rsidRPr="004F5076" w:rsidRDefault="00634136" w:rsidP="00634136">
      <w:pPr>
        <w:rPr>
          <w:rFonts w:asciiTheme="majorHAnsi" w:hAnsiTheme="majorHAnsi" w:cstheme="majorHAnsi"/>
        </w:rPr>
      </w:pPr>
      <w:r w:rsidRPr="00291C73">
        <w:rPr>
          <w:rFonts w:asciiTheme="majorHAnsi" w:hAnsiTheme="majorHAnsi" w:cstheme="majorHAnsi"/>
          <w:b/>
          <w:bCs/>
        </w:rPr>
        <w:t xml:space="preserve">do </w:t>
      </w:r>
      <w:r w:rsidR="00A84431">
        <w:rPr>
          <w:rFonts w:asciiTheme="majorHAnsi" w:hAnsiTheme="majorHAnsi" w:cstheme="majorHAnsi"/>
          <w:b/>
          <w:bCs/>
        </w:rPr>
        <w:t>Z</w:t>
      </w:r>
      <w:r w:rsidRPr="00291C73">
        <w:rPr>
          <w:rFonts w:asciiTheme="majorHAnsi" w:hAnsiTheme="majorHAnsi" w:cstheme="majorHAnsi"/>
          <w:b/>
          <w:bCs/>
        </w:rPr>
        <w:t xml:space="preserve">apytania </w:t>
      </w:r>
      <w:r w:rsidRPr="00291C73">
        <w:rPr>
          <w:rFonts w:asciiTheme="majorHAnsi" w:eastAsia="Times New Roman" w:hAnsiTheme="majorHAnsi" w:cstheme="majorHAnsi"/>
          <w:b/>
          <w:lang w:eastAsia="pl-PL"/>
        </w:rPr>
        <w:t xml:space="preserve">ofertowego </w:t>
      </w:r>
      <w:r w:rsidRPr="00C31290">
        <w:rPr>
          <w:rFonts w:asciiTheme="majorHAnsi" w:eastAsia="Times New Roman" w:hAnsiTheme="majorHAnsi" w:cstheme="majorHAnsi"/>
          <w:b/>
          <w:lang w:eastAsia="pl-PL"/>
        </w:rPr>
        <w:t xml:space="preserve">nr </w:t>
      </w:r>
      <w:r w:rsidR="0052504B">
        <w:rPr>
          <w:rFonts w:asciiTheme="majorHAnsi" w:eastAsia="Times New Roman" w:hAnsiTheme="majorHAnsi" w:cstheme="majorHAnsi"/>
          <w:b/>
          <w:lang w:eastAsia="pl-PL"/>
        </w:rPr>
        <w:t>12</w:t>
      </w:r>
      <w:r w:rsidR="00C31F5D">
        <w:rPr>
          <w:rFonts w:asciiTheme="majorHAnsi" w:eastAsia="Times New Roman" w:hAnsiTheme="majorHAnsi" w:cstheme="majorHAnsi"/>
          <w:b/>
          <w:lang w:eastAsia="pl-PL"/>
        </w:rPr>
        <w:t>/</w:t>
      </w:r>
      <w:r w:rsidR="00C31F5D" w:rsidRPr="00C31F5D">
        <w:rPr>
          <w:rFonts w:asciiTheme="majorHAnsi" w:eastAsia="Times New Roman" w:hAnsiTheme="majorHAnsi" w:cstheme="majorHAnsi"/>
          <w:b/>
          <w:lang w:eastAsia="pl-PL"/>
        </w:rPr>
        <w:t xml:space="preserve">Z </w:t>
      </w:r>
      <w:r w:rsidR="0052504B">
        <w:rPr>
          <w:rFonts w:asciiTheme="majorHAnsi" w:eastAsia="Times New Roman" w:hAnsiTheme="majorHAnsi" w:cstheme="majorHAnsi"/>
          <w:b/>
          <w:lang w:eastAsia="pl-PL"/>
        </w:rPr>
        <w:t>16.1</w:t>
      </w:r>
      <w:r w:rsidR="00C31F5D">
        <w:rPr>
          <w:rFonts w:asciiTheme="majorHAnsi" w:eastAsia="Times New Roman" w:hAnsiTheme="majorHAnsi" w:cstheme="majorHAnsi"/>
          <w:b/>
          <w:lang w:eastAsia="pl-PL"/>
        </w:rPr>
        <w:t>/</w:t>
      </w:r>
      <w:r w:rsidR="00C31F5D" w:rsidRPr="00C31F5D">
        <w:rPr>
          <w:rFonts w:asciiTheme="majorHAnsi" w:eastAsia="Times New Roman" w:hAnsiTheme="majorHAnsi" w:cstheme="majorHAnsi"/>
          <w:b/>
          <w:lang w:eastAsia="pl-PL"/>
        </w:rPr>
        <w:t>POIR.01.01.01-00-0141</w:t>
      </w:r>
      <w:r w:rsidR="003233AE">
        <w:rPr>
          <w:rFonts w:asciiTheme="majorHAnsi" w:eastAsia="Times New Roman" w:hAnsiTheme="majorHAnsi" w:cstheme="majorHAnsi"/>
          <w:b/>
          <w:lang w:eastAsia="pl-PL"/>
        </w:rPr>
        <w:t>/</w:t>
      </w:r>
      <w:r w:rsidR="00C31F5D" w:rsidRPr="00C31F5D">
        <w:rPr>
          <w:rFonts w:asciiTheme="majorHAnsi" w:eastAsia="Times New Roman" w:hAnsiTheme="majorHAnsi" w:cstheme="majorHAnsi"/>
          <w:b/>
          <w:lang w:eastAsia="pl-PL"/>
        </w:rPr>
        <w:t>21-00</w:t>
      </w:r>
      <w:r w:rsidRPr="004F5076">
        <w:rPr>
          <w:rFonts w:asciiTheme="majorHAnsi" w:hAnsiTheme="majorHAnsi" w:cstheme="majorHAnsi"/>
          <w:b/>
          <w:bCs/>
        </w:rPr>
        <w:tab/>
        <w:t xml:space="preserve"> </w:t>
      </w:r>
    </w:p>
    <w:p w14:paraId="6DB93858" w14:textId="53763597" w:rsidR="00FF43F2" w:rsidRPr="004F5076" w:rsidRDefault="00FF43F2" w:rsidP="00FF43F2">
      <w:pPr>
        <w:rPr>
          <w:rFonts w:asciiTheme="majorHAnsi" w:hAnsiTheme="majorHAnsi" w:cstheme="majorHAnsi"/>
        </w:rPr>
      </w:pPr>
    </w:p>
    <w:p w14:paraId="75B38C10" w14:textId="77777777" w:rsidR="00FF43F2" w:rsidRDefault="00FF43F2" w:rsidP="00FF43F2">
      <w:pPr>
        <w:ind w:left="2124" w:firstLine="708"/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   </w:t>
      </w:r>
    </w:p>
    <w:p w14:paraId="04114B03" w14:textId="77777777" w:rsidR="00FF43F2" w:rsidRPr="004F5076" w:rsidRDefault="00FF43F2" w:rsidP="00FF43F2">
      <w:pPr>
        <w:ind w:left="2124" w:firstLine="708"/>
        <w:jc w:val="center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bCs/>
        </w:rPr>
        <w:t xml:space="preserve">Data sporządzenia </w:t>
      </w:r>
      <w:r>
        <w:rPr>
          <w:rFonts w:asciiTheme="majorHAnsi" w:hAnsiTheme="majorHAnsi" w:cstheme="majorHAnsi"/>
          <w:b/>
          <w:bCs/>
        </w:rPr>
        <w:t>załącznika</w:t>
      </w:r>
      <w:r w:rsidRPr="004F5076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ab/>
      </w:r>
      <w:r w:rsidRPr="004F5076">
        <w:rPr>
          <w:rFonts w:asciiTheme="majorHAnsi" w:hAnsiTheme="majorHAnsi" w:cstheme="majorHAnsi"/>
        </w:rPr>
        <w:t>…………......………...........................</w:t>
      </w:r>
      <w:r>
        <w:rPr>
          <w:rFonts w:asciiTheme="majorHAnsi" w:hAnsiTheme="majorHAnsi" w:cstheme="majorHAnsi"/>
        </w:rPr>
        <w:t>..........</w:t>
      </w:r>
    </w:p>
    <w:p w14:paraId="267755AF" w14:textId="77777777" w:rsidR="00FF43F2" w:rsidRPr="004F5076" w:rsidRDefault="00FF43F2" w:rsidP="00FF43F2">
      <w:pPr>
        <w:tabs>
          <w:tab w:val="left" w:pos="6480"/>
        </w:tabs>
        <w:spacing w:line="360" w:lineRule="auto"/>
        <w:jc w:val="right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</w:rPr>
        <w:tab/>
        <w:t xml:space="preserve">     ( miejscowość , data )</w:t>
      </w:r>
    </w:p>
    <w:p w14:paraId="4B1ED8C4" w14:textId="77777777" w:rsidR="00FF43F2" w:rsidRPr="004F5076" w:rsidRDefault="00FF43F2" w:rsidP="00FF43F2">
      <w:pPr>
        <w:tabs>
          <w:tab w:val="left" w:pos="6480"/>
        </w:tabs>
        <w:spacing w:line="360" w:lineRule="auto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u w:val="single"/>
        </w:rPr>
        <w:t>OFERENT:</w:t>
      </w:r>
      <w:r w:rsidRPr="004F5076">
        <w:rPr>
          <w:rFonts w:asciiTheme="majorHAnsi" w:hAnsiTheme="majorHAnsi" w:cstheme="majorHAnsi"/>
        </w:rPr>
        <w:tab/>
      </w:r>
    </w:p>
    <w:p w14:paraId="796EA7E6" w14:textId="77777777" w:rsidR="00FF43F2" w:rsidRPr="004F5076" w:rsidRDefault="00FF43F2" w:rsidP="00FF43F2">
      <w:pPr>
        <w:spacing w:line="360" w:lineRule="auto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</w:rPr>
        <w:t xml:space="preserve">Nazwa </w:t>
      </w:r>
      <w:r>
        <w:rPr>
          <w:rFonts w:asciiTheme="majorHAnsi" w:hAnsiTheme="majorHAnsi" w:cstheme="majorHAnsi"/>
          <w:b/>
        </w:rPr>
        <w:t>Oferenta</w:t>
      </w:r>
      <w:r w:rsidRPr="004F5076">
        <w:rPr>
          <w:rFonts w:asciiTheme="majorHAnsi" w:hAnsiTheme="majorHAnsi" w:cstheme="majorHAnsi"/>
          <w:b/>
        </w:rPr>
        <w:t>:</w:t>
      </w:r>
    </w:p>
    <w:p w14:paraId="252C1473" w14:textId="77777777" w:rsidR="00FF43F2" w:rsidRDefault="00FF43F2" w:rsidP="00FF43F2">
      <w:pPr>
        <w:spacing w:line="360" w:lineRule="auto"/>
        <w:rPr>
          <w:rFonts w:asciiTheme="majorHAnsi" w:hAnsiTheme="majorHAnsi" w:cstheme="majorHAnsi"/>
          <w:bCs/>
        </w:rPr>
      </w:pPr>
      <w:r w:rsidRPr="009737DD">
        <w:rPr>
          <w:rFonts w:asciiTheme="majorHAnsi" w:hAnsiTheme="majorHAnsi" w:cstheme="majorHAnsi"/>
          <w:bCs/>
        </w:rPr>
        <w:t>…………………………………………………</w:t>
      </w:r>
      <w:r>
        <w:rPr>
          <w:rFonts w:asciiTheme="majorHAnsi" w:hAnsiTheme="majorHAnsi" w:cstheme="majorHAnsi"/>
          <w:bCs/>
        </w:rPr>
        <w:t>.</w:t>
      </w:r>
      <w:r w:rsidRPr="009737DD">
        <w:rPr>
          <w:rFonts w:asciiTheme="majorHAnsi" w:hAnsiTheme="majorHAnsi" w:cstheme="majorHAnsi"/>
          <w:bCs/>
        </w:rPr>
        <w:t>…………………………………………………</w:t>
      </w:r>
      <w:r>
        <w:rPr>
          <w:rFonts w:asciiTheme="majorHAnsi" w:hAnsiTheme="majorHAnsi" w:cstheme="majorHAnsi"/>
          <w:bCs/>
        </w:rPr>
        <w:t>.</w:t>
      </w:r>
    </w:p>
    <w:p w14:paraId="271936DA" w14:textId="77777777" w:rsidR="00FF43F2" w:rsidRPr="009737DD" w:rsidRDefault="00FF43F2" w:rsidP="00FF43F2">
      <w:pPr>
        <w:spacing w:line="360" w:lineRule="auto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NIP: …………………………………………..</w:t>
      </w:r>
    </w:p>
    <w:p w14:paraId="0D5A1015" w14:textId="77777777" w:rsidR="00FF43F2" w:rsidRPr="004F5076" w:rsidRDefault="00FF43F2" w:rsidP="00FF43F2">
      <w:p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Adres Oferenta</w:t>
      </w:r>
      <w:r w:rsidRPr="004F5076">
        <w:rPr>
          <w:rFonts w:asciiTheme="majorHAnsi" w:hAnsiTheme="majorHAnsi" w:cstheme="majorHAnsi"/>
          <w:b/>
        </w:rPr>
        <w:t>:</w:t>
      </w:r>
    </w:p>
    <w:p w14:paraId="5327A2A9" w14:textId="77777777" w:rsidR="00FF43F2" w:rsidRDefault="00FF43F2" w:rsidP="00FF43F2">
      <w:pPr>
        <w:spacing w:line="360" w:lineRule="auto"/>
        <w:rPr>
          <w:rFonts w:asciiTheme="majorHAnsi" w:hAnsiTheme="majorHAnsi" w:cstheme="majorHAnsi"/>
          <w:bCs/>
        </w:rPr>
      </w:pPr>
      <w:r w:rsidRPr="009737DD">
        <w:rPr>
          <w:rFonts w:asciiTheme="majorHAnsi" w:hAnsiTheme="majorHAnsi" w:cstheme="majorHAnsi"/>
          <w:bCs/>
        </w:rPr>
        <w:t>…………………………………………………</w:t>
      </w:r>
      <w:r>
        <w:rPr>
          <w:rFonts w:asciiTheme="majorHAnsi" w:hAnsiTheme="majorHAnsi" w:cstheme="majorHAnsi"/>
          <w:bCs/>
        </w:rPr>
        <w:t>.</w:t>
      </w:r>
      <w:r w:rsidRPr="009737DD">
        <w:rPr>
          <w:rFonts w:asciiTheme="majorHAnsi" w:hAnsiTheme="majorHAnsi" w:cstheme="majorHAnsi"/>
          <w:bCs/>
        </w:rPr>
        <w:t>…………………………………………………</w:t>
      </w:r>
      <w:r>
        <w:rPr>
          <w:rFonts w:asciiTheme="majorHAnsi" w:hAnsiTheme="majorHAnsi" w:cstheme="majorHAnsi"/>
          <w:bCs/>
        </w:rPr>
        <w:t>.</w:t>
      </w:r>
    </w:p>
    <w:p w14:paraId="755304BC" w14:textId="77777777" w:rsidR="00B4797E" w:rsidRDefault="00FF43F2" w:rsidP="00FF43F2">
      <w:pPr>
        <w:spacing w:line="360" w:lineRule="auto"/>
        <w:rPr>
          <w:rFonts w:asciiTheme="majorHAnsi" w:hAnsiTheme="majorHAnsi" w:cstheme="majorHAnsi"/>
          <w:bCs/>
        </w:rPr>
      </w:pPr>
      <w:r w:rsidRPr="009737DD">
        <w:rPr>
          <w:rFonts w:asciiTheme="majorHAnsi" w:hAnsiTheme="majorHAnsi" w:cstheme="majorHAnsi"/>
          <w:bCs/>
        </w:rPr>
        <w:t>Tel. ……………………………………</w:t>
      </w:r>
      <w:r>
        <w:rPr>
          <w:rFonts w:asciiTheme="majorHAnsi" w:hAnsiTheme="majorHAnsi" w:cstheme="majorHAnsi"/>
          <w:bCs/>
        </w:rPr>
        <w:t xml:space="preserve">………   </w:t>
      </w:r>
      <w:r w:rsidRPr="009737DD">
        <w:rPr>
          <w:rFonts w:asciiTheme="majorHAnsi" w:eastAsia="Times New Roman" w:hAnsiTheme="majorHAnsi" w:cstheme="majorHAnsi"/>
          <w:bCs/>
          <w:lang w:eastAsia="pl-PL"/>
        </w:rPr>
        <w:t>e-mail : ……………………………………..</w:t>
      </w:r>
    </w:p>
    <w:p w14:paraId="3DCCAAAD" w14:textId="77777777" w:rsidR="00B4797E" w:rsidRDefault="00FF43F2" w:rsidP="00FF43F2">
      <w:pPr>
        <w:spacing w:line="360" w:lineRule="auto"/>
        <w:rPr>
          <w:rFonts w:asciiTheme="majorHAnsi" w:hAnsiTheme="majorHAnsi" w:cstheme="majorHAnsi"/>
          <w:bCs/>
        </w:rPr>
      </w:pP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</w:p>
    <w:p w14:paraId="0E4EAF7B" w14:textId="1B30E4F7" w:rsidR="00FF43F2" w:rsidRPr="00B4797E" w:rsidRDefault="00FF43F2" w:rsidP="00FF43F2">
      <w:pPr>
        <w:spacing w:line="360" w:lineRule="auto"/>
        <w:rPr>
          <w:rFonts w:asciiTheme="majorHAnsi" w:hAnsiTheme="majorHAnsi" w:cstheme="majorHAnsi"/>
          <w:bCs/>
        </w:rPr>
      </w:pPr>
      <w:r w:rsidRPr="004F5076">
        <w:rPr>
          <w:rFonts w:asciiTheme="majorHAnsi" w:hAnsiTheme="majorHAnsi" w:cstheme="majorHAnsi"/>
          <w:b/>
        </w:rPr>
        <w:tab/>
      </w:r>
    </w:p>
    <w:p w14:paraId="7BAEAFB0" w14:textId="77777777" w:rsidR="00FF43F2" w:rsidRPr="004F5076" w:rsidRDefault="00FF43F2" w:rsidP="00FF43F2">
      <w:pPr>
        <w:spacing w:line="360" w:lineRule="auto"/>
        <w:ind w:left="3540" w:firstLine="708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u w:val="single"/>
        </w:rPr>
        <w:t>ZAMAWIAJĄCY:</w:t>
      </w:r>
    </w:p>
    <w:p w14:paraId="7796E101" w14:textId="030A5716" w:rsidR="00FF43F2" w:rsidRPr="004F5076" w:rsidRDefault="00FF43F2" w:rsidP="00FF43F2">
      <w:pPr>
        <w:spacing w:line="360" w:lineRule="auto"/>
        <w:rPr>
          <w:rFonts w:asciiTheme="majorHAnsi" w:hAnsiTheme="majorHAnsi" w:cstheme="majorHAnsi"/>
        </w:rPr>
      </w:pPr>
      <w:bookmarkStart w:id="0" w:name="_Hlk25016415"/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  <w:t>Giełda Papierów Wartościowych w Warszawie S</w:t>
      </w:r>
      <w:r w:rsidR="00DC1041">
        <w:rPr>
          <w:rFonts w:asciiTheme="majorHAnsi" w:hAnsiTheme="majorHAnsi" w:cstheme="majorHAnsi"/>
          <w:b/>
        </w:rPr>
        <w:t>.</w:t>
      </w:r>
      <w:r>
        <w:rPr>
          <w:rFonts w:asciiTheme="majorHAnsi" w:hAnsiTheme="majorHAnsi" w:cstheme="majorHAnsi"/>
          <w:b/>
        </w:rPr>
        <w:t>A</w:t>
      </w:r>
      <w:r w:rsidR="00DC1041">
        <w:rPr>
          <w:rFonts w:asciiTheme="majorHAnsi" w:hAnsiTheme="majorHAnsi" w:cstheme="majorHAnsi"/>
          <w:b/>
        </w:rPr>
        <w:t>.</w:t>
      </w:r>
    </w:p>
    <w:p w14:paraId="7242DD1E" w14:textId="3F2FF31D" w:rsidR="00FF43F2" w:rsidRPr="00027936" w:rsidRDefault="00FF43F2" w:rsidP="00FF43F2">
      <w:pPr>
        <w:spacing w:line="360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 w:rsidRPr="00027936">
        <w:rPr>
          <w:rFonts w:asciiTheme="majorHAnsi" w:hAnsiTheme="majorHAnsi" w:cstheme="majorHAnsi"/>
          <w:b/>
        </w:rPr>
        <w:tab/>
      </w:r>
      <w:r w:rsidRPr="00027936">
        <w:rPr>
          <w:rFonts w:asciiTheme="majorHAnsi" w:hAnsiTheme="majorHAnsi" w:cstheme="majorHAnsi"/>
          <w:b/>
          <w:bCs/>
        </w:rPr>
        <w:t>ul. Książęca 4</w:t>
      </w:r>
      <w:r w:rsidR="00DC1041">
        <w:rPr>
          <w:rFonts w:asciiTheme="majorHAnsi" w:hAnsiTheme="majorHAnsi" w:cstheme="majorHAnsi"/>
          <w:b/>
          <w:bCs/>
        </w:rPr>
        <w:t>,</w:t>
      </w:r>
      <w:r w:rsidRPr="00027936">
        <w:rPr>
          <w:rFonts w:asciiTheme="majorHAnsi" w:hAnsiTheme="majorHAnsi" w:cstheme="majorHAnsi"/>
          <w:b/>
          <w:bCs/>
        </w:rPr>
        <w:t xml:space="preserve"> 00-498 Warszawa</w:t>
      </w:r>
    </w:p>
    <w:bookmarkEnd w:id="0"/>
    <w:p w14:paraId="288588B4" w14:textId="77777777" w:rsidR="007032EA" w:rsidRPr="004F5076" w:rsidRDefault="007032EA" w:rsidP="007032EA">
      <w:pPr>
        <w:rPr>
          <w:rFonts w:asciiTheme="majorHAnsi" w:hAnsiTheme="majorHAnsi" w:cstheme="majorHAnsi"/>
          <w:b/>
        </w:rPr>
      </w:pPr>
    </w:p>
    <w:p w14:paraId="4D1274A0" w14:textId="0AD97602" w:rsidR="00FF43F2" w:rsidRPr="00020136" w:rsidRDefault="00FF43F2" w:rsidP="00C31290">
      <w:pPr>
        <w:tabs>
          <w:tab w:val="left" w:pos="426"/>
        </w:tabs>
        <w:jc w:val="center"/>
        <w:rPr>
          <w:rFonts w:asciiTheme="majorHAnsi" w:eastAsia="Times New Roman" w:hAnsiTheme="majorHAnsi" w:cstheme="majorHAnsi"/>
          <w:bCs/>
          <w:lang w:eastAsia="pl-PL"/>
        </w:rPr>
      </w:pPr>
      <w:r w:rsidRPr="00373510">
        <w:rPr>
          <w:rFonts w:asciiTheme="majorHAnsi" w:hAnsiTheme="majorHAnsi" w:cstheme="majorHAnsi"/>
          <w:b/>
          <w:bCs/>
          <w:u w:val="single"/>
        </w:rPr>
        <w:t>OŚWIADCZENIE O BRAKU POWIĄZAŃ KAPITAŁOWYCH</w:t>
      </w:r>
      <w:r>
        <w:rPr>
          <w:rFonts w:asciiTheme="majorHAnsi" w:eastAsia="Times New Roman" w:hAnsiTheme="majorHAnsi" w:cstheme="majorHAnsi"/>
          <w:b/>
          <w:u w:val="single"/>
          <w:lang w:eastAsia="pl-PL"/>
        </w:rPr>
        <w:t xml:space="preserve"> </w:t>
      </w:r>
      <w:r w:rsidRPr="00373510">
        <w:rPr>
          <w:rFonts w:asciiTheme="majorHAnsi" w:hAnsiTheme="majorHAnsi" w:cstheme="majorHAnsi"/>
          <w:b/>
          <w:bCs/>
          <w:u w:val="single"/>
        </w:rPr>
        <w:t>LUB OSOBOWYCH</w:t>
      </w:r>
      <w:bookmarkStart w:id="1" w:name="_Hlk25016174"/>
    </w:p>
    <w:p w14:paraId="19403D11" w14:textId="549263D3" w:rsidR="00FF43F2" w:rsidRPr="004F5076" w:rsidRDefault="00FF43F2" w:rsidP="00020136">
      <w:p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291C73">
        <w:rPr>
          <w:rFonts w:asciiTheme="majorHAnsi" w:eastAsia="Times New Roman" w:hAnsiTheme="majorHAnsi" w:cstheme="majorHAnsi"/>
          <w:color w:val="000000"/>
          <w:lang w:eastAsia="pl-PL"/>
        </w:rPr>
        <w:t xml:space="preserve">Dotyczy </w:t>
      </w:r>
      <w:r w:rsidR="00F76750">
        <w:rPr>
          <w:rFonts w:asciiTheme="majorHAnsi" w:eastAsia="Times New Roman" w:hAnsiTheme="majorHAnsi" w:cstheme="majorHAnsi"/>
          <w:color w:val="000000"/>
          <w:lang w:eastAsia="pl-PL"/>
        </w:rPr>
        <w:t>Z</w:t>
      </w:r>
      <w:r w:rsidRPr="00291C73">
        <w:rPr>
          <w:rFonts w:asciiTheme="majorHAnsi" w:eastAsia="Times New Roman" w:hAnsiTheme="majorHAnsi" w:cstheme="majorHAnsi"/>
          <w:color w:val="000000"/>
          <w:lang w:eastAsia="pl-PL"/>
        </w:rPr>
        <w:t xml:space="preserve">apytania </w:t>
      </w:r>
      <w:r w:rsidRPr="00291C73">
        <w:rPr>
          <w:rFonts w:asciiTheme="majorHAnsi" w:eastAsia="Times New Roman" w:hAnsiTheme="majorHAnsi" w:cstheme="majorHAnsi"/>
          <w:lang w:eastAsia="pl-PL"/>
        </w:rPr>
        <w:t xml:space="preserve">ofertowego </w:t>
      </w:r>
      <w:r w:rsidRPr="00AE75EC">
        <w:rPr>
          <w:rFonts w:asciiTheme="majorHAnsi" w:hAnsiTheme="majorHAnsi" w:cstheme="majorHAnsi"/>
        </w:rPr>
        <w:t>nr</w:t>
      </w:r>
      <w:r w:rsidR="00020136" w:rsidRPr="00AE75EC">
        <w:rPr>
          <w:rFonts w:asciiTheme="majorHAnsi" w:hAnsiTheme="majorHAnsi" w:cstheme="majorHAnsi"/>
        </w:rPr>
        <w:t xml:space="preserve"> </w:t>
      </w:r>
      <w:r w:rsidR="0052504B">
        <w:rPr>
          <w:rFonts w:asciiTheme="majorHAnsi" w:hAnsiTheme="majorHAnsi" w:cstheme="majorHAnsi"/>
          <w:bCs/>
        </w:rPr>
        <w:t>12</w:t>
      </w:r>
      <w:r w:rsidR="00AE75EC">
        <w:rPr>
          <w:rFonts w:asciiTheme="majorHAnsi" w:hAnsiTheme="majorHAnsi" w:cstheme="majorHAnsi"/>
          <w:bCs/>
        </w:rPr>
        <w:t>/</w:t>
      </w:r>
      <w:r w:rsidR="00AE75EC" w:rsidRPr="00AE75EC">
        <w:rPr>
          <w:rFonts w:asciiTheme="majorHAnsi" w:hAnsiTheme="majorHAnsi" w:cstheme="majorHAnsi"/>
          <w:bCs/>
        </w:rPr>
        <w:t xml:space="preserve">Z </w:t>
      </w:r>
      <w:r w:rsidR="0052504B">
        <w:rPr>
          <w:rFonts w:asciiTheme="majorHAnsi" w:hAnsiTheme="majorHAnsi" w:cstheme="majorHAnsi"/>
          <w:bCs/>
        </w:rPr>
        <w:t>16.1</w:t>
      </w:r>
      <w:r w:rsidR="00AE75EC">
        <w:rPr>
          <w:rFonts w:asciiTheme="majorHAnsi" w:hAnsiTheme="majorHAnsi" w:cstheme="majorHAnsi"/>
          <w:bCs/>
        </w:rPr>
        <w:t>/</w:t>
      </w:r>
      <w:r w:rsidR="00AE75EC" w:rsidRPr="00AE75EC">
        <w:rPr>
          <w:rFonts w:asciiTheme="majorHAnsi" w:hAnsiTheme="majorHAnsi" w:cstheme="majorHAnsi"/>
          <w:bCs/>
        </w:rPr>
        <w:t>POIR.01.01.01-00-0141</w:t>
      </w:r>
      <w:r w:rsidR="00AE75EC">
        <w:rPr>
          <w:rFonts w:asciiTheme="majorHAnsi" w:hAnsiTheme="majorHAnsi" w:cstheme="majorHAnsi"/>
          <w:bCs/>
        </w:rPr>
        <w:t>/</w:t>
      </w:r>
      <w:r w:rsidR="00AE75EC" w:rsidRPr="00AE75EC">
        <w:rPr>
          <w:rFonts w:asciiTheme="majorHAnsi" w:hAnsiTheme="majorHAnsi" w:cstheme="majorHAnsi"/>
          <w:bCs/>
        </w:rPr>
        <w:t>21-00</w:t>
      </w:r>
      <w:r w:rsidR="00AE75EC">
        <w:rPr>
          <w:rFonts w:asciiTheme="majorHAnsi" w:hAnsiTheme="majorHAnsi" w:cstheme="majorHAnsi"/>
          <w:bCs/>
        </w:rPr>
        <w:t xml:space="preserve"> </w:t>
      </w:r>
      <w:r w:rsidR="00B63913" w:rsidRPr="00B63913">
        <w:rPr>
          <w:rFonts w:asciiTheme="majorHAnsi" w:hAnsiTheme="majorHAnsi" w:cstheme="majorHAnsi"/>
          <w:bCs/>
        </w:rPr>
        <w:t xml:space="preserve">z dnia ___.__.2022 r. </w:t>
      </w:r>
      <w:r w:rsidR="00197652" w:rsidRPr="000C449E">
        <w:rPr>
          <w:rFonts w:asciiTheme="majorHAnsi" w:hAnsiTheme="majorHAnsi" w:cstheme="majorHAnsi"/>
        </w:rPr>
        <w:t xml:space="preserve">na </w:t>
      </w:r>
      <w:r w:rsidR="00197652">
        <w:rPr>
          <w:rFonts w:asciiTheme="majorHAnsi" w:hAnsiTheme="majorHAnsi" w:cstheme="majorHAnsi"/>
        </w:rPr>
        <w:t xml:space="preserve">usługę </w:t>
      </w:r>
      <w:r w:rsidR="00197652" w:rsidRPr="000C6516">
        <w:t>„Przygotowanie oraz publikacja materiału informacyjnego na temat projektu Telemetria Operator w formie integralnego dodatku redakcyjnego do pisma/magazynu Oferenta oraz przygotowanie i przeprowadzenie badania metodą CAWI na temat projektu wśród marketerów wraz z publikacją jego wyników”</w:t>
      </w:r>
      <w:r w:rsidR="00AE75EC" w:rsidRPr="00AE75EC">
        <w:rPr>
          <w:rFonts w:cstheme="minorHAnsi"/>
        </w:rPr>
        <w:t xml:space="preserve"> </w:t>
      </w:r>
      <w:r w:rsidR="00AE75EC" w:rsidRPr="00B52707">
        <w:rPr>
          <w:rFonts w:asciiTheme="majorHAnsi" w:hAnsiTheme="majorHAnsi" w:cstheme="majorHAnsi"/>
        </w:rPr>
        <w:t xml:space="preserve">w ramach projektu: </w:t>
      </w:r>
      <w:r w:rsidR="00AE75EC" w:rsidRPr="00B52707">
        <w:rPr>
          <w:rFonts w:asciiTheme="majorHAnsi" w:hAnsiTheme="majorHAnsi" w:cstheme="majorHAnsi"/>
          <w:i/>
          <w:iCs/>
        </w:rPr>
        <w:t>Opracowanie innowacyjnego systemu TeO – wielomodułowej platformy aukcyjnej przeznaczonej do kompleksowej obsługi transakcji na rynku mediowym</w:t>
      </w:r>
      <w:r w:rsidR="00AE75EC" w:rsidRPr="00B52707">
        <w:rPr>
          <w:rFonts w:asciiTheme="majorHAnsi" w:hAnsiTheme="majorHAnsi" w:cstheme="majorHAnsi"/>
        </w:rPr>
        <w:t xml:space="preserve"> (POIR.01.01.01-00-0141/21-00) w ramach Poddziałania 1.1.1 Programu Operacyjnego Inteligentny Rozwój 2014-2020 wspófinansowanego ze środków Europejskiego Funduszu Rozwoju Regionalnego</w:t>
      </w:r>
      <w:r w:rsidR="001873A3">
        <w:rPr>
          <w:rFonts w:asciiTheme="majorHAnsi" w:hAnsiTheme="majorHAnsi" w:cstheme="majorHAnsi"/>
        </w:rPr>
        <w:t>.</w:t>
      </w:r>
    </w:p>
    <w:p w14:paraId="71147B64" w14:textId="77777777" w:rsidR="002B47EF" w:rsidRDefault="002B47EF" w:rsidP="00FF43F2">
      <w:pPr>
        <w:tabs>
          <w:tab w:val="left" w:pos="2400"/>
        </w:tabs>
        <w:rPr>
          <w:rFonts w:asciiTheme="majorHAnsi" w:hAnsiTheme="majorHAnsi" w:cstheme="majorHAnsi"/>
        </w:rPr>
      </w:pPr>
    </w:p>
    <w:p w14:paraId="68E3234F" w14:textId="77777777" w:rsidR="00DF5D50" w:rsidRDefault="00DF5D50" w:rsidP="00FF43F2">
      <w:pPr>
        <w:tabs>
          <w:tab w:val="left" w:pos="2400"/>
        </w:tabs>
        <w:rPr>
          <w:rFonts w:asciiTheme="majorHAnsi" w:hAnsiTheme="majorHAnsi" w:cstheme="majorHAnsi"/>
        </w:rPr>
      </w:pPr>
    </w:p>
    <w:p w14:paraId="2A16156C" w14:textId="02433F61" w:rsidR="00FF43F2" w:rsidRPr="002B47EF" w:rsidRDefault="00FF43F2" w:rsidP="00FF43F2">
      <w:pPr>
        <w:tabs>
          <w:tab w:val="left" w:pos="2400"/>
        </w:tabs>
        <w:rPr>
          <w:rFonts w:asciiTheme="majorHAnsi" w:eastAsia="Times New Roman" w:hAnsiTheme="majorHAnsi" w:cstheme="majorHAnsi"/>
          <w:lang w:eastAsia="pl-PL"/>
        </w:rPr>
      </w:pPr>
      <w:r w:rsidRPr="002B47EF">
        <w:rPr>
          <w:rFonts w:asciiTheme="majorHAnsi" w:hAnsiTheme="majorHAnsi" w:cstheme="majorHAnsi"/>
        </w:rPr>
        <w:t>Ja niżej podpisany(a) …………………………………………………………………………………………………</w:t>
      </w:r>
      <w:r w:rsidR="00B4797E">
        <w:rPr>
          <w:rFonts w:asciiTheme="majorHAnsi" w:hAnsiTheme="majorHAnsi" w:cstheme="majorHAnsi"/>
        </w:rPr>
        <w:t>……………….</w:t>
      </w:r>
    </w:p>
    <w:p w14:paraId="2C40953F" w14:textId="7A33BC47" w:rsidR="00FF43F2" w:rsidRPr="002B47EF" w:rsidRDefault="00FF43F2" w:rsidP="00FF43F2">
      <w:pPr>
        <w:jc w:val="both"/>
        <w:rPr>
          <w:rFonts w:asciiTheme="majorHAnsi" w:hAnsiTheme="majorHAnsi" w:cstheme="majorHAnsi"/>
        </w:rPr>
      </w:pPr>
      <w:r w:rsidRPr="002B47EF">
        <w:rPr>
          <w:rFonts w:asciiTheme="majorHAnsi" w:hAnsiTheme="majorHAnsi" w:cstheme="majorHAnsi"/>
        </w:rPr>
        <w:t xml:space="preserve">oświadczam, że </w:t>
      </w:r>
      <w:r w:rsidR="00873DF7">
        <w:rPr>
          <w:rFonts w:asciiTheme="majorHAnsi" w:hAnsiTheme="majorHAnsi" w:cstheme="majorHAnsi"/>
        </w:rPr>
        <w:t>Oferent</w:t>
      </w:r>
      <w:r w:rsidRPr="002B47EF">
        <w:rPr>
          <w:rFonts w:asciiTheme="majorHAnsi" w:hAnsiTheme="majorHAnsi" w:cstheme="majorHAnsi"/>
        </w:rPr>
        <w:t xml:space="preserve"> </w:t>
      </w:r>
      <w:r w:rsidRPr="00CF26DC">
        <w:rPr>
          <w:rFonts w:asciiTheme="majorHAnsi" w:hAnsiTheme="majorHAnsi" w:cstheme="majorHAnsi"/>
          <w:b/>
          <w:bCs/>
        </w:rPr>
        <w:t>jest/nie jest*</w:t>
      </w:r>
      <w:r w:rsidRPr="002B47EF">
        <w:rPr>
          <w:rFonts w:asciiTheme="majorHAnsi" w:hAnsiTheme="majorHAnsi" w:cstheme="majorHAnsi"/>
        </w:rPr>
        <w:t xml:space="preserve"> powiązany osobowo lub kapitałowo z Zamawiającym. </w:t>
      </w:r>
    </w:p>
    <w:p w14:paraId="44AA5087" w14:textId="77777777" w:rsidR="00FF43F2" w:rsidRPr="002B47EF" w:rsidRDefault="00FF43F2" w:rsidP="00FF43F2">
      <w:pPr>
        <w:jc w:val="both"/>
        <w:rPr>
          <w:rFonts w:asciiTheme="majorHAnsi" w:hAnsiTheme="majorHAnsi" w:cstheme="majorHAnsi"/>
        </w:rPr>
      </w:pPr>
    </w:p>
    <w:p w14:paraId="5C642E34" w14:textId="74A446B0" w:rsidR="002B47EF" w:rsidRPr="002B47EF" w:rsidRDefault="00FF43F2" w:rsidP="002B47EF">
      <w:pPr>
        <w:jc w:val="both"/>
        <w:rPr>
          <w:rFonts w:asciiTheme="majorHAnsi" w:hAnsiTheme="majorHAnsi" w:cstheme="majorHAnsi"/>
        </w:rPr>
      </w:pPr>
      <w:r w:rsidRPr="002B47EF">
        <w:rPr>
          <w:rFonts w:asciiTheme="majorHAnsi" w:hAnsiTheme="majorHAnsi" w:cstheme="majorHAnsi"/>
        </w:rPr>
        <w:t xml:space="preserve">Przez powiązania osobowe lub kapitałowe rozumie się </w:t>
      </w:r>
      <w:r w:rsidR="002B47EF" w:rsidRPr="002B47EF">
        <w:rPr>
          <w:rFonts w:asciiTheme="majorHAnsi" w:hAnsiTheme="majorHAnsi" w:cstheme="majorHAnsi"/>
        </w:rPr>
        <w:t xml:space="preserve">wzajemne powiązania pomiędzy Zamawiającym lub osobami upoważnionymi do zaciągania zobowiązań w imieniu Zamawiającego lub osobami wykonującymi w imieniu Zamawiającego czynności związanych z przygotowaniem i przeprowadzeniem procedury wyboru </w:t>
      </w:r>
      <w:r w:rsidR="00552239">
        <w:rPr>
          <w:rFonts w:asciiTheme="majorHAnsi" w:hAnsiTheme="majorHAnsi" w:cstheme="majorHAnsi"/>
        </w:rPr>
        <w:t>Oferenta</w:t>
      </w:r>
      <w:r w:rsidR="002B47EF" w:rsidRPr="002B47EF">
        <w:rPr>
          <w:rFonts w:asciiTheme="majorHAnsi" w:hAnsiTheme="majorHAnsi" w:cstheme="majorHAnsi"/>
        </w:rPr>
        <w:t xml:space="preserve"> a </w:t>
      </w:r>
      <w:r w:rsidR="00552239">
        <w:rPr>
          <w:rFonts w:asciiTheme="majorHAnsi" w:hAnsiTheme="majorHAnsi" w:cstheme="majorHAnsi"/>
        </w:rPr>
        <w:t>Oferentem</w:t>
      </w:r>
      <w:r w:rsidR="002B47EF" w:rsidRPr="002B47EF">
        <w:rPr>
          <w:rFonts w:asciiTheme="majorHAnsi" w:hAnsiTheme="majorHAnsi" w:cstheme="majorHAnsi"/>
        </w:rPr>
        <w:t xml:space="preserve">, polegające w szczególności na:  </w:t>
      </w:r>
    </w:p>
    <w:p w14:paraId="0A4D79C1" w14:textId="2D99020A" w:rsidR="002B47EF" w:rsidRPr="002B47EF" w:rsidRDefault="002B47EF" w:rsidP="002B47EF">
      <w:pPr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2B47EF">
        <w:rPr>
          <w:rFonts w:asciiTheme="majorHAnsi" w:hAnsiTheme="majorHAnsi" w:cstheme="majorHAnsi"/>
        </w:rPr>
        <w:t>uczestniczeniu w spółce jako wspólnik spółki cywilnej lub spółki osobowej;</w:t>
      </w:r>
    </w:p>
    <w:p w14:paraId="59449410" w14:textId="3FD77B27" w:rsidR="002B47EF" w:rsidRPr="002B47EF" w:rsidRDefault="002B47EF" w:rsidP="002B47EF">
      <w:pPr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2B47EF">
        <w:rPr>
          <w:rFonts w:asciiTheme="majorHAnsi" w:hAnsiTheme="majorHAnsi" w:cstheme="majorHAnsi"/>
        </w:rPr>
        <w:t>posiadaniu co najmniej 10% udziałów lub akcji;</w:t>
      </w:r>
    </w:p>
    <w:p w14:paraId="36F1176F" w14:textId="72E74507" w:rsidR="002B47EF" w:rsidRPr="002B47EF" w:rsidRDefault="002B47EF" w:rsidP="002B47EF">
      <w:pPr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2B47EF">
        <w:rPr>
          <w:rFonts w:asciiTheme="majorHAnsi" w:hAnsiTheme="majorHAnsi" w:cstheme="majorHAnsi"/>
        </w:rPr>
        <w:t>pełnieniu funkcji członka organu nadzorczego lub zarządzającego, prokurenta, pełnomocnika;</w:t>
      </w:r>
    </w:p>
    <w:p w14:paraId="5A1CCD32" w14:textId="24621708" w:rsidR="002B47EF" w:rsidRPr="002B47EF" w:rsidRDefault="002B47EF" w:rsidP="002B47EF">
      <w:pPr>
        <w:spacing w:after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CF26DC" w:rsidRPr="00CF26DC">
        <w:rPr>
          <w:rFonts w:asciiTheme="majorHAnsi" w:hAnsiTheme="majorHAnsi" w:cstheme="majorHAnsi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2B47EF">
        <w:rPr>
          <w:rFonts w:asciiTheme="majorHAnsi" w:hAnsiTheme="majorHAnsi" w:cstheme="majorHAnsi"/>
        </w:rPr>
        <w:t>.</w:t>
      </w:r>
    </w:p>
    <w:p w14:paraId="20E360D5" w14:textId="77777777" w:rsidR="002B47EF" w:rsidRPr="002B47EF" w:rsidRDefault="002B47EF" w:rsidP="00FF43F2">
      <w:pPr>
        <w:jc w:val="both"/>
        <w:rPr>
          <w:rFonts w:asciiTheme="majorHAnsi" w:hAnsiTheme="majorHAnsi" w:cstheme="majorHAnsi"/>
        </w:rPr>
      </w:pPr>
    </w:p>
    <w:p w14:paraId="23239F1D" w14:textId="21371A42" w:rsidR="00FF43F2" w:rsidRDefault="00FF43F2" w:rsidP="00FF43F2">
      <w:pPr>
        <w:tabs>
          <w:tab w:val="left" w:pos="426"/>
        </w:tabs>
        <w:jc w:val="both"/>
        <w:rPr>
          <w:rFonts w:asciiTheme="majorHAnsi" w:hAnsiTheme="majorHAnsi" w:cstheme="majorHAnsi"/>
        </w:rPr>
      </w:pPr>
      <w:r w:rsidRPr="00D207FA">
        <w:rPr>
          <w:rFonts w:asciiTheme="majorHAnsi" w:hAnsiTheme="majorHAnsi" w:cstheme="majorHAnsi"/>
        </w:rPr>
        <w:t>* Niepotrzebne skreślić</w:t>
      </w:r>
    </w:p>
    <w:p w14:paraId="79B04514" w14:textId="77777777" w:rsidR="002B47EF" w:rsidRPr="00D207FA" w:rsidRDefault="002B47EF" w:rsidP="00FF43F2">
      <w:pPr>
        <w:tabs>
          <w:tab w:val="left" w:pos="426"/>
        </w:tabs>
        <w:jc w:val="both"/>
        <w:rPr>
          <w:rFonts w:asciiTheme="majorHAnsi" w:hAnsiTheme="majorHAnsi" w:cstheme="majorHAnsi"/>
        </w:rPr>
      </w:pPr>
    </w:p>
    <w:p w14:paraId="26886D73" w14:textId="77777777" w:rsidR="00027936" w:rsidRDefault="00027936" w:rsidP="007032EA">
      <w:pPr>
        <w:spacing w:line="288" w:lineRule="auto"/>
        <w:jc w:val="both"/>
        <w:rPr>
          <w:rFonts w:asciiTheme="majorHAnsi" w:hAnsiTheme="majorHAnsi" w:cstheme="majorHAnsi"/>
        </w:rPr>
      </w:pPr>
    </w:p>
    <w:bookmarkEnd w:id="1"/>
    <w:p w14:paraId="10EBD63F" w14:textId="77777777" w:rsidR="007032EA" w:rsidRPr="004F5076" w:rsidRDefault="007032EA" w:rsidP="007032EA">
      <w:pPr>
        <w:spacing w:line="288" w:lineRule="auto"/>
        <w:ind w:left="2880"/>
        <w:jc w:val="center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</w:rPr>
        <w:t>…………………………………………………………………………….</w:t>
      </w:r>
    </w:p>
    <w:p w14:paraId="4286EEF3" w14:textId="77777777" w:rsidR="007032EA" w:rsidRPr="004F5076" w:rsidRDefault="007032EA" w:rsidP="007032EA">
      <w:pPr>
        <w:spacing w:line="288" w:lineRule="auto"/>
        <w:ind w:left="2880"/>
        <w:jc w:val="center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</w:rPr>
        <w:t>Data, podpis i pieczęć upoważnionego przedstawiciela Oferenta</w:t>
      </w:r>
    </w:p>
    <w:p w14:paraId="4D89C5BB" w14:textId="77777777" w:rsidR="007032EA" w:rsidRPr="004F5076" w:rsidRDefault="007032EA" w:rsidP="007032EA">
      <w:pPr>
        <w:tabs>
          <w:tab w:val="left" w:pos="6123"/>
        </w:tabs>
        <w:spacing w:line="288" w:lineRule="auto"/>
        <w:rPr>
          <w:rFonts w:asciiTheme="majorHAnsi" w:hAnsiTheme="majorHAnsi" w:cstheme="majorHAnsi"/>
        </w:rPr>
      </w:pPr>
    </w:p>
    <w:p w14:paraId="39736E87" w14:textId="77777777" w:rsidR="007032EA" w:rsidRPr="004F5076" w:rsidRDefault="007032EA" w:rsidP="007032EA">
      <w:pPr>
        <w:tabs>
          <w:tab w:val="left" w:pos="6123"/>
        </w:tabs>
        <w:spacing w:line="288" w:lineRule="auto"/>
        <w:rPr>
          <w:rFonts w:asciiTheme="majorHAnsi" w:hAnsiTheme="majorHAnsi" w:cstheme="majorHAnsi"/>
        </w:rPr>
      </w:pPr>
    </w:p>
    <w:p w14:paraId="1C63F17C" w14:textId="77777777" w:rsidR="007032EA" w:rsidRPr="004F5076" w:rsidRDefault="007032EA" w:rsidP="007032EA">
      <w:pPr>
        <w:ind w:left="4"/>
        <w:jc w:val="center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</w:rPr>
        <w:t xml:space="preserve"> </w:t>
      </w:r>
    </w:p>
    <w:sectPr w:rsidR="007032EA" w:rsidRPr="004F507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DFA93" w14:textId="77777777" w:rsidR="008649BD" w:rsidRDefault="008649BD" w:rsidP="002F4431">
      <w:pPr>
        <w:spacing w:after="0" w:line="240" w:lineRule="auto"/>
      </w:pPr>
      <w:r>
        <w:separator/>
      </w:r>
    </w:p>
  </w:endnote>
  <w:endnote w:type="continuationSeparator" w:id="0">
    <w:p w14:paraId="5837212E" w14:textId="77777777" w:rsidR="008649BD" w:rsidRDefault="008649BD" w:rsidP="002F4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28534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69131296" w14:textId="3BB505FE" w:rsidR="00653A76" w:rsidRPr="004E1D8B" w:rsidRDefault="00653A76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  <w:szCs w:val="20"/>
          </w:rPr>
        </w:pPr>
        <w:r w:rsidRPr="004E1D8B">
          <w:rPr>
            <w:sz w:val="20"/>
            <w:szCs w:val="20"/>
          </w:rPr>
          <w:fldChar w:fldCharType="begin"/>
        </w:r>
        <w:r w:rsidRPr="004E1D8B">
          <w:rPr>
            <w:sz w:val="20"/>
            <w:szCs w:val="20"/>
          </w:rPr>
          <w:instrText>PAGE   \* MERGEFORMAT</w:instrText>
        </w:r>
        <w:r w:rsidRPr="004E1D8B">
          <w:rPr>
            <w:sz w:val="20"/>
            <w:szCs w:val="20"/>
          </w:rPr>
          <w:fldChar w:fldCharType="separate"/>
        </w:r>
        <w:r w:rsidRPr="004E1D8B">
          <w:rPr>
            <w:sz w:val="20"/>
            <w:szCs w:val="20"/>
          </w:rPr>
          <w:t>2</w:t>
        </w:r>
        <w:r w:rsidRPr="004E1D8B">
          <w:rPr>
            <w:sz w:val="20"/>
            <w:szCs w:val="20"/>
          </w:rPr>
          <w:fldChar w:fldCharType="end"/>
        </w:r>
        <w:r w:rsidRPr="004E1D8B">
          <w:rPr>
            <w:sz w:val="20"/>
            <w:szCs w:val="20"/>
          </w:rPr>
          <w:t xml:space="preserve"> | </w:t>
        </w:r>
        <w:r w:rsidRPr="004E1D8B">
          <w:rPr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2D6E73AF" w14:textId="77777777" w:rsidR="00A37FB9" w:rsidRDefault="00A37F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8C09" w14:textId="77777777" w:rsidR="008649BD" w:rsidRDefault="008649BD" w:rsidP="002F4431">
      <w:pPr>
        <w:spacing w:after="0" w:line="240" w:lineRule="auto"/>
      </w:pPr>
      <w:r>
        <w:separator/>
      </w:r>
    </w:p>
  </w:footnote>
  <w:footnote w:type="continuationSeparator" w:id="0">
    <w:p w14:paraId="7866E7BA" w14:textId="77777777" w:rsidR="008649BD" w:rsidRDefault="008649BD" w:rsidP="002F4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3630" w14:textId="4248B61D" w:rsidR="004C52DB" w:rsidRDefault="004C52DB" w:rsidP="004C52D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1008EAD" wp14:editId="11A9ED46">
          <wp:extent cx="886216" cy="472648"/>
          <wp:effectExtent l="0" t="0" r="9525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713" cy="474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FA7096F" wp14:editId="12B45FF0">
          <wp:extent cx="1229182" cy="409276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940" cy="41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94F6AAB" wp14:editId="55C68B0B">
          <wp:extent cx="1126407" cy="395361"/>
          <wp:effectExtent l="0" t="0" r="0" b="508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801" cy="407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689C95A" wp14:editId="38198D69">
          <wp:extent cx="1547446" cy="505424"/>
          <wp:effectExtent l="0" t="0" r="0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718" cy="50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D260E" w14:textId="77777777" w:rsidR="004C52DB" w:rsidRDefault="004C52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01"/>
    <w:multiLevelType w:val="hybridMultilevel"/>
    <w:tmpl w:val="4C7A61E0"/>
    <w:lvl w:ilvl="0" w:tplc="F9804996">
      <w:numFmt w:val="bullet"/>
      <w:lvlText w:val="-"/>
      <w:lvlJc w:val="left"/>
      <w:pPr>
        <w:ind w:left="1080" w:hanging="360"/>
      </w:pPr>
      <w:rPr>
        <w:rFonts w:ascii="Calibri Light" w:eastAsia="MS Mincho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5028F0"/>
    <w:multiLevelType w:val="hybridMultilevel"/>
    <w:tmpl w:val="4E22E834"/>
    <w:lvl w:ilvl="0" w:tplc="E41EE7DA">
      <w:numFmt w:val="bullet"/>
      <w:lvlText w:val="-"/>
      <w:lvlJc w:val="left"/>
      <w:pPr>
        <w:ind w:left="1080" w:hanging="360"/>
      </w:pPr>
      <w:rPr>
        <w:rFonts w:ascii="Calibri Light" w:eastAsia="MS Mincho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D83A88"/>
    <w:multiLevelType w:val="hybridMultilevel"/>
    <w:tmpl w:val="760E7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977A3A"/>
    <w:multiLevelType w:val="hybridMultilevel"/>
    <w:tmpl w:val="C2FE3EB4"/>
    <w:lvl w:ilvl="0" w:tplc="12083AE0">
      <w:start w:val="1"/>
      <w:numFmt w:val="decimal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BC07CC"/>
    <w:multiLevelType w:val="hybridMultilevel"/>
    <w:tmpl w:val="9CD062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F6CEB"/>
    <w:multiLevelType w:val="multilevel"/>
    <w:tmpl w:val="6CB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FF556E"/>
    <w:multiLevelType w:val="hybridMultilevel"/>
    <w:tmpl w:val="3D3A32B4"/>
    <w:lvl w:ilvl="0" w:tplc="1CC285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C9B24BF"/>
    <w:multiLevelType w:val="hybridMultilevel"/>
    <w:tmpl w:val="CE4E45E4"/>
    <w:lvl w:ilvl="0" w:tplc="6F8257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E7"/>
    <w:rsid w:val="000034F7"/>
    <w:rsid w:val="0000746C"/>
    <w:rsid w:val="00020136"/>
    <w:rsid w:val="00027936"/>
    <w:rsid w:val="0005273C"/>
    <w:rsid w:val="000559D5"/>
    <w:rsid w:val="00061259"/>
    <w:rsid w:val="00083189"/>
    <w:rsid w:val="000B21B1"/>
    <w:rsid w:val="000C0384"/>
    <w:rsid w:val="000D470A"/>
    <w:rsid w:val="0016020B"/>
    <w:rsid w:val="00161EC7"/>
    <w:rsid w:val="00174992"/>
    <w:rsid w:val="0017586E"/>
    <w:rsid w:val="00177BF5"/>
    <w:rsid w:val="001873A3"/>
    <w:rsid w:val="001965BA"/>
    <w:rsid w:val="00197652"/>
    <w:rsid w:val="001B68E5"/>
    <w:rsid w:val="001C0478"/>
    <w:rsid w:val="001C1E96"/>
    <w:rsid w:val="001E01F3"/>
    <w:rsid w:val="001E5DB0"/>
    <w:rsid w:val="002230FC"/>
    <w:rsid w:val="00232064"/>
    <w:rsid w:val="00235488"/>
    <w:rsid w:val="00247EED"/>
    <w:rsid w:val="002562E6"/>
    <w:rsid w:val="00262678"/>
    <w:rsid w:val="00270788"/>
    <w:rsid w:val="00291C73"/>
    <w:rsid w:val="002B47EF"/>
    <w:rsid w:val="002D3B32"/>
    <w:rsid w:val="002F3BCE"/>
    <w:rsid w:val="002F4431"/>
    <w:rsid w:val="002F45A3"/>
    <w:rsid w:val="002F6AEE"/>
    <w:rsid w:val="00312BF1"/>
    <w:rsid w:val="003233AE"/>
    <w:rsid w:val="00345D9D"/>
    <w:rsid w:val="00346F43"/>
    <w:rsid w:val="0036773C"/>
    <w:rsid w:val="00370926"/>
    <w:rsid w:val="0038701D"/>
    <w:rsid w:val="00395AF0"/>
    <w:rsid w:val="003F36C3"/>
    <w:rsid w:val="003F7263"/>
    <w:rsid w:val="00404BAE"/>
    <w:rsid w:val="00405A22"/>
    <w:rsid w:val="00455468"/>
    <w:rsid w:val="00455BF9"/>
    <w:rsid w:val="0048284D"/>
    <w:rsid w:val="00483435"/>
    <w:rsid w:val="004A5EFB"/>
    <w:rsid w:val="004C52DB"/>
    <w:rsid w:val="004E1D8B"/>
    <w:rsid w:val="004E3998"/>
    <w:rsid w:val="00502BB8"/>
    <w:rsid w:val="00502C95"/>
    <w:rsid w:val="0052504B"/>
    <w:rsid w:val="00552239"/>
    <w:rsid w:val="00555CCC"/>
    <w:rsid w:val="005A0E18"/>
    <w:rsid w:val="005A2F8A"/>
    <w:rsid w:val="005A7476"/>
    <w:rsid w:val="005D4CEB"/>
    <w:rsid w:val="00624E04"/>
    <w:rsid w:val="00634136"/>
    <w:rsid w:val="00646019"/>
    <w:rsid w:val="00653A76"/>
    <w:rsid w:val="0068161C"/>
    <w:rsid w:val="00691C7B"/>
    <w:rsid w:val="006A6C23"/>
    <w:rsid w:val="007032EA"/>
    <w:rsid w:val="00767236"/>
    <w:rsid w:val="00781A15"/>
    <w:rsid w:val="00793B98"/>
    <w:rsid w:val="007968C6"/>
    <w:rsid w:val="007C2344"/>
    <w:rsid w:val="007F1806"/>
    <w:rsid w:val="007F699F"/>
    <w:rsid w:val="00823A4F"/>
    <w:rsid w:val="00827435"/>
    <w:rsid w:val="008649BD"/>
    <w:rsid w:val="00872AD3"/>
    <w:rsid w:val="00873DF7"/>
    <w:rsid w:val="00883FE8"/>
    <w:rsid w:val="008A3D4E"/>
    <w:rsid w:val="008D314D"/>
    <w:rsid w:val="008E72A8"/>
    <w:rsid w:val="008F6E5D"/>
    <w:rsid w:val="009025A1"/>
    <w:rsid w:val="00905D64"/>
    <w:rsid w:val="009273B6"/>
    <w:rsid w:val="00975EDB"/>
    <w:rsid w:val="00976B35"/>
    <w:rsid w:val="00984223"/>
    <w:rsid w:val="009B1532"/>
    <w:rsid w:val="009C1276"/>
    <w:rsid w:val="009E4237"/>
    <w:rsid w:val="009E45B0"/>
    <w:rsid w:val="00A307C9"/>
    <w:rsid w:val="00A37FB9"/>
    <w:rsid w:val="00A84431"/>
    <w:rsid w:val="00AA2438"/>
    <w:rsid w:val="00AA6DD8"/>
    <w:rsid w:val="00AE4BD9"/>
    <w:rsid w:val="00AE75EC"/>
    <w:rsid w:val="00AE76DA"/>
    <w:rsid w:val="00B03A26"/>
    <w:rsid w:val="00B42699"/>
    <w:rsid w:val="00B475BE"/>
    <w:rsid w:val="00B4797E"/>
    <w:rsid w:val="00B62403"/>
    <w:rsid w:val="00B63913"/>
    <w:rsid w:val="00B832CD"/>
    <w:rsid w:val="00BA6136"/>
    <w:rsid w:val="00BE358E"/>
    <w:rsid w:val="00C16869"/>
    <w:rsid w:val="00C31290"/>
    <w:rsid w:val="00C31F5D"/>
    <w:rsid w:val="00C3510E"/>
    <w:rsid w:val="00C41CCE"/>
    <w:rsid w:val="00C43D57"/>
    <w:rsid w:val="00C64347"/>
    <w:rsid w:val="00C93FA6"/>
    <w:rsid w:val="00C95439"/>
    <w:rsid w:val="00CA0240"/>
    <w:rsid w:val="00CD0729"/>
    <w:rsid w:val="00CF26DC"/>
    <w:rsid w:val="00D21F24"/>
    <w:rsid w:val="00D46649"/>
    <w:rsid w:val="00D614DC"/>
    <w:rsid w:val="00D62056"/>
    <w:rsid w:val="00D80693"/>
    <w:rsid w:val="00D822DB"/>
    <w:rsid w:val="00D840E7"/>
    <w:rsid w:val="00DA55A3"/>
    <w:rsid w:val="00DC1041"/>
    <w:rsid w:val="00DD4072"/>
    <w:rsid w:val="00DE4CDE"/>
    <w:rsid w:val="00DF44B4"/>
    <w:rsid w:val="00DF58C7"/>
    <w:rsid w:val="00DF5D50"/>
    <w:rsid w:val="00E32E84"/>
    <w:rsid w:val="00E437A1"/>
    <w:rsid w:val="00E47D7A"/>
    <w:rsid w:val="00E51207"/>
    <w:rsid w:val="00E51C9C"/>
    <w:rsid w:val="00E528BD"/>
    <w:rsid w:val="00E605D0"/>
    <w:rsid w:val="00E62643"/>
    <w:rsid w:val="00EC18D2"/>
    <w:rsid w:val="00EC4C8B"/>
    <w:rsid w:val="00EE1D50"/>
    <w:rsid w:val="00EF1832"/>
    <w:rsid w:val="00EF60E0"/>
    <w:rsid w:val="00F76750"/>
    <w:rsid w:val="00F920A2"/>
    <w:rsid w:val="00FD7DE3"/>
    <w:rsid w:val="00FE19E9"/>
    <w:rsid w:val="00FF24CA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B6FF6"/>
  <w15:docId w15:val="{B79362AA-D27D-43E7-8D4F-9A140091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F36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F3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4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431"/>
  </w:style>
  <w:style w:type="paragraph" w:styleId="Stopka">
    <w:name w:val="footer"/>
    <w:basedOn w:val="Normalny"/>
    <w:link w:val="StopkaZnak"/>
    <w:uiPriority w:val="99"/>
    <w:unhideWhenUsed/>
    <w:rsid w:val="002F4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431"/>
  </w:style>
  <w:style w:type="paragraph" w:styleId="Tekstdymka">
    <w:name w:val="Balloon Text"/>
    <w:basedOn w:val="Normalny"/>
    <w:link w:val="TekstdymkaZnak"/>
    <w:uiPriority w:val="99"/>
    <w:semiHidden/>
    <w:unhideWhenUsed/>
    <w:rsid w:val="005D4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C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12BF1"/>
    <w:rPr>
      <w:color w:val="0563C1" w:themeColor="hyperlink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F36C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F36C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F36C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uiPriority w:val="59"/>
    <w:rsid w:val="007032EA"/>
    <w:pPr>
      <w:spacing w:after="0" w:line="240" w:lineRule="auto"/>
    </w:pPr>
    <w:rPr>
      <w:rFonts w:ascii="Cambria" w:eastAsia="MS Mincho" w:hAnsi="Cambria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qFormat/>
    <w:rsid w:val="007032EA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color w:val="00000A"/>
      <w:sz w:val="24"/>
      <w:szCs w:val="20"/>
      <w:lang w:val="cs-CZ"/>
    </w:r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7032E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43F2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43F2"/>
    <w:rPr>
      <w:rFonts w:ascii="Calibri" w:eastAsia="Calibri" w:hAnsi="Calibri" w:cs="Calibri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43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6DC"/>
    <w:pPr>
      <w:suppressAutoHyphens w:val="0"/>
      <w:spacing w:after="16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6DC"/>
    <w:rPr>
      <w:rFonts w:ascii="Calibri" w:eastAsia="Calibri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903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980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769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397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53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3066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44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241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42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263484a-4811-448b-b935-4ccfcdbbdeea" origin="userSelected">
  <element uid="697367d0-0d11-4d4e-80a2-256155fcabe6" value=""/>
  <element uid="d9569de3-fae5-4e2d-a5c1-e0a5a3c84173" value=""/>
</sisl>
</file>

<file path=customXml/itemProps1.xml><?xml version="1.0" encoding="utf-8"?>
<ds:datastoreItem xmlns:ds="http://schemas.openxmlformats.org/officeDocument/2006/customXml" ds:itemID="{0710CC97-CC09-437E-A302-0CF7BDF3AF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B1C271-4AE9-41B7-B452-65E1B4869E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Araki Dominika</dc:creator>
  <cp:keywords>#Kategoria: [Wewnętrzne/Nie zawiera danych osobowych]# </cp:keywords>
  <cp:lastModifiedBy>Wójtowicz Joanna</cp:lastModifiedBy>
  <cp:revision>17</cp:revision>
  <dcterms:created xsi:type="dcterms:W3CDTF">2022-01-19T10:17:00Z</dcterms:created>
  <dcterms:modified xsi:type="dcterms:W3CDTF">2022-05-19T08:50:00Z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0d80322f-78a6-45c9-8c1a-b20be3edf7dd</vt:lpwstr>
  </property>
  <property fmtid="{D5CDD505-2E9C-101B-9397-08002B2CF9AE}" pid="3" name="bjSaver">
    <vt:lpwstr>ne0E5HRjDaU47DbTVqzHa597pqV0Y8cx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policy="9263484a-4811-448b-b935-4ccfcdbbdeea" origin="userSelected" xmlns="http://www.boldonj</vt:lpwstr>
  </property>
  <property fmtid="{D5CDD505-2E9C-101B-9397-08002B2CF9AE}" pid="5" name="bjDocumentLabelXML-0">
    <vt:lpwstr>ames.com/2008/01/sie/internal/label"&gt;&lt;element uid="697367d0-0d11-4d4e-80a2-256155fcabe6" value="" /&gt;&lt;element uid="d9569de3-fae5-4e2d-a5c1-e0a5a3c84173" value="" /&gt;&lt;/sisl&gt;</vt:lpwstr>
  </property>
  <property fmtid="{D5CDD505-2E9C-101B-9397-08002B2CF9AE}" pid="6" name="bjDocumentSecurityLabel">
    <vt:lpwstr>Kategoria: Wewnętrzne/Nie zawiera danych osobowych</vt:lpwstr>
  </property>
</Properties>
</file>