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EE170" w14:textId="1D1DEFE3" w:rsidR="001234A6" w:rsidRDefault="001234A6" w:rsidP="009D55B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wzór</w:t>
      </w:r>
    </w:p>
    <w:p w14:paraId="18384095" w14:textId="7DF66573" w:rsidR="009D55B5" w:rsidRPr="009D55B5" w:rsidRDefault="009D55B5" w:rsidP="009D55B5">
      <w:pPr>
        <w:jc w:val="center"/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>UMOWA  NR    RG.I-7031.    .    .2024</w:t>
      </w:r>
    </w:p>
    <w:p w14:paraId="7876B2C4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>zawarta  w dniu   ……………………….. 2024 r. w Lubaszu, pomiędzy:</w:t>
      </w:r>
    </w:p>
    <w:p w14:paraId="7CB505F5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>Gminą  Lubasz z siedzibą w Lubaszu przy ulicy Bolesława Chrobrego 37, 64-720 Lubasz  NIP 763-209-30-34 zwaną w dalszej części umowy ZAMAWIAJĄCYM, w imieniu którego działa:</w:t>
      </w:r>
    </w:p>
    <w:p w14:paraId="47B2727A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>Wójt Gminy     -  mgr inż. Marcin Filoda</w:t>
      </w:r>
    </w:p>
    <w:p w14:paraId="2C5A8B11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>a</w:t>
      </w:r>
    </w:p>
    <w:p w14:paraId="181B2C2A" w14:textId="73152F0E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>……………………….</w:t>
      </w:r>
      <w:r>
        <w:rPr>
          <w:rFonts w:ascii="Times New Roman" w:hAnsi="Times New Roman" w:cs="Times New Roman"/>
          <w:sz w:val="24"/>
          <w:szCs w:val="24"/>
        </w:rPr>
        <w:t xml:space="preserve"> ………………..</w:t>
      </w:r>
      <w:r w:rsidRPr="009D55B5">
        <w:rPr>
          <w:rFonts w:ascii="Times New Roman" w:hAnsi="Times New Roman" w:cs="Times New Roman"/>
          <w:sz w:val="24"/>
          <w:szCs w:val="24"/>
        </w:rPr>
        <w:t>,  prowadzącą  działalność gospodarczą pod firmą ……………………………………..ul. ……….. nr ….., …-………   NIP ………………., REGON ……………… , zwaną  w dalszej części Umowy WYKONAWCĄ, działającym osobiście.</w:t>
      </w:r>
    </w:p>
    <w:p w14:paraId="657A0692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</w:p>
    <w:p w14:paraId="155AFB8A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>§ 1.</w:t>
      </w:r>
    </w:p>
    <w:p w14:paraId="5E709135" w14:textId="67BA0E54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>Zamawiający zleca w ramach zadania ,</w:t>
      </w:r>
      <w:r w:rsidR="007B135F" w:rsidRPr="007B135F">
        <w:rPr>
          <w:b/>
          <w:bCs/>
        </w:rPr>
        <w:t xml:space="preserve"> </w:t>
      </w:r>
      <w:r w:rsidR="007B135F">
        <w:rPr>
          <w:b/>
          <w:bCs/>
        </w:rPr>
        <w:t>Wymiana pieca c.o. w kotłowni przy świetlicy wiejskiej w Dębe</w:t>
      </w:r>
      <w:r w:rsidRPr="009D55B5">
        <w:rPr>
          <w:rFonts w:ascii="Times New Roman" w:hAnsi="Times New Roman" w:cs="Times New Roman"/>
          <w:sz w:val="24"/>
          <w:szCs w:val="24"/>
        </w:rPr>
        <w:t xml:space="preserve">,”  </w:t>
      </w:r>
      <w:r w:rsidR="007B135F">
        <w:rPr>
          <w:rFonts w:ascii="Times New Roman" w:hAnsi="Times New Roman" w:cs="Times New Roman"/>
          <w:sz w:val="24"/>
          <w:szCs w:val="24"/>
        </w:rPr>
        <w:t>finansowanego ze środków Funduszu Sołeckiego wsi Dębe ,</w:t>
      </w:r>
      <w:r w:rsidRPr="009D55B5">
        <w:rPr>
          <w:rFonts w:ascii="Times New Roman" w:hAnsi="Times New Roman" w:cs="Times New Roman"/>
          <w:sz w:val="24"/>
          <w:szCs w:val="24"/>
        </w:rPr>
        <w:t xml:space="preserve">a Wykonawca  przyjmuje do realizacji dostawę i montaż </w:t>
      </w:r>
      <w:r w:rsidR="007B135F">
        <w:rPr>
          <w:rFonts w:ascii="Times New Roman" w:hAnsi="Times New Roman" w:cs="Times New Roman"/>
          <w:sz w:val="24"/>
          <w:szCs w:val="24"/>
        </w:rPr>
        <w:t xml:space="preserve">kotła na </w:t>
      </w:r>
      <w:proofErr w:type="spellStart"/>
      <w:r w:rsidR="007B135F">
        <w:rPr>
          <w:rFonts w:ascii="Times New Roman" w:hAnsi="Times New Roman" w:cs="Times New Roman"/>
          <w:sz w:val="24"/>
          <w:szCs w:val="24"/>
        </w:rPr>
        <w:t>pellet</w:t>
      </w:r>
      <w:proofErr w:type="spellEnd"/>
      <w:r w:rsidR="007B135F">
        <w:rPr>
          <w:rFonts w:ascii="Times New Roman" w:hAnsi="Times New Roman" w:cs="Times New Roman"/>
          <w:sz w:val="24"/>
          <w:szCs w:val="24"/>
        </w:rPr>
        <w:t xml:space="preserve"> o mocy … kW ,ze zbiornikiem </w:t>
      </w:r>
      <w:proofErr w:type="spellStart"/>
      <w:r w:rsidR="007B135F">
        <w:rPr>
          <w:rFonts w:ascii="Times New Roman" w:hAnsi="Times New Roman" w:cs="Times New Roman"/>
          <w:sz w:val="24"/>
          <w:szCs w:val="24"/>
        </w:rPr>
        <w:t>pelletu</w:t>
      </w:r>
      <w:proofErr w:type="spellEnd"/>
      <w:r w:rsidR="007B135F">
        <w:rPr>
          <w:rFonts w:ascii="Times New Roman" w:hAnsi="Times New Roman" w:cs="Times New Roman"/>
          <w:sz w:val="24"/>
          <w:szCs w:val="24"/>
        </w:rPr>
        <w:t xml:space="preserve"> o poj. ………kg lub litrów …. , </w:t>
      </w:r>
      <w:r w:rsidR="007B135F" w:rsidRPr="00110D29">
        <w:rPr>
          <w:rFonts w:ascii="Times New Roman" w:hAnsi="Times New Roman" w:cs="Times New Roman"/>
          <w:i/>
          <w:iCs/>
          <w:sz w:val="24"/>
          <w:szCs w:val="24"/>
        </w:rPr>
        <w:t xml:space="preserve">wymiennika/zbiornika CWU o pojemności </w:t>
      </w:r>
      <w:r w:rsidR="00110D29" w:rsidRPr="00110D29">
        <w:rPr>
          <w:rFonts w:ascii="Times New Roman" w:hAnsi="Times New Roman" w:cs="Times New Roman"/>
          <w:i/>
          <w:iCs/>
          <w:sz w:val="24"/>
          <w:szCs w:val="24"/>
        </w:rPr>
        <w:t>…….litrów</w:t>
      </w:r>
      <w:r w:rsidR="00110D29">
        <w:rPr>
          <w:rFonts w:ascii="Times New Roman" w:hAnsi="Times New Roman" w:cs="Times New Roman"/>
          <w:i/>
          <w:iCs/>
          <w:sz w:val="24"/>
          <w:szCs w:val="24"/>
        </w:rPr>
        <w:t xml:space="preserve">  ?, malowania kotłowni ? </w:t>
      </w:r>
      <w:r w:rsidR="00110D29">
        <w:rPr>
          <w:rFonts w:ascii="Times New Roman" w:hAnsi="Times New Roman" w:cs="Times New Roman"/>
          <w:sz w:val="24"/>
          <w:szCs w:val="24"/>
        </w:rPr>
        <w:t xml:space="preserve"> zlokalizowanej w świetlicy wiejskiej w Dębe.</w:t>
      </w:r>
      <w:r w:rsidRPr="009D55B5">
        <w:rPr>
          <w:rFonts w:ascii="Times New Roman" w:hAnsi="Times New Roman" w:cs="Times New Roman"/>
          <w:sz w:val="24"/>
          <w:szCs w:val="24"/>
        </w:rPr>
        <w:t>, zgodnie z załącznikiem nr 1 do umowy.</w:t>
      </w:r>
    </w:p>
    <w:p w14:paraId="5C9BE9AC" w14:textId="400118AF" w:rsidR="00110D29" w:rsidRDefault="00110D29" w:rsidP="00110D29">
      <w:pPr>
        <w:spacing w:line="360" w:lineRule="auto"/>
        <w:jc w:val="both"/>
      </w:pPr>
      <w:r>
        <w:rPr>
          <w:i/>
          <w:iCs/>
          <w:u w:val="single"/>
        </w:rPr>
        <w:t>przedmiot zamówienia:</w:t>
      </w:r>
    </w:p>
    <w:p w14:paraId="64605FFF" w14:textId="7E1BBB11" w:rsidR="00110D29" w:rsidRDefault="00110D29" w:rsidP="00110D29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b/>
        </w:rPr>
      </w:pPr>
      <w:r>
        <w:t xml:space="preserve">Przedmiotem zamówienia jest dostawa i montaż kotła na </w:t>
      </w:r>
      <w:proofErr w:type="spellStart"/>
      <w:r>
        <w:t>pellet</w:t>
      </w:r>
      <w:proofErr w:type="spellEnd"/>
      <w:r>
        <w:t xml:space="preserve">  o mocy </w:t>
      </w:r>
      <w:r>
        <w:t>……</w:t>
      </w:r>
      <w:r>
        <w:t xml:space="preserve"> kW z niezależnym  stojącym zbiornikiem paliwa o pojemności </w:t>
      </w:r>
      <w:r>
        <w:t>………</w:t>
      </w:r>
      <w:r>
        <w:t xml:space="preserve"> kg lub min. 150 litrów</w:t>
      </w:r>
      <w:r w:rsidRPr="008A44CB">
        <w:t xml:space="preserve">, </w:t>
      </w:r>
      <w:r w:rsidRPr="00110D29">
        <w:rPr>
          <w:i/>
          <w:iCs/>
        </w:rPr>
        <w:t xml:space="preserve">wymiennik c.w.u. min. o </w:t>
      </w:r>
      <w:proofErr w:type="spellStart"/>
      <w:r w:rsidRPr="00110D29">
        <w:rPr>
          <w:i/>
          <w:iCs/>
        </w:rPr>
        <w:t>poj</w:t>
      </w:r>
      <w:proofErr w:type="spellEnd"/>
      <w:r>
        <w:rPr>
          <w:i/>
          <w:iCs/>
        </w:rPr>
        <w:t>………..</w:t>
      </w:r>
      <w:r w:rsidRPr="00110D29">
        <w:rPr>
          <w:i/>
          <w:iCs/>
        </w:rPr>
        <w:t xml:space="preserve"> litrów</w:t>
      </w:r>
      <w:r>
        <w:rPr>
          <w:i/>
          <w:iCs/>
        </w:rPr>
        <w:t xml:space="preserve"> ?, malowaniem kotłowni ? </w:t>
      </w:r>
      <w:r>
        <w:rPr>
          <w:color w:val="FF0000"/>
        </w:rPr>
        <w:t xml:space="preserve"> </w:t>
      </w:r>
      <w:r w:rsidRPr="00A3121A">
        <w:rPr>
          <w:bCs/>
        </w:rPr>
        <w:t>,</w:t>
      </w:r>
      <w:r>
        <w:rPr>
          <w:bCs/>
        </w:rPr>
        <w:t>zgodnie z</w:t>
      </w:r>
      <w:r>
        <w:rPr>
          <w:bCs/>
        </w:rPr>
        <w:t xml:space="preserve"> ofertą (</w:t>
      </w:r>
      <w:r>
        <w:rPr>
          <w:bCs/>
        </w:rPr>
        <w:t xml:space="preserve"> </w:t>
      </w:r>
      <w:r>
        <w:t xml:space="preserve">załącznikiem nr 1 do </w:t>
      </w:r>
      <w:r>
        <w:t>umowy )</w:t>
      </w:r>
    </w:p>
    <w:p w14:paraId="604FA4C8" w14:textId="08E48905" w:rsidR="00110D29" w:rsidRPr="00110D29" w:rsidRDefault="00110D29" w:rsidP="00110D29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i/>
          <w:iCs/>
        </w:rPr>
      </w:pPr>
      <w:r>
        <w:t xml:space="preserve">Montaż urządzeń poprzedzony będzie rozbiórką starego kotła na węgiel , rozbiórką instalacji zasilania awaryjnego oraz </w:t>
      </w:r>
      <w:r w:rsidRPr="00110D29">
        <w:rPr>
          <w:i/>
          <w:iCs/>
        </w:rPr>
        <w:t>malowaniem kotłowni – kolor biały .Malowanie poprzedzone będzie zeskrobaniem starej farby ze ścian i sufitu.</w:t>
      </w:r>
      <w:r>
        <w:rPr>
          <w:i/>
          <w:iCs/>
        </w:rPr>
        <w:t>?</w:t>
      </w:r>
    </w:p>
    <w:p w14:paraId="6A71831E" w14:textId="77777777" w:rsidR="00110D29" w:rsidRDefault="00110D29" w:rsidP="00110D29">
      <w:pPr>
        <w:pStyle w:val="Stopka"/>
        <w:tabs>
          <w:tab w:val="clear" w:pos="4536"/>
          <w:tab w:val="clear" w:pos="9072"/>
        </w:tabs>
        <w:spacing w:line="360" w:lineRule="auto"/>
        <w:jc w:val="both"/>
      </w:pPr>
      <w:r>
        <w:t>Zamówienie obejmuje również dostosowanie instalacji elektrycznej do podłączenia  nowego kotła i wymogów sterownika pracy kotła .</w:t>
      </w:r>
    </w:p>
    <w:p w14:paraId="1FBFF669" w14:textId="77777777" w:rsidR="00110D29" w:rsidRDefault="00110D29" w:rsidP="00110D29">
      <w:pPr>
        <w:pStyle w:val="Stopka"/>
        <w:tabs>
          <w:tab w:val="clear" w:pos="4536"/>
          <w:tab w:val="clear" w:pos="9072"/>
        </w:tabs>
        <w:spacing w:line="360" w:lineRule="auto"/>
        <w:jc w:val="both"/>
      </w:pPr>
      <w:r>
        <w:t>Pomiary elektryczne wykonane będą  przez uprawnionego elektryka.</w:t>
      </w:r>
    </w:p>
    <w:p w14:paraId="225CCBD3" w14:textId="5B02D567" w:rsidR="00110D29" w:rsidRPr="00654793" w:rsidRDefault="00110D29" w:rsidP="00110D29">
      <w:pPr>
        <w:pStyle w:val="Stopka"/>
        <w:tabs>
          <w:tab w:val="clear" w:pos="4536"/>
          <w:tab w:val="clear" w:pos="9072"/>
        </w:tabs>
        <w:spacing w:line="360" w:lineRule="auto"/>
        <w:jc w:val="both"/>
      </w:pPr>
      <w:r>
        <w:t xml:space="preserve">Kominiarz sporządzi protokół </w:t>
      </w:r>
      <w:r>
        <w:t xml:space="preserve">ze sprawdzenia </w:t>
      </w:r>
      <w:r>
        <w:t>-wymagan</w:t>
      </w:r>
      <w:r>
        <w:t xml:space="preserve">ego </w:t>
      </w:r>
      <w:r>
        <w:t xml:space="preserve"> ciąg</w:t>
      </w:r>
      <w:r>
        <w:t xml:space="preserve">u </w:t>
      </w:r>
      <w:r>
        <w:t xml:space="preserve"> komina, wentylac</w:t>
      </w:r>
      <w:r>
        <w:t xml:space="preserve">ji </w:t>
      </w:r>
      <w:r>
        <w:t>,</w:t>
      </w:r>
      <w:r>
        <w:t xml:space="preserve"> </w:t>
      </w:r>
      <w:r>
        <w:t>nawiew</w:t>
      </w:r>
      <w:r>
        <w:t>u</w:t>
      </w:r>
      <w:r>
        <w:t xml:space="preserve"> .</w:t>
      </w:r>
    </w:p>
    <w:p w14:paraId="02877458" w14:textId="7C833F02" w:rsidR="00110D29" w:rsidRDefault="00110D29" w:rsidP="00110D29">
      <w:pPr>
        <w:pStyle w:val="Stopka"/>
        <w:tabs>
          <w:tab w:val="clear" w:pos="4536"/>
          <w:tab w:val="clear" w:pos="9072"/>
        </w:tabs>
        <w:spacing w:line="360" w:lineRule="auto"/>
        <w:rPr>
          <w:b/>
        </w:rPr>
      </w:pPr>
      <w:r>
        <w:rPr>
          <w:b/>
        </w:rPr>
        <w:t>K</w:t>
      </w:r>
      <w:r w:rsidRPr="00C77C35">
        <w:rPr>
          <w:b/>
        </w:rPr>
        <w:t>ierownik</w:t>
      </w:r>
      <w:r>
        <w:rPr>
          <w:b/>
        </w:rPr>
        <w:t xml:space="preserve">iem </w:t>
      </w:r>
      <w:r w:rsidRPr="00C77C35">
        <w:rPr>
          <w:b/>
        </w:rPr>
        <w:t xml:space="preserve"> robót sanitarnych </w:t>
      </w:r>
      <w:r>
        <w:rPr>
          <w:b/>
        </w:rPr>
        <w:t xml:space="preserve"> </w:t>
      </w:r>
      <w:r>
        <w:rPr>
          <w:b/>
        </w:rPr>
        <w:t xml:space="preserve">będzie </w:t>
      </w:r>
      <w:r>
        <w:rPr>
          <w:b/>
        </w:rPr>
        <w:t xml:space="preserve"> Pan/Pani ………………………………………. </w:t>
      </w:r>
      <w:r w:rsidR="000A11E7">
        <w:rPr>
          <w:b/>
        </w:rPr>
        <w:t>p</w:t>
      </w:r>
      <w:r>
        <w:rPr>
          <w:b/>
        </w:rPr>
        <w:t>osiadając</w:t>
      </w:r>
      <w:r w:rsidR="000A11E7">
        <w:rPr>
          <w:b/>
        </w:rPr>
        <w:t>a</w:t>
      </w:r>
      <w:r>
        <w:rPr>
          <w:b/>
        </w:rPr>
        <w:t xml:space="preserve"> </w:t>
      </w:r>
      <w:r w:rsidR="000A11E7">
        <w:rPr>
          <w:b/>
        </w:rPr>
        <w:t>uprawnienia budowlane ……………………………………………………….</w:t>
      </w:r>
      <w:r>
        <w:rPr>
          <w:b/>
        </w:rPr>
        <w:t>.</w:t>
      </w:r>
    </w:p>
    <w:p w14:paraId="2186F2D7" w14:textId="77777777" w:rsidR="00110D29" w:rsidRDefault="00110D29" w:rsidP="00110D29">
      <w:pPr>
        <w:pStyle w:val="Stopka"/>
        <w:tabs>
          <w:tab w:val="clear" w:pos="4536"/>
          <w:tab w:val="clear" w:pos="9072"/>
        </w:tabs>
        <w:spacing w:line="360" w:lineRule="auto"/>
        <w:rPr>
          <w:b/>
        </w:rPr>
      </w:pPr>
      <w:r>
        <w:rPr>
          <w:b/>
        </w:rPr>
        <w:lastRenderedPageBreak/>
        <w:t>Po zakończeniu robót kierownik złoży stosowne oświadczenie o zakończeniu robót i możliwości przystąpienia do użytkowania kotłowni.</w:t>
      </w:r>
    </w:p>
    <w:p w14:paraId="511EF5A7" w14:textId="77777777" w:rsidR="00110D29" w:rsidRDefault="00110D29" w:rsidP="00110D29">
      <w:pPr>
        <w:pStyle w:val="Stopka"/>
        <w:tabs>
          <w:tab w:val="clear" w:pos="4536"/>
          <w:tab w:val="clear" w:pos="9072"/>
        </w:tabs>
        <w:spacing w:line="360" w:lineRule="auto"/>
        <w:rPr>
          <w:b/>
        </w:rPr>
      </w:pPr>
      <w:r>
        <w:rPr>
          <w:b/>
        </w:rPr>
        <w:t xml:space="preserve">Wykonawca przekaże Zamawiającemu dowód złomowania starego kotła oraz  zbiorników </w:t>
      </w:r>
      <w:proofErr w:type="spellStart"/>
      <w:r>
        <w:rPr>
          <w:b/>
        </w:rPr>
        <w:t>cwu</w:t>
      </w:r>
      <w:proofErr w:type="spellEnd"/>
      <w:r>
        <w:rPr>
          <w:b/>
        </w:rPr>
        <w:t>.</w:t>
      </w:r>
    </w:p>
    <w:p w14:paraId="6262C8B4" w14:textId="77777777" w:rsidR="00110D29" w:rsidRDefault="00110D29" w:rsidP="009D55B5">
      <w:pPr>
        <w:rPr>
          <w:rFonts w:ascii="Times New Roman" w:hAnsi="Times New Roman" w:cs="Times New Roman"/>
          <w:sz w:val="24"/>
          <w:szCs w:val="24"/>
        </w:rPr>
      </w:pPr>
    </w:p>
    <w:p w14:paraId="7990927B" w14:textId="6AC6A988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>§ 2.</w:t>
      </w:r>
    </w:p>
    <w:p w14:paraId="3A507045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>Całość robót zostanie wykonana z materiału Wykonawcy w ramach zaoferowanego  wynagrodzenia.</w:t>
      </w:r>
    </w:p>
    <w:p w14:paraId="1EFE7CAE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>§ 3.</w:t>
      </w:r>
    </w:p>
    <w:p w14:paraId="2401E8B8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 xml:space="preserve">Termin wykonania: do  15 listopada 2024 rok. </w:t>
      </w:r>
    </w:p>
    <w:p w14:paraId="78499596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</w:p>
    <w:p w14:paraId="39FC84EB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>§ 4.</w:t>
      </w:r>
    </w:p>
    <w:p w14:paraId="2783F4BA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 xml:space="preserve">1.Wartość wynagrodzenia określona jest kwotą ryczałtową w wysokości : ………………… zł       </w:t>
      </w:r>
    </w:p>
    <w:p w14:paraId="0C5056BF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 xml:space="preserve">   brutto  (słownie złotych: ……………………………………………………………./100 ).</w:t>
      </w:r>
    </w:p>
    <w:p w14:paraId="011C8255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 xml:space="preserve">2.Kwota określona w ust.1 zawiera wszelkie koszty związane z realizacją zadania i nie   </w:t>
      </w:r>
    </w:p>
    <w:p w14:paraId="3DC0990C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 xml:space="preserve">   ulegnie zmianie w trakcie jego realizacji.</w:t>
      </w:r>
    </w:p>
    <w:p w14:paraId="20BC349C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 xml:space="preserve">3.Rozliczenie  za wykonane roboty nastąpi jednorazowo  - po zakończeniu robót   </w:t>
      </w:r>
    </w:p>
    <w:p w14:paraId="6F3AFC0B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 xml:space="preserve">   w oparciu o fakturę wystawioną na  podstawie  protokołu odbioru robót, płatną w   </w:t>
      </w:r>
    </w:p>
    <w:p w14:paraId="44E414C0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 xml:space="preserve">   terminie 14 dni od daty jej otrzymania przez Zamawiającego.</w:t>
      </w:r>
    </w:p>
    <w:p w14:paraId="7CFCF32C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 xml:space="preserve">4.Po zakończeniu całości robót spisany zostanie protokół odbioru robót  </w:t>
      </w:r>
    </w:p>
    <w:p w14:paraId="0F09CEA1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 xml:space="preserve">   dający podstawę do wystawienia  faktury.</w:t>
      </w:r>
    </w:p>
    <w:p w14:paraId="0648C2D8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 xml:space="preserve">   Z dniem  spisania tego  protokołu rozpoczyna się bieg okresu gwarancji i rękojmi.</w:t>
      </w:r>
    </w:p>
    <w:p w14:paraId="30678F78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</w:p>
    <w:p w14:paraId="0FF7AE83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>§ 5.</w:t>
      </w:r>
    </w:p>
    <w:p w14:paraId="2BEE88BF" w14:textId="3D5B015F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 xml:space="preserve">Wykonawca udziela </w:t>
      </w:r>
      <w:r w:rsidR="00657B16">
        <w:rPr>
          <w:rFonts w:ascii="Times New Roman" w:hAnsi="Times New Roman" w:cs="Times New Roman"/>
          <w:sz w:val="24"/>
          <w:szCs w:val="24"/>
        </w:rPr>
        <w:t>……..</w:t>
      </w:r>
      <w:r w:rsidRPr="009D55B5">
        <w:rPr>
          <w:rFonts w:ascii="Times New Roman" w:hAnsi="Times New Roman" w:cs="Times New Roman"/>
          <w:sz w:val="24"/>
          <w:szCs w:val="24"/>
        </w:rPr>
        <w:t xml:space="preserve"> letniej gwarancji i rękojmi na przedmiot umowy.</w:t>
      </w:r>
    </w:p>
    <w:p w14:paraId="7900C0DB" w14:textId="054B1F5B" w:rsidR="009D55B5" w:rsidRPr="009D55B5" w:rsidRDefault="00657B16" w:rsidP="009D55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udziela bezpłatny serwis gwarancyjny w okresie gwarancji.</w:t>
      </w:r>
    </w:p>
    <w:p w14:paraId="2CF3779D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>§ 6.</w:t>
      </w:r>
    </w:p>
    <w:p w14:paraId="134084CD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 xml:space="preserve">Każdej ze Stron przysługuje prawo odstąpienia od Umowy w przypadku udowodnionego, rażącego naruszenia przez drugą Stronę postanowień Umowy. Zamawiający może w szczególności od Umowy odstąpić, jeśli jest wysoce prawdopodobne, iż Wykonawca nie zdoła wykonać przedmiotu umowy w terminie wskazanym w § 3. Zamawiający może nadto od Umowy odstąpić w razie istotnej zmiany okoliczności powodującej, że wykonanie Umowy </w:t>
      </w:r>
      <w:r w:rsidRPr="009D55B5">
        <w:rPr>
          <w:rFonts w:ascii="Times New Roman" w:hAnsi="Times New Roman" w:cs="Times New Roman"/>
          <w:sz w:val="24"/>
          <w:szCs w:val="24"/>
        </w:rPr>
        <w:lastRenderedPageBreak/>
        <w:t xml:space="preserve">nie leży w interesie publicznym, czego nie można było przewidzieć w chwili zawarcia umowy, w terminie tygodnia od powzięcia wiadomości o zaistnieniu powyższej okoliczności. </w:t>
      </w:r>
    </w:p>
    <w:p w14:paraId="2D3359E1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</w:p>
    <w:p w14:paraId="260BE96D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>§ 7.</w:t>
      </w:r>
    </w:p>
    <w:p w14:paraId="3206C886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>1. Strony postanawiają, że wiążącą je formą odszkodowania będą kary umowne.</w:t>
      </w:r>
    </w:p>
    <w:p w14:paraId="494792EC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>2. Ustala się kary umowne w następujących wypadkach i wysokościach:</w:t>
      </w:r>
    </w:p>
    <w:p w14:paraId="59DC4432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 xml:space="preserve">  I. Zamawiający jest zobowiązany do zapłaty Wykonawcy kar umownych:</w:t>
      </w:r>
    </w:p>
    <w:p w14:paraId="7231118C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>a)</w:t>
      </w:r>
      <w:r w:rsidRPr="009D55B5">
        <w:rPr>
          <w:rFonts w:ascii="Times New Roman" w:hAnsi="Times New Roman" w:cs="Times New Roman"/>
          <w:sz w:val="24"/>
          <w:szCs w:val="24"/>
        </w:rPr>
        <w:tab/>
        <w:t xml:space="preserve">za odstąpienie od umowy z przyczyn, za które ponosi odpowiedzialność                         </w:t>
      </w:r>
    </w:p>
    <w:p w14:paraId="5F7B0A77" w14:textId="38E38B6C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 xml:space="preserve">        Zamawiający w wysokości 10% wynagrodzenia umownego wskazanego w §</w:t>
      </w:r>
      <w:r w:rsidR="00657B16">
        <w:rPr>
          <w:rFonts w:ascii="Times New Roman" w:hAnsi="Times New Roman" w:cs="Times New Roman"/>
          <w:sz w:val="24"/>
          <w:szCs w:val="24"/>
        </w:rPr>
        <w:t>4</w:t>
      </w:r>
      <w:r w:rsidRPr="009D55B5">
        <w:rPr>
          <w:rFonts w:ascii="Times New Roman" w:hAnsi="Times New Roman" w:cs="Times New Roman"/>
          <w:sz w:val="24"/>
          <w:szCs w:val="24"/>
        </w:rPr>
        <w:t xml:space="preserve"> ust. 1,   </w:t>
      </w:r>
    </w:p>
    <w:p w14:paraId="0E4D5292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 xml:space="preserve">        z zastrzeżeniem § 6. </w:t>
      </w:r>
      <w:proofErr w:type="spellStart"/>
      <w:r w:rsidRPr="009D55B5">
        <w:rPr>
          <w:rFonts w:ascii="Times New Roman" w:hAnsi="Times New Roman" w:cs="Times New Roman"/>
          <w:sz w:val="24"/>
          <w:szCs w:val="24"/>
        </w:rPr>
        <w:t>zd</w:t>
      </w:r>
      <w:proofErr w:type="spellEnd"/>
      <w:r w:rsidRPr="009D55B5">
        <w:rPr>
          <w:rFonts w:ascii="Times New Roman" w:hAnsi="Times New Roman" w:cs="Times New Roman"/>
          <w:sz w:val="24"/>
          <w:szCs w:val="24"/>
        </w:rPr>
        <w:t xml:space="preserve">. 3.       </w:t>
      </w:r>
    </w:p>
    <w:p w14:paraId="47656EA0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 xml:space="preserve">   II. Wykonawca jest zobowiązany do zapłaty Zamawiającemu kar umownych:</w:t>
      </w:r>
    </w:p>
    <w:p w14:paraId="1951C3D3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>a)</w:t>
      </w:r>
      <w:r w:rsidRPr="009D55B5">
        <w:rPr>
          <w:rFonts w:ascii="Times New Roman" w:hAnsi="Times New Roman" w:cs="Times New Roman"/>
          <w:sz w:val="24"/>
          <w:szCs w:val="24"/>
        </w:rPr>
        <w:tab/>
        <w:t xml:space="preserve">za zwłokę w wykonaniu przedmiotu umowy – w wysokości 0,5 % wynagrodzenia  </w:t>
      </w:r>
    </w:p>
    <w:p w14:paraId="70D22501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>umownego wskazanego w § 4 ust. 1, za każdy dzień zwłoki,</w:t>
      </w:r>
    </w:p>
    <w:p w14:paraId="48E28FC6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>b)</w:t>
      </w:r>
      <w:r w:rsidRPr="009D55B5">
        <w:rPr>
          <w:rFonts w:ascii="Times New Roman" w:hAnsi="Times New Roman" w:cs="Times New Roman"/>
          <w:sz w:val="24"/>
          <w:szCs w:val="24"/>
        </w:rPr>
        <w:tab/>
        <w:t xml:space="preserve">za zwłokę w usunięciu wad wskazanych w protokole odbioru końcowego, o którym  </w:t>
      </w:r>
    </w:p>
    <w:p w14:paraId="36B274E0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>mowa w § 4 ust. 4 – w wysokości 0,5% wynagrodzenia umownego wskazanego w § 4 ust. 1 za każdy dzień zwłoki, licząc od następnego po upływie terminu określonego przez Zamawiającego do usunięcia wad,</w:t>
      </w:r>
    </w:p>
    <w:p w14:paraId="773A75F6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>c)</w:t>
      </w:r>
      <w:r w:rsidRPr="009D55B5">
        <w:rPr>
          <w:rFonts w:ascii="Times New Roman" w:hAnsi="Times New Roman" w:cs="Times New Roman"/>
          <w:sz w:val="24"/>
          <w:szCs w:val="24"/>
        </w:rPr>
        <w:tab/>
        <w:t xml:space="preserve">za odstąpienie od Umowy przez którąkolwiek za Stron z powodu przyczyn, za które  </w:t>
      </w:r>
    </w:p>
    <w:p w14:paraId="18CC4E3D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>ponosi odpowiedzialność Wykonawca – w wysokości 10 % wynagrodzenia umownego wskazanego w § 4 ust. 1.</w:t>
      </w:r>
    </w:p>
    <w:p w14:paraId="70E234FA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>3. Niezależnie od kar umownych Strony mogą dochodzić odszkodowania uzupełniającego na zasadach ogólnych w przypadku, gdy szkoda przekracza wysokość kar umownych.</w:t>
      </w:r>
    </w:p>
    <w:p w14:paraId="31174B37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>4. Zamawiający ma prawo potrącić naliczone kary umowne z należnego Wykonawcy wynagrodzenia.</w:t>
      </w:r>
    </w:p>
    <w:p w14:paraId="65AD4223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</w:p>
    <w:p w14:paraId="42CF2BA8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>§ 8.</w:t>
      </w:r>
    </w:p>
    <w:p w14:paraId="20CA97F0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 xml:space="preserve">1. W sprawach nieuregulowanych niniejsza umową zastosowanie mają przepisy Kodeksu    </w:t>
      </w:r>
    </w:p>
    <w:p w14:paraId="173385BE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>cywilnego.</w:t>
      </w:r>
    </w:p>
    <w:p w14:paraId="2E9E7C4D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>2. Wszelkie zmiany niniejszej umowy wymagają formy pisemnej pod rygorem nieważności.</w:t>
      </w:r>
    </w:p>
    <w:p w14:paraId="11136B3F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>3. Ewentualne spory wynikające z realizacji postanowień niniejszej umowy Strony będą rozwiązywały polubownie w drodze porozumienia. W przypadku braku porozumienia spór będzie rozstrzygał Sąd właściwy ze względu na siedzibę Zamawiającego.</w:t>
      </w:r>
    </w:p>
    <w:p w14:paraId="3105F820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>4.Umowę niniejszą  sporządzono w 4-ech jednobrzmiących  egzemplarzach, pod dwa dla każdej ze Stron.</w:t>
      </w:r>
    </w:p>
    <w:p w14:paraId="4D0CABDB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</w:p>
    <w:p w14:paraId="7A29CE4A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>Załączniki:</w:t>
      </w:r>
    </w:p>
    <w:p w14:paraId="30DBF601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 xml:space="preserve">1.oferta z dnia ………………..  </w:t>
      </w:r>
    </w:p>
    <w:p w14:paraId="0179476E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 xml:space="preserve">2.klauzula informacyjna RODO                                                                                      </w:t>
      </w:r>
    </w:p>
    <w:p w14:paraId="24B5E9E1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</w:p>
    <w:p w14:paraId="71DA28F0" w14:textId="77777777" w:rsidR="009D55B5" w:rsidRPr="009D55B5" w:rsidRDefault="009D55B5" w:rsidP="009D55B5">
      <w:pPr>
        <w:rPr>
          <w:rFonts w:ascii="Times New Roman" w:hAnsi="Times New Roman" w:cs="Times New Roman"/>
          <w:sz w:val="24"/>
          <w:szCs w:val="24"/>
        </w:rPr>
      </w:pPr>
    </w:p>
    <w:p w14:paraId="250D9B2F" w14:textId="5961807A" w:rsidR="00591035" w:rsidRDefault="009D55B5" w:rsidP="009D55B5">
      <w:pPr>
        <w:rPr>
          <w:rFonts w:ascii="Times New Roman" w:hAnsi="Times New Roman" w:cs="Times New Roman"/>
          <w:sz w:val="24"/>
          <w:szCs w:val="24"/>
        </w:rPr>
      </w:pPr>
      <w:r w:rsidRPr="009D55B5">
        <w:rPr>
          <w:rFonts w:ascii="Times New Roman" w:hAnsi="Times New Roman" w:cs="Times New Roman"/>
          <w:sz w:val="24"/>
          <w:szCs w:val="24"/>
        </w:rPr>
        <w:t>WYKONAWCA :                                                                    ZAMAWIAJĄCY:</w:t>
      </w:r>
      <w:r w:rsidRPr="009D55B5">
        <w:rPr>
          <w:rFonts w:ascii="Times New Roman" w:hAnsi="Times New Roman" w:cs="Times New Roman"/>
          <w:sz w:val="24"/>
          <w:szCs w:val="24"/>
        </w:rPr>
        <w:tab/>
      </w:r>
    </w:p>
    <w:p w14:paraId="5405EA16" w14:textId="77777777" w:rsidR="007B135F" w:rsidRDefault="007B135F" w:rsidP="009D55B5">
      <w:pPr>
        <w:rPr>
          <w:rFonts w:ascii="Times New Roman" w:hAnsi="Times New Roman" w:cs="Times New Roman"/>
          <w:sz w:val="24"/>
          <w:szCs w:val="24"/>
        </w:rPr>
      </w:pPr>
    </w:p>
    <w:sectPr w:rsidR="007B13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BC9"/>
    <w:rsid w:val="00062BC9"/>
    <w:rsid w:val="000A11E7"/>
    <w:rsid w:val="00110D29"/>
    <w:rsid w:val="001234A6"/>
    <w:rsid w:val="00591035"/>
    <w:rsid w:val="00657B16"/>
    <w:rsid w:val="007B135F"/>
    <w:rsid w:val="00956B41"/>
    <w:rsid w:val="009D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18655"/>
  <w15:chartTrackingRefBased/>
  <w15:docId w15:val="{8340D8A4-88F4-4ABF-B722-C60A58FC1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B135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7B135F"/>
    <w:rPr>
      <w:rFonts w:ascii="Times New Roman" w:eastAsia="Times New Roman" w:hAnsi="Times New Roman" w:cs="Times New Roman"/>
      <w:b/>
      <w:bCs/>
      <w:kern w:val="0"/>
      <w:sz w:val="24"/>
      <w:szCs w:val="24"/>
      <w:lang/>
      <w14:ligatures w14:val="none"/>
    </w:rPr>
  </w:style>
  <w:style w:type="paragraph" w:styleId="Stopka">
    <w:name w:val="footer"/>
    <w:basedOn w:val="Normalny"/>
    <w:link w:val="StopkaZnak"/>
    <w:rsid w:val="007B135F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/>
      <w14:ligatures w14:val="none"/>
    </w:rPr>
  </w:style>
  <w:style w:type="character" w:customStyle="1" w:styleId="StopkaZnak">
    <w:name w:val="Stopka Znak"/>
    <w:basedOn w:val="Domylnaczcionkaakapitu"/>
    <w:link w:val="Stopka"/>
    <w:rsid w:val="007B135F"/>
    <w:rPr>
      <w:rFonts w:ascii="Times New Roman" w:eastAsia="Times New Roman" w:hAnsi="Times New Roman" w:cs="Times New Roman"/>
      <w:kern w:val="0"/>
      <w:sz w:val="24"/>
      <w:szCs w:val="24"/>
      <w:lang/>
      <w14:ligatures w14:val="none"/>
    </w:rPr>
  </w:style>
  <w:style w:type="paragraph" w:customStyle="1" w:styleId="BodyText2">
    <w:name w:val="Body Text 2"/>
    <w:basedOn w:val="Normalny"/>
    <w:rsid w:val="007B135F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840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Graj</dc:creator>
  <cp:keywords/>
  <dc:description/>
  <cp:lastModifiedBy>Wiesław Graj</cp:lastModifiedBy>
  <cp:revision>4</cp:revision>
  <cp:lastPrinted>2024-09-26T12:04:00Z</cp:lastPrinted>
  <dcterms:created xsi:type="dcterms:W3CDTF">2024-09-26T11:25:00Z</dcterms:created>
  <dcterms:modified xsi:type="dcterms:W3CDTF">2024-09-26T12:18:00Z</dcterms:modified>
</cp:coreProperties>
</file>