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016A5" w14:textId="77777777" w:rsidR="00C45C18" w:rsidRDefault="00C45C18" w:rsidP="00C45C1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4164F8" w14:textId="77777777" w:rsidR="00C45C18" w:rsidRDefault="00C45C18" w:rsidP="00C45C1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CB84AB" w14:textId="77777777" w:rsidR="00846FD7" w:rsidRPr="001E14E1" w:rsidRDefault="00846FD7" w:rsidP="00C45C18">
      <w:pPr>
        <w:spacing w:after="0" w:line="240" w:lineRule="auto"/>
        <w:rPr>
          <w:rFonts w:ascii="Arial" w:hAnsi="Arial" w:cs="Arial"/>
        </w:rPr>
      </w:pPr>
      <w:r w:rsidRPr="001E14E1">
        <w:rPr>
          <w:rFonts w:ascii="Arial" w:hAnsi="Arial" w:cs="Arial"/>
        </w:rPr>
        <w:t>Zwracamy się do Państwa z prośbą o złożenie oferty w postępowaniu prowadzonym w tryb</w:t>
      </w:r>
      <w:r w:rsidR="00390664" w:rsidRPr="001E14E1">
        <w:rPr>
          <w:rFonts w:ascii="Arial" w:hAnsi="Arial" w:cs="Arial"/>
        </w:rPr>
        <w:t>ie „</w:t>
      </w:r>
      <w:r w:rsidR="0099567E" w:rsidRPr="001E14E1">
        <w:rPr>
          <w:rFonts w:ascii="Arial" w:hAnsi="Arial" w:cs="Arial"/>
        </w:rPr>
        <w:t>prostym</w:t>
      </w:r>
      <w:r w:rsidR="005C1B45" w:rsidRPr="001E14E1">
        <w:rPr>
          <w:rFonts w:ascii="Arial" w:hAnsi="Arial" w:cs="Arial"/>
        </w:rPr>
        <w:t>”</w:t>
      </w:r>
      <w:r w:rsidRPr="001E14E1">
        <w:rPr>
          <w:rFonts w:ascii="Arial" w:hAnsi="Arial" w:cs="Arial"/>
        </w:rPr>
        <w:t>, którego przedmiotem zamówienia jest:</w:t>
      </w:r>
    </w:p>
    <w:p w14:paraId="74AD5049" w14:textId="77777777" w:rsidR="00C45C18" w:rsidRPr="001E14E1" w:rsidRDefault="00C45C18" w:rsidP="00C45C18">
      <w:pPr>
        <w:spacing w:after="0" w:line="240" w:lineRule="auto"/>
        <w:rPr>
          <w:rFonts w:ascii="Arial" w:hAnsi="Arial" w:cs="Arial"/>
        </w:rPr>
      </w:pPr>
    </w:p>
    <w:p w14:paraId="37EDFB41" w14:textId="19C3984D" w:rsidR="00C45C18" w:rsidRPr="001E14E1" w:rsidRDefault="00F44580" w:rsidP="00F44580">
      <w:pPr>
        <w:pStyle w:val="Nagwek"/>
        <w:tabs>
          <w:tab w:val="clear" w:pos="4536"/>
          <w:tab w:val="clear" w:pos="9072"/>
        </w:tabs>
        <w:spacing w:after="80" w:line="276" w:lineRule="auto"/>
        <w:rPr>
          <w:rFonts w:ascii="Arial" w:hAnsi="Arial" w:cs="Arial"/>
          <w:sz w:val="22"/>
          <w:szCs w:val="22"/>
        </w:rPr>
      </w:pPr>
      <w:r w:rsidRPr="00F44580">
        <w:rPr>
          <w:rFonts w:ascii="Arial" w:hAnsi="Arial"/>
          <w:b/>
          <w:bCs/>
          <w:sz w:val="22"/>
          <w:szCs w:val="22"/>
        </w:rPr>
        <w:t>Wzorcowanie  przetwornika przepływu    ULTRAFLOW  typ 65-S-HECR-262  DN 250 qp 400m3/h + legalizacja integratora Multicall 601 + legalizacja kpl. czujników temperatury Pt 50</w:t>
      </w:r>
      <w:r w:rsidR="00B977E5" w:rsidRPr="001E14E1">
        <w:rPr>
          <w:rFonts w:ascii="Arial" w:hAnsi="Arial" w:cs="Arial"/>
          <w:b/>
          <w:sz w:val="22"/>
          <w:szCs w:val="22"/>
        </w:rPr>
        <w:t>.</w:t>
      </w:r>
    </w:p>
    <w:p w14:paraId="3FCCB478" w14:textId="77777777" w:rsidR="00C45C18" w:rsidRPr="001E14E1" w:rsidRDefault="00C45C18" w:rsidP="00C45C18">
      <w:pPr>
        <w:spacing w:after="0" w:line="240" w:lineRule="auto"/>
        <w:rPr>
          <w:rFonts w:ascii="Arial" w:hAnsi="Arial" w:cs="Arial"/>
        </w:rPr>
      </w:pPr>
    </w:p>
    <w:p w14:paraId="2B3440DA" w14:textId="77777777" w:rsidR="00846FD7" w:rsidRPr="001E14E1" w:rsidRDefault="00846FD7" w:rsidP="00C45C18">
      <w:pPr>
        <w:spacing w:after="0" w:line="240" w:lineRule="auto"/>
        <w:jc w:val="both"/>
        <w:rPr>
          <w:rFonts w:ascii="Arial" w:hAnsi="Arial" w:cs="Arial"/>
        </w:rPr>
      </w:pPr>
      <w:r w:rsidRPr="001E14E1">
        <w:rPr>
          <w:rFonts w:ascii="Arial" w:hAnsi="Arial" w:cs="Arial"/>
        </w:rPr>
        <w:t>Informacje formalne wynikające z trybu postępowania:</w:t>
      </w:r>
    </w:p>
    <w:p w14:paraId="0EA8BC32" w14:textId="77777777" w:rsidR="008D7E3B" w:rsidRPr="001E14E1" w:rsidRDefault="008D7E3B" w:rsidP="00C45C18">
      <w:pPr>
        <w:spacing w:after="0" w:line="240" w:lineRule="auto"/>
        <w:jc w:val="both"/>
        <w:rPr>
          <w:rFonts w:ascii="Arial" w:hAnsi="Arial" w:cs="Arial"/>
        </w:rPr>
      </w:pPr>
    </w:p>
    <w:p w14:paraId="7A488B33" w14:textId="77777777" w:rsidR="00846FD7" w:rsidRPr="001E14E1" w:rsidRDefault="0099567E" w:rsidP="00202F64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E14E1">
        <w:rPr>
          <w:rFonts w:ascii="Arial" w:hAnsi="Arial" w:cs="Arial"/>
        </w:rPr>
        <w:t>Składając ofertę należy dołączyć wypełniony i podpisany formularz</w:t>
      </w:r>
      <w:r w:rsidR="000E2529" w:rsidRPr="001E14E1">
        <w:rPr>
          <w:rFonts w:ascii="Arial" w:hAnsi="Arial" w:cs="Arial"/>
        </w:rPr>
        <w:t xml:space="preserve"> </w:t>
      </w:r>
      <w:r w:rsidR="00172C2A" w:rsidRPr="001E14E1">
        <w:rPr>
          <w:rFonts w:ascii="Arial" w:hAnsi="Arial" w:cs="Arial"/>
        </w:rPr>
        <w:t>ofertowy</w:t>
      </w:r>
      <w:r w:rsidR="00FD5F66" w:rsidRPr="001E14E1">
        <w:rPr>
          <w:rFonts w:ascii="Arial" w:hAnsi="Arial" w:cs="Arial"/>
        </w:rPr>
        <w:t xml:space="preserve">, stanowiący </w:t>
      </w:r>
      <w:r w:rsidR="00FD5F66" w:rsidRPr="001E14E1">
        <w:rPr>
          <w:rFonts w:ascii="Arial" w:hAnsi="Arial" w:cs="Arial"/>
          <w:b/>
        </w:rPr>
        <w:t>Załącznik nr 1</w:t>
      </w:r>
      <w:r w:rsidR="00E02275" w:rsidRPr="001E14E1">
        <w:rPr>
          <w:rFonts w:ascii="Arial" w:hAnsi="Arial" w:cs="Arial"/>
        </w:rPr>
        <w:t>.</w:t>
      </w:r>
    </w:p>
    <w:p w14:paraId="46A624ED" w14:textId="2A5A75A4" w:rsidR="002901B9" w:rsidRPr="001E14E1" w:rsidRDefault="002901B9" w:rsidP="00202F64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E14E1">
        <w:rPr>
          <w:rFonts w:ascii="Arial" w:hAnsi="Arial" w:cs="Arial"/>
        </w:rPr>
        <w:t xml:space="preserve">Zamawiający </w:t>
      </w:r>
      <w:r w:rsidR="003939D0" w:rsidRPr="001E14E1">
        <w:rPr>
          <w:rFonts w:ascii="Arial" w:hAnsi="Arial" w:cs="Arial"/>
        </w:rPr>
        <w:t>zastrzega możliwość</w:t>
      </w:r>
      <w:r w:rsidRPr="001E14E1">
        <w:rPr>
          <w:rFonts w:ascii="Arial" w:hAnsi="Arial" w:cs="Arial"/>
        </w:rPr>
        <w:t xml:space="preserve"> przeprowadzeni</w:t>
      </w:r>
      <w:r w:rsidR="003939D0" w:rsidRPr="001E14E1">
        <w:rPr>
          <w:rFonts w:ascii="Arial" w:hAnsi="Arial" w:cs="Arial"/>
        </w:rPr>
        <w:t>a</w:t>
      </w:r>
      <w:r w:rsidRPr="001E14E1">
        <w:rPr>
          <w:rFonts w:ascii="Arial" w:hAnsi="Arial" w:cs="Arial"/>
        </w:rPr>
        <w:t xml:space="preserve"> </w:t>
      </w:r>
      <w:r w:rsidR="001365D2" w:rsidRPr="00977F33">
        <w:rPr>
          <w:rFonts w:ascii="Arial" w:hAnsi="Arial" w:cs="Arial"/>
        </w:rPr>
        <w:t xml:space="preserve">aukcji lub </w:t>
      </w:r>
      <w:r w:rsidR="00AE5205" w:rsidRPr="00977F33">
        <w:rPr>
          <w:rFonts w:ascii="Arial" w:hAnsi="Arial" w:cs="Arial"/>
        </w:rPr>
        <w:t>negocjacji cenow</w:t>
      </w:r>
      <w:r w:rsidR="00AE5205" w:rsidRPr="001E14E1">
        <w:rPr>
          <w:rFonts w:ascii="Arial" w:hAnsi="Arial" w:cs="Arial"/>
        </w:rPr>
        <w:t>ych</w:t>
      </w:r>
      <w:r w:rsidR="001365D2" w:rsidRPr="001E14E1">
        <w:rPr>
          <w:rFonts w:ascii="Arial" w:hAnsi="Arial" w:cs="Arial"/>
        </w:rPr>
        <w:t xml:space="preserve">             </w:t>
      </w:r>
      <w:r w:rsidR="00AE5205" w:rsidRPr="001E14E1">
        <w:rPr>
          <w:rFonts w:ascii="Arial" w:hAnsi="Arial" w:cs="Arial"/>
        </w:rPr>
        <w:t xml:space="preserve"> </w:t>
      </w:r>
      <w:r w:rsidR="00B37EB1" w:rsidRPr="001E14E1">
        <w:rPr>
          <w:rFonts w:ascii="Arial" w:hAnsi="Arial" w:cs="Arial"/>
        </w:rPr>
        <w:t>po złożeniu ofert</w:t>
      </w:r>
      <w:r w:rsidRPr="001E14E1">
        <w:rPr>
          <w:rFonts w:ascii="Arial" w:hAnsi="Arial" w:cs="Arial"/>
        </w:rPr>
        <w:t>.</w:t>
      </w:r>
    </w:p>
    <w:p w14:paraId="6EE3645F" w14:textId="77777777" w:rsidR="00846FD7" w:rsidRPr="001E14E1" w:rsidRDefault="00480DD1" w:rsidP="00202F64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E14E1">
        <w:rPr>
          <w:rFonts w:ascii="Arial" w:hAnsi="Arial" w:cs="Arial"/>
        </w:rPr>
        <w:t xml:space="preserve">Zastrzegamy </w:t>
      </w:r>
      <w:r w:rsidR="00846FD7" w:rsidRPr="001E14E1">
        <w:rPr>
          <w:rFonts w:ascii="Arial" w:hAnsi="Arial" w:cs="Arial"/>
        </w:rPr>
        <w:t>możliwo</w:t>
      </w:r>
      <w:r w:rsidRPr="001E14E1">
        <w:rPr>
          <w:rFonts w:ascii="Arial" w:hAnsi="Arial" w:cs="Arial"/>
        </w:rPr>
        <w:t xml:space="preserve">ść </w:t>
      </w:r>
      <w:r w:rsidR="00202F64" w:rsidRPr="001E14E1">
        <w:rPr>
          <w:rFonts w:ascii="Arial" w:hAnsi="Arial" w:cs="Arial"/>
        </w:rPr>
        <w:t>z</w:t>
      </w:r>
      <w:r w:rsidRPr="001E14E1">
        <w:rPr>
          <w:rFonts w:ascii="Arial" w:hAnsi="Arial" w:cs="Arial"/>
        </w:rPr>
        <w:t>akończenia</w:t>
      </w:r>
      <w:r w:rsidR="00202F64" w:rsidRPr="001E14E1">
        <w:rPr>
          <w:rFonts w:ascii="Arial" w:hAnsi="Arial" w:cs="Arial"/>
        </w:rPr>
        <w:t>,</w:t>
      </w:r>
      <w:r w:rsidRPr="001E14E1">
        <w:rPr>
          <w:rFonts w:ascii="Arial" w:hAnsi="Arial" w:cs="Arial"/>
        </w:rPr>
        <w:t xml:space="preserve"> unieważnienia postępowania</w:t>
      </w:r>
      <w:r w:rsidR="00846FD7" w:rsidRPr="001E14E1">
        <w:rPr>
          <w:rFonts w:ascii="Arial" w:hAnsi="Arial" w:cs="Arial"/>
        </w:rPr>
        <w:t>, bez pod</w:t>
      </w:r>
      <w:r w:rsidR="008D3ACE" w:rsidRPr="001E14E1">
        <w:rPr>
          <w:rFonts w:ascii="Arial" w:hAnsi="Arial" w:cs="Arial"/>
        </w:rPr>
        <w:t>ania przyczyny takiej czynności.</w:t>
      </w:r>
    </w:p>
    <w:p w14:paraId="248E8D45" w14:textId="77777777" w:rsidR="00390664" w:rsidRPr="001E14E1" w:rsidRDefault="00390664" w:rsidP="00202F64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E14E1">
        <w:rPr>
          <w:rFonts w:ascii="Arial" w:hAnsi="Arial" w:cs="Arial"/>
        </w:rPr>
        <w:t>W razie pytań proszę kontaktować się z</w:t>
      </w:r>
      <w:r w:rsidR="00CB31AF" w:rsidRPr="001E14E1">
        <w:rPr>
          <w:rFonts w:ascii="Arial" w:hAnsi="Arial" w:cs="Arial"/>
        </w:rPr>
        <w:t>:</w:t>
      </w:r>
    </w:p>
    <w:p w14:paraId="3239D439" w14:textId="77777777" w:rsidR="00884C7F" w:rsidRPr="00884C7F" w:rsidRDefault="00390664" w:rsidP="00202F64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1E14E1">
        <w:rPr>
          <w:rFonts w:ascii="Arial" w:hAnsi="Arial" w:cs="Arial"/>
        </w:rPr>
        <w:t>w zakresie procedury</w:t>
      </w:r>
      <w:r w:rsidR="00884C7F">
        <w:rPr>
          <w:rFonts w:ascii="Arial" w:hAnsi="Arial" w:cs="Arial"/>
        </w:rPr>
        <w:t>:</w:t>
      </w:r>
    </w:p>
    <w:p w14:paraId="05802076" w14:textId="706140E7" w:rsidR="00390664" w:rsidRDefault="00390664" w:rsidP="00202F64">
      <w:pPr>
        <w:pStyle w:val="Akapitzlist"/>
        <w:spacing w:after="0" w:line="240" w:lineRule="auto"/>
        <w:rPr>
          <w:rStyle w:val="Hipercze"/>
          <w:rFonts w:ascii="Arial" w:hAnsi="Arial" w:cs="Arial"/>
        </w:rPr>
      </w:pPr>
      <w:r w:rsidRPr="001E14E1">
        <w:rPr>
          <w:rFonts w:ascii="Arial" w:hAnsi="Arial" w:cs="Arial"/>
        </w:rPr>
        <w:t xml:space="preserve"> – </w:t>
      </w:r>
      <w:r w:rsidR="003557A0" w:rsidRPr="001E14E1">
        <w:rPr>
          <w:rFonts w:ascii="Arial" w:hAnsi="Arial" w:cs="Arial"/>
        </w:rPr>
        <w:t>Ewa Dudziak</w:t>
      </w:r>
      <w:r w:rsidR="00B9215D">
        <w:rPr>
          <w:rFonts w:ascii="Arial" w:hAnsi="Arial" w:cs="Arial"/>
        </w:rPr>
        <w:t>,</w:t>
      </w:r>
      <w:r w:rsidR="000D7DC7" w:rsidRPr="001E14E1">
        <w:rPr>
          <w:rFonts w:ascii="Arial" w:hAnsi="Arial" w:cs="Arial"/>
        </w:rPr>
        <w:t xml:space="preserve"> </w:t>
      </w:r>
      <w:r w:rsidRPr="001E14E1">
        <w:rPr>
          <w:rFonts w:ascii="Arial" w:hAnsi="Arial" w:cs="Arial"/>
        </w:rPr>
        <w:t xml:space="preserve">tel. </w:t>
      </w:r>
      <w:r w:rsidR="003557A0" w:rsidRPr="001E14E1">
        <w:rPr>
          <w:rFonts w:ascii="Arial" w:hAnsi="Arial" w:cs="Arial"/>
        </w:rPr>
        <w:t>33</w:t>
      </w:r>
      <w:r w:rsidR="00EB20CD" w:rsidRPr="001E14E1">
        <w:rPr>
          <w:rFonts w:ascii="Arial" w:hAnsi="Arial" w:cs="Arial"/>
        </w:rPr>
        <w:t>/</w:t>
      </w:r>
      <w:r w:rsidR="003557A0" w:rsidRPr="001E14E1">
        <w:rPr>
          <w:rFonts w:ascii="Arial" w:hAnsi="Arial" w:cs="Arial"/>
        </w:rPr>
        <w:t> 499 13</w:t>
      </w:r>
      <w:r w:rsidR="00CE7B24" w:rsidRPr="001E14E1">
        <w:rPr>
          <w:rFonts w:ascii="Arial" w:hAnsi="Arial" w:cs="Arial"/>
        </w:rPr>
        <w:t xml:space="preserve"> 2</w:t>
      </w:r>
      <w:r w:rsidR="003557A0" w:rsidRPr="001E14E1">
        <w:rPr>
          <w:rFonts w:ascii="Arial" w:hAnsi="Arial" w:cs="Arial"/>
        </w:rPr>
        <w:t>3</w:t>
      </w:r>
      <w:r w:rsidRPr="001E14E1">
        <w:rPr>
          <w:rFonts w:ascii="Arial" w:hAnsi="Arial" w:cs="Arial"/>
        </w:rPr>
        <w:t>,</w:t>
      </w:r>
      <w:r w:rsidR="00EB20CD" w:rsidRPr="001E14E1">
        <w:rPr>
          <w:rFonts w:ascii="Arial" w:hAnsi="Arial" w:cs="Arial"/>
        </w:rPr>
        <w:t xml:space="preserve"> 516 112 260,</w:t>
      </w:r>
      <w:r w:rsidR="00884C7F">
        <w:rPr>
          <w:rFonts w:ascii="Arial" w:hAnsi="Arial" w:cs="Arial"/>
        </w:rPr>
        <w:t xml:space="preserve"> </w:t>
      </w:r>
      <w:r w:rsidRPr="001E14E1">
        <w:rPr>
          <w:rFonts w:ascii="Arial" w:hAnsi="Arial" w:cs="Arial"/>
        </w:rPr>
        <w:t xml:space="preserve"> </w:t>
      </w:r>
      <w:r w:rsidR="00502D5A" w:rsidRPr="001E14E1">
        <w:rPr>
          <w:rFonts w:ascii="Arial" w:hAnsi="Arial" w:cs="Arial"/>
        </w:rPr>
        <w:t>e</w:t>
      </w:r>
      <w:r w:rsidRPr="001E14E1">
        <w:rPr>
          <w:rFonts w:ascii="Arial" w:hAnsi="Arial" w:cs="Arial"/>
        </w:rPr>
        <w:t xml:space="preserve">-mail: </w:t>
      </w:r>
      <w:hyperlink r:id="rId7" w:history="1">
        <w:r w:rsidR="00FF19B2" w:rsidRPr="00F528AB">
          <w:rPr>
            <w:rStyle w:val="Hipercze"/>
            <w:rFonts w:ascii="Arial" w:hAnsi="Arial" w:cs="Arial"/>
          </w:rPr>
          <w:t>ewa.dudziak@tauron.pl</w:t>
        </w:r>
      </w:hyperlink>
    </w:p>
    <w:p w14:paraId="2096E9C3" w14:textId="77777777" w:rsidR="00884C7F" w:rsidRPr="001E14E1" w:rsidRDefault="00884C7F" w:rsidP="00202F64">
      <w:pPr>
        <w:pStyle w:val="Akapitzlist"/>
        <w:spacing w:after="0" w:line="240" w:lineRule="auto"/>
        <w:rPr>
          <w:rStyle w:val="Hipercze"/>
          <w:rFonts w:ascii="Arial" w:hAnsi="Arial" w:cs="Arial"/>
          <w:b/>
          <w:color w:val="auto"/>
          <w:u w:val="none"/>
        </w:rPr>
      </w:pPr>
    </w:p>
    <w:p w14:paraId="5B875B72" w14:textId="341D2E25" w:rsidR="00B9215D" w:rsidRPr="00884C7F" w:rsidRDefault="001C2A86" w:rsidP="00202F64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1E14E1">
        <w:rPr>
          <w:rFonts w:ascii="Arial" w:hAnsi="Arial" w:cs="Arial"/>
        </w:rPr>
        <w:t>w zakresie przedmiotu zamówienia</w:t>
      </w:r>
      <w:r w:rsidR="00B9215D">
        <w:rPr>
          <w:rFonts w:ascii="Arial" w:hAnsi="Arial" w:cs="Arial"/>
        </w:rPr>
        <w:t>:</w:t>
      </w:r>
    </w:p>
    <w:p w14:paraId="1F6A07BD" w14:textId="5B6081B4" w:rsidR="001C2A86" w:rsidRDefault="001C2A86" w:rsidP="00801F2D">
      <w:pPr>
        <w:pStyle w:val="Akapitzlist"/>
        <w:spacing w:after="0" w:line="240" w:lineRule="auto"/>
        <w:rPr>
          <w:rFonts w:ascii="Arial" w:hAnsi="Arial" w:cs="Arial"/>
        </w:rPr>
      </w:pPr>
      <w:r w:rsidRPr="001E14E1">
        <w:rPr>
          <w:rFonts w:ascii="Arial" w:hAnsi="Arial" w:cs="Arial"/>
        </w:rPr>
        <w:t xml:space="preserve">– </w:t>
      </w:r>
      <w:r w:rsidR="00FF19B2">
        <w:rPr>
          <w:rFonts w:ascii="Arial" w:hAnsi="Arial" w:cs="Arial"/>
          <w:bCs/>
          <w:lang w:eastAsia="pl-PL"/>
        </w:rPr>
        <w:t>Andrzej Piotrowski</w:t>
      </w:r>
      <w:r w:rsidR="00B9215D">
        <w:rPr>
          <w:rFonts w:ascii="Arial" w:hAnsi="Arial" w:cs="Arial"/>
          <w:bCs/>
          <w:lang w:eastAsia="pl-PL"/>
        </w:rPr>
        <w:t>,</w:t>
      </w:r>
      <w:r w:rsidRPr="001E14E1">
        <w:rPr>
          <w:rFonts w:ascii="Arial" w:hAnsi="Arial" w:cs="Arial"/>
        </w:rPr>
        <w:t xml:space="preserve"> tel.</w:t>
      </w:r>
      <w:r w:rsidR="00680883" w:rsidRPr="001E14E1">
        <w:rPr>
          <w:rFonts w:ascii="Arial" w:hAnsi="Arial" w:cs="Arial"/>
        </w:rPr>
        <w:t xml:space="preserve"> </w:t>
      </w:r>
      <w:r w:rsidR="00FF19B2">
        <w:rPr>
          <w:rFonts w:ascii="Arial" w:hAnsi="Arial" w:cs="Arial"/>
        </w:rPr>
        <w:t>664 089 338</w:t>
      </w:r>
      <w:r w:rsidR="00B9215D">
        <w:rPr>
          <w:rFonts w:ascii="Arial" w:hAnsi="Arial" w:cs="Arial"/>
        </w:rPr>
        <w:t xml:space="preserve">, </w:t>
      </w:r>
      <w:r w:rsidRPr="001E14E1">
        <w:rPr>
          <w:rFonts w:ascii="Arial" w:hAnsi="Arial" w:cs="Arial"/>
        </w:rPr>
        <w:t xml:space="preserve">e-mail: </w:t>
      </w:r>
      <w:hyperlink r:id="rId8" w:history="1">
        <w:r w:rsidR="00FF19B2" w:rsidRPr="00F528AB">
          <w:rPr>
            <w:rStyle w:val="Hipercze"/>
            <w:rFonts w:ascii="Arial" w:hAnsi="Arial" w:cs="Arial"/>
          </w:rPr>
          <w:t>andrzej.piotrowski@tauron.pl</w:t>
        </w:r>
      </w:hyperlink>
    </w:p>
    <w:p w14:paraId="2ABC77A6" w14:textId="77777777" w:rsidR="00B9215D" w:rsidRPr="001E14E1" w:rsidRDefault="00B9215D" w:rsidP="00801F2D">
      <w:pPr>
        <w:pStyle w:val="Akapitzlist"/>
        <w:spacing w:after="0" w:line="240" w:lineRule="auto"/>
        <w:rPr>
          <w:rStyle w:val="Hipercze"/>
          <w:rFonts w:ascii="Arial" w:hAnsi="Arial" w:cs="Arial"/>
        </w:rPr>
      </w:pPr>
    </w:p>
    <w:p w14:paraId="29B30D3D" w14:textId="5DB28FF4" w:rsidR="00AB2C7C" w:rsidRPr="001E14E1" w:rsidRDefault="00AB2C7C" w:rsidP="00AB2C7C">
      <w:pPr>
        <w:spacing w:after="0" w:line="240" w:lineRule="auto"/>
        <w:jc w:val="both"/>
        <w:rPr>
          <w:rFonts w:ascii="Arial" w:hAnsi="Arial" w:cs="Arial"/>
        </w:rPr>
      </w:pPr>
      <w:r w:rsidRPr="001E14E1">
        <w:rPr>
          <w:rFonts w:ascii="Arial" w:hAnsi="Arial" w:cs="Arial"/>
        </w:rPr>
        <w:t>Wykonawca zobowiązany jest zapoznać się i przyjąć do stosowania Ogólne Warunki Zamówienia</w:t>
      </w:r>
      <w:r w:rsidR="00F44580">
        <w:rPr>
          <w:rFonts w:ascii="Arial" w:hAnsi="Arial" w:cs="Arial"/>
        </w:rPr>
        <w:t xml:space="preserve"> i</w:t>
      </w:r>
      <w:r w:rsidRPr="001E14E1">
        <w:rPr>
          <w:rFonts w:ascii="Arial" w:hAnsi="Arial" w:cs="Arial"/>
        </w:rPr>
        <w:t xml:space="preserve"> Klauzulę Informacyjną RODO.</w:t>
      </w:r>
    </w:p>
    <w:p w14:paraId="16A01E89" w14:textId="77777777" w:rsidR="00AB2C7C" w:rsidRPr="00AB2C7C" w:rsidRDefault="00AB2C7C" w:rsidP="00AB2C7C">
      <w:pPr>
        <w:spacing w:after="0" w:line="240" w:lineRule="auto"/>
        <w:rPr>
          <w:rStyle w:val="Hipercze"/>
          <w:rFonts w:ascii="Arial" w:hAnsi="Arial" w:cs="Arial"/>
          <w:b/>
          <w:color w:val="auto"/>
          <w:u w:val="none"/>
        </w:rPr>
      </w:pPr>
    </w:p>
    <w:p w14:paraId="41B7B254" w14:textId="77777777" w:rsidR="00744D03" w:rsidRDefault="00744D03" w:rsidP="001C2A8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744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18494" w14:textId="77777777" w:rsidR="00E33D10" w:rsidRDefault="00E33D10" w:rsidP="00202F64">
      <w:pPr>
        <w:spacing w:after="0" w:line="240" w:lineRule="auto"/>
      </w:pPr>
      <w:r>
        <w:separator/>
      </w:r>
    </w:p>
  </w:endnote>
  <w:endnote w:type="continuationSeparator" w:id="0">
    <w:p w14:paraId="70F0D674" w14:textId="77777777" w:rsidR="00E33D10" w:rsidRDefault="00E33D10" w:rsidP="00202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5EDF4" w14:textId="77777777" w:rsidR="00E33D10" w:rsidRDefault="00E33D10" w:rsidP="00202F64">
      <w:pPr>
        <w:spacing w:after="0" w:line="240" w:lineRule="auto"/>
      </w:pPr>
      <w:r>
        <w:separator/>
      </w:r>
    </w:p>
  </w:footnote>
  <w:footnote w:type="continuationSeparator" w:id="0">
    <w:p w14:paraId="4CC601D5" w14:textId="77777777" w:rsidR="00E33D10" w:rsidRDefault="00E33D10" w:rsidP="00202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2746C"/>
    <w:multiLevelType w:val="hybridMultilevel"/>
    <w:tmpl w:val="455E9B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B110EB"/>
    <w:multiLevelType w:val="multilevel"/>
    <w:tmpl w:val="50A0A4F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C0D42A1"/>
    <w:multiLevelType w:val="hybridMultilevel"/>
    <w:tmpl w:val="BFCA264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A9551A9"/>
    <w:multiLevelType w:val="hybridMultilevel"/>
    <w:tmpl w:val="17009A88"/>
    <w:lvl w:ilvl="0" w:tplc="47ACD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C6FC9"/>
    <w:multiLevelType w:val="hybridMultilevel"/>
    <w:tmpl w:val="00DAEB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37B4C"/>
    <w:multiLevelType w:val="hybridMultilevel"/>
    <w:tmpl w:val="B0289980"/>
    <w:lvl w:ilvl="0" w:tplc="0415000F">
      <w:start w:val="1"/>
      <w:numFmt w:val="decimal"/>
      <w:lvlText w:val="%1.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8528FA2A">
      <w:start w:val="1"/>
      <w:numFmt w:val="bullet"/>
      <w:lvlText w:val=""/>
      <w:lvlJc w:val="left"/>
      <w:pPr>
        <w:tabs>
          <w:tab w:val="num" w:pos="1474"/>
        </w:tabs>
        <w:ind w:left="1474" w:hanging="283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B1D"/>
    <w:rsid w:val="00001B0B"/>
    <w:rsid w:val="00030E14"/>
    <w:rsid w:val="00043CA6"/>
    <w:rsid w:val="00076F4C"/>
    <w:rsid w:val="000D7DC7"/>
    <w:rsid w:val="000E2529"/>
    <w:rsid w:val="000F582B"/>
    <w:rsid w:val="00113E1D"/>
    <w:rsid w:val="0012172A"/>
    <w:rsid w:val="00122113"/>
    <w:rsid w:val="001262B1"/>
    <w:rsid w:val="001365D2"/>
    <w:rsid w:val="00145303"/>
    <w:rsid w:val="001654F8"/>
    <w:rsid w:val="00172C2A"/>
    <w:rsid w:val="00191B41"/>
    <w:rsid w:val="001C2A86"/>
    <w:rsid w:val="001C68D4"/>
    <w:rsid w:val="001E14E1"/>
    <w:rsid w:val="00202F64"/>
    <w:rsid w:val="0026009F"/>
    <w:rsid w:val="00287683"/>
    <w:rsid w:val="002901B9"/>
    <w:rsid w:val="003136EC"/>
    <w:rsid w:val="003557A0"/>
    <w:rsid w:val="00374DD8"/>
    <w:rsid w:val="00376AEB"/>
    <w:rsid w:val="00390664"/>
    <w:rsid w:val="003939D0"/>
    <w:rsid w:val="00400170"/>
    <w:rsid w:val="00417005"/>
    <w:rsid w:val="00446460"/>
    <w:rsid w:val="00447371"/>
    <w:rsid w:val="00464A7E"/>
    <w:rsid w:val="00480DD1"/>
    <w:rsid w:val="00495C00"/>
    <w:rsid w:val="004E1127"/>
    <w:rsid w:val="00502D5A"/>
    <w:rsid w:val="00561F81"/>
    <w:rsid w:val="00587E16"/>
    <w:rsid w:val="005C1667"/>
    <w:rsid w:val="005C1B45"/>
    <w:rsid w:val="005E7C1D"/>
    <w:rsid w:val="00626B47"/>
    <w:rsid w:val="006705E9"/>
    <w:rsid w:val="00680883"/>
    <w:rsid w:val="006F56AB"/>
    <w:rsid w:val="007201BC"/>
    <w:rsid w:val="00744D03"/>
    <w:rsid w:val="00747B6A"/>
    <w:rsid w:val="00772F7C"/>
    <w:rsid w:val="007F5A53"/>
    <w:rsid w:val="00801F2D"/>
    <w:rsid w:val="00811B37"/>
    <w:rsid w:val="00846FD7"/>
    <w:rsid w:val="00884C7F"/>
    <w:rsid w:val="008D3ACE"/>
    <w:rsid w:val="008D7E3B"/>
    <w:rsid w:val="0090181F"/>
    <w:rsid w:val="0092214F"/>
    <w:rsid w:val="009253F4"/>
    <w:rsid w:val="00970A7C"/>
    <w:rsid w:val="00977F33"/>
    <w:rsid w:val="0099567E"/>
    <w:rsid w:val="00A6374E"/>
    <w:rsid w:val="00AB2C7C"/>
    <w:rsid w:val="00AE5205"/>
    <w:rsid w:val="00B22D74"/>
    <w:rsid w:val="00B37EB1"/>
    <w:rsid w:val="00B536F7"/>
    <w:rsid w:val="00B9215D"/>
    <w:rsid w:val="00B977E5"/>
    <w:rsid w:val="00C23816"/>
    <w:rsid w:val="00C45C18"/>
    <w:rsid w:val="00C64091"/>
    <w:rsid w:val="00C91538"/>
    <w:rsid w:val="00CB31AF"/>
    <w:rsid w:val="00CE6A3F"/>
    <w:rsid w:val="00CE7B24"/>
    <w:rsid w:val="00CF4B4E"/>
    <w:rsid w:val="00D0268E"/>
    <w:rsid w:val="00D25C9A"/>
    <w:rsid w:val="00DE342F"/>
    <w:rsid w:val="00E02275"/>
    <w:rsid w:val="00E07305"/>
    <w:rsid w:val="00E24C74"/>
    <w:rsid w:val="00E27013"/>
    <w:rsid w:val="00E31B6E"/>
    <w:rsid w:val="00E33D10"/>
    <w:rsid w:val="00EA6EAD"/>
    <w:rsid w:val="00EB20CD"/>
    <w:rsid w:val="00EC69DD"/>
    <w:rsid w:val="00F05327"/>
    <w:rsid w:val="00F06DFF"/>
    <w:rsid w:val="00F44580"/>
    <w:rsid w:val="00F66BF6"/>
    <w:rsid w:val="00FB6B1D"/>
    <w:rsid w:val="00FD5F66"/>
    <w:rsid w:val="00FD7045"/>
    <w:rsid w:val="00FF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AA3D7"/>
  <w15:docId w15:val="{F3FA88D9-CE7A-47BC-B68E-5FCBE7475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253F4"/>
    <w:rPr>
      <w:color w:val="0000FF" w:themeColor="hyperlink"/>
      <w:u w:val="single"/>
    </w:rPr>
  </w:style>
  <w:style w:type="paragraph" w:styleId="Akapitzlist">
    <w:name w:val="List Paragraph"/>
    <w:aliases w:val="Normal,Akapit z listą3,Akapit z listą31,Normalny1,Podsis rysunku,Normalny11,Normalny111,Akapit z listą1,Tytuły,maz_wyliczenie,opis dzialania,K-P_odwolanie,A_wyliczenie,Akapit z listą5,Akapit z listą51"/>
    <w:basedOn w:val="Normalny"/>
    <w:link w:val="AkapitzlistZnak"/>
    <w:uiPriority w:val="34"/>
    <w:qFormat/>
    <w:rsid w:val="00C45C1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C2A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2A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2A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A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A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8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113E1D"/>
    <w:pPr>
      <w:spacing w:after="0" w:line="240" w:lineRule="auto"/>
    </w:pPr>
    <w:rPr>
      <w:rFonts w:ascii="Tahoma" w:eastAsia="Times New Roman" w:hAnsi="Tahoma" w:cs="Tahoma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13E1D"/>
    <w:rPr>
      <w:rFonts w:ascii="Tahoma" w:eastAsia="Times New Roman" w:hAnsi="Tahoma" w:cs="Tahoma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Normalny1 Znak,Podsis rysunku Znak,Normalny11 Znak,Normalny111 Znak,Akapit z listą1 Znak,Tytuły Znak,maz_wyliczenie Znak,opis dzialania Znak,K-P_odwolanie Znak,A_wyliczenie Znak"/>
    <w:link w:val="Akapitzlist"/>
    <w:uiPriority w:val="34"/>
    <w:locked/>
    <w:rsid w:val="00AB2C7C"/>
  </w:style>
  <w:style w:type="paragraph" w:styleId="Nagwek">
    <w:name w:val="header"/>
    <w:link w:val="NagwekZnak"/>
    <w:rsid w:val="001E14E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1E14E1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piotrowski@tauro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wa.dudziak@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Konopelski Leszek</dc:creator>
  <cp:lastModifiedBy>Dudziak EWA (TC)</cp:lastModifiedBy>
  <cp:revision>4</cp:revision>
  <dcterms:created xsi:type="dcterms:W3CDTF">2023-07-11T11:41:00Z</dcterms:created>
  <dcterms:modified xsi:type="dcterms:W3CDTF">2023-07-11T11:46:00Z</dcterms:modified>
</cp:coreProperties>
</file>