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DA5D" w14:textId="77777777" w:rsidR="00032EA9" w:rsidRDefault="00032EA9" w:rsidP="00594AE9">
      <w:pPr>
        <w:rPr>
          <w:b/>
        </w:rPr>
      </w:pPr>
    </w:p>
    <w:p w14:paraId="17D4DA5E" w14:textId="77777777" w:rsidR="00D309A8" w:rsidRDefault="00032EA9" w:rsidP="00E4060E">
      <w:pPr>
        <w:jc w:val="right"/>
        <w:rPr>
          <w:rFonts w:ascii="Calibri" w:hAnsi="Calibri" w:cs="Calibri"/>
          <w:b/>
        </w:rPr>
      </w:pPr>
      <w:r>
        <w:rPr>
          <w:b/>
        </w:rPr>
        <w:tab/>
      </w:r>
      <w:r>
        <w:rPr>
          <w:b/>
        </w:rPr>
        <w:tab/>
      </w:r>
    </w:p>
    <w:p w14:paraId="17D4DA5F" w14:textId="50411308" w:rsidR="00F43129" w:rsidRDefault="00F43129" w:rsidP="00F43129">
      <w:pPr>
        <w:jc w:val="left"/>
        <w:rPr>
          <w:rFonts w:ascii="Calibri" w:hAnsi="Calibri" w:cs="Calibri"/>
          <w:b/>
        </w:rPr>
      </w:pPr>
      <w:r w:rsidRPr="00F43129">
        <w:rPr>
          <w:rFonts w:ascii="Calibri" w:hAnsi="Calibri" w:cs="Calibri"/>
          <w:b/>
        </w:rPr>
        <w:t xml:space="preserve">Załącznik nr </w:t>
      </w:r>
      <w:r w:rsidR="00780FF3">
        <w:rPr>
          <w:rFonts w:ascii="Calibri" w:hAnsi="Calibri" w:cs="Calibri"/>
          <w:b/>
        </w:rPr>
        <w:t>9</w:t>
      </w:r>
      <w:r w:rsidR="00E4060E">
        <w:rPr>
          <w:rFonts w:ascii="Calibri" w:hAnsi="Calibri" w:cs="Calibri"/>
          <w:b/>
        </w:rPr>
        <w:t xml:space="preserve"> do formularza oferty </w:t>
      </w:r>
    </w:p>
    <w:p w14:paraId="17D4DA60" w14:textId="77777777" w:rsidR="00E4060E" w:rsidRDefault="00E4060E" w:rsidP="00F43129">
      <w:pPr>
        <w:jc w:val="left"/>
        <w:rPr>
          <w:rFonts w:ascii="Calibri" w:hAnsi="Calibri" w:cs="Calibri"/>
          <w:b/>
        </w:rPr>
      </w:pPr>
    </w:p>
    <w:p w14:paraId="17D4DA61" w14:textId="77777777" w:rsidR="00E4060E" w:rsidRPr="00F43129" w:rsidRDefault="00E4060E" w:rsidP="00F43129">
      <w:pPr>
        <w:jc w:val="left"/>
        <w:rPr>
          <w:rFonts w:ascii="Calibri" w:hAnsi="Calibri" w:cs="Calibri"/>
          <w:b/>
        </w:rPr>
      </w:pPr>
    </w:p>
    <w:p w14:paraId="17D4DA62" w14:textId="26976161" w:rsidR="00F43129" w:rsidRDefault="00F43129" w:rsidP="00F43129">
      <w:pPr>
        <w:jc w:val="center"/>
        <w:rPr>
          <w:rFonts w:ascii="Calibri" w:hAnsi="Calibri" w:cs="Calibri"/>
          <w:b/>
        </w:rPr>
      </w:pPr>
      <w:r w:rsidRPr="00F43129">
        <w:rPr>
          <w:rFonts w:ascii="Calibri" w:hAnsi="Calibri" w:cs="Calibri"/>
          <w:b/>
        </w:rPr>
        <w:t xml:space="preserve">OPIS MINIMALNYCH PARAMETRÓW TECHNICZNYCH </w:t>
      </w:r>
    </w:p>
    <w:p w14:paraId="17D4DA63" w14:textId="77777777" w:rsidR="00D47D87" w:rsidRPr="00F43129" w:rsidRDefault="00D47D87" w:rsidP="00F43129">
      <w:pPr>
        <w:jc w:val="center"/>
        <w:rPr>
          <w:rFonts w:ascii="Calibri" w:hAnsi="Calibri" w:cs="Calibri"/>
          <w:b/>
        </w:rPr>
      </w:pPr>
    </w:p>
    <w:p w14:paraId="17D4DA64" w14:textId="77777777" w:rsidR="00F43129" w:rsidRPr="00F43129" w:rsidRDefault="00F43129" w:rsidP="00F43129">
      <w:pPr>
        <w:ind w:left="0" w:firstLine="0"/>
        <w:rPr>
          <w:rFonts w:cstheme="minorHAnsi"/>
        </w:rPr>
      </w:pPr>
    </w:p>
    <w:p w14:paraId="17D4DA65" w14:textId="77777777" w:rsidR="00F43129" w:rsidRPr="00F43129" w:rsidRDefault="00F43129" w:rsidP="00F43129">
      <w:pPr>
        <w:ind w:left="0" w:firstLine="0"/>
        <w:rPr>
          <w:rFonts w:cstheme="minorHAnsi"/>
        </w:rPr>
      </w:pPr>
      <w:r w:rsidRPr="00F43129">
        <w:rPr>
          <w:rFonts w:cstheme="minorHAnsi"/>
        </w:rPr>
        <w:t>Zamawiający odrzuci ofertę, której minimalne parametry techniczne nie będą spełniały wymagań opisu przedmiotu zamówienia.</w:t>
      </w:r>
    </w:p>
    <w:p w14:paraId="17D4DA66" w14:textId="77777777" w:rsidR="00F43129" w:rsidRPr="007611BF" w:rsidRDefault="00F43129" w:rsidP="00F43129">
      <w:pPr>
        <w:suppressAutoHyphens/>
        <w:ind w:left="0" w:firstLine="0"/>
        <w:rPr>
          <w:rFonts w:cstheme="minorHAnsi"/>
          <w:color w:val="000000"/>
          <w:u w:val="single"/>
        </w:rPr>
      </w:pPr>
      <w:r w:rsidRPr="00F43129">
        <w:rPr>
          <w:rFonts w:cstheme="minorHAnsi"/>
          <w:color w:val="000000"/>
          <w:u w:val="single"/>
        </w:rPr>
        <w:t xml:space="preserve">W celu potwierdzenia parametrów technicznych oferowanego </w:t>
      </w:r>
      <w:r w:rsidR="00E4060E">
        <w:rPr>
          <w:rFonts w:cstheme="minorHAnsi"/>
          <w:color w:val="000000"/>
          <w:u w:val="single"/>
        </w:rPr>
        <w:t>sprzętu</w:t>
      </w:r>
      <w:r w:rsidRPr="00F43129">
        <w:rPr>
          <w:rFonts w:cstheme="minorHAnsi"/>
          <w:color w:val="000000"/>
          <w:u w:val="single"/>
        </w:rPr>
        <w:t>, Wykonawca do  oferty dołączy kartę katalogową producenta lub inny dokument potwierdzający zgodność oferowanych parametrów</w:t>
      </w:r>
      <w:r w:rsidRPr="007611BF">
        <w:rPr>
          <w:rFonts w:ascii="Calibri" w:hAnsi="Calibri" w:cs="Calibri"/>
          <w:color w:val="000000"/>
          <w:u w:val="single"/>
        </w:rPr>
        <w:t xml:space="preserve"> technicznych </w:t>
      </w:r>
      <w:r w:rsidRPr="007678AF">
        <w:rPr>
          <w:rFonts w:cstheme="minorHAnsi"/>
          <w:color w:val="000000"/>
          <w:u w:val="single"/>
        </w:rPr>
        <w:t>z wymaganiami Zamawiającego określonymi w szczegółowym opisie przedmiotu zamówienia</w:t>
      </w:r>
    </w:p>
    <w:p w14:paraId="17D4DA67" w14:textId="77777777" w:rsidR="00F43129" w:rsidRDefault="00F43129" w:rsidP="00F43129">
      <w:pPr>
        <w:rPr>
          <w:rFonts w:ascii="Calibri" w:hAnsi="Calibri" w:cs="Calibri"/>
          <w:color w:val="000000"/>
          <w:u w:val="single"/>
        </w:rPr>
      </w:pPr>
    </w:p>
    <w:p w14:paraId="17D4DA68" w14:textId="2DFFF02E" w:rsidR="00F43129" w:rsidRPr="00D309A8" w:rsidRDefault="00F43129" w:rsidP="00F43129">
      <w:pPr>
        <w:rPr>
          <w:rFonts w:cstheme="minorHAnsi"/>
          <w:sz w:val="24"/>
          <w:szCs w:val="24"/>
        </w:rPr>
      </w:pPr>
      <w:r w:rsidRPr="00D309A8">
        <w:rPr>
          <w:rFonts w:cstheme="minorHAnsi"/>
          <w:b/>
        </w:rPr>
        <w:t>UWAGA!</w:t>
      </w:r>
      <w:r w:rsidRPr="00D309A8">
        <w:rPr>
          <w:rFonts w:cstheme="minorHAnsi"/>
        </w:rPr>
        <w:t xml:space="preserve"> Wykonawca jest zobowiązany podać dokładny opis oferowanego </w:t>
      </w:r>
      <w:r w:rsidR="00B062E9">
        <w:rPr>
          <w:rFonts w:cstheme="minorHAnsi"/>
        </w:rPr>
        <w:t xml:space="preserve">ciągnika rolniczego </w:t>
      </w:r>
      <w:r w:rsidR="00780FF3">
        <w:rPr>
          <w:rFonts w:cstheme="minorHAnsi"/>
        </w:rPr>
        <w:t xml:space="preserve"> wraz </w:t>
      </w:r>
      <w:r w:rsidR="009218C8">
        <w:rPr>
          <w:rFonts w:cstheme="minorHAnsi"/>
        </w:rPr>
        <w:br/>
      </w:r>
      <w:r w:rsidR="00780FF3">
        <w:rPr>
          <w:rFonts w:cstheme="minorHAnsi"/>
        </w:rPr>
        <w:t>z osprzętem</w:t>
      </w:r>
      <w:r w:rsidR="00B062E9">
        <w:rPr>
          <w:rFonts w:cstheme="minorHAnsi"/>
        </w:rPr>
        <w:t xml:space="preserve"> </w:t>
      </w:r>
      <w:r w:rsidR="004B4C6F">
        <w:rPr>
          <w:rFonts w:cstheme="minorHAnsi"/>
        </w:rPr>
        <w:t>–</w:t>
      </w:r>
      <w:r w:rsidR="00B062E9">
        <w:rPr>
          <w:rFonts w:cstheme="minorHAnsi"/>
        </w:rPr>
        <w:t xml:space="preserve"> WUKO</w:t>
      </w:r>
      <w:r w:rsidR="004B4C6F">
        <w:rPr>
          <w:rFonts w:cstheme="minorHAnsi"/>
        </w:rPr>
        <w:t xml:space="preserve"> </w:t>
      </w:r>
      <w:r w:rsidR="004B4C6F" w:rsidRPr="004B4C6F">
        <w:rPr>
          <w:rFonts w:ascii="Times New Roman" w:hAnsi="Times New Roman" w:cs="Times New Roman"/>
        </w:rPr>
        <w:t>do ciśnieniowego czyszczenia kanałów i sieci kanalizacyjnych</w:t>
      </w:r>
      <w:r w:rsidRPr="00D309A8">
        <w:rPr>
          <w:rFonts w:cstheme="minorHAnsi"/>
        </w:rPr>
        <w:t xml:space="preserve"> w prawej kolumnie tabeli „szczegółowy zakres przedmiotu zamówienia oferowany przez Wykonawcę”</w:t>
      </w:r>
    </w:p>
    <w:p w14:paraId="17D4DA69" w14:textId="77777777" w:rsidR="00F43129" w:rsidRDefault="00F43129" w:rsidP="00032EA9">
      <w:pPr>
        <w:jc w:val="right"/>
        <w:rPr>
          <w:b/>
        </w:rPr>
      </w:pPr>
    </w:p>
    <w:p w14:paraId="17D4DA6A" w14:textId="77777777" w:rsidR="00C67C75" w:rsidRDefault="00C67C75" w:rsidP="009E6DD6">
      <w:pPr>
        <w:ind w:left="0" w:firstLine="0"/>
        <w:rPr>
          <w:b/>
        </w:rPr>
      </w:pPr>
    </w:p>
    <w:tbl>
      <w:tblPr>
        <w:tblpPr w:leftFromText="141" w:rightFromText="141" w:vertAnchor="text" w:horzAnchor="margin" w:tblpXSpec="right" w:tblpY="-4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5324"/>
        <w:gridCol w:w="3878"/>
      </w:tblGrid>
      <w:tr w:rsidR="00E4060E" w:rsidRPr="00A662A7" w14:paraId="17D4DA70" w14:textId="77777777" w:rsidTr="004A4CD6">
        <w:tc>
          <w:tcPr>
            <w:tcW w:w="545" w:type="dxa"/>
            <w:shd w:val="clear" w:color="auto" w:fill="auto"/>
          </w:tcPr>
          <w:p w14:paraId="17D4DA6B" w14:textId="77777777" w:rsidR="00E4060E" w:rsidRPr="00A662A7" w:rsidRDefault="00E4060E" w:rsidP="00BE36AD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7D4DA6C" w14:textId="77777777" w:rsidR="00E4060E" w:rsidRPr="00A662A7" w:rsidRDefault="00CD4D43" w:rsidP="00BE36AD">
            <w:pPr>
              <w:rPr>
                <w:rFonts w:cstheme="minorHAnsi"/>
                <w:b/>
                <w:sz w:val="24"/>
                <w:szCs w:val="24"/>
              </w:rPr>
            </w:pPr>
            <w:r w:rsidRPr="00A662A7">
              <w:rPr>
                <w:rFonts w:cstheme="minorHAnsi"/>
                <w:b/>
                <w:sz w:val="24"/>
                <w:szCs w:val="24"/>
              </w:rPr>
              <w:t>L</w:t>
            </w:r>
            <w:r w:rsidR="00E4060E" w:rsidRPr="00A662A7">
              <w:rPr>
                <w:rFonts w:cstheme="minorHAnsi"/>
                <w:b/>
                <w:sz w:val="24"/>
                <w:szCs w:val="24"/>
              </w:rPr>
              <w:t>p.</w:t>
            </w:r>
          </w:p>
        </w:tc>
        <w:tc>
          <w:tcPr>
            <w:tcW w:w="5324" w:type="dxa"/>
            <w:shd w:val="clear" w:color="auto" w:fill="auto"/>
            <w:vAlign w:val="center"/>
          </w:tcPr>
          <w:p w14:paraId="17D4DA6D" w14:textId="77777777" w:rsidR="00E4060E" w:rsidRPr="00A662A7" w:rsidRDefault="00E4060E" w:rsidP="00F5328E">
            <w:pPr>
              <w:ind w:left="-105" w:firstLine="36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2A7">
              <w:rPr>
                <w:rFonts w:cstheme="minorHAnsi"/>
                <w:b/>
                <w:sz w:val="24"/>
                <w:szCs w:val="24"/>
              </w:rPr>
              <w:t>PARAMETRY TECHNICZNE WYMAGANE PRZEZ ZAMAWIAJĄCEGO</w:t>
            </w:r>
          </w:p>
        </w:tc>
        <w:tc>
          <w:tcPr>
            <w:tcW w:w="3878" w:type="dxa"/>
            <w:shd w:val="clear" w:color="auto" w:fill="auto"/>
          </w:tcPr>
          <w:p w14:paraId="17D4DA6F" w14:textId="5C81A1F7" w:rsidR="00E4060E" w:rsidRPr="00A662A7" w:rsidRDefault="00E4060E" w:rsidP="004A4CD6">
            <w:pPr>
              <w:ind w:left="0" w:firstLine="0"/>
              <w:rPr>
                <w:rFonts w:cstheme="minorHAnsi"/>
                <w:b/>
                <w:sz w:val="24"/>
                <w:szCs w:val="24"/>
              </w:rPr>
            </w:pPr>
            <w:r w:rsidRPr="00A662A7">
              <w:rPr>
                <w:rFonts w:cstheme="minorHAnsi"/>
                <w:b/>
                <w:sz w:val="24"/>
                <w:szCs w:val="24"/>
              </w:rPr>
              <w:t>PARAMETRY OFEROWANE PRZEZ</w:t>
            </w:r>
            <w:r w:rsidR="004A4CD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662A7">
              <w:rPr>
                <w:rFonts w:cstheme="minorHAnsi"/>
                <w:b/>
                <w:sz w:val="24"/>
                <w:szCs w:val="24"/>
              </w:rPr>
              <w:t>WYKONAWCĘ - opis</w:t>
            </w:r>
          </w:p>
        </w:tc>
      </w:tr>
      <w:tr w:rsidR="004A4CD6" w:rsidRPr="00A662A7" w14:paraId="17D4DA92" w14:textId="77777777" w:rsidTr="00C43ADD">
        <w:trPr>
          <w:trHeight w:val="386"/>
        </w:trPr>
        <w:tc>
          <w:tcPr>
            <w:tcW w:w="9747" w:type="dxa"/>
            <w:gridSpan w:val="3"/>
            <w:shd w:val="clear" w:color="auto" w:fill="auto"/>
          </w:tcPr>
          <w:p w14:paraId="17D4DA91" w14:textId="7A976D61" w:rsidR="004A4CD6" w:rsidRPr="004A4CD6" w:rsidRDefault="004A4CD6" w:rsidP="004A4CD6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</w:rPr>
            </w:pPr>
            <w:r w:rsidRPr="00A662A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    Ciągnik rolniczy </w:t>
            </w:r>
          </w:p>
        </w:tc>
      </w:tr>
      <w:tr w:rsidR="00607B66" w:rsidRPr="00A662A7" w14:paraId="17D4DA96" w14:textId="77777777" w:rsidTr="004A4CD6">
        <w:trPr>
          <w:trHeight w:val="648"/>
        </w:trPr>
        <w:tc>
          <w:tcPr>
            <w:tcW w:w="545" w:type="dxa"/>
            <w:shd w:val="clear" w:color="auto" w:fill="auto"/>
            <w:vAlign w:val="center"/>
          </w:tcPr>
          <w:p w14:paraId="17D4DA93" w14:textId="35227F00" w:rsidR="00607B66" w:rsidRPr="008447E4" w:rsidRDefault="004A4CD6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5324" w:type="dxa"/>
            <w:shd w:val="clear" w:color="auto" w:fill="auto"/>
          </w:tcPr>
          <w:p w14:paraId="17D4DA94" w14:textId="76AC234C" w:rsidR="00607B66" w:rsidRPr="00A662A7" w:rsidRDefault="00607B66" w:rsidP="00607B66">
            <w:pPr>
              <w:rPr>
                <w:rFonts w:cstheme="minorHAnsi"/>
                <w:sz w:val="24"/>
                <w:szCs w:val="24"/>
              </w:rPr>
            </w:pPr>
            <w:r w:rsidRPr="00B062E9">
              <w:rPr>
                <w:rFonts w:cstheme="minorHAnsi"/>
                <w:sz w:val="24"/>
                <w:szCs w:val="24"/>
              </w:rPr>
              <w:t>Rok produkcji, wyprodukowany nie wcześniej niż 202</w:t>
            </w:r>
            <w:r w:rsidR="00CD7878" w:rsidRPr="00B062E9">
              <w:rPr>
                <w:rFonts w:cstheme="minorHAnsi"/>
                <w:sz w:val="24"/>
                <w:szCs w:val="24"/>
              </w:rPr>
              <w:t>4</w:t>
            </w:r>
            <w:r w:rsidRPr="00B062E9">
              <w:rPr>
                <w:rFonts w:cstheme="minorHAnsi"/>
                <w:sz w:val="24"/>
                <w:szCs w:val="24"/>
              </w:rPr>
              <w:t>r.</w:t>
            </w:r>
          </w:p>
        </w:tc>
        <w:tc>
          <w:tcPr>
            <w:tcW w:w="3878" w:type="dxa"/>
            <w:shd w:val="clear" w:color="auto" w:fill="auto"/>
          </w:tcPr>
          <w:p w14:paraId="17D4DA95" w14:textId="77777777" w:rsidR="00607B66" w:rsidRPr="00A662A7" w:rsidRDefault="00607B66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C6C8C" w:rsidRPr="00A662A7" w14:paraId="507BD8D0" w14:textId="77777777" w:rsidTr="004A4CD6">
        <w:trPr>
          <w:trHeight w:val="648"/>
        </w:trPr>
        <w:tc>
          <w:tcPr>
            <w:tcW w:w="545" w:type="dxa"/>
            <w:shd w:val="clear" w:color="auto" w:fill="auto"/>
            <w:vAlign w:val="center"/>
          </w:tcPr>
          <w:p w14:paraId="6F3B6BAC" w14:textId="49DA721C" w:rsidR="007C6C8C" w:rsidRPr="008447E4" w:rsidRDefault="007C6C8C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5324" w:type="dxa"/>
            <w:shd w:val="clear" w:color="auto" w:fill="auto"/>
          </w:tcPr>
          <w:p w14:paraId="559E8864" w14:textId="179B83D3" w:rsidR="007C6C8C" w:rsidRPr="00780FF3" w:rsidRDefault="007C6C8C" w:rsidP="00607B66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7C6C8C">
              <w:rPr>
                <w:rFonts w:cstheme="minorHAnsi"/>
                <w:sz w:val="24"/>
                <w:szCs w:val="24"/>
              </w:rPr>
              <w:t>Stan</w:t>
            </w:r>
            <w:r>
              <w:rPr>
                <w:rFonts w:cstheme="minorHAnsi"/>
                <w:sz w:val="24"/>
                <w:szCs w:val="24"/>
              </w:rPr>
              <w:t xml:space="preserve"> - nowy</w:t>
            </w:r>
          </w:p>
        </w:tc>
        <w:tc>
          <w:tcPr>
            <w:tcW w:w="3878" w:type="dxa"/>
            <w:shd w:val="clear" w:color="auto" w:fill="auto"/>
          </w:tcPr>
          <w:p w14:paraId="3DE3352D" w14:textId="77777777" w:rsidR="007C6C8C" w:rsidRPr="00A662A7" w:rsidRDefault="007C6C8C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7B66" w:rsidRPr="00A662A7" w14:paraId="17D4DAC1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17D4DA9F" w14:textId="342B0FA6" w:rsidR="00607B66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bookmarkStart w:id="0" w:name="_Hlk189593855"/>
            <w:r>
              <w:rPr>
                <w:rFonts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5324" w:type="dxa"/>
            <w:shd w:val="clear" w:color="auto" w:fill="auto"/>
          </w:tcPr>
          <w:p w14:paraId="17D4DABF" w14:textId="6B121539" w:rsidR="00607B66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</w:t>
            </w:r>
            <w:r w:rsidR="00780F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-cylindrowym silnikiem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diesel chłodzony cieczą, 4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suwowy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turbodiesel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bezpośrednim wtryskiem paliwa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17D4DAC0" w14:textId="77777777" w:rsidR="00607B66" w:rsidRPr="00A662A7" w:rsidRDefault="00607B66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474AE7B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16640265" w14:textId="73A88803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</w:t>
            </w:r>
          </w:p>
        </w:tc>
        <w:tc>
          <w:tcPr>
            <w:tcW w:w="5324" w:type="dxa"/>
            <w:shd w:val="clear" w:color="auto" w:fill="auto"/>
          </w:tcPr>
          <w:p w14:paraId="15BC97D0" w14:textId="3BED502F" w:rsidR="00CD7878" w:rsidRPr="00CD7878" w:rsidRDefault="00CD7878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Napęd </w:t>
            </w:r>
            <w:r w:rsidR="007C6C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4x4 4WD</w:t>
            </w:r>
          </w:p>
        </w:tc>
        <w:tc>
          <w:tcPr>
            <w:tcW w:w="3878" w:type="dxa"/>
            <w:shd w:val="clear" w:color="auto" w:fill="auto"/>
          </w:tcPr>
          <w:p w14:paraId="7F18C619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60A3E69E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B735FE2" w14:textId="2BCD5D4F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5.</w:t>
            </w:r>
          </w:p>
        </w:tc>
        <w:tc>
          <w:tcPr>
            <w:tcW w:w="5324" w:type="dxa"/>
            <w:shd w:val="clear" w:color="auto" w:fill="auto"/>
          </w:tcPr>
          <w:p w14:paraId="14326DE5" w14:textId="419E0614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(KM/HP) min 70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6DAEA95A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F58CA3E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3C7A21E9" w14:textId="57760B04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5324" w:type="dxa"/>
            <w:shd w:val="clear" w:color="auto" w:fill="auto"/>
          </w:tcPr>
          <w:p w14:paraId="3473B891" w14:textId="2E19CB8C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Skrzynia biegów mechaniczna zsynchronizowana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567C731C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03D4F0CE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59271AF9" w14:textId="35C2063D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7.</w:t>
            </w:r>
          </w:p>
        </w:tc>
        <w:tc>
          <w:tcPr>
            <w:tcW w:w="5324" w:type="dxa"/>
            <w:shd w:val="clear" w:color="auto" w:fill="auto"/>
          </w:tcPr>
          <w:p w14:paraId="4C42A716" w14:textId="2EEF7492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Rewers mechaniczny</w:t>
            </w:r>
          </w:p>
        </w:tc>
        <w:tc>
          <w:tcPr>
            <w:tcW w:w="3878" w:type="dxa"/>
            <w:shd w:val="clear" w:color="auto" w:fill="auto"/>
          </w:tcPr>
          <w:p w14:paraId="3410CEA9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42735F69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0946720B" w14:textId="434E97DC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</w:t>
            </w:r>
            <w:r w:rsidR="006245F9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6E91CD6F" w14:textId="46082562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Wspomaganie kierownicy</w:t>
            </w:r>
          </w:p>
        </w:tc>
        <w:tc>
          <w:tcPr>
            <w:tcW w:w="3878" w:type="dxa"/>
            <w:shd w:val="clear" w:color="auto" w:fill="auto"/>
          </w:tcPr>
          <w:p w14:paraId="6A83196D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5D97836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12637694" w14:textId="2122565F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9</w:t>
            </w:r>
            <w:r w:rsidR="006245F9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0CC8C397" w14:textId="7080EE42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Dzielone hamulce</w:t>
            </w:r>
          </w:p>
        </w:tc>
        <w:tc>
          <w:tcPr>
            <w:tcW w:w="3878" w:type="dxa"/>
            <w:shd w:val="clear" w:color="auto" w:fill="auto"/>
          </w:tcPr>
          <w:p w14:paraId="0D0437B3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455879FC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60A2C293" w14:textId="7D2DBA74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0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5F0F6D73" w14:textId="7ECBAA5F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Blokada mechanizmu różnicowego</w:t>
            </w:r>
          </w:p>
        </w:tc>
        <w:tc>
          <w:tcPr>
            <w:tcW w:w="3878" w:type="dxa"/>
            <w:shd w:val="clear" w:color="auto" w:fill="auto"/>
          </w:tcPr>
          <w:p w14:paraId="6DE6ABC4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4426D3BF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1CA1BDCF" w14:textId="4A921293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1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03FB716A" w14:textId="752C69C2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WOM/PTO – 3 prędkości 540, 540E (750), 1000 Niezależny</w:t>
            </w:r>
          </w:p>
        </w:tc>
        <w:tc>
          <w:tcPr>
            <w:tcW w:w="3878" w:type="dxa"/>
            <w:shd w:val="clear" w:color="auto" w:fill="auto"/>
          </w:tcPr>
          <w:p w14:paraId="603AA05C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1D92DE4F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5293826" w14:textId="77B18937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2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495BF6D3" w14:textId="53C42ABA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TUZ 3 – punktowy KAT II</w:t>
            </w:r>
          </w:p>
        </w:tc>
        <w:tc>
          <w:tcPr>
            <w:tcW w:w="3878" w:type="dxa"/>
            <w:shd w:val="clear" w:color="auto" w:fill="auto"/>
          </w:tcPr>
          <w:p w14:paraId="6818E194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1AF2DFFC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687ADFCA" w14:textId="5CDC4FFF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3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4CE835DA" w14:textId="6BA41009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Udźwig TUZ na końcówkach kulowych (kg) - 3000</w:t>
            </w:r>
          </w:p>
        </w:tc>
        <w:tc>
          <w:tcPr>
            <w:tcW w:w="3878" w:type="dxa"/>
            <w:shd w:val="clear" w:color="auto" w:fill="auto"/>
          </w:tcPr>
          <w:p w14:paraId="0366D480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5570F020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458142B4" w14:textId="10A0F946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4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0AE8BC26" w14:textId="3850219B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Wyjścia hydrauliczne (szt. (EA)/liczba sekcji) – 4/2 (z przodu) 6/3 (z tyłu)</w:t>
            </w:r>
          </w:p>
        </w:tc>
        <w:tc>
          <w:tcPr>
            <w:tcW w:w="3878" w:type="dxa"/>
            <w:shd w:val="clear" w:color="auto" w:fill="auto"/>
          </w:tcPr>
          <w:p w14:paraId="1D86BF98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11DF7A73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43991387" w14:textId="102B5002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5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628EFC7B" w14:textId="302944CA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Tempomat</w:t>
            </w:r>
          </w:p>
        </w:tc>
        <w:tc>
          <w:tcPr>
            <w:tcW w:w="3878" w:type="dxa"/>
            <w:shd w:val="clear" w:color="auto" w:fill="auto"/>
          </w:tcPr>
          <w:p w14:paraId="2278DDBE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596AF338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125B73EB" w14:textId="3BCACAF0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6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597AB07F" w14:textId="357FA678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Fotel – komfortowy z wysokim oparciem i podłokietnikami, z możliwością obracania o 20°, z zawieszeniem pneumatycznym</w:t>
            </w:r>
          </w:p>
        </w:tc>
        <w:tc>
          <w:tcPr>
            <w:tcW w:w="3878" w:type="dxa"/>
            <w:shd w:val="clear" w:color="auto" w:fill="auto"/>
          </w:tcPr>
          <w:p w14:paraId="52D1E5D5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049E1B83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32F6CD17" w14:textId="1A80A156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1</w:t>
            </w:r>
            <w:r w:rsidR="00B062E9">
              <w:rPr>
                <w:rFonts w:cstheme="minorHAnsi"/>
                <w:bCs/>
                <w:sz w:val="24"/>
                <w:szCs w:val="24"/>
              </w:rPr>
              <w:t>7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4126AAE5" w14:textId="2B4AAABD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opon - rolnicze</w:t>
            </w:r>
          </w:p>
        </w:tc>
        <w:tc>
          <w:tcPr>
            <w:tcW w:w="3878" w:type="dxa"/>
            <w:shd w:val="clear" w:color="auto" w:fill="auto"/>
          </w:tcPr>
          <w:p w14:paraId="0376EE3C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EEFC1D0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4EEE2F33" w14:textId="45BA2DAE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18</w:t>
            </w:r>
            <w:r w:rsidR="006245F9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2295A9F2" w14:textId="323F8065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Kabina – wyposażona w klimatyzację i ogrzewanie</w:t>
            </w:r>
          </w:p>
        </w:tc>
        <w:tc>
          <w:tcPr>
            <w:tcW w:w="3878" w:type="dxa"/>
            <w:shd w:val="clear" w:color="auto" w:fill="auto"/>
          </w:tcPr>
          <w:p w14:paraId="62A56A66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121CBDE4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5DF0E61F" w14:textId="684A5D5B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19</w:t>
            </w:r>
            <w:r w:rsidR="006245F9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7DB924C6" w14:textId="57E978DC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Przednia wycieraczka dwuramienna</w:t>
            </w:r>
          </w:p>
        </w:tc>
        <w:tc>
          <w:tcPr>
            <w:tcW w:w="3878" w:type="dxa"/>
            <w:shd w:val="clear" w:color="auto" w:fill="auto"/>
          </w:tcPr>
          <w:p w14:paraId="42C4C740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54EE6710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0748EB98" w14:textId="129AC82E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2</w:t>
            </w:r>
            <w:r w:rsidR="00B062E9">
              <w:rPr>
                <w:rFonts w:cstheme="minorHAnsi"/>
                <w:bCs/>
                <w:sz w:val="24"/>
                <w:szCs w:val="24"/>
              </w:rPr>
              <w:t>0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1382EBE8" w14:textId="28D5B3DC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Półprzezroczysta osłona przeciwsłoneczna</w:t>
            </w:r>
          </w:p>
        </w:tc>
        <w:tc>
          <w:tcPr>
            <w:tcW w:w="3878" w:type="dxa"/>
            <w:shd w:val="clear" w:color="auto" w:fill="auto"/>
          </w:tcPr>
          <w:p w14:paraId="20A0D3E9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320D6844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2AA7502A" w14:textId="7555878F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2</w:t>
            </w:r>
            <w:r w:rsidR="00B062E9">
              <w:rPr>
                <w:rFonts w:cstheme="minorHAnsi"/>
                <w:bCs/>
                <w:sz w:val="24"/>
                <w:szCs w:val="24"/>
              </w:rPr>
              <w:t>1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6FBB1B52" w14:textId="68002407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Zewnętrzny pomocniczy siłownik hydrauliczny</w:t>
            </w:r>
            <w:r w:rsidR="00CD7878" w:rsidRPr="00CD78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7813FE3D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35F35B79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603D2E71" w14:textId="1158B7E1" w:rsidR="00CD7878" w:rsidRPr="008447E4" w:rsidRDefault="006245F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2</w:t>
            </w:r>
            <w:r w:rsidR="00B062E9">
              <w:rPr>
                <w:rFonts w:cstheme="minorHAnsi"/>
                <w:bCs/>
                <w:sz w:val="24"/>
                <w:szCs w:val="24"/>
              </w:rPr>
              <w:t>2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262B84A9" w14:textId="2F7011F1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(kg/g) – min. 2950 (bez balastu)</w:t>
            </w:r>
            <w:r w:rsidR="003E37E9"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6E8D188A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218C8" w:rsidRPr="00A662A7" w14:paraId="25312BBF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E3D566D" w14:textId="2BF72A41" w:rsidR="009218C8" w:rsidRPr="008447E4" w:rsidRDefault="009218C8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23.</w:t>
            </w:r>
          </w:p>
        </w:tc>
        <w:tc>
          <w:tcPr>
            <w:tcW w:w="5324" w:type="dxa"/>
            <w:shd w:val="clear" w:color="auto" w:fill="auto"/>
          </w:tcPr>
          <w:p w14:paraId="1229966D" w14:textId="2C85AC9E" w:rsidR="009218C8" w:rsidRDefault="009218C8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Obciążniki - komplet</w:t>
            </w:r>
          </w:p>
        </w:tc>
        <w:tc>
          <w:tcPr>
            <w:tcW w:w="3878" w:type="dxa"/>
            <w:shd w:val="clear" w:color="auto" w:fill="auto"/>
          </w:tcPr>
          <w:p w14:paraId="607C8CC4" w14:textId="77777777" w:rsidR="009218C8" w:rsidRPr="00A662A7" w:rsidRDefault="009218C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C6C8C" w:rsidRPr="00A662A7" w14:paraId="531CA3EA" w14:textId="77777777" w:rsidTr="00DF323B">
        <w:trPr>
          <w:trHeight w:val="323"/>
        </w:trPr>
        <w:tc>
          <w:tcPr>
            <w:tcW w:w="9747" w:type="dxa"/>
            <w:gridSpan w:val="3"/>
            <w:shd w:val="clear" w:color="auto" w:fill="auto"/>
            <w:vAlign w:val="center"/>
          </w:tcPr>
          <w:p w14:paraId="447B8EA8" w14:textId="0549D0B1" w:rsidR="007C6C8C" w:rsidRPr="00A662A7" w:rsidRDefault="007C6C8C" w:rsidP="00607B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OSPRZĘT </w:t>
            </w:r>
          </w:p>
        </w:tc>
      </w:tr>
      <w:tr w:rsidR="0098783B" w:rsidRPr="00A662A7" w14:paraId="669DE862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6CD34E6F" w14:textId="21BD9973" w:rsidR="0098783B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5324" w:type="dxa"/>
            <w:shd w:val="clear" w:color="auto" w:fill="auto"/>
          </w:tcPr>
          <w:p w14:paraId="0174DB4F" w14:textId="52E8D496" w:rsidR="0098783B" w:rsidRDefault="0098783B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typu WUKO – do ciśnieniowego czyszczenia kanałów  melioracyjnych i sieci kanalizacyjnych – wersja napędzana z ciągnika rolniczego, za pośrednictwem wału odbioru mocy (WOM)</w:t>
            </w:r>
          </w:p>
        </w:tc>
        <w:tc>
          <w:tcPr>
            <w:tcW w:w="3878" w:type="dxa"/>
            <w:shd w:val="clear" w:color="auto" w:fill="auto"/>
          </w:tcPr>
          <w:p w14:paraId="7B0E1739" w14:textId="77777777" w:rsidR="0098783B" w:rsidRPr="00A662A7" w:rsidRDefault="0098783B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2400D9FD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417B02BD" w14:textId="1F19FA69" w:rsidR="00CD7878" w:rsidRPr="008447E4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5324" w:type="dxa"/>
            <w:shd w:val="clear" w:color="auto" w:fill="auto"/>
          </w:tcPr>
          <w:p w14:paraId="2724E8D3" w14:textId="4EEFC2F8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Ciśnienie – min. 250 bar</w:t>
            </w:r>
          </w:p>
        </w:tc>
        <w:tc>
          <w:tcPr>
            <w:tcW w:w="3878" w:type="dxa"/>
            <w:shd w:val="clear" w:color="auto" w:fill="auto"/>
          </w:tcPr>
          <w:p w14:paraId="4E04AA2A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49EB062A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4119CB67" w14:textId="1C0FC307" w:rsidR="00CD7878" w:rsidRPr="008447E4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5324" w:type="dxa"/>
            <w:shd w:val="clear" w:color="auto" w:fill="auto"/>
          </w:tcPr>
          <w:p w14:paraId="159D0E1B" w14:textId="5649A43D" w:rsidR="00CD7878" w:rsidRPr="00CD7878" w:rsidRDefault="003E37E9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</w:t>
            </w:r>
            <w:r w:rsidR="007C6C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min. </w:t>
            </w:r>
            <w:r w:rsidR="007C6C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l/min </w:t>
            </w:r>
            <w:proofErr w:type="spellStart"/>
            <w:r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</w:t>
            </w:r>
            <w:proofErr w:type="spellEnd"/>
            <w:r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4532D390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646306A8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74EA58C" w14:textId="5ADD438A" w:rsidR="00CD7878" w:rsidRPr="008447E4" w:rsidRDefault="0098783B" w:rsidP="00B062E9">
            <w:pPr>
              <w:ind w:left="0" w:firstLine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</w:t>
            </w:r>
          </w:p>
        </w:tc>
        <w:tc>
          <w:tcPr>
            <w:tcW w:w="5324" w:type="dxa"/>
            <w:shd w:val="clear" w:color="auto" w:fill="auto"/>
          </w:tcPr>
          <w:p w14:paraId="1F31E432" w14:textId="6FEAE016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Przekładnia redukcyjna</w:t>
            </w:r>
          </w:p>
        </w:tc>
        <w:tc>
          <w:tcPr>
            <w:tcW w:w="3878" w:type="dxa"/>
            <w:shd w:val="clear" w:color="auto" w:fill="auto"/>
          </w:tcPr>
          <w:p w14:paraId="580C2136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EF22D7A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50B63AC6" w14:textId="6772BE5A" w:rsidR="00CD7878" w:rsidRPr="008447E4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324" w:type="dxa"/>
            <w:shd w:val="clear" w:color="auto" w:fill="auto"/>
          </w:tcPr>
          <w:p w14:paraId="79F98CE7" w14:textId="540BE8EC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wody o podwyższonej wytrzymałości – pojemność zbiornika wody ok. 600 l</w:t>
            </w:r>
          </w:p>
        </w:tc>
        <w:tc>
          <w:tcPr>
            <w:tcW w:w="3878" w:type="dxa"/>
            <w:shd w:val="clear" w:color="auto" w:fill="auto"/>
          </w:tcPr>
          <w:p w14:paraId="759F64FD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09BD74FC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36AE0EB7" w14:textId="5D11EEA9" w:rsidR="00CD7878" w:rsidRPr="008447E4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5324" w:type="dxa"/>
            <w:shd w:val="clear" w:color="auto" w:fill="auto"/>
          </w:tcPr>
          <w:p w14:paraId="4E77635D" w14:textId="206E8E88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Bęben roboczy</w:t>
            </w:r>
          </w:p>
        </w:tc>
        <w:tc>
          <w:tcPr>
            <w:tcW w:w="3878" w:type="dxa"/>
            <w:shd w:val="clear" w:color="auto" w:fill="auto"/>
          </w:tcPr>
          <w:p w14:paraId="552BBB4E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4487D1D9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5E698478" w14:textId="7FE43A47" w:rsidR="00CD7878" w:rsidRPr="008447E4" w:rsidRDefault="0098783B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7.</w:t>
            </w:r>
            <w:r w:rsidR="007C6C8C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24" w:type="dxa"/>
            <w:shd w:val="clear" w:color="auto" w:fill="auto"/>
          </w:tcPr>
          <w:p w14:paraId="110BDE1E" w14:textId="21E9D536" w:rsidR="00CD7878" w:rsidRPr="00CD7878" w:rsidRDefault="007C6C8C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Wąż ciśnieniowy</w:t>
            </w:r>
            <w:r w:rsidR="009878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3/8” – 60m</w:t>
            </w:r>
          </w:p>
        </w:tc>
        <w:tc>
          <w:tcPr>
            <w:tcW w:w="3878" w:type="dxa"/>
            <w:shd w:val="clear" w:color="auto" w:fill="auto"/>
          </w:tcPr>
          <w:p w14:paraId="0F54D54E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61CB1C4F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09D7238" w14:textId="34E13821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8.</w:t>
            </w:r>
          </w:p>
        </w:tc>
        <w:tc>
          <w:tcPr>
            <w:tcW w:w="5324" w:type="dxa"/>
            <w:shd w:val="clear" w:color="auto" w:fill="auto"/>
          </w:tcPr>
          <w:p w14:paraId="6333B61E" w14:textId="4D40051D" w:rsidR="00CD7878" w:rsidRPr="00CD7878" w:rsidRDefault="0098783B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Głowica kanałowa udrożniająca</w:t>
            </w:r>
          </w:p>
        </w:tc>
        <w:tc>
          <w:tcPr>
            <w:tcW w:w="3878" w:type="dxa"/>
            <w:shd w:val="clear" w:color="auto" w:fill="auto"/>
          </w:tcPr>
          <w:p w14:paraId="51DE8CC4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3007C8CA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713E7616" w14:textId="48E11097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9</w:t>
            </w:r>
            <w:r w:rsidR="00942937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04451D3C" w14:textId="0738DA73" w:rsidR="00CD7878" w:rsidRPr="00CD7878" w:rsidRDefault="0098783B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Głowica kanałowa czyszcząca</w:t>
            </w:r>
            <w:r w:rsidR="003E37E9" w:rsidRPr="003E37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8" w:type="dxa"/>
            <w:shd w:val="clear" w:color="auto" w:fill="auto"/>
          </w:tcPr>
          <w:p w14:paraId="6A7F485B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037A420C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3D7B9591" w14:textId="31E881ED" w:rsidR="00CD7878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10</w:t>
            </w:r>
            <w:r w:rsidR="00942937"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4925AFAC" w14:textId="0E6F8962" w:rsidR="00CD7878" w:rsidRPr="00CD7878" w:rsidRDefault="0098783B" w:rsidP="00CD7878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Lanca ciśnieniowa z pistoletem oraz dyszą</w:t>
            </w:r>
          </w:p>
        </w:tc>
        <w:tc>
          <w:tcPr>
            <w:tcW w:w="3878" w:type="dxa"/>
            <w:shd w:val="clear" w:color="auto" w:fill="auto"/>
          </w:tcPr>
          <w:p w14:paraId="45D124B6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7878" w:rsidRPr="00A662A7" w14:paraId="71BA7057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5EE8517E" w14:textId="37E3ECB5" w:rsidR="00CD7878" w:rsidRPr="008447E4" w:rsidRDefault="00DF56D4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447E4">
              <w:rPr>
                <w:rFonts w:cstheme="minorHAnsi"/>
                <w:bCs/>
                <w:sz w:val="24"/>
                <w:szCs w:val="24"/>
              </w:rPr>
              <w:t>3</w:t>
            </w:r>
            <w:r w:rsidR="007C6C8C">
              <w:rPr>
                <w:rFonts w:cstheme="minorHAnsi"/>
                <w:bCs/>
                <w:sz w:val="24"/>
                <w:szCs w:val="24"/>
              </w:rPr>
              <w:t>6</w:t>
            </w:r>
            <w:r w:rsidRPr="008447E4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24" w:type="dxa"/>
            <w:shd w:val="clear" w:color="auto" w:fill="auto"/>
          </w:tcPr>
          <w:p w14:paraId="624DC808" w14:textId="77777777" w:rsidR="0098783B" w:rsidRDefault="0098783B" w:rsidP="0098783B">
            <w:pPr>
              <w:pStyle w:val="NormalnyWeb"/>
              <w:spacing w:before="0" w:beforeAutospacing="0" w:after="0" w:afterAutospacing="0"/>
            </w:pPr>
            <w:r>
              <w:t xml:space="preserve">a) Instrukcja obsługi pojazdu, </w:t>
            </w:r>
          </w:p>
          <w:p w14:paraId="5CFFCD65" w14:textId="77777777" w:rsidR="0098783B" w:rsidRDefault="0098783B" w:rsidP="0098783B">
            <w:pPr>
              <w:pStyle w:val="NormalnyWeb"/>
              <w:spacing w:before="0" w:beforeAutospacing="0" w:after="0" w:afterAutospacing="0"/>
            </w:pPr>
            <w:r>
              <w:t xml:space="preserve">b) Homologacja: dopuszczenie do ruchu drogowego, </w:t>
            </w:r>
          </w:p>
          <w:p w14:paraId="5C778A82" w14:textId="77777777" w:rsidR="0098783B" w:rsidRDefault="0098783B" w:rsidP="0098783B">
            <w:pPr>
              <w:pStyle w:val="NormalnyWeb"/>
              <w:spacing w:before="0" w:beforeAutospacing="0" w:after="0" w:afterAutospacing="0"/>
            </w:pPr>
            <w:r>
              <w:t xml:space="preserve">c) Karta lub książka gwarancyjna, </w:t>
            </w:r>
          </w:p>
          <w:p w14:paraId="71098FDD" w14:textId="77777777" w:rsidR="0098783B" w:rsidRDefault="0098783B" w:rsidP="0098783B">
            <w:pPr>
              <w:pStyle w:val="NormalnyWeb"/>
              <w:spacing w:before="0" w:beforeAutospacing="0" w:after="0" w:afterAutospacing="0"/>
            </w:pPr>
            <w:r>
              <w:t xml:space="preserve">d) Katalog części zamiennych, </w:t>
            </w:r>
          </w:p>
          <w:p w14:paraId="16E10E0B" w14:textId="77777777" w:rsidR="0098783B" w:rsidRDefault="0098783B" w:rsidP="0098783B">
            <w:pPr>
              <w:pStyle w:val="NormalnyWeb"/>
              <w:spacing w:before="0" w:beforeAutospacing="0" w:after="0" w:afterAutospacing="0"/>
            </w:pPr>
            <w:r>
              <w:t xml:space="preserve">e) Książka serwisowa. </w:t>
            </w:r>
          </w:p>
          <w:p w14:paraId="118B3F18" w14:textId="52E4801B" w:rsidR="00CD7878" w:rsidRPr="00CD7878" w:rsidRDefault="0098783B" w:rsidP="0098783B">
            <w:pPr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f) Deklarację zgodności CE,</w:t>
            </w:r>
          </w:p>
        </w:tc>
        <w:tc>
          <w:tcPr>
            <w:tcW w:w="3878" w:type="dxa"/>
            <w:shd w:val="clear" w:color="auto" w:fill="auto"/>
          </w:tcPr>
          <w:p w14:paraId="260039E9" w14:textId="77777777" w:rsidR="00CD7878" w:rsidRPr="00A662A7" w:rsidRDefault="00CD7878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062E9" w:rsidRPr="00A662A7" w14:paraId="3561F93F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01DFA12B" w14:textId="17E7E5A8" w:rsidR="00B062E9" w:rsidRPr="008447E4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37.</w:t>
            </w:r>
          </w:p>
        </w:tc>
        <w:tc>
          <w:tcPr>
            <w:tcW w:w="5324" w:type="dxa"/>
            <w:shd w:val="clear" w:color="auto" w:fill="auto"/>
          </w:tcPr>
          <w:p w14:paraId="35D963DF" w14:textId="77777777" w:rsidR="00B062E9" w:rsidRDefault="00B062E9" w:rsidP="0098783B">
            <w:pPr>
              <w:pStyle w:val="NormalnyWeb"/>
              <w:spacing w:before="0" w:beforeAutospacing="0" w:after="0" w:afterAutospacing="0"/>
            </w:pPr>
            <w:r>
              <w:t>Gwarancja na ciągnik – min. 36 miesięcy</w:t>
            </w:r>
          </w:p>
          <w:p w14:paraId="7B36A9D0" w14:textId="323765E7" w:rsidR="00B062E9" w:rsidRDefault="00B062E9" w:rsidP="0098783B">
            <w:pPr>
              <w:pStyle w:val="NormalnyWeb"/>
              <w:spacing w:before="0" w:beforeAutospacing="0" w:after="0" w:afterAutospacing="0"/>
            </w:pPr>
          </w:p>
        </w:tc>
        <w:tc>
          <w:tcPr>
            <w:tcW w:w="3878" w:type="dxa"/>
            <w:shd w:val="clear" w:color="auto" w:fill="auto"/>
          </w:tcPr>
          <w:p w14:paraId="7B1D7D6F" w14:textId="77777777" w:rsidR="00B062E9" w:rsidRPr="00A662A7" w:rsidRDefault="00B062E9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062E9" w:rsidRPr="00A662A7" w14:paraId="3D334396" w14:textId="77777777" w:rsidTr="004A4CD6">
        <w:trPr>
          <w:trHeight w:val="323"/>
        </w:trPr>
        <w:tc>
          <w:tcPr>
            <w:tcW w:w="545" w:type="dxa"/>
            <w:shd w:val="clear" w:color="auto" w:fill="auto"/>
            <w:vAlign w:val="center"/>
          </w:tcPr>
          <w:p w14:paraId="0825E2B2" w14:textId="77C63C8D" w:rsidR="00B062E9" w:rsidRDefault="00B062E9" w:rsidP="004A4CD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38. </w:t>
            </w:r>
          </w:p>
        </w:tc>
        <w:tc>
          <w:tcPr>
            <w:tcW w:w="5324" w:type="dxa"/>
            <w:shd w:val="clear" w:color="auto" w:fill="auto"/>
          </w:tcPr>
          <w:p w14:paraId="30768D06" w14:textId="32130B77" w:rsidR="00B062E9" w:rsidRDefault="00B062E9" w:rsidP="0098783B">
            <w:pPr>
              <w:pStyle w:val="NormalnyWeb"/>
              <w:spacing w:before="0" w:beforeAutospacing="0" w:after="0" w:afterAutospacing="0"/>
            </w:pPr>
            <w:r>
              <w:t>Gwarancja na osprzęt – min. 12 miesięcy</w:t>
            </w:r>
          </w:p>
        </w:tc>
        <w:tc>
          <w:tcPr>
            <w:tcW w:w="3878" w:type="dxa"/>
            <w:shd w:val="clear" w:color="auto" w:fill="auto"/>
          </w:tcPr>
          <w:p w14:paraId="4F0CE829" w14:textId="77777777" w:rsidR="00B062E9" w:rsidRPr="00A662A7" w:rsidRDefault="00B062E9" w:rsidP="00607B66">
            <w:pPr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17D4DBC9" w14:textId="77777777" w:rsidR="00E4060E" w:rsidRDefault="00E4060E" w:rsidP="00B83641">
      <w:pPr>
        <w:ind w:left="0" w:firstLine="0"/>
        <w:rPr>
          <w:b/>
          <w:u w:val="single"/>
        </w:rPr>
      </w:pPr>
    </w:p>
    <w:p w14:paraId="17D4DBCA" w14:textId="77777777" w:rsidR="00E4060E" w:rsidRDefault="00E4060E" w:rsidP="00032EA9">
      <w:pPr>
        <w:rPr>
          <w:b/>
          <w:u w:val="single"/>
        </w:rPr>
      </w:pPr>
    </w:p>
    <w:p w14:paraId="17D4DBCB" w14:textId="77777777" w:rsidR="00E4060E" w:rsidRDefault="00E4060E" w:rsidP="00032EA9">
      <w:pPr>
        <w:rPr>
          <w:b/>
          <w:u w:val="single"/>
        </w:rPr>
      </w:pPr>
    </w:p>
    <w:p w14:paraId="17D4DBCC" w14:textId="77777777" w:rsidR="00E4060E" w:rsidRDefault="00E4060E" w:rsidP="00032EA9">
      <w:pPr>
        <w:rPr>
          <w:b/>
          <w:u w:val="single"/>
        </w:rPr>
      </w:pPr>
    </w:p>
    <w:p w14:paraId="17D4DBCD" w14:textId="77777777" w:rsidR="00E4060E" w:rsidRDefault="00E4060E" w:rsidP="00032EA9">
      <w:pPr>
        <w:rPr>
          <w:b/>
          <w:u w:val="single"/>
        </w:rPr>
      </w:pPr>
    </w:p>
    <w:p w14:paraId="17D4DBCE" w14:textId="77777777" w:rsidR="00594AE9" w:rsidRPr="00A662A7" w:rsidRDefault="00594AE9" w:rsidP="00E4060E">
      <w:pPr>
        <w:rPr>
          <w:rFonts w:cstheme="minorHAnsi"/>
          <w:b/>
          <w:sz w:val="24"/>
          <w:szCs w:val="24"/>
          <w:u w:val="single"/>
        </w:rPr>
      </w:pPr>
      <w:r w:rsidRPr="00A662A7">
        <w:rPr>
          <w:rFonts w:cstheme="minorHAnsi"/>
          <w:b/>
          <w:sz w:val="24"/>
          <w:szCs w:val="24"/>
          <w:u w:val="single"/>
        </w:rPr>
        <w:t xml:space="preserve">Miejsce dostawy: </w:t>
      </w:r>
    </w:p>
    <w:p w14:paraId="2F31410B" w14:textId="44712F7C" w:rsidR="005A5EEF" w:rsidRDefault="009218C8" w:rsidP="005A5EEF">
      <w:pPr>
        <w:suppressAutoHyphens/>
        <w:ind w:left="0" w:firstLine="0"/>
        <w:rPr>
          <w:rFonts w:cstheme="minorHAnsi"/>
          <w:b/>
          <w:bCs/>
        </w:rPr>
      </w:pPr>
      <w:r>
        <w:rPr>
          <w:rFonts w:cstheme="minorHAnsi"/>
          <w:b/>
          <w:bCs/>
        </w:rPr>
        <w:t>Zakład Wodociągów i Kanalizacji</w:t>
      </w:r>
    </w:p>
    <w:p w14:paraId="56E22C75" w14:textId="2407E29C" w:rsidR="0098783B" w:rsidRDefault="00B062E9" w:rsidP="005A5EEF">
      <w:pPr>
        <w:suppressAutoHyphens/>
        <w:ind w:left="0" w:firstLine="0"/>
        <w:rPr>
          <w:rFonts w:cstheme="minorHAnsi"/>
          <w:b/>
          <w:bCs/>
        </w:rPr>
      </w:pPr>
      <w:r>
        <w:rPr>
          <w:rFonts w:cstheme="minorHAnsi"/>
          <w:b/>
          <w:bCs/>
        </w:rPr>
        <w:t>u</w:t>
      </w:r>
      <w:r w:rsidR="0098783B">
        <w:rPr>
          <w:rFonts w:cstheme="minorHAnsi"/>
          <w:b/>
          <w:bCs/>
        </w:rPr>
        <w:t>l. Kościuszki 73</w:t>
      </w:r>
    </w:p>
    <w:p w14:paraId="61E02896" w14:textId="0E9FD17E" w:rsidR="0098783B" w:rsidRPr="005A5EEF" w:rsidRDefault="0098783B" w:rsidP="005A5EEF">
      <w:pPr>
        <w:suppressAutoHyphens/>
        <w:ind w:left="0" w:firstLine="0"/>
        <w:rPr>
          <w:rFonts w:cstheme="minorHAnsi"/>
        </w:rPr>
      </w:pPr>
      <w:r>
        <w:rPr>
          <w:rFonts w:cstheme="minorHAnsi"/>
          <w:b/>
          <w:bCs/>
        </w:rPr>
        <w:t>26-680 Wierzbica</w:t>
      </w:r>
    </w:p>
    <w:p w14:paraId="17D4DBCF" w14:textId="77777777" w:rsidR="00594AE9" w:rsidRPr="00594AE9" w:rsidRDefault="00594AE9" w:rsidP="00594AE9"/>
    <w:p w14:paraId="17D4DBD0" w14:textId="243489F8" w:rsidR="00547AD8" w:rsidRDefault="00594AE9" w:rsidP="00594AE9">
      <w:r>
        <w:tab/>
      </w:r>
      <w:r>
        <w:tab/>
      </w:r>
    </w:p>
    <w:sectPr w:rsidR="00547AD8" w:rsidSect="007656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D272C" w14:textId="77777777" w:rsidR="007E1D07" w:rsidRDefault="007E1D07" w:rsidP="00032EA9">
      <w:r>
        <w:separator/>
      </w:r>
    </w:p>
  </w:endnote>
  <w:endnote w:type="continuationSeparator" w:id="0">
    <w:p w14:paraId="7AD1EDF8" w14:textId="77777777" w:rsidR="007E1D07" w:rsidRDefault="007E1D07" w:rsidP="0003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BD9C0" w14:textId="77777777" w:rsidR="007E1D07" w:rsidRDefault="007E1D07" w:rsidP="00032EA9">
      <w:r>
        <w:separator/>
      </w:r>
    </w:p>
  </w:footnote>
  <w:footnote w:type="continuationSeparator" w:id="0">
    <w:p w14:paraId="6BEA0FDB" w14:textId="77777777" w:rsidR="007E1D07" w:rsidRDefault="007E1D07" w:rsidP="0003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4DBD5" w14:textId="78EACE9D" w:rsidR="00E4060E" w:rsidRDefault="00E4060E">
    <w:pPr>
      <w:pStyle w:val="Nagwek"/>
    </w:pPr>
  </w:p>
  <w:p w14:paraId="17D4DBD6" w14:textId="77777777" w:rsidR="00E4060E" w:rsidRDefault="00E4060E">
    <w:pPr>
      <w:pStyle w:val="Nagwek"/>
    </w:pPr>
  </w:p>
  <w:p w14:paraId="17D4DBD8" w14:textId="1EF55AE7" w:rsidR="00E4060E" w:rsidRDefault="00E4060E" w:rsidP="009218C8">
    <w:pPr>
      <w:spacing w:line="312" w:lineRule="auto"/>
      <w:jc w:val="right"/>
    </w:pPr>
    <w:r w:rsidRPr="00E4060E">
      <w:rPr>
        <w:rFonts w:cstheme="minorHAnsi"/>
        <w:b/>
        <w:bCs/>
        <w:sz w:val="20"/>
        <w:szCs w:val="24"/>
      </w:rPr>
      <w:t xml:space="preserve">Nr postępowania: </w:t>
    </w:r>
    <w:r w:rsidR="009218C8">
      <w:t>ZWIK.271.1.2025.DT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81C5E"/>
    <w:multiLevelType w:val="hybridMultilevel"/>
    <w:tmpl w:val="F926DB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1616E"/>
    <w:multiLevelType w:val="hybridMultilevel"/>
    <w:tmpl w:val="FEF23F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03999"/>
    <w:multiLevelType w:val="hybridMultilevel"/>
    <w:tmpl w:val="E834C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7304185">
    <w:abstractNumId w:val="1"/>
  </w:num>
  <w:num w:numId="2" w16cid:durableId="819150335">
    <w:abstractNumId w:val="0"/>
  </w:num>
  <w:num w:numId="3" w16cid:durableId="1594779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E9"/>
    <w:rsid w:val="00032EA9"/>
    <w:rsid w:val="00045884"/>
    <w:rsid w:val="000E6BE1"/>
    <w:rsid w:val="00126F40"/>
    <w:rsid w:val="0017432C"/>
    <w:rsid w:val="001A759C"/>
    <w:rsid w:val="001C7CB0"/>
    <w:rsid w:val="001E7E0B"/>
    <w:rsid w:val="00242EA0"/>
    <w:rsid w:val="002E4774"/>
    <w:rsid w:val="002E75AA"/>
    <w:rsid w:val="00341C75"/>
    <w:rsid w:val="003678DC"/>
    <w:rsid w:val="00381976"/>
    <w:rsid w:val="003E37E9"/>
    <w:rsid w:val="00464DB8"/>
    <w:rsid w:val="004A4CD6"/>
    <w:rsid w:val="004B089F"/>
    <w:rsid w:val="004B10B7"/>
    <w:rsid w:val="004B4C6F"/>
    <w:rsid w:val="00517C6B"/>
    <w:rsid w:val="0053458E"/>
    <w:rsid w:val="00547AD8"/>
    <w:rsid w:val="00567BB9"/>
    <w:rsid w:val="0057297E"/>
    <w:rsid w:val="00594AE9"/>
    <w:rsid w:val="00597C25"/>
    <w:rsid w:val="005A5EEF"/>
    <w:rsid w:val="00607B66"/>
    <w:rsid w:val="006245F9"/>
    <w:rsid w:val="006A697E"/>
    <w:rsid w:val="006D3492"/>
    <w:rsid w:val="00745E59"/>
    <w:rsid w:val="00765652"/>
    <w:rsid w:val="00780FF3"/>
    <w:rsid w:val="007903C2"/>
    <w:rsid w:val="0079566A"/>
    <w:rsid w:val="007C6C8C"/>
    <w:rsid w:val="007E1D07"/>
    <w:rsid w:val="008447E4"/>
    <w:rsid w:val="00853DB9"/>
    <w:rsid w:val="0088339A"/>
    <w:rsid w:val="009218C8"/>
    <w:rsid w:val="00942937"/>
    <w:rsid w:val="0098783B"/>
    <w:rsid w:val="009E6DD6"/>
    <w:rsid w:val="00A02D7D"/>
    <w:rsid w:val="00A41B8D"/>
    <w:rsid w:val="00A50FF8"/>
    <w:rsid w:val="00A662A7"/>
    <w:rsid w:val="00AB03C9"/>
    <w:rsid w:val="00AB38A4"/>
    <w:rsid w:val="00AD4AAD"/>
    <w:rsid w:val="00AF6B97"/>
    <w:rsid w:val="00B0050A"/>
    <w:rsid w:val="00B062E9"/>
    <w:rsid w:val="00B22E64"/>
    <w:rsid w:val="00B4412F"/>
    <w:rsid w:val="00B83641"/>
    <w:rsid w:val="00B86336"/>
    <w:rsid w:val="00B93B4C"/>
    <w:rsid w:val="00BB10BD"/>
    <w:rsid w:val="00BE36AD"/>
    <w:rsid w:val="00C0057C"/>
    <w:rsid w:val="00C066F0"/>
    <w:rsid w:val="00C10B58"/>
    <w:rsid w:val="00C12C33"/>
    <w:rsid w:val="00C25B51"/>
    <w:rsid w:val="00C3720F"/>
    <w:rsid w:val="00C65736"/>
    <w:rsid w:val="00C67C75"/>
    <w:rsid w:val="00CD34C8"/>
    <w:rsid w:val="00CD4D43"/>
    <w:rsid w:val="00CD7878"/>
    <w:rsid w:val="00CE544A"/>
    <w:rsid w:val="00D120BC"/>
    <w:rsid w:val="00D309A8"/>
    <w:rsid w:val="00D35413"/>
    <w:rsid w:val="00D47D87"/>
    <w:rsid w:val="00D74AD5"/>
    <w:rsid w:val="00DA1411"/>
    <w:rsid w:val="00DF4ED4"/>
    <w:rsid w:val="00DF56D4"/>
    <w:rsid w:val="00E4060E"/>
    <w:rsid w:val="00E9688D"/>
    <w:rsid w:val="00EB6E37"/>
    <w:rsid w:val="00F43129"/>
    <w:rsid w:val="00F473AA"/>
    <w:rsid w:val="00F5328E"/>
    <w:rsid w:val="00FE5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4DA5D"/>
  <w15:docId w15:val="{21F35ED2-EAE9-4432-A734-B856E5C8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4AE9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2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EA9"/>
  </w:style>
  <w:style w:type="paragraph" w:styleId="Stopka">
    <w:name w:val="footer"/>
    <w:basedOn w:val="Normalny"/>
    <w:link w:val="StopkaZnak"/>
    <w:uiPriority w:val="99"/>
    <w:unhideWhenUsed/>
    <w:rsid w:val="00032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EA9"/>
  </w:style>
  <w:style w:type="character" w:customStyle="1" w:styleId="markedcontent">
    <w:name w:val="markedcontent"/>
    <w:basedOn w:val="Domylnaczcionkaakapitu"/>
    <w:rsid w:val="0053458E"/>
  </w:style>
  <w:style w:type="paragraph" w:styleId="Tekstdymka">
    <w:name w:val="Balloon Text"/>
    <w:basedOn w:val="Normalny"/>
    <w:link w:val="TekstdymkaZnak"/>
    <w:uiPriority w:val="99"/>
    <w:semiHidden/>
    <w:unhideWhenUsed/>
    <w:rsid w:val="007903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3C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4060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6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Zofia Kaczmarek</dc:creator>
  <cp:lastModifiedBy>user</cp:lastModifiedBy>
  <cp:revision>3</cp:revision>
  <cp:lastPrinted>2025-03-25T09:03:00Z</cp:lastPrinted>
  <dcterms:created xsi:type="dcterms:W3CDTF">2025-03-31T09:38:00Z</dcterms:created>
  <dcterms:modified xsi:type="dcterms:W3CDTF">2025-03-31T10:21:00Z</dcterms:modified>
</cp:coreProperties>
</file>