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2C7" w:rsidRDefault="00786DCE" w:rsidP="008612C7">
      <w:pPr>
        <w:pStyle w:val="Bezodstpw"/>
        <w:tabs>
          <w:tab w:val="center" w:pos="7002"/>
          <w:tab w:val="right" w:pos="1400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2.6</w:t>
      </w:r>
      <w:r w:rsidR="008612C7">
        <w:rPr>
          <w:rFonts w:ascii="Times New Roman" w:hAnsi="Times New Roman"/>
          <w:b/>
          <w:sz w:val="24"/>
          <w:szCs w:val="24"/>
        </w:rPr>
        <w:t xml:space="preserve"> do SWZ</w:t>
      </w:r>
    </w:p>
    <w:p w:rsidR="008612C7" w:rsidRDefault="008612C7" w:rsidP="008612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8612C7" w:rsidRDefault="008612C7" w:rsidP="008612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Pieczęć wykonawcy</w:t>
      </w:r>
    </w:p>
    <w:p w:rsidR="008612C7" w:rsidRDefault="008612C7" w:rsidP="008612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2C7" w:rsidRDefault="008612C7" w:rsidP="008612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2C7" w:rsidRDefault="008612C7" w:rsidP="008612C7">
      <w:pPr>
        <w:pStyle w:val="Bezodstpw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FORMULARZ ASORTYMENTOWO-CENOWY</w:t>
      </w:r>
      <w:r w:rsidR="00786DCE">
        <w:rPr>
          <w:rFonts w:ascii="Times New Roman" w:hAnsi="Times New Roman"/>
          <w:b/>
          <w:sz w:val="28"/>
          <w:szCs w:val="28"/>
        </w:rPr>
        <w:t xml:space="preserve"> - CZĘŚĆ 6</w:t>
      </w:r>
      <w:r w:rsidR="00D20A3C">
        <w:rPr>
          <w:rFonts w:ascii="Times New Roman" w:hAnsi="Times New Roman"/>
          <w:b/>
          <w:sz w:val="28"/>
          <w:szCs w:val="28"/>
        </w:rPr>
        <w:t>: Artykuły spożywcze</w:t>
      </w:r>
    </w:p>
    <w:tbl>
      <w:tblPr>
        <w:tblW w:w="137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8"/>
        <w:gridCol w:w="4816"/>
        <w:gridCol w:w="712"/>
        <w:gridCol w:w="1278"/>
        <w:gridCol w:w="1421"/>
        <w:gridCol w:w="1131"/>
        <w:gridCol w:w="1563"/>
        <w:gridCol w:w="2126"/>
      </w:tblGrid>
      <w:tr w:rsidR="008612C7" w:rsidTr="00C21D20">
        <w:trPr>
          <w:trHeight w:val="86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Nazwa artykułu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j.m.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Szacowana ilość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Cena jednostkowa </w:t>
            </w:r>
          </w:p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netto </w:t>
            </w:r>
          </w:p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(w zł)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Stawka podatku VAT </w:t>
            </w:r>
          </w:p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(%)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Cena jednostkowa </w:t>
            </w:r>
          </w:p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brutto</w:t>
            </w:r>
          </w:p>
          <w:p w:rsidR="008612C7" w:rsidRDefault="008612C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(w zł)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Wartość brutto w zł </w:t>
            </w:r>
          </w:p>
          <w:p w:rsidR="008612C7" w:rsidRDefault="008612C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(kol. 4x kol. 7)</w:t>
            </w:r>
          </w:p>
        </w:tc>
      </w:tr>
      <w:tr w:rsidR="008612C7" w:rsidTr="00C21D20">
        <w:trPr>
          <w:trHeight w:val="304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1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8612C7" w:rsidRDefault="008612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8</w:t>
            </w: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Ananas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plastry w syropie,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(550 g - 650 g)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DB535E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 w:rsidP="00DB53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Brzoskwinie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połówki, lekko słodzone, puszka,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(800 g - 850 g)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 w:rsidP="00DB53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Budyń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proszek do przygotowania deseru, różne smaki z cukrem,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(70g - 80 g)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193F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Barszcz biały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proszek do sporządzenia zupy,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(66 g – 70 g)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AA5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 w:rsidP="00AA5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Barszcz biały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 składzie: woda, mąka żytnia, czosnek, liść laurowy,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butelka 0,5 l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30FB3" w:rsidRDefault="005F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Bułka tarta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w składzie: mąka pszenna, sól, drożdże,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(450 g - 500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F40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7.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Cukier biały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drobny kryształ,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1 kg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Cukier puder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opakowanie 500 g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5F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Cukier waniliowy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16 g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30FB3" w:rsidRDefault="00786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Cukier waniliowy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32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C35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Cukierki czekoladowe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1 kg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30FB3" w:rsidRDefault="00786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Cukierki  galaretki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z delikatnym półpłynnym nadzieniem z sokami owocowymi, bez barwników oraz sztucznych aromatów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30FB3" w:rsidRDefault="00786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 w:rsidP="00786D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Dżem brzoskwiniowy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niskosłodzony,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(260 g - 280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DB53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Dżem jagodowy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niskosłodzony,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(260 g - 280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Dżem truskawkowy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niskosłodzony,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(260 g - 280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874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Dżem ananasowy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niskosłodzony,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(260 g - 280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874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Filety z makreli w sosie pomidorowym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puszka,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opakowanie (150 g- 180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AA5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18.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Galaretka owocowa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(różne smaki), bez konserwantów i sztucznych barwników, opakowanie (60 g-80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224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193F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786D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Groszek ptysiowy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wyrób z ciasta parzonego,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(115 g - 125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905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9052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Jabłka prażone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słoik,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(650 g - 780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Herbata czarna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wysokogatunkowa, 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torebki 20 - 25 szt.,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(50 g - 55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Herbata owocowa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wysokogatunkowa, różne smaki do wyboru (malina,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aronia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truskawka, owoce leśne, czarna porzeczka),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torebki 20-25 szt.,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(40 g - 50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224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Herbatniki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z mąki pszennej,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- 16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C35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Kakao 16%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- 80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0F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Kasza jaglana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0FB3" w:rsidRDefault="00430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(350 g - 400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B3" w:rsidRDefault="00C21D20" w:rsidP="00C21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 w:rsidP="00C21D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FB3" w:rsidRDefault="0043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P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4AB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Kawa zbożowa rozpuszczalna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BE4A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w składzie:</w:t>
            </w:r>
            <w:r w:rsidRPr="00BE4AB3">
              <w:rPr>
                <w:rFonts w:ascii="Times New Roman" w:eastAsia="Times New Roman" w:hAnsi="Times New Roman"/>
                <w:sz w:val="24"/>
                <w:szCs w:val="24"/>
              </w:rPr>
              <w:t xml:space="preserve"> zboża 78% (jęczmień, żyto), cykoria.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szt.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C21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C21D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27.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Kawa zbożowa klasyczna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torebki 20 - 25 szt.,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opakowanie (80 g - 90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DB53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28.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Kawa karmelowa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kawa zbożowa, opakowanie - 200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Kasza jęczmienna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perłowa,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- 4*100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D20A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27.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Kasza jęczmienna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pęczak,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- 500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C21D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Kasza manna błyskawiczna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opakowanie - 4*100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29.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Kasza gryczana prażona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opakowanie - 4*100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30.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Kisiel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(różne smaki) z cukrem, bez konserwantów i sztucznych barwników,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(60 g - 80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Ketchup łagodny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wyciskany, zawartość koncentratu pomidorowego min. 62%,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(480 g - 500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2D06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Koncentrat pomidorowy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słoik, zawartość ekstraktu 28-30%,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opakowanie – 900 g,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Pr="00D20A3C" w:rsidRDefault="00C960ED" w:rsidP="00D20A3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D20A3C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DB535E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Konserwa mięsna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,</w:t>
            </w:r>
          </w:p>
          <w:p w:rsidR="00C960ED" w:rsidRDefault="00C960ED">
            <w:pPr>
              <w:spacing w:after="0" w:line="240" w:lineRule="auto"/>
              <w:rPr>
                <w:rFonts w:ascii="Times New Roman" w:hAnsi="Times New Roman" w:cs="Times New Roman"/>
                <w:color w:val="040C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 xml:space="preserve">mięso wieprzowe 94%, sól, stabilizatory: E450, pieprz biały, przeciwutleniacz: </w:t>
            </w:r>
            <w:proofErr w:type="spellStart"/>
            <w:r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>askorbinian</w:t>
            </w:r>
            <w:proofErr w:type="spellEnd"/>
            <w:r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 xml:space="preserve"> sodu, azotyn sodu, substancja konserwująca,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– 300 g,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Koncentrat pomidorowy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słoik,  zawartość ekstraktu 30%,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opakowanie (195 g - 200 g),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3952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960ED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35.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Koncentrat pomidorowy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słoik,  zawartość ekstraktu 30%, </w:t>
            </w:r>
          </w:p>
          <w:p w:rsidR="00C960ED" w:rsidRDefault="00C960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opakowanie (900 g - 950 g),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0ED" w:rsidRDefault="00C9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Kukurydza konserwowa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puszka,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(340 g - 360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2D0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38.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Makaron świderki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 składzie: mąka pszenna makaronowa,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- 500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39.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Makaron spaghetti pełnoziarnisty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 składzie: mąka makaronowa pszenna pełnoziarnista,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- 400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8740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40.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Makaron świderki pełne ziarno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mąka makaronowa pszenna pełnoziarnista,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- 400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C35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C359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41.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Makaron spaghetti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 składzie: mąka makaronowa pszenna, opakowanie -  400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AA5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42.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Makaron łazanki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 składzie: mąka makaronowa pszenna, opakowanie -  400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43.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Makaron muszelki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 składzie: mąka makaronowa pszenna, opakowanie - 400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44.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Makaron kokardki małe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 składzie: mąka makaronowa pszenna, opakowanie - 400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45.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Makaron nitki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 składzie: mąka makaronowa pszenna, opakowanie - 250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46.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Makaron gwiazdki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mąka pszenna, woda, przyprawa kurkuma 0,05%,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- 250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47.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Mąka pszenna typ 450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opakowanie - 1 kg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48.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Mąka ziemniaczana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- 500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C35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49.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Miód pszczeli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BE4AB3" w:rsidRPr="00D20A3C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słoik, opakowanie - 230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50.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Miód pszczeli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BE4AB3" w:rsidRPr="00D20A3C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słoik, opakowanie (0,9 l -1 l)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51.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Mus owocowy 100%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100 -120 g torebka,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różne smaki owocowe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52.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Olej rzepakowy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rafinowany olej rzepakowy 100%, olej rzepakowy z pierwszego tłoczenia,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opakowanie -  l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53.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Olej rzepakowy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rafinowany olej rzepakowy 100%,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opakowanie - 0,9 l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Pr="00786DCE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6DCE"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54.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Pasztet drobiowy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puszka,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opakowanie (160 g - 170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Pomidory krojone bez skórki w sosie pomidorowym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Pr="00D20A3C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puszka, opakowanie  (400 g - 450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786D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56.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Płatki jęczmienne błyskawiczne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- 500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57.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Płatki kukurydziane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- 250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F40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58.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Płatki owsiane błyskawiczne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- 500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59.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Płatki ryżowe błyskawiczne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 - 200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C359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60.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Płatki jaglane błyskawiczne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- 200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F40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61.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Płatki ryżowe błyskawiczne</w:t>
            </w:r>
            <w:r w:rsidRPr="00D20A3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- 250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F40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62.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Proszek do pieczenia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(12 g -15 g)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58.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Proszek do pieczenia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-32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59.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Płatki zbożowe z rodzynkami i migdałami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opakowanie - 350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60.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Rosołki drobiowe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- 120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61.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Rodzynki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- 100 g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 w:rsidP="00DB53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2B4324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62.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Ryż biały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- 1 kg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63.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Ryż biały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- 4*100 g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64.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Ryż naturalny brązowy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- 4*100 g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8740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BE4AB3" w:rsidTr="00C21D20">
        <w:trPr>
          <w:trHeight w:val="5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65.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Syrop malinowy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butelka (400 ml – 450 ml), bez konserwantów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DB53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355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66.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Soki  owocowe 100%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- 200 ml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24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67.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Pr="00D20A3C" w:rsidRDefault="00BE4A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Sól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sodowo-potasowa,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-1 kg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24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68.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Wafle ryżowe naturalne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14-15 szt., opakowanie (120 g -130 g)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C359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24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69.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Woda gazowana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średnio zmineralizowana, niskosodowa, opakowanie 1,5 l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24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70.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 w:rsidP="002242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Woda niegazowana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 w:rsidP="002242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średnio zmineralizowana, niskosodowa, opakowanie 0,5 l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24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71.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 w:rsidP="002242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Woda niegazowana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E4AB3" w:rsidRDefault="00BE4AB3" w:rsidP="002242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średnio zmineralizowana, niskosodowa, opakowanie 5 l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24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EE7F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72.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 w:rsidP="007164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Vegeta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przyprawa warzywna do potraw, opakowanie - 1 kg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24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7164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73.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Vegeta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bez glutaminianu sodu,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(450 g - 500 g)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9052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24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7164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74.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Zacierka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w składzie: mąka pszenna, woda, jaja płynne 9%, przyprawa kurkuma 0,05  %, substancja wzmacniająca: witamina A, </w:t>
            </w:r>
          </w:p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opakowanie – 250 g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DB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4AB3" w:rsidTr="00C21D20">
        <w:trPr>
          <w:trHeight w:val="24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 w:rsidP="007164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75.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Żurek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w składzie: woda, mąka żytnia, sól, przyprawy, butelka 0,5 l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 w:rsidP="00786D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AB3" w:rsidRDefault="00BE4A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BE4AB3" w:rsidTr="002B4324">
        <w:trPr>
          <w:trHeight w:val="24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AB3" w:rsidRDefault="00BE4A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 xml:space="preserve">                                                               Razem: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AB3" w:rsidRDefault="00BE4AB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B3" w:rsidRDefault="00BE4AB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B3" w:rsidRDefault="00BE4AB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B3" w:rsidRDefault="00BE4AB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4AB3" w:rsidRDefault="00BE4AB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:rsidR="008612C7" w:rsidRDefault="008612C7" w:rsidP="008612C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8612C7" w:rsidRDefault="008612C7" w:rsidP="008612C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Łączna cena brutto za całość</w:t>
      </w:r>
      <w:r w:rsidR="00BE4AB3">
        <w:rPr>
          <w:rFonts w:ascii="Times New Roman" w:hAnsi="Times New Roman"/>
          <w:b/>
          <w:sz w:val="24"/>
          <w:szCs w:val="24"/>
        </w:rPr>
        <w:t xml:space="preserve"> przedmiotu zamówienia – cz</w:t>
      </w:r>
      <w:r w:rsidR="002725C1">
        <w:rPr>
          <w:rFonts w:ascii="Times New Roman" w:hAnsi="Times New Roman"/>
          <w:b/>
          <w:sz w:val="24"/>
          <w:szCs w:val="24"/>
        </w:rPr>
        <w:t>ęść</w:t>
      </w:r>
      <w:r w:rsidR="00D20A3C">
        <w:rPr>
          <w:rFonts w:ascii="Times New Roman" w:hAnsi="Times New Roman"/>
          <w:b/>
          <w:sz w:val="24"/>
          <w:szCs w:val="24"/>
        </w:rPr>
        <w:t xml:space="preserve"> 6 zamówienia</w:t>
      </w:r>
      <w:r>
        <w:rPr>
          <w:rFonts w:ascii="Times New Roman" w:hAnsi="Times New Roman"/>
          <w:b/>
          <w:sz w:val="24"/>
          <w:szCs w:val="24"/>
        </w:rPr>
        <w:t>: ……………………………………………</w:t>
      </w:r>
    </w:p>
    <w:p w:rsidR="008612C7" w:rsidRDefault="008612C7" w:rsidP="008612C7">
      <w:pPr>
        <w:autoSpaceDN w:val="0"/>
        <w:spacing w:before="52"/>
        <w:rPr>
          <w:rFonts w:ascii="Times New Roman" w:eastAsia="Carlito" w:hAnsi="Times New Roman" w:cs="Times New Roman"/>
        </w:rPr>
      </w:pPr>
      <w:r>
        <w:rPr>
          <w:rFonts w:ascii="Times New Roman" w:eastAsia="Carlito" w:hAnsi="Times New Roman" w:cs="Times New Roman"/>
        </w:rPr>
        <w:t>cena brutto ............................. zł (słownie:.......................................................................................) netto……………….......</w:t>
      </w:r>
      <w:r>
        <w:rPr>
          <w:rFonts w:ascii="Times New Roman" w:eastAsia="Carlito" w:hAnsi="Times New Roman" w:cs="Times New Roman"/>
          <w:spacing w:val="-6"/>
        </w:rPr>
        <w:t xml:space="preserve"> zł  </w:t>
      </w:r>
      <w:r>
        <w:rPr>
          <w:rFonts w:ascii="Times New Roman" w:eastAsia="Carlito" w:hAnsi="Times New Roman" w:cs="Times New Roman"/>
        </w:rPr>
        <w:t>VAT ………….........................zł</w:t>
      </w:r>
    </w:p>
    <w:p w:rsidR="008612C7" w:rsidRDefault="008612C7" w:rsidP="008612C7">
      <w:pPr>
        <w:autoSpaceDN w:val="0"/>
        <w:spacing w:before="46" w:after="3"/>
        <w:ind w:right="111"/>
        <w:rPr>
          <w:rFonts w:ascii="Times New Roman" w:eastAsia="Carlito" w:hAnsi="Times New Roman" w:cs="Times New Roman"/>
          <w:b/>
          <w:sz w:val="20"/>
          <w:szCs w:val="20"/>
        </w:rPr>
      </w:pPr>
      <w:r>
        <w:rPr>
          <w:rFonts w:ascii="Times New Roman" w:eastAsia="Carlito" w:hAnsi="Times New Roman" w:cs="Times New Roman"/>
          <w:b/>
          <w:sz w:val="20"/>
          <w:szCs w:val="20"/>
        </w:rPr>
        <w:t xml:space="preserve">/powyższe wartości należy przenieść do </w:t>
      </w:r>
      <w:proofErr w:type="spellStart"/>
      <w:r>
        <w:rPr>
          <w:rFonts w:ascii="Times New Roman" w:eastAsia="Carlito" w:hAnsi="Times New Roman" w:cs="Times New Roman"/>
          <w:b/>
          <w:sz w:val="20"/>
          <w:szCs w:val="20"/>
        </w:rPr>
        <w:t>pkt</w:t>
      </w:r>
      <w:proofErr w:type="spellEnd"/>
      <w:r>
        <w:rPr>
          <w:rFonts w:ascii="Times New Roman" w:eastAsia="Carlito" w:hAnsi="Times New Roman" w:cs="Times New Roman"/>
          <w:b/>
          <w:sz w:val="20"/>
          <w:szCs w:val="20"/>
        </w:rPr>
        <w:t xml:space="preserve"> 1 Formularza ofertowego – Załącznik nr 1 do SWZ/</w:t>
      </w:r>
    </w:p>
    <w:p w:rsidR="008612C7" w:rsidRDefault="008612C7" w:rsidP="008612C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612C7" w:rsidRDefault="008612C7" w:rsidP="008612C7">
      <w:pPr>
        <w:pStyle w:val="Bezodstpw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12C7" w:rsidRDefault="008612C7" w:rsidP="008612C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Opakowania produktów spożywczych powinny zawierać takie informacje jak: nazwę produktu, nazwę i adres producenta lub przedsiębiorcy paczkującego środek spożywczy, wykaz i ilość lub kategorii składników, zawartość netto w opakowaniu, data minimalnej trwałości lub termin przydatności do spożycia, warunki przechowywania.</w:t>
      </w:r>
    </w:p>
    <w:p w:rsidR="008612C7" w:rsidRDefault="008612C7" w:rsidP="008612C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612C7" w:rsidRDefault="008612C7" w:rsidP="008612C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                                                                                                                  </w:t>
      </w:r>
    </w:p>
    <w:p w:rsidR="008612C7" w:rsidRDefault="008612C7" w:rsidP="008612C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(miejscowość, data)    </w:t>
      </w:r>
    </w:p>
    <w:p w:rsidR="008612C7" w:rsidRDefault="008612C7" w:rsidP="008612C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8612C7" w:rsidRDefault="008612C7" w:rsidP="008612C7">
      <w:pPr>
        <w:pStyle w:val="Bezodstpw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12C7" w:rsidRDefault="008612C7" w:rsidP="008612C7">
      <w:pPr>
        <w:tabs>
          <w:tab w:val="left" w:pos="3119"/>
        </w:tabs>
        <w:ind w:left="3119" w:right="-141"/>
        <w:jc w:val="center"/>
        <w:rPr>
          <w:i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i/>
        </w:rPr>
        <w:t>(kwalifikowany podpis elektroniczny lub podpis zaufany lub podpis osobisty</w:t>
      </w:r>
      <w:r>
        <w:rPr>
          <w:i/>
        </w:rPr>
        <w:br/>
        <w:t>osoby uprawnionej do reprezentowania Wykonawcy)</w:t>
      </w:r>
    </w:p>
    <w:p w:rsidR="008612C7" w:rsidRDefault="008612C7" w:rsidP="008612C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8612C7" w:rsidRDefault="008612C7" w:rsidP="008612C7">
      <w:pPr>
        <w:pStyle w:val="Bezodstpw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12C7" w:rsidRDefault="008612C7" w:rsidP="008612C7"/>
    <w:p w:rsidR="008612C7" w:rsidRDefault="008612C7"/>
    <w:sectPr w:rsidR="008612C7" w:rsidSect="008612C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51A" w:rsidRDefault="00AD251A" w:rsidP="009D6F37">
      <w:pPr>
        <w:spacing w:after="0" w:line="240" w:lineRule="auto"/>
      </w:pPr>
      <w:r>
        <w:separator/>
      </w:r>
    </w:p>
  </w:endnote>
  <w:endnote w:type="continuationSeparator" w:id="0">
    <w:p w:rsidR="00AD251A" w:rsidRDefault="00AD251A" w:rsidP="009D6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51A" w:rsidRDefault="00AD251A" w:rsidP="009D6F37">
      <w:pPr>
        <w:spacing w:after="0" w:line="240" w:lineRule="auto"/>
      </w:pPr>
      <w:r>
        <w:separator/>
      </w:r>
    </w:p>
  </w:footnote>
  <w:footnote w:type="continuationSeparator" w:id="0">
    <w:p w:rsidR="00AD251A" w:rsidRDefault="00AD251A" w:rsidP="009D6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F37" w:rsidRDefault="009D6F37" w:rsidP="009D6F37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Postępowanie o udzielenie zamówienia na sukcesywną dostawę artykułów spożywczych </w:t>
    </w:r>
  </w:p>
  <w:p w:rsidR="009D6F37" w:rsidRDefault="009D6F37" w:rsidP="009D6F37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dla Przedszkola Publicznego Nr 2 „Akademia Krasnoludków” </w:t>
    </w:r>
  </w:p>
  <w:p w:rsidR="009D6F37" w:rsidRPr="008612C7" w:rsidRDefault="009D6F37" w:rsidP="009D6F37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 Jaworze – 2025 r.</w:t>
    </w:r>
  </w:p>
  <w:p w:rsidR="009D6F37" w:rsidRDefault="009D6F3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2C7"/>
    <w:rsid w:val="0008068F"/>
    <w:rsid w:val="000C5F11"/>
    <w:rsid w:val="00193FE6"/>
    <w:rsid w:val="001B6507"/>
    <w:rsid w:val="001C7D14"/>
    <w:rsid w:val="00224231"/>
    <w:rsid w:val="00242253"/>
    <w:rsid w:val="00266252"/>
    <w:rsid w:val="002725C1"/>
    <w:rsid w:val="002C4C74"/>
    <w:rsid w:val="002D0683"/>
    <w:rsid w:val="0039527B"/>
    <w:rsid w:val="00430FB3"/>
    <w:rsid w:val="004D586C"/>
    <w:rsid w:val="004F2DB4"/>
    <w:rsid w:val="00566ED5"/>
    <w:rsid w:val="005F495D"/>
    <w:rsid w:val="00676B95"/>
    <w:rsid w:val="006A005E"/>
    <w:rsid w:val="00786DCE"/>
    <w:rsid w:val="008612C7"/>
    <w:rsid w:val="00874089"/>
    <w:rsid w:val="008C38F9"/>
    <w:rsid w:val="00905245"/>
    <w:rsid w:val="009D6F37"/>
    <w:rsid w:val="009F4946"/>
    <w:rsid w:val="00AA501F"/>
    <w:rsid w:val="00AD251A"/>
    <w:rsid w:val="00B34231"/>
    <w:rsid w:val="00BE4AB3"/>
    <w:rsid w:val="00C21D20"/>
    <w:rsid w:val="00C3594E"/>
    <w:rsid w:val="00C64BAF"/>
    <w:rsid w:val="00C960ED"/>
    <w:rsid w:val="00D20A3C"/>
    <w:rsid w:val="00DB535E"/>
    <w:rsid w:val="00E14D5E"/>
    <w:rsid w:val="00F40D78"/>
    <w:rsid w:val="00F93923"/>
    <w:rsid w:val="00FB3453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2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locked/>
    <w:rsid w:val="008612C7"/>
    <w:rPr>
      <w:rFonts w:ascii="Calibri" w:eastAsia="MS Mincho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8612C7"/>
    <w:pPr>
      <w:spacing w:after="0" w:line="240" w:lineRule="auto"/>
    </w:pPr>
    <w:rPr>
      <w:rFonts w:ascii="Calibri" w:eastAsia="MS Mincho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12C7"/>
  </w:style>
  <w:style w:type="paragraph" w:styleId="Stopka">
    <w:name w:val="footer"/>
    <w:basedOn w:val="Normalny"/>
    <w:link w:val="StopkaZnak"/>
    <w:uiPriority w:val="99"/>
    <w:semiHidden/>
    <w:unhideWhenUsed/>
    <w:rsid w:val="009D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6F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9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1187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j.brodka@outlook.com</dc:creator>
  <cp:lastModifiedBy>j.brodka@outlook.com</cp:lastModifiedBy>
  <cp:revision>24</cp:revision>
  <cp:lastPrinted>2024-10-16T08:50:00Z</cp:lastPrinted>
  <dcterms:created xsi:type="dcterms:W3CDTF">2024-10-09T12:51:00Z</dcterms:created>
  <dcterms:modified xsi:type="dcterms:W3CDTF">2024-10-30T13:28:00Z</dcterms:modified>
</cp:coreProperties>
</file>