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262A5BCC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7302E">
        <w:rPr>
          <w:rFonts w:ascii="Arial" w:hAnsi="Arial" w:cs="Arial"/>
          <w:b/>
          <w:bCs/>
          <w:sz w:val="20"/>
          <w:szCs w:val="20"/>
        </w:rPr>
        <w:t>1</w:t>
      </w:r>
      <w:r w:rsidR="00BF17F6">
        <w:rPr>
          <w:rFonts w:ascii="Arial" w:hAnsi="Arial" w:cs="Arial"/>
          <w:b/>
          <w:bCs/>
          <w:sz w:val="20"/>
          <w:szCs w:val="20"/>
        </w:rPr>
        <w:t>2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183554BC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6B0284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2261781" w14:textId="77777777" w:rsidR="00E071CC" w:rsidRDefault="00EF45B6" w:rsidP="00E071CC">
      <w:pPr>
        <w:spacing w:before="480" w:after="0" w:line="276" w:lineRule="auto"/>
        <w:rPr>
          <w:rFonts w:ascii="Arial" w:hAnsi="Arial" w:cs="Arial"/>
          <w:sz w:val="20"/>
          <w:szCs w:val="20"/>
          <w:u w:val="single"/>
        </w:rPr>
      </w:pPr>
      <w:r w:rsidRPr="00356552">
        <w:rPr>
          <w:rFonts w:ascii="Arial" w:hAnsi="Arial" w:cs="Arial"/>
          <w:sz w:val="20"/>
          <w:szCs w:val="20"/>
          <w:u w:val="single"/>
        </w:rPr>
        <w:t>Zamawiający:</w:t>
      </w:r>
    </w:p>
    <w:p w14:paraId="4E89AD2A" w14:textId="32751EA9" w:rsidR="002860AC" w:rsidRPr="00E071CC" w:rsidRDefault="002860AC" w:rsidP="00E071CC">
      <w:pPr>
        <w:spacing w:before="480" w:after="0" w:line="276" w:lineRule="auto"/>
        <w:rPr>
          <w:rFonts w:ascii="Arial" w:hAnsi="Arial" w:cs="Arial"/>
          <w:sz w:val="20"/>
          <w:szCs w:val="20"/>
          <w:u w:val="single"/>
        </w:rPr>
      </w:pPr>
      <w:r w:rsidRPr="002860AC">
        <w:rPr>
          <w:rFonts w:ascii="Arial" w:hAnsi="Arial" w:cs="Arial"/>
          <w:sz w:val="20"/>
          <w:szCs w:val="20"/>
        </w:rPr>
        <w:t xml:space="preserve">Szkoła Podstawowa nr 19 im. Zasłużonych Ludzi Morza w Gdańsku </w:t>
      </w:r>
    </w:p>
    <w:p w14:paraId="742AE9F8" w14:textId="48C1A833" w:rsidR="00356552" w:rsidRDefault="002860AC" w:rsidP="00202A93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2860AC">
        <w:rPr>
          <w:rFonts w:ascii="Arial" w:hAnsi="Arial" w:cs="Arial"/>
          <w:sz w:val="20"/>
          <w:szCs w:val="20"/>
        </w:rPr>
        <w:t xml:space="preserve">ul. Emilii </w:t>
      </w:r>
      <w:proofErr w:type="spellStart"/>
      <w:r w:rsidRPr="002860AC">
        <w:rPr>
          <w:rFonts w:ascii="Arial" w:hAnsi="Arial" w:cs="Arial"/>
          <w:sz w:val="20"/>
          <w:szCs w:val="20"/>
        </w:rPr>
        <w:t>Hoene</w:t>
      </w:r>
      <w:proofErr w:type="spellEnd"/>
      <w:r w:rsidRPr="002860AC">
        <w:rPr>
          <w:rFonts w:ascii="Arial" w:hAnsi="Arial" w:cs="Arial"/>
          <w:sz w:val="20"/>
          <w:szCs w:val="20"/>
        </w:rPr>
        <w:t xml:space="preserve"> 6</w:t>
      </w:r>
      <w:r w:rsidR="00202A93">
        <w:rPr>
          <w:rFonts w:ascii="Arial" w:hAnsi="Arial" w:cs="Arial"/>
          <w:sz w:val="20"/>
          <w:szCs w:val="20"/>
        </w:rPr>
        <w:br/>
      </w:r>
      <w:r w:rsidRPr="002860AC">
        <w:rPr>
          <w:rFonts w:ascii="Arial" w:hAnsi="Arial" w:cs="Arial"/>
          <w:sz w:val="20"/>
          <w:szCs w:val="20"/>
        </w:rPr>
        <w:t>80 – 041 Gdańsk</w:t>
      </w:r>
      <w:r w:rsidR="00356552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55465068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bookmarkStart w:id="0" w:name="_Hlk148977220"/>
      <w:r w:rsidR="00112715">
        <w:rPr>
          <w:rFonts w:ascii="Arial" w:hAnsi="Arial" w:cs="Arial"/>
        </w:rPr>
        <w:t>„Sukcesywna dostawa produktów spożywczych na potrzeby Szkoły Podstawowej nr 19 im. Zasłużonych Ludzi Morza w Gdańsku z podziałem na 7 części”</w:t>
      </w:r>
      <w:bookmarkEnd w:id="0"/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1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15</cp:revision>
  <dcterms:created xsi:type="dcterms:W3CDTF">2022-10-02T13:51:00Z</dcterms:created>
  <dcterms:modified xsi:type="dcterms:W3CDTF">2023-10-23T16:27:00Z</dcterms:modified>
</cp:coreProperties>
</file>