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246776FD" w14:textId="5810828C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6F1199" w:rsidRPr="006F1199">
        <w:rPr>
          <w:rFonts w:eastAsia="Calibri"/>
          <w:b/>
          <w:sz w:val="22"/>
          <w:szCs w:val="22"/>
          <w:lang w:eastAsia="en-US"/>
        </w:rPr>
        <w:t>PARAFIA.1.2024</w:t>
      </w:r>
    </w:p>
    <w:p w14:paraId="304C849A" w14:textId="32DFB5A0" w:rsidR="002F7BB1" w:rsidRPr="002D578F" w:rsidRDefault="002F7BB1" w:rsidP="002F7BB1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14:paraId="0287E6BC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2AB6528" w14:textId="77777777" w:rsidR="002F7BB1" w:rsidRPr="002D578F" w:rsidRDefault="002F7BB1" w:rsidP="002F7BB1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14:paraId="7454857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14:paraId="699170E9" w14:textId="77777777" w:rsidR="002F7BB1" w:rsidRPr="002D578F" w:rsidRDefault="002F7BB1" w:rsidP="002F7BB1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32E3A84B" w14:textId="77777777" w:rsidR="006F1199" w:rsidRPr="006F1199" w:rsidRDefault="006F1199" w:rsidP="006F1199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F1199">
        <w:rPr>
          <w:rFonts w:eastAsia="Calibri"/>
          <w:b/>
          <w:bCs/>
          <w:sz w:val="22"/>
          <w:szCs w:val="22"/>
          <w:lang w:eastAsia="en-US"/>
        </w:rPr>
        <w:t>Parafia Rzymsko-Katolicka pw. Św. Jakuba Starszego w Szczyrku</w:t>
      </w:r>
    </w:p>
    <w:p w14:paraId="62BC1498" w14:textId="77777777" w:rsidR="006F1199" w:rsidRPr="006F1199" w:rsidRDefault="006F1199" w:rsidP="006F1199">
      <w:pPr>
        <w:suppressAutoHyphens/>
        <w:snapToGri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F1199">
        <w:rPr>
          <w:rFonts w:eastAsia="Calibri"/>
          <w:b/>
          <w:bCs/>
          <w:sz w:val="22"/>
          <w:szCs w:val="22"/>
          <w:lang w:eastAsia="en-US"/>
        </w:rPr>
        <w:t xml:space="preserve">ul. Lipowa 4b, </w:t>
      </w:r>
    </w:p>
    <w:p w14:paraId="6A1C8735" w14:textId="646EF2C5" w:rsidR="002F7BB1" w:rsidRPr="002D578F" w:rsidRDefault="006F1199" w:rsidP="006F1199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6F1199">
        <w:rPr>
          <w:rFonts w:eastAsia="Calibri"/>
          <w:b/>
          <w:bCs/>
          <w:sz w:val="22"/>
          <w:szCs w:val="22"/>
          <w:lang w:eastAsia="en-US"/>
        </w:rPr>
        <w:t>43-370 Szczyrk</w:t>
      </w:r>
    </w:p>
    <w:p w14:paraId="637BE54D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14:paraId="2318AE24" w14:textId="77777777" w:rsidR="002F7BB1" w:rsidRPr="002D578F" w:rsidRDefault="002F7BB1" w:rsidP="002F7BB1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14:paraId="04DD5587" w14:textId="77777777" w:rsidR="002F7BB1" w:rsidRPr="002D578F" w:rsidRDefault="002F7BB1" w:rsidP="002F7BB1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A26C33B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7C1C8832" w14:textId="77777777" w:rsidR="002F7BB1" w:rsidRPr="002D578F" w:rsidRDefault="002F7BB1" w:rsidP="002F7BB1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14:paraId="3603012B" w14:textId="6DA1D73A" w:rsidR="002D578F" w:rsidRPr="002D578F" w:rsidRDefault="002F7BB1" w:rsidP="002F7BB1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14:paraId="2C50AC22" w14:textId="77777777"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14:paraId="2DE86234" w14:textId="524B9477"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  <w:r w:rsidR="00237E74">
        <w:rPr>
          <w:b/>
          <w:szCs w:val="22"/>
          <w:u w:val="single"/>
        </w:rPr>
        <w:t>CENOWY</w:t>
      </w:r>
    </w:p>
    <w:p w14:paraId="470C342A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3A3A0FD7" w14:textId="744399D2" w:rsidR="00566446" w:rsidRDefault="002F7BB1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zamówieniu pn.: </w:t>
      </w:r>
      <w:r w:rsidR="006F1199" w:rsidRPr="006F1199">
        <w:rPr>
          <w:b/>
          <w:sz w:val="22"/>
          <w:szCs w:val="22"/>
        </w:rPr>
        <w:t>Renowacja ogrodzenia z bali wokół kościoła katolickiego pw. Św. Jakuba Starszego w Szczyrku</w:t>
      </w:r>
      <w:r w:rsidR="006F1199" w:rsidRPr="006F1199">
        <w:rPr>
          <w:bCs/>
          <w:sz w:val="22"/>
          <w:szCs w:val="22"/>
        </w:rPr>
        <w:t>, prowadzonego przez Parafię Rzymsko-Katolicką pw. Św. Jakuba Starszego w Szczyrku</w:t>
      </w:r>
      <w:r w:rsidR="00DB28D5" w:rsidRPr="00DB28D5">
        <w:rPr>
          <w:rFonts w:eastAsia="Calibri"/>
          <w:sz w:val="22"/>
          <w:szCs w:val="21"/>
          <w:lang w:eastAsia="en-US"/>
        </w:rPr>
        <w:t>,</w:t>
      </w:r>
      <w:r w:rsidR="00237755"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</w:t>
      </w:r>
      <w:r w:rsidR="00D2492A">
        <w:rPr>
          <w:sz w:val="22"/>
          <w:szCs w:val="22"/>
        </w:rPr>
        <w:t>(my)</w:t>
      </w:r>
      <w:r w:rsidR="00691F7B" w:rsidRPr="002D578F">
        <w:rPr>
          <w:sz w:val="22"/>
          <w:szCs w:val="22"/>
        </w:rPr>
        <w:t xml:space="preserve"> niżej podpisany</w:t>
      </w:r>
      <w:r w:rsidR="00D2492A">
        <w:rPr>
          <w:sz w:val="22"/>
          <w:szCs w:val="22"/>
        </w:rPr>
        <w:t>(i)</w:t>
      </w:r>
      <w:r w:rsidR="00237755" w:rsidRPr="002D578F">
        <w:rPr>
          <w:sz w:val="22"/>
          <w:szCs w:val="22"/>
        </w:rPr>
        <w:t>:</w:t>
      </w:r>
    </w:p>
    <w:p w14:paraId="607E8A1D" w14:textId="77777777"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14:paraId="718560A9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14:paraId="24DA2357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5F8A8277" w14:textId="77777777"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14:paraId="5FBC0278" w14:textId="77777777"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14:paraId="4AB79D5E" w14:textId="77777777"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14:paraId="011D0EF2" w14:textId="77777777"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r w:rsidR="000D15F3">
        <w:rPr>
          <w:i/>
          <w:sz w:val="22"/>
          <w:szCs w:val="22"/>
        </w:rPr>
        <w:t>Regon</w:t>
      </w:r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14:paraId="52D30DB0" w14:textId="77777777"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14:paraId="05C1067D" w14:textId="77777777"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14:paraId="5922976A" w14:textId="77777777"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14:paraId="1F17AB94" w14:textId="77777777"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14:paraId="6A1E2015" w14:textId="77777777"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</w:t>
      </w:r>
      <w:proofErr w:type="gramStart"/>
      <w:r w:rsidRPr="002D578F">
        <w:rPr>
          <w:sz w:val="22"/>
          <w:szCs w:val="22"/>
        </w:rPr>
        <w:t>…….</w:t>
      </w:r>
      <w:proofErr w:type="gramEnd"/>
      <w:r w:rsidRPr="002D578F">
        <w:rPr>
          <w:sz w:val="22"/>
          <w:szCs w:val="22"/>
        </w:rPr>
        <w:t>. adres e-mail: ……………………….</w:t>
      </w:r>
    </w:p>
    <w:p w14:paraId="20C1C53C" w14:textId="77777777"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14:paraId="44B84F16" w14:textId="77777777"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 xml:space="preserve">adres skrzynki </w:t>
      </w:r>
      <w:proofErr w:type="spellStart"/>
      <w:r w:rsidRPr="002D578F">
        <w:rPr>
          <w:b/>
          <w:sz w:val="22"/>
          <w:szCs w:val="22"/>
        </w:rPr>
        <w:t>ePUAP</w:t>
      </w:r>
      <w:proofErr w:type="spellEnd"/>
      <w:r w:rsidRPr="002D578F">
        <w:rPr>
          <w:b/>
          <w:sz w:val="22"/>
          <w:szCs w:val="22"/>
        </w:rPr>
        <w:t>…………………………………….</w:t>
      </w:r>
    </w:p>
    <w:p w14:paraId="6DBED2FC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4CB0FF23" w14:textId="77777777"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oświadczam(y), że:</w:t>
      </w:r>
    </w:p>
    <w:p w14:paraId="3D38C9A4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49FD43C2" w14:textId="0D916084" w:rsidR="00D2492A" w:rsidRDefault="002F7BB1" w:rsidP="00D2492A">
      <w:pPr>
        <w:tabs>
          <w:tab w:val="left" w:pos="4320"/>
        </w:tabs>
        <w:suppressAutoHyphens/>
        <w:snapToGrid w:val="0"/>
        <w:spacing w:line="276" w:lineRule="auto"/>
        <w:jc w:val="both"/>
        <w:rPr>
          <w:sz w:val="22"/>
          <w:szCs w:val="18"/>
        </w:rPr>
      </w:pPr>
      <w:r>
        <w:rPr>
          <w:sz w:val="22"/>
          <w:szCs w:val="22"/>
        </w:rPr>
        <w:t xml:space="preserve">podana przeze </w:t>
      </w:r>
      <w:proofErr w:type="gramStart"/>
      <w:r>
        <w:rPr>
          <w:sz w:val="22"/>
          <w:szCs w:val="22"/>
        </w:rPr>
        <w:t>mnie(</w:t>
      </w:r>
      <w:proofErr w:type="gramEnd"/>
      <w:r>
        <w:rPr>
          <w:sz w:val="22"/>
          <w:szCs w:val="22"/>
        </w:rPr>
        <w:t>przez nas) w Formularzu ofertowym cena</w:t>
      </w:r>
      <w:r w:rsidR="00116EEE">
        <w:rPr>
          <w:sz w:val="22"/>
          <w:szCs w:val="22"/>
        </w:rPr>
        <w:t xml:space="preserve"> </w:t>
      </w:r>
      <w:r>
        <w:rPr>
          <w:sz w:val="22"/>
          <w:szCs w:val="22"/>
        </w:rPr>
        <w:t>wyliczona została w oparciu o</w:t>
      </w:r>
      <w:r w:rsidR="00530DB9">
        <w:rPr>
          <w:sz w:val="22"/>
          <w:szCs w:val="18"/>
        </w:rPr>
        <w:t xml:space="preserve"> następujące ceny jednostkowe</w:t>
      </w:r>
      <w:r w:rsidR="00FF5806">
        <w:rPr>
          <w:sz w:val="22"/>
          <w:szCs w:val="18"/>
        </w:rPr>
        <w:t>:</w:t>
      </w:r>
    </w:p>
    <w:p w14:paraId="10C354C8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</w:p>
    <w:p w14:paraId="6E2055A1" w14:textId="77777777" w:rsidR="00116EEE" w:rsidRPr="002D7C24" w:rsidRDefault="00116EEE" w:rsidP="00116EEE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5812"/>
        <w:gridCol w:w="850"/>
        <w:gridCol w:w="1694"/>
      </w:tblGrid>
      <w:tr w:rsidR="00116EEE" w:rsidRPr="002A4908" w14:paraId="7A606120" w14:textId="77777777" w:rsidTr="00667864">
        <w:trPr>
          <w:trHeight w:val="650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0390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bookmarkStart w:id="0" w:name="_Hlk106091528"/>
            <w:r w:rsidRPr="002A4908">
              <w:rPr>
                <w:sz w:val="22"/>
                <w:szCs w:val="22"/>
              </w:rPr>
              <w:lastRenderedPageBreak/>
              <w:t>Lp.</w:t>
            </w:r>
          </w:p>
        </w:tc>
        <w:tc>
          <w:tcPr>
            <w:tcW w:w="581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91B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Opis elementu rozliczeniowego</w:t>
            </w:r>
          </w:p>
        </w:tc>
        <w:tc>
          <w:tcPr>
            <w:tcW w:w="25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E51D" w14:textId="77777777" w:rsidR="00116EEE" w:rsidRPr="002A4908" w:rsidRDefault="00116EEE" w:rsidP="00667864">
            <w:pPr>
              <w:spacing w:line="276" w:lineRule="auto"/>
              <w:jc w:val="center"/>
              <w:rPr>
                <w:strike/>
                <w:szCs w:val="22"/>
              </w:rPr>
            </w:pPr>
            <w:r w:rsidRPr="002A4908">
              <w:rPr>
                <w:sz w:val="22"/>
                <w:szCs w:val="22"/>
              </w:rPr>
              <w:t>Cena</w:t>
            </w:r>
          </w:p>
        </w:tc>
      </w:tr>
      <w:tr w:rsidR="00116EEE" w:rsidRPr="002A4908" w14:paraId="60D69DAF" w14:textId="77777777" w:rsidTr="00667864">
        <w:trPr>
          <w:trHeight w:val="312"/>
        </w:trPr>
        <w:tc>
          <w:tcPr>
            <w:tcW w:w="619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AEF6D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0A88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C665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Stawka podatku V</w:t>
            </w:r>
            <w:r>
              <w:rPr>
                <w:sz w:val="22"/>
                <w:szCs w:val="22"/>
              </w:rPr>
              <w:t xml:space="preserve">AT 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D301" w14:textId="77777777" w:rsidR="00116EEE" w:rsidRPr="002A4908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2A4908">
              <w:rPr>
                <w:sz w:val="22"/>
                <w:szCs w:val="22"/>
              </w:rPr>
              <w:t>Wartość brutto</w:t>
            </w:r>
          </w:p>
        </w:tc>
      </w:tr>
      <w:tr w:rsidR="00116EEE" w:rsidRPr="002A4908" w14:paraId="09FF55DE" w14:textId="77777777" w:rsidTr="00667864">
        <w:trPr>
          <w:trHeight w:val="336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D3FF"/>
            <w:noWrap/>
            <w:vAlign w:val="bottom"/>
            <w:hideMark/>
          </w:tcPr>
          <w:p w14:paraId="246C37FD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1</w:t>
            </w:r>
          </w:p>
        </w:tc>
        <w:tc>
          <w:tcPr>
            <w:tcW w:w="835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5D3FF"/>
            <w:vAlign w:val="bottom"/>
          </w:tcPr>
          <w:p w14:paraId="66ACB096" w14:textId="77777777" w:rsidR="00116EEE" w:rsidRPr="00116EEE" w:rsidRDefault="00116EEE" w:rsidP="00667864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</w:rPr>
              <w:t>USŁUGI PROJEKTOWE</w:t>
            </w:r>
          </w:p>
        </w:tc>
      </w:tr>
      <w:tr w:rsidR="00C740D6" w:rsidRPr="002A4908" w14:paraId="475C48B5" w14:textId="77777777" w:rsidTr="00C740D6">
        <w:trPr>
          <w:trHeight w:val="324"/>
        </w:trPr>
        <w:tc>
          <w:tcPr>
            <w:tcW w:w="897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7BBF08" w14:textId="77777777" w:rsidR="00C740D6" w:rsidRPr="00116EEE" w:rsidRDefault="00C740D6" w:rsidP="00C740D6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116EEE">
              <w:rPr>
                <w:b/>
                <w:bCs/>
                <w:sz w:val="22"/>
                <w:szCs w:val="22"/>
              </w:rPr>
              <w:t>Opracowanie dokumentacji projektowo-kosztorysowej, nadzór autorski</w:t>
            </w:r>
          </w:p>
        </w:tc>
      </w:tr>
      <w:tr w:rsidR="00116EEE" w:rsidRPr="002A4908" w14:paraId="3FD8E7C9" w14:textId="77777777" w:rsidTr="00116EEE">
        <w:trPr>
          <w:trHeight w:val="34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2770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32F9" w14:textId="65B7FEAB" w:rsidR="00116EEE" w:rsidRPr="00116EEE" w:rsidRDefault="00116EEE" w:rsidP="00116EEE">
            <w:pPr>
              <w:spacing w:line="276" w:lineRule="auto"/>
              <w:rPr>
                <w:sz w:val="18"/>
                <w:szCs w:val="18"/>
              </w:rPr>
            </w:pPr>
            <w:r w:rsidRPr="00116EEE">
              <w:rPr>
                <w:sz w:val="18"/>
                <w:szCs w:val="18"/>
              </w:rPr>
              <w:t>Wykonanie dokumentacji projektowej, w tym Projekt Budowalny i Projekt(y) Techniczny(e), kosztorys(y) wraz z przedmiarem(</w:t>
            </w:r>
            <w:proofErr w:type="spellStart"/>
            <w:r w:rsidRPr="00116EEE">
              <w:rPr>
                <w:sz w:val="18"/>
                <w:szCs w:val="18"/>
              </w:rPr>
              <w:t>ami</w:t>
            </w:r>
            <w:proofErr w:type="spellEnd"/>
            <w:r w:rsidRPr="00116EEE">
              <w:rPr>
                <w:sz w:val="18"/>
                <w:szCs w:val="18"/>
              </w:rPr>
              <w:t>) robót, specyfikację techniczną wykonania i odbioru robót wraz z uzyskaniem prawomocnej decyzji o pozwoleniu na budowę albo zgłoszenia robót</w:t>
            </w:r>
            <w:r w:rsidR="006F1199">
              <w:rPr>
                <w:sz w:val="18"/>
                <w:szCs w:val="18"/>
              </w:rPr>
              <w:t xml:space="preserve">, a także wraz z </w:t>
            </w:r>
            <w:r w:rsidR="006F1199" w:rsidRPr="006F1199">
              <w:rPr>
                <w:sz w:val="18"/>
                <w:szCs w:val="18"/>
              </w:rPr>
              <w:t>opinią konserwatorską i niezbędnymi uzgodnieniami</w:t>
            </w:r>
            <w:r w:rsidRPr="00116EEE">
              <w:rPr>
                <w:sz w:val="18"/>
                <w:szCs w:val="18"/>
              </w:rPr>
              <w:t xml:space="preserve"> – dla całego zakresu opisanego w Programie </w:t>
            </w:r>
            <w:proofErr w:type="spellStart"/>
            <w:r w:rsidRPr="00116EEE">
              <w:rPr>
                <w:sz w:val="18"/>
                <w:szCs w:val="18"/>
              </w:rPr>
              <w:t>Funkcjonalno</w:t>
            </w:r>
            <w:proofErr w:type="spellEnd"/>
            <w:r w:rsidRPr="00116EEE">
              <w:rPr>
                <w:sz w:val="18"/>
                <w:szCs w:val="18"/>
              </w:rPr>
              <w:t>–Użytkowym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4887" w14:textId="4951FB76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6D95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Cs w:val="22"/>
              </w:rPr>
            </w:pPr>
            <w:r w:rsidRPr="00116EEE">
              <w:rPr>
                <w:strike/>
                <w:sz w:val="22"/>
                <w:szCs w:val="22"/>
              </w:rPr>
              <w:t xml:space="preserve">  </w:t>
            </w:r>
          </w:p>
        </w:tc>
      </w:tr>
      <w:tr w:rsidR="00116EEE" w:rsidRPr="002A4908" w14:paraId="2CFA0B62" w14:textId="77777777" w:rsidTr="00116EEE">
        <w:trPr>
          <w:trHeight w:val="34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0F11E" w14:textId="77777777" w:rsidR="00116EEE" w:rsidRPr="00116EEE" w:rsidRDefault="00116EEE" w:rsidP="00667864">
            <w:pPr>
              <w:spacing w:line="276" w:lineRule="auto"/>
              <w:jc w:val="center"/>
              <w:rPr>
                <w:sz w:val="20"/>
              </w:rPr>
            </w:pPr>
            <w:r w:rsidRPr="00116EEE">
              <w:rPr>
                <w:sz w:val="20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09B3" w14:textId="78D55638" w:rsidR="00116EEE" w:rsidRPr="00116EEE" w:rsidRDefault="00204A34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16EEE" w:rsidRPr="00116EEE">
              <w:rPr>
                <w:sz w:val="18"/>
                <w:szCs w:val="18"/>
              </w:rPr>
              <w:t>adzór autorski nad realizacją robót budowlanych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1755" w14:textId="76C3A711" w:rsidR="00116EEE" w:rsidRPr="00116EEE" w:rsidRDefault="00116EEE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FE2BB" w14:textId="77777777" w:rsidR="00116EEE" w:rsidRPr="00116EEE" w:rsidRDefault="00116EEE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204A34" w:rsidRPr="002A4908" w14:paraId="63EE3FF5" w14:textId="77777777" w:rsidTr="00116EEE">
        <w:trPr>
          <w:trHeight w:val="34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2B199" w14:textId="5D6A1A08" w:rsidR="00204A34" w:rsidRPr="00116EEE" w:rsidRDefault="00204A34" w:rsidP="0066786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EA64" w14:textId="2B59A013" w:rsidR="00204A34" w:rsidRDefault="00204A34" w:rsidP="00116E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16EEE">
              <w:rPr>
                <w:sz w:val="18"/>
                <w:szCs w:val="18"/>
              </w:rPr>
              <w:t xml:space="preserve">adzór </w:t>
            </w:r>
            <w:r>
              <w:rPr>
                <w:sz w:val="18"/>
                <w:szCs w:val="18"/>
              </w:rPr>
              <w:t xml:space="preserve">konserwatorski </w:t>
            </w:r>
            <w:r w:rsidRPr="00116EEE">
              <w:rPr>
                <w:sz w:val="18"/>
                <w:szCs w:val="18"/>
              </w:rPr>
              <w:t>nad realizacją robót budowlanych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AD76" w14:textId="5796E267" w:rsidR="00204A34" w:rsidRDefault="00204A34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24501" w14:textId="77777777" w:rsidR="00204A34" w:rsidRPr="00116EEE" w:rsidRDefault="00204A34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E556DA" w:rsidRPr="002A4908" w14:paraId="7F500F03" w14:textId="77777777" w:rsidTr="00116EEE">
        <w:trPr>
          <w:trHeight w:val="34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91FC" w14:textId="5C917C03" w:rsidR="00E556DA" w:rsidRDefault="00E556DA" w:rsidP="0066786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2FA2" w14:textId="77E9F2D7" w:rsidR="00E556DA" w:rsidRDefault="00E556DA" w:rsidP="00116EEE">
            <w:pPr>
              <w:spacing w:line="276" w:lineRule="auto"/>
              <w:rPr>
                <w:sz w:val="18"/>
                <w:szCs w:val="18"/>
              </w:rPr>
            </w:pPr>
            <w:r w:rsidRPr="00E556DA">
              <w:rPr>
                <w:sz w:val="18"/>
                <w:szCs w:val="18"/>
              </w:rPr>
              <w:t>Nadzór archeologiczny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57CE" w14:textId="1B185A81" w:rsidR="00E556DA" w:rsidRDefault="00E556DA" w:rsidP="00116EE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60B7" w14:textId="77777777" w:rsidR="00E556DA" w:rsidRPr="00116EEE" w:rsidRDefault="00E556DA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6F1199" w:rsidRPr="002A4908" w14:paraId="62C223C3" w14:textId="77777777" w:rsidTr="00116EEE">
        <w:trPr>
          <w:trHeight w:val="34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220B" w14:textId="7ACFAA56" w:rsidR="006F1199" w:rsidRDefault="006F1199" w:rsidP="0066786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B8F1" w14:textId="15836D0C" w:rsidR="006F1199" w:rsidRPr="00E556DA" w:rsidRDefault="006F1199" w:rsidP="00116EEE">
            <w:pPr>
              <w:spacing w:line="276" w:lineRule="auto"/>
              <w:rPr>
                <w:sz w:val="18"/>
                <w:szCs w:val="18"/>
              </w:rPr>
            </w:pPr>
            <w:r w:rsidRPr="006F1199">
              <w:rPr>
                <w:sz w:val="18"/>
                <w:szCs w:val="18"/>
              </w:rPr>
              <w:t>Obsługa geodezyjna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D131" w14:textId="77777777" w:rsidR="006F1199" w:rsidRDefault="006F1199" w:rsidP="00116EE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DFDE6" w14:textId="77777777" w:rsidR="006F1199" w:rsidRPr="00116EEE" w:rsidRDefault="006F1199" w:rsidP="00667864">
            <w:pPr>
              <w:spacing w:line="276" w:lineRule="auto"/>
              <w:jc w:val="right"/>
              <w:rPr>
                <w:strike/>
                <w:sz w:val="22"/>
                <w:szCs w:val="22"/>
              </w:rPr>
            </w:pPr>
          </w:p>
        </w:tc>
      </w:tr>
      <w:tr w:rsidR="00116EEE" w:rsidRPr="002A4908" w14:paraId="2F716C1E" w14:textId="77777777" w:rsidTr="00116EEE">
        <w:trPr>
          <w:trHeight w:val="345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D3FF"/>
            <w:noWrap/>
            <w:vAlign w:val="bottom"/>
            <w:hideMark/>
          </w:tcPr>
          <w:p w14:paraId="0F937437" w14:textId="77777777" w:rsidR="00116EEE" w:rsidRPr="00116EEE" w:rsidRDefault="00116EEE" w:rsidP="00667864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2</w:t>
            </w:r>
          </w:p>
        </w:tc>
        <w:tc>
          <w:tcPr>
            <w:tcW w:w="835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5D3FF"/>
            <w:vAlign w:val="center"/>
          </w:tcPr>
          <w:p w14:paraId="26DE0BA4" w14:textId="77777777" w:rsidR="00116EEE" w:rsidRPr="00116EEE" w:rsidRDefault="00116EEE" w:rsidP="00116EE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C740D6">
              <w:rPr>
                <w:b/>
                <w:bCs/>
                <w:sz w:val="21"/>
                <w:szCs w:val="21"/>
              </w:rPr>
              <w:t>ROBOTY BUDOWLANE</w:t>
            </w:r>
          </w:p>
        </w:tc>
      </w:tr>
      <w:tr w:rsidR="00E556DA" w:rsidRPr="002A4908" w14:paraId="3BCFCF92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8194" w14:textId="77777777" w:rsidR="00E556DA" w:rsidRPr="00116EEE" w:rsidRDefault="00E556DA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2.1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637D" w14:textId="089AB022" w:rsidR="00E556DA" w:rsidRPr="00E556DA" w:rsidRDefault="006F1199" w:rsidP="00E556DA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Przygotowanie terenu – ETAP I</w:t>
            </w:r>
            <w:r>
              <w:rPr>
                <w:sz w:val="18"/>
                <w:szCs w:val="13"/>
              </w:rPr>
              <w:t xml:space="preserve"> </w:t>
            </w:r>
            <w:r w:rsidRPr="006F1199">
              <w:rPr>
                <w:sz w:val="18"/>
                <w:szCs w:val="13"/>
              </w:rPr>
              <w:t xml:space="preserve">o długości ok. L=73 </w:t>
            </w:r>
            <w:proofErr w:type="spellStart"/>
            <w:r w:rsidRPr="006F1199">
              <w:rPr>
                <w:sz w:val="18"/>
                <w:szCs w:val="13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A487" w14:textId="49BC51C5" w:rsidR="00E556DA" w:rsidRPr="00116EEE" w:rsidRDefault="00E556DA" w:rsidP="00E556D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99B18" w14:textId="77777777" w:rsidR="00E556DA" w:rsidRPr="00116EEE" w:rsidRDefault="00E556DA" w:rsidP="00E556DA">
            <w:pPr>
              <w:spacing w:line="276" w:lineRule="auto"/>
              <w:rPr>
                <w:szCs w:val="22"/>
              </w:rPr>
            </w:pPr>
          </w:p>
        </w:tc>
      </w:tr>
      <w:tr w:rsidR="004E6530" w:rsidRPr="002A4908" w14:paraId="5349DAE5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8E876" w14:textId="37B19454" w:rsidR="004E6530" w:rsidRPr="00116EEE" w:rsidRDefault="004E6530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2.2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F593" w14:textId="1F014F7D" w:rsidR="004E6530" w:rsidRPr="00E556DA" w:rsidRDefault="006F1199" w:rsidP="006F1199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Roboty rozbiórkow</w:t>
            </w:r>
            <w:r>
              <w:rPr>
                <w:sz w:val="18"/>
                <w:szCs w:val="13"/>
              </w:rPr>
              <w:t>e: r</w:t>
            </w:r>
            <w:r w:rsidRPr="006F1199">
              <w:rPr>
                <w:sz w:val="18"/>
                <w:szCs w:val="13"/>
              </w:rPr>
              <w:t>ozbiórka istniejącego ogrodzenia wraz z bramami wejściowymi i zmagazynowaniem elementów nadających się do wbudowania we wskazanym miejscu w od. do 30 m – w obrębie posesji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C1CC" w14:textId="77777777" w:rsidR="004E6530" w:rsidRDefault="004E6530" w:rsidP="00E556DA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68E31" w14:textId="77777777" w:rsidR="004E6530" w:rsidRPr="00116EEE" w:rsidRDefault="004E6530" w:rsidP="00E556DA">
            <w:pPr>
              <w:spacing w:line="276" w:lineRule="auto"/>
              <w:rPr>
                <w:szCs w:val="22"/>
              </w:rPr>
            </w:pPr>
          </w:p>
        </w:tc>
      </w:tr>
      <w:tr w:rsidR="00E556DA" w:rsidRPr="002A4908" w14:paraId="32F279D8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CFED" w14:textId="646126DF" w:rsidR="00E556DA" w:rsidRPr="00116EEE" w:rsidRDefault="00E556DA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</w:t>
            </w:r>
            <w:r w:rsidR="004E6530">
              <w:rPr>
                <w:sz w:val="20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ACF00" w14:textId="7E34B901" w:rsidR="00E556DA" w:rsidRPr="00E556DA" w:rsidRDefault="006F1199" w:rsidP="00E556DA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Makroniwelacja terenu – ręczna, mająca na celu likwidację różnic wysokości w terenie w pasie 4,0 m wzdłuż linii ogrodzenia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F77D" w14:textId="1F54C2AE" w:rsidR="00E556DA" w:rsidRPr="00116EEE" w:rsidRDefault="00E556DA" w:rsidP="00E556D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2AA2" w14:textId="77777777" w:rsidR="00E556DA" w:rsidRPr="00116EEE" w:rsidRDefault="00E556DA" w:rsidP="00E556DA">
            <w:pPr>
              <w:spacing w:line="276" w:lineRule="auto"/>
              <w:rPr>
                <w:szCs w:val="22"/>
              </w:rPr>
            </w:pPr>
          </w:p>
        </w:tc>
      </w:tr>
      <w:tr w:rsidR="00E556DA" w:rsidRPr="002A4908" w14:paraId="22FEEE72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92A03" w14:textId="420EE5D1" w:rsidR="00E556DA" w:rsidRPr="00116EEE" w:rsidRDefault="00E556DA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</w:t>
            </w:r>
            <w:r w:rsidR="004E6530">
              <w:rPr>
                <w:sz w:val="20"/>
                <w:szCs w:val="18"/>
              </w:rPr>
              <w:t>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39C0" w14:textId="4F1BEEA7" w:rsidR="006F1199" w:rsidRPr="006F1199" w:rsidRDefault="006F1199" w:rsidP="006F1199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Roboty budowlane przy posadowieniu elementów ogrodzenia – stopy fundamentowe z belka podwalina oraz z</w:t>
            </w:r>
            <w:r>
              <w:rPr>
                <w:sz w:val="18"/>
                <w:szCs w:val="13"/>
              </w:rPr>
              <w:t>:</w:t>
            </w:r>
          </w:p>
          <w:p w14:paraId="05CD7004" w14:textId="6508A7EC" w:rsidR="006F1199" w:rsidRPr="006F1199" w:rsidRDefault="006F1199" w:rsidP="006F1199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- osadzeniem złączy ciesielskich w żelbecie</w:t>
            </w:r>
            <w:r>
              <w:rPr>
                <w:sz w:val="18"/>
                <w:szCs w:val="13"/>
              </w:rPr>
              <w:t>,</w:t>
            </w:r>
            <w:r w:rsidRPr="006F1199">
              <w:rPr>
                <w:sz w:val="18"/>
                <w:szCs w:val="13"/>
              </w:rPr>
              <w:t xml:space="preserve">   </w:t>
            </w:r>
          </w:p>
          <w:p w14:paraId="04B00D4D" w14:textId="354F0745" w:rsidR="00E556DA" w:rsidRPr="00E556DA" w:rsidRDefault="006F1199" w:rsidP="006F1199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- izolacjami przeciwwilgociowymi elementów żelbetowych w gruncie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F0D3" w14:textId="26615ADA" w:rsidR="00E556DA" w:rsidRPr="00116EEE" w:rsidRDefault="00E556DA" w:rsidP="00E556D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D526" w14:textId="77777777" w:rsidR="00E556DA" w:rsidRPr="00116EEE" w:rsidRDefault="00E556DA" w:rsidP="00E556DA">
            <w:pPr>
              <w:spacing w:line="276" w:lineRule="auto"/>
              <w:rPr>
                <w:szCs w:val="22"/>
              </w:rPr>
            </w:pPr>
          </w:p>
        </w:tc>
      </w:tr>
      <w:tr w:rsidR="00E556DA" w:rsidRPr="002A4908" w14:paraId="2EA93811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4483" w14:textId="401B5FB8" w:rsidR="00E556DA" w:rsidRPr="00116EEE" w:rsidRDefault="00E556DA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 w:rsidRPr="00116EEE">
              <w:rPr>
                <w:sz w:val="20"/>
                <w:szCs w:val="18"/>
              </w:rPr>
              <w:t>2.</w:t>
            </w:r>
            <w:r w:rsidR="004E6530">
              <w:rPr>
                <w:sz w:val="20"/>
                <w:szCs w:val="18"/>
              </w:rPr>
              <w:t>5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F47B0" w14:textId="2D6A8F81" w:rsidR="00E556DA" w:rsidRPr="00E556DA" w:rsidRDefault="006F1199" w:rsidP="00E556DA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Obłożenie kamieniem na „dziko” elementów betonowych wystających ponad teren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E1543" w14:textId="5EF022B9" w:rsidR="00E556DA" w:rsidRPr="00116EEE" w:rsidRDefault="00E556DA" w:rsidP="00E556D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7B82" w14:textId="77777777" w:rsidR="00E556DA" w:rsidRPr="00116EEE" w:rsidRDefault="00E556DA" w:rsidP="00E556DA">
            <w:pPr>
              <w:spacing w:line="276" w:lineRule="auto"/>
              <w:rPr>
                <w:szCs w:val="22"/>
              </w:rPr>
            </w:pPr>
          </w:p>
        </w:tc>
      </w:tr>
      <w:tr w:rsidR="006F1199" w:rsidRPr="002A4908" w14:paraId="42FEAF9C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50C57" w14:textId="0F08E018" w:rsidR="006F1199" w:rsidRPr="00116EEE" w:rsidRDefault="006F1199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2.6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71E7B" w14:textId="0414967D" w:rsidR="006F1199" w:rsidRPr="006F1199" w:rsidRDefault="006F1199" w:rsidP="00E556DA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Roboty ciesielskie przy montażu elementów ogrodzenia wraz z zadaszeniem gontem modrzewiowym i z impregnacją ogniochronną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02FE" w14:textId="77777777" w:rsidR="006F1199" w:rsidRDefault="006F1199" w:rsidP="00E556DA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877D" w14:textId="77777777" w:rsidR="006F1199" w:rsidRPr="00116EEE" w:rsidRDefault="006F1199" w:rsidP="00E556DA">
            <w:pPr>
              <w:spacing w:line="276" w:lineRule="auto"/>
              <w:rPr>
                <w:szCs w:val="22"/>
              </w:rPr>
            </w:pPr>
          </w:p>
        </w:tc>
      </w:tr>
      <w:tr w:rsidR="006F1199" w:rsidRPr="002A4908" w14:paraId="1D5B5163" w14:textId="77777777" w:rsidTr="00E62DAF">
        <w:trPr>
          <w:trHeight w:val="101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E414" w14:textId="56C50284" w:rsidR="006F1199" w:rsidRPr="00116EEE" w:rsidRDefault="006F1199" w:rsidP="00E556DA">
            <w:pPr>
              <w:spacing w:line="276" w:lineRule="auto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2.7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28E28" w14:textId="4560D6C9" w:rsidR="006F1199" w:rsidRPr="006F1199" w:rsidRDefault="006F1199" w:rsidP="00E556DA">
            <w:pPr>
              <w:spacing w:line="276" w:lineRule="auto"/>
              <w:rPr>
                <w:sz w:val="18"/>
                <w:szCs w:val="13"/>
              </w:rPr>
            </w:pPr>
            <w:r w:rsidRPr="006F1199">
              <w:rPr>
                <w:sz w:val="18"/>
                <w:szCs w:val="13"/>
              </w:rPr>
              <w:t>Prace przy wysiewie trawy w obszarze objętym pracami z uporządkowaniem terenu objętego pracami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48BE4" w14:textId="77777777" w:rsidR="006F1199" w:rsidRDefault="006F1199" w:rsidP="00E556DA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7913A" w14:textId="77777777" w:rsidR="006F1199" w:rsidRPr="00116EEE" w:rsidRDefault="006F1199" w:rsidP="00E556DA">
            <w:pPr>
              <w:spacing w:line="276" w:lineRule="auto"/>
              <w:rPr>
                <w:szCs w:val="22"/>
              </w:rPr>
            </w:pPr>
          </w:p>
        </w:tc>
      </w:tr>
      <w:tr w:rsidR="004E6530" w:rsidRPr="002A4908" w14:paraId="4BF5559B" w14:textId="77777777" w:rsidTr="00667864">
        <w:trPr>
          <w:trHeight w:val="438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D3FF"/>
            <w:noWrap/>
            <w:vAlign w:val="center"/>
            <w:hideMark/>
          </w:tcPr>
          <w:p w14:paraId="027D3C0C" w14:textId="77777777" w:rsidR="004E6530" w:rsidRPr="00116EEE" w:rsidRDefault="004E6530" w:rsidP="004E6530">
            <w:pPr>
              <w:spacing w:line="276" w:lineRule="auto"/>
              <w:jc w:val="center"/>
              <w:rPr>
                <w:szCs w:val="22"/>
              </w:rPr>
            </w:pPr>
            <w:r w:rsidRPr="00116EEE">
              <w:rPr>
                <w:szCs w:val="2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D3FF"/>
            <w:noWrap/>
            <w:vAlign w:val="center"/>
            <w:hideMark/>
          </w:tcPr>
          <w:p w14:paraId="19755235" w14:textId="77777777" w:rsidR="004E6530" w:rsidRPr="00116EEE" w:rsidRDefault="004E6530" w:rsidP="004E6530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116EEE">
              <w:rPr>
                <w:b/>
                <w:bCs/>
                <w:sz w:val="22"/>
                <w:szCs w:val="22"/>
              </w:rPr>
              <w:t>RAZEM BRUTTO (suma poz. 1 i 2)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776C" w14:textId="77777777" w:rsidR="004E6530" w:rsidRPr="00116EEE" w:rsidRDefault="004E6530" w:rsidP="004E6530">
            <w:pPr>
              <w:spacing w:line="276" w:lineRule="auto"/>
              <w:jc w:val="center"/>
              <w:rPr>
                <w:szCs w:val="22"/>
              </w:rPr>
            </w:pPr>
          </w:p>
        </w:tc>
      </w:tr>
      <w:bookmarkEnd w:id="0"/>
    </w:tbl>
    <w:p w14:paraId="1DE20050" w14:textId="77777777" w:rsidR="00116EEE" w:rsidRDefault="00116EEE" w:rsidP="00116EEE">
      <w:pPr>
        <w:tabs>
          <w:tab w:val="left" w:pos="11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4B5C0DEA" w14:textId="540FB9DB"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14:paraId="6DCFB8DF" w14:textId="3B88E9A4" w:rsidR="00566446" w:rsidRDefault="00237755" w:rsidP="00AD4E9A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37E74">
        <w:rPr>
          <w:sz w:val="22"/>
          <w:szCs w:val="22"/>
        </w:rPr>
        <w:t xml:space="preserve">cenowym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57849BE3" w14:textId="0E781531"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FD1BFC2" w14:textId="1CB64FD8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921C732" w14:textId="3FE385B5" w:rsidR="00237E74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68D419B" w14:textId="77777777" w:rsidR="00237E74" w:rsidRPr="002D578F" w:rsidRDefault="00237E74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55D27E9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31D0E452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2F7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C2326" w14:textId="77777777" w:rsidR="00727635" w:rsidRDefault="00727635">
      <w:r>
        <w:separator/>
      </w:r>
    </w:p>
  </w:endnote>
  <w:endnote w:type="continuationSeparator" w:id="0">
    <w:p w14:paraId="518C8BB5" w14:textId="77777777" w:rsidR="00727635" w:rsidRDefault="0072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C81A" w14:textId="77777777" w:rsidR="00FB0D95" w:rsidRDefault="00FB0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0475228"/>
      <w:docPartObj>
        <w:docPartGallery w:val="Page Numbers (Bottom of Page)"/>
        <w:docPartUnique/>
      </w:docPartObj>
    </w:sdtPr>
    <w:sdtContent>
      <w:p w14:paraId="140FE592" w14:textId="77777777" w:rsidR="005B122D" w:rsidRDefault="005E40DC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2A73F3">
          <w:rPr>
            <w:noProof/>
          </w:rPr>
          <w:t>4</w:t>
        </w:r>
        <w:r>
          <w:fldChar w:fldCharType="end"/>
        </w:r>
      </w:p>
    </w:sdtContent>
  </w:sdt>
  <w:p w14:paraId="40E6D626" w14:textId="7848D34E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187F" w14:textId="77777777" w:rsidR="00FB0D95" w:rsidRDefault="00FB0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C3CE6" w14:textId="77777777" w:rsidR="00727635" w:rsidRDefault="00727635">
      <w:r>
        <w:separator/>
      </w:r>
    </w:p>
  </w:footnote>
  <w:footnote w:type="continuationSeparator" w:id="0">
    <w:p w14:paraId="1F2BB559" w14:textId="77777777" w:rsidR="00727635" w:rsidRDefault="0072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18FEC" w14:textId="77777777" w:rsidR="00FB0D95" w:rsidRDefault="00FB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D86E7" w14:textId="77777777" w:rsidR="00FB0D95" w:rsidRDefault="00FB0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711DC" w14:textId="582D9E37" w:rsidR="002F7BB1" w:rsidRDefault="002F7BB1" w:rsidP="002F7BB1">
    <w:pPr>
      <w:pStyle w:val="Nagwek"/>
    </w:pPr>
    <w:r>
      <w:rPr>
        <w:noProof/>
      </w:rPr>
      <w:drawing>
        <wp:inline distT="0" distB="0" distL="0" distR="0" wp14:anchorId="0E9F08F5" wp14:editId="06275DA6">
          <wp:extent cx="1973580" cy="693420"/>
          <wp:effectExtent l="0" t="0" r="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</w:rPr>
      <w:drawing>
        <wp:inline distT="0" distB="0" distL="0" distR="0" wp14:anchorId="2F405716" wp14:editId="5259C028">
          <wp:extent cx="2026920" cy="815340"/>
          <wp:effectExtent l="0" t="0" r="0" b="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B7C18" w14:textId="77777777" w:rsidR="002F7BB1" w:rsidRDefault="002F7BB1" w:rsidP="002F7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00421945">
    <w:abstractNumId w:val="5"/>
  </w:num>
  <w:num w:numId="2" w16cid:durableId="2121139011">
    <w:abstractNumId w:val="8"/>
  </w:num>
  <w:num w:numId="3" w16cid:durableId="1923945544">
    <w:abstractNumId w:val="1"/>
  </w:num>
  <w:num w:numId="4" w16cid:durableId="2134326876">
    <w:abstractNumId w:val="12"/>
  </w:num>
  <w:num w:numId="5" w16cid:durableId="1940718628">
    <w:abstractNumId w:val="11"/>
  </w:num>
  <w:num w:numId="6" w16cid:durableId="1377193620">
    <w:abstractNumId w:val="13"/>
  </w:num>
  <w:num w:numId="7" w16cid:durableId="560871326">
    <w:abstractNumId w:val="10"/>
  </w:num>
  <w:num w:numId="8" w16cid:durableId="1712027541">
    <w:abstractNumId w:val="0"/>
  </w:num>
  <w:num w:numId="9" w16cid:durableId="1406879277">
    <w:abstractNumId w:val="7"/>
  </w:num>
  <w:num w:numId="10" w16cid:durableId="513962486">
    <w:abstractNumId w:val="2"/>
  </w:num>
  <w:num w:numId="11" w16cid:durableId="630283203">
    <w:abstractNumId w:val="3"/>
  </w:num>
  <w:num w:numId="12" w16cid:durableId="1993290718">
    <w:abstractNumId w:val="4"/>
  </w:num>
  <w:num w:numId="13" w16cid:durableId="169025443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794733">
    <w:abstractNumId w:val="9"/>
  </w:num>
  <w:num w:numId="15" w16cid:durableId="392394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46"/>
    <w:rsid w:val="00000013"/>
    <w:rsid w:val="00006905"/>
    <w:rsid w:val="00007D97"/>
    <w:rsid w:val="00025BA1"/>
    <w:rsid w:val="000373EE"/>
    <w:rsid w:val="00055AA0"/>
    <w:rsid w:val="00075B25"/>
    <w:rsid w:val="00080000"/>
    <w:rsid w:val="000851C8"/>
    <w:rsid w:val="000A5F00"/>
    <w:rsid w:val="000A6BBA"/>
    <w:rsid w:val="000A6D9A"/>
    <w:rsid w:val="000B0871"/>
    <w:rsid w:val="000B261D"/>
    <w:rsid w:val="000B4BC4"/>
    <w:rsid w:val="000C23EC"/>
    <w:rsid w:val="000D15F3"/>
    <w:rsid w:val="000E29FE"/>
    <w:rsid w:val="001029D4"/>
    <w:rsid w:val="00116EEE"/>
    <w:rsid w:val="00124D25"/>
    <w:rsid w:val="001445D8"/>
    <w:rsid w:val="001757DE"/>
    <w:rsid w:val="0018096C"/>
    <w:rsid w:val="001A22A2"/>
    <w:rsid w:val="001B53D3"/>
    <w:rsid w:val="001C50C8"/>
    <w:rsid w:val="001E41E9"/>
    <w:rsid w:val="001E4FF0"/>
    <w:rsid w:val="0020297D"/>
    <w:rsid w:val="0020318A"/>
    <w:rsid w:val="00204A34"/>
    <w:rsid w:val="002159D0"/>
    <w:rsid w:val="00220D41"/>
    <w:rsid w:val="0022770E"/>
    <w:rsid w:val="00237755"/>
    <w:rsid w:val="00237E74"/>
    <w:rsid w:val="00250970"/>
    <w:rsid w:val="00260DDD"/>
    <w:rsid w:val="00281EA5"/>
    <w:rsid w:val="002979B7"/>
    <w:rsid w:val="002A645F"/>
    <w:rsid w:val="002A73F3"/>
    <w:rsid w:val="002B3426"/>
    <w:rsid w:val="002B37B7"/>
    <w:rsid w:val="002C480D"/>
    <w:rsid w:val="002D2D83"/>
    <w:rsid w:val="002D2E6D"/>
    <w:rsid w:val="002D578F"/>
    <w:rsid w:val="002E1E30"/>
    <w:rsid w:val="002E283E"/>
    <w:rsid w:val="002E4BD6"/>
    <w:rsid w:val="002F14F2"/>
    <w:rsid w:val="002F4531"/>
    <w:rsid w:val="002F7BB1"/>
    <w:rsid w:val="003209DC"/>
    <w:rsid w:val="003361FB"/>
    <w:rsid w:val="00362BF2"/>
    <w:rsid w:val="00377B07"/>
    <w:rsid w:val="0039551A"/>
    <w:rsid w:val="003C5C1E"/>
    <w:rsid w:val="003D6012"/>
    <w:rsid w:val="003D605D"/>
    <w:rsid w:val="003D770C"/>
    <w:rsid w:val="003E0F1E"/>
    <w:rsid w:val="003E7EFA"/>
    <w:rsid w:val="003F0082"/>
    <w:rsid w:val="003F4E98"/>
    <w:rsid w:val="00400532"/>
    <w:rsid w:val="00420239"/>
    <w:rsid w:val="004221C3"/>
    <w:rsid w:val="00425871"/>
    <w:rsid w:val="00436CC8"/>
    <w:rsid w:val="00452F10"/>
    <w:rsid w:val="00466B57"/>
    <w:rsid w:val="004923CC"/>
    <w:rsid w:val="004978ED"/>
    <w:rsid w:val="004C113A"/>
    <w:rsid w:val="004C5E0B"/>
    <w:rsid w:val="004E4E17"/>
    <w:rsid w:val="004E6530"/>
    <w:rsid w:val="00530DB9"/>
    <w:rsid w:val="00533F2F"/>
    <w:rsid w:val="005509CE"/>
    <w:rsid w:val="00566446"/>
    <w:rsid w:val="00582806"/>
    <w:rsid w:val="005B122D"/>
    <w:rsid w:val="005B6DC0"/>
    <w:rsid w:val="005B75A0"/>
    <w:rsid w:val="005D0E93"/>
    <w:rsid w:val="005E40DC"/>
    <w:rsid w:val="005F19A8"/>
    <w:rsid w:val="00600590"/>
    <w:rsid w:val="0060231F"/>
    <w:rsid w:val="00610F58"/>
    <w:rsid w:val="006221FB"/>
    <w:rsid w:val="00625CC6"/>
    <w:rsid w:val="00630CB8"/>
    <w:rsid w:val="006444A7"/>
    <w:rsid w:val="00682807"/>
    <w:rsid w:val="00690999"/>
    <w:rsid w:val="00691F7B"/>
    <w:rsid w:val="00692385"/>
    <w:rsid w:val="006A04DF"/>
    <w:rsid w:val="006F1199"/>
    <w:rsid w:val="006F2066"/>
    <w:rsid w:val="00700902"/>
    <w:rsid w:val="00706A87"/>
    <w:rsid w:val="0072367F"/>
    <w:rsid w:val="0072414C"/>
    <w:rsid w:val="00727635"/>
    <w:rsid w:val="007330F8"/>
    <w:rsid w:val="007356E3"/>
    <w:rsid w:val="007A3271"/>
    <w:rsid w:val="007A6549"/>
    <w:rsid w:val="007E1AC3"/>
    <w:rsid w:val="00802037"/>
    <w:rsid w:val="00802BD9"/>
    <w:rsid w:val="008043D7"/>
    <w:rsid w:val="00812CA2"/>
    <w:rsid w:val="00820C95"/>
    <w:rsid w:val="00824798"/>
    <w:rsid w:val="0082765C"/>
    <w:rsid w:val="008276A4"/>
    <w:rsid w:val="00835709"/>
    <w:rsid w:val="00837127"/>
    <w:rsid w:val="008453EE"/>
    <w:rsid w:val="00847AB3"/>
    <w:rsid w:val="00855DF0"/>
    <w:rsid w:val="00864E92"/>
    <w:rsid w:val="00874536"/>
    <w:rsid w:val="00874F5D"/>
    <w:rsid w:val="00876929"/>
    <w:rsid w:val="00882DF3"/>
    <w:rsid w:val="008831E4"/>
    <w:rsid w:val="008A3909"/>
    <w:rsid w:val="008A6921"/>
    <w:rsid w:val="008B585B"/>
    <w:rsid w:val="008D11B3"/>
    <w:rsid w:val="008D3E03"/>
    <w:rsid w:val="008D4A10"/>
    <w:rsid w:val="008E06C0"/>
    <w:rsid w:val="008E36AF"/>
    <w:rsid w:val="008F192D"/>
    <w:rsid w:val="008F1EBF"/>
    <w:rsid w:val="008F2F64"/>
    <w:rsid w:val="00911652"/>
    <w:rsid w:val="0093192E"/>
    <w:rsid w:val="009856CB"/>
    <w:rsid w:val="009A2C42"/>
    <w:rsid w:val="009B4EDB"/>
    <w:rsid w:val="009E6ECF"/>
    <w:rsid w:val="009F07FA"/>
    <w:rsid w:val="009F2711"/>
    <w:rsid w:val="009F7FA7"/>
    <w:rsid w:val="00A02EAB"/>
    <w:rsid w:val="00A061A5"/>
    <w:rsid w:val="00A238BD"/>
    <w:rsid w:val="00A2420D"/>
    <w:rsid w:val="00A2664D"/>
    <w:rsid w:val="00A3042F"/>
    <w:rsid w:val="00A44212"/>
    <w:rsid w:val="00A4600B"/>
    <w:rsid w:val="00A85154"/>
    <w:rsid w:val="00AA59BF"/>
    <w:rsid w:val="00AB6C3A"/>
    <w:rsid w:val="00AC7200"/>
    <w:rsid w:val="00AD0238"/>
    <w:rsid w:val="00AD4E9A"/>
    <w:rsid w:val="00AE6F7C"/>
    <w:rsid w:val="00AF6586"/>
    <w:rsid w:val="00B03163"/>
    <w:rsid w:val="00B205DB"/>
    <w:rsid w:val="00B30ADE"/>
    <w:rsid w:val="00B36F29"/>
    <w:rsid w:val="00B6309D"/>
    <w:rsid w:val="00B63DD0"/>
    <w:rsid w:val="00B97608"/>
    <w:rsid w:val="00BA5B79"/>
    <w:rsid w:val="00BE377D"/>
    <w:rsid w:val="00BE79A1"/>
    <w:rsid w:val="00BF2B6F"/>
    <w:rsid w:val="00C10E72"/>
    <w:rsid w:val="00C15351"/>
    <w:rsid w:val="00C22100"/>
    <w:rsid w:val="00C36A04"/>
    <w:rsid w:val="00C52CE5"/>
    <w:rsid w:val="00C740D6"/>
    <w:rsid w:val="00C83D4F"/>
    <w:rsid w:val="00C869D7"/>
    <w:rsid w:val="00C92602"/>
    <w:rsid w:val="00CC7051"/>
    <w:rsid w:val="00CD2D21"/>
    <w:rsid w:val="00CD4196"/>
    <w:rsid w:val="00CE4A9C"/>
    <w:rsid w:val="00D07F4B"/>
    <w:rsid w:val="00D1481E"/>
    <w:rsid w:val="00D21B9C"/>
    <w:rsid w:val="00D2246D"/>
    <w:rsid w:val="00D2492A"/>
    <w:rsid w:val="00D27F69"/>
    <w:rsid w:val="00D5282A"/>
    <w:rsid w:val="00D54C15"/>
    <w:rsid w:val="00D75EFB"/>
    <w:rsid w:val="00D86B82"/>
    <w:rsid w:val="00D9056D"/>
    <w:rsid w:val="00D917DE"/>
    <w:rsid w:val="00DB28D5"/>
    <w:rsid w:val="00DD472B"/>
    <w:rsid w:val="00DD6A04"/>
    <w:rsid w:val="00E353E5"/>
    <w:rsid w:val="00E473B7"/>
    <w:rsid w:val="00E50E91"/>
    <w:rsid w:val="00E556DA"/>
    <w:rsid w:val="00E66DA4"/>
    <w:rsid w:val="00E87446"/>
    <w:rsid w:val="00EB407D"/>
    <w:rsid w:val="00EB7BD3"/>
    <w:rsid w:val="00EC7ECC"/>
    <w:rsid w:val="00ED4BDB"/>
    <w:rsid w:val="00EE0837"/>
    <w:rsid w:val="00EF63FD"/>
    <w:rsid w:val="00F018FA"/>
    <w:rsid w:val="00F04F6C"/>
    <w:rsid w:val="00F3308C"/>
    <w:rsid w:val="00F421FC"/>
    <w:rsid w:val="00F73C60"/>
    <w:rsid w:val="00F765AF"/>
    <w:rsid w:val="00F8357D"/>
    <w:rsid w:val="00F907CA"/>
    <w:rsid w:val="00FA4269"/>
    <w:rsid w:val="00FB0D95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F422"/>
  <w15:docId w15:val="{2DBC69AE-C17D-4543-98EC-86772B92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  <w:style w:type="paragraph" w:styleId="Poprawka">
    <w:name w:val="Revision"/>
    <w:hidden/>
    <w:uiPriority w:val="99"/>
    <w:semiHidden/>
    <w:rsid w:val="004221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5D32-400A-4E8C-B592-0C0BB0B3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419</Words>
  <Characters>2973</Characters>
  <Application>Microsoft Office Word</Application>
  <DocSecurity>0</DocSecurity>
  <Lines>212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18</cp:revision>
  <cp:lastPrinted>2021-04-20T08:31:00Z</cp:lastPrinted>
  <dcterms:created xsi:type="dcterms:W3CDTF">2022-11-17T14:43:00Z</dcterms:created>
  <dcterms:modified xsi:type="dcterms:W3CDTF">2024-10-03T13:28:00Z</dcterms:modified>
</cp:coreProperties>
</file>