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1A7B3" w14:textId="77777777" w:rsidR="0057766E" w:rsidRPr="006C19F0" w:rsidRDefault="0008395A" w:rsidP="006A5145">
      <w:pPr>
        <w:spacing w:line="276" w:lineRule="auto"/>
        <w:jc w:val="right"/>
        <w:rPr>
          <w:b/>
          <w:sz w:val="22"/>
          <w:szCs w:val="22"/>
        </w:rPr>
      </w:pPr>
      <w:r w:rsidRPr="006C19F0">
        <w:rPr>
          <w:b/>
          <w:sz w:val="22"/>
          <w:szCs w:val="22"/>
        </w:rPr>
        <w:t xml:space="preserve">Załącznik nr </w:t>
      </w:r>
      <w:r w:rsidR="00450E57">
        <w:rPr>
          <w:b/>
          <w:sz w:val="22"/>
          <w:szCs w:val="22"/>
        </w:rPr>
        <w:t>4</w:t>
      </w:r>
      <w:r w:rsidRPr="006C19F0">
        <w:rPr>
          <w:b/>
          <w:sz w:val="22"/>
          <w:szCs w:val="22"/>
        </w:rPr>
        <w:t xml:space="preserve"> do </w:t>
      </w:r>
      <w:r w:rsidR="00FE393E" w:rsidRPr="006C19F0">
        <w:rPr>
          <w:b/>
          <w:sz w:val="22"/>
          <w:szCs w:val="22"/>
        </w:rPr>
        <w:t>SWZ</w:t>
      </w:r>
      <w:r w:rsidR="00B965E6" w:rsidRPr="006C19F0">
        <w:rPr>
          <w:b/>
          <w:sz w:val="22"/>
          <w:szCs w:val="22"/>
        </w:rPr>
        <w:t xml:space="preserve"> </w:t>
      </w:r>
    </w:p>
    <w:p w14:paraId="39CB6E45" w14:textId="77777777" w:rsidR="0008395A" w:rsidRPr="006C19F0" w:rsidRDefault="0008395A" w:rsidP="006A5145">
      <w:pPr>
        <w:spacing w:line="276" w:lineRule="auto"/>
        <w:jc w:val="right"/>
        <w:rPr>
          <w:b/>
          <w:sz w:val="22"/>
          <w:szCs w:val="22"/>
        </w:rPr>
      </w:pPr>
    </w:p>
    <w:p w14:paraId="4C522AA7" w14:textId="77777777" w:rsidR="006C6531" w:rsidRPr="006C19F0" w:rsidRDefault="006C6531" w:rsidP="006A5145">
      <w:pPr>
        <w:spacing w:line="276" w:lineRule="auto"/>
        <w:jc w:val="center"/>
        <w:rPr>
          <w:b/>
          <w:sz w:val="22"/>
          <w:szCs w:val="22"/>
        </w:rPr>
      </w:pPr>
      <w:r w:rsidRPr="006C19F0">
        <w:rPr>
          <w:b/>
          <w:sz w:val="22"/>
          <w:szCs w:val="22"/>
        </w:rPr>
        <w:t>UMOWA NR</w:t>
      </w:r>
      <w:r w:rsidR="00FE393E" w:rsidRPr="006C19F0">
        <w:rPr>
          <w:b/>
          <w:sz w:val="22"/>
          <w:szCs w:val="22"/>
        </w:rPr>
        <w:t>……………</w:t>
      </w:r>
    </w:p>
    <w:p w14:paraId="073B1D7E" w14:textId="77777777" w:rsidR="00FE393E" w:rsidRPr="006C19F0" w:rsidRDefault="003522E8" w:rsidP="006A5145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</w:t>
      </w:r>
      <w:r w:rsidR="00FE393E" w:rsidRPr="006C19F0">
        <w:rPr>
          <w:b/>
          <w:sz w:val="22"/>
          <w:szCs w:val="22"/>
        </w:rPr>
        <w:t>la części zamówienia nr</w:t>
      </w:r>
      <w:proofErr w:type="gramStart"/>
      <w:r w:rsidR="00FE393E" w:rsidRPr="006C19F0">
        <w:rPr>
          <w:b/>
          <w:sz w:val="22"/>
          <w:szCs w:val="22"/>
        </w:rPr>
        <w:t xml:space="preserve"> ….</w:t>
      </w:r>
      <w:proofErr w:type="gramEnd"/>
      <w:r w:rsidR="00FE393E" w:rsidRPr="006C19F0">
        <w:rPr>
          <w:b/>
          <w:sz w:val="22"/>
          <w:szCs w:val="22"/>
        </w:rPr>
        <w:t>.</w:t>
      </w:r>
    </w:p>
    <w:p w14:paraId="01E70F91" w14:textId="77777777" w:rsidR="0057766E" w:rsidRPr="006C19F0" w:rsidRDefault="0057766E" w:rsidP="006A5145">
      <w:pPr>
        <w:spacing w:line="276" w:lineRule="auto"/>
        <w:jc w:val="center"/>
        <w:rPr>
          <w:b/>
          <w:sz w:val="22"/>
          <w:szCs w:val="22"/>
        </w:rPr>
      </w:pPr>
    </w:p>
    <w:p w14:paraId="184CE846" w14:textId="77777777" w:rsidR="006C6531" w:rsidRPr="006C19F0" w:rsidRDefault="006C6531" w:rsidP="006A5145">
      <w:pPr>
        <w:spacing w:line="276" w:lineRule="auto"/>
        <w:jc w:val="both"/>
        <w:rPr>
          <w:sz w:val="22"/>
          <w:szCs w:val="22"/>
        </w:rPr>
      </w:pPr>
      <w:r w:rsidRPr="006C19F0">
        <w:rPr>
          <w:sz w:val="22"/>
          <w:szCs w:val="22"/>
        </w:rPr>
        <w:t xml:space="preserve">Zawarta w dniu </w:t>
      </w:r>
      <w:r w:rsidR="00B965E6" w:rsidRPr="006C19F0">
        <w:rPr>
          <w:sz w:val="22"/>
          <w:szCs w:val="22"/>
        </w:rPr>
        <w:t>………</w:t>
      </w:r>
      <w:proofErr w:type="gramStart"/>
      <w:r w:rsidR="00B965E6" w:rsidRPr="006C19F0">
        <w:rPr>
          <w:sz w:val="22"/>
          <w:szCs w:val="22"/>
        </w:rPr>
        <w:t>…….</w:t>
      </w:r>
      <w:proofErr w:type="gramEnd"/>
      <w:r w:rsidR="006A5145" w:rsidRPr="006C19F0">
        <w:rPr>
          <w:sz w:val="22"/>
          <w:szCs w:val="22"/>
        </w:rPr>
        <w:t xml:space="preserve">r. </w:t>
      </w:r>
      <w:r w:rsidRPr="006C19F0">
        <w:rPr>
          <w:sz w:val="22"/>
          <w:szCs w:val="22"/>
        </w:rPr>
        <w:t xml:space="preserve">w </w:t>
      </w:r>
      <w:r w:rsidR="006A5145" w:rsidRPr="006C19F0">
        <w:rPr>
          <w:sz w:val="22"/>
          <w:szCs w:val="22"/>
        </w:rPr>
        <w:t xml:space="preserve">Ujsołach, </w:t>
      </w:r>
      <w:r w:rsidRPr="006C19F0">
        <w:rPr>
          <w:sz w:val="22"/>
          <w:szCs w:val="22"/>
        </w:rPr>
        <w:t>pomiędzy:</w:t>
      </w:r>
    </w:p>
    <w:p w14:paraId="59777A8E" w14:textId="77777777" w:rsidR="006A5145" w:rsidRPr="006C19F0" w:rsidRDefault="006A5145" w:rsidP="006A5145">
      <w:pPr>
        <w:spacing w:line="276" w:lineRule="auto"/>
        <w:jc w:val="both"/>
        <w:rPr>
          <w:sz w:val="22"/>
          <w:szCs w:val="22"/>
        </w:rPr>
      </w:pPr>
    </w:p>
    <w:p w14:paraId="57A5821C" w14:textId="77777777" w:rsidR="006A5145" w:rsidRPr="006C19F0" w:rsidRDefault="006A5145" w:rsidP="006A5145">
      <w:pPr>
        <w:spacing w:line="27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6C19F0">
        <w:rPr>
          <w:rFonts w:eastAsia="Calibri"/>
          <w:b/>
          <w:bCs/>
          <w:sz w:val="22"/>
          <w:szCs w:val="22"/>
          <w:lang w:eastAsia="en-US"/>
        </w:rPr>
        <w:t>Gminą Ujsoły</w:t>
      </w:r>
    </w:p>
    <w:p w14:paraId="037D54ED" w14:textId="77777777" w:rsidR="006A5145" w:rsidRPr="006C19F0" w:rsidRDefault="006A5145" w:rsidP="006A5145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6C19F0">
        <w:rPr>
          <w:rFonts w:eastAsia="Calibri"/>
          <w:sz w:val="22"/>
          <w:szCs w:val="22"/>
          <w:lang w:eastAsia="en-US"/>
        </w:rPr>
        <w:t>ul. Gminna 1, 34-371 Ujsoły,</w:t>
      </w:r>
    </w:p>
    <w:p w14:paraId="7A2FB906" w14:textId="77777777" w:rsidR="006A5145" w:rsidRPr="006C19F0" w:rsidRDefault="006A5145" w:rsidP="006A5145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6C19F0">
        <w:rPr>
          <w:rFonts w:eastAsia="Calibri"/>
          <w:sz w:val="22"/>
          <w:szCs w:val="22"/>
          <w:lang w:eastAsia="en-US"/>
        </w:rPr>
        <w:t>NIP: 5532510951, Regon: 072182730,</w:t>
      </w:r>
    </w:p>
    <w:p w14:paraId="13DA0C79" w14:textId="77777777" w:rsidR="006A5145" w:rsidRPr="006C19F0" w:rsidRDefault="006A5145" w:rsidP="006A5145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6C19F0">
        <w:rPr>
          <w:rFonts w:eastAsia="Calibri"/>
          <w:sz w:val="22"/>
          <w:szCs w:val="22"/>
          <w:lang w:eastAsia="en-US"/>
        </w:rPr>
        <w:t>reprezentowaną przez:</w:t>
      </w:r>
    </w:p>
    <w:p w14:paraId="2F1D4A03" w14:textId="77777777" w:rsidR="006A5145" w:rsidRPr="006C19F0" w:rsidRDefault="006A5145" w:rsidP="006A5145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6C19F0">
        <w:rPr>
          <w:rFonts w:eastAsia="Calibri"/>
          <w:sz w:val="22"/>
          <w:szCs w:val="22"/>
          <w:lang w:eastAsia="en-US"/>
        </w:rPr>
        <w:t>Wójta Gminy Ujsoły – Pana Tadeusza Piętkę,</w:t>
      </w:r>
    </w:p>
    <w:p w14:paraId="11AD1695" w14:textId="77777777" w:rsidR="006A5145" w:rsidRPr="006C19F0" w:rsidRDefault="006A5145" w:rsidP="006A5145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6C19F0">
        <w:rPr>
          <w:rFonts w:eastAsia="Calibri"/>
          <w:sz w:val="22"/>
          <w:szCs w:val="22"/>
          <w:lang w:eastAsia="en-US"/>
        </w:rPr>
        <w:t>przy kontrasygnacie Skarbnika Gminy – Pani Ewy Caputy,</w:t>
      </w:r>
    </w:p>
    <w:p w14:paraId="3847FC2A" w14:textId="77777777" w:rsidR="006C6531" w:rsidRPr="006C19F0" w:rsidRDefault="006A5145" w:rsidP="006A5145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6C19F0">
        <w:rPr>
          <w:rFonts w:eastAsia="Calibri"/>
          <w:sz w:val="22"/>
          <w:szCs w:val="22"/>
          <w:lang w:eastAsia="en-US"/>
        </w:rPr>
        <w:t>zwaną dalej „</w:t>
      </w:r>
      <w:r w:rsidRPr="006C19F0">
        <w:rPr>
          <w:rFonts w:eastAsia="Calibri"/>
          <w:b/>
          <w:sz w:val="22"/>
          <w:szCs w:val="22"/>
          <w:lang w:eastAsia="en-US"/>
        </w:rPr>
        <w:t>Zamawiającym</w:t>
      </w:r>
      <w:r w:rsidRPr="006C19F0">
        <w:rPr>
          <w:rFonts w:eastAsia="Calibri"/>
          <w:sz w:val="22"/>
          <w:szCs w:val="22"/>
          <w:lang w:eastAsia="en-US"/>
        </w:rPr>
        <w:t>”</w:t>
      </w:r>
    </w:p>
    <w:p w14:paraId="3CA1AD47" w14:textId="77777777" w:rsidR="006A5145" w:rsidRPr="006C19F0" w:rsidRDefault="006A5145" w:rsidP="006A5145">
      <w:pPr>
        <w:spacing w:line="276" w:lineRule="auto"/>
        <w:jc w:val="both"/>
        <w:rPr>
          <w:b/>
          <w:sz w:val="22"/>
          <w:szCs w:val="22"/>
        </w:rPr>
      </w:pPr>
    </w:p>
    <w:p w14:paraId="2181445A" w14:textId="77777777" w:rsidR="0008395A" w:rsidRPr="006C19F0" w:rsidRDefault="006C6531" w:rsidP="006A5145">
      <w:pPr>
        <w:spacing w:line="276" w:lineRule="auto"/>
        <w:jc w:val="both"/>
        <w:rPr>
          <w:sz w:val="22"/>
          <w:szCs w:val="22"/>
        </w:rPr>
      </w:pPr>
      <w:r w:rsidRPr="006C19F0">
        <w:rPr>
          <w:sz w:val="22"/>
          <w:szCs w:val="22"/>
        </w:rPr>
        <w:t xml:space="preserve">a </w:t>
      </w:r>
    </w:p>
    <w:p w14:paraId="7727F613" w14:textId="77777777" w:rsidR="006A5145" w:rsidRPr="006C19F0" w:rsidRDefault="006A5145" w:rsidP="006A5145">
      <w:pPr>
        <w:spacing w:line="276" w:lineRule="auto"/>
        <w:jc w:val="both"/>
        <w:rPr>
          <w:sz w:val="22"/>
          <w:szCs w:val="22"/>
        </w:rPr>
      </w:pPr>
    </w:p>
    <w:p w14:paraId="53183EBF" w14:textId="77777777" w:rsidR="006C6531" w:rsidRPr="006C19F0" w:rsidRDefault="00B965E6" w:rsidP="006A5145">
      <w:pPr>
        <w:spacing w:line="276" w:lineRule="auto"/>
        <w:jc w:val="both"/>
        <w:rPr>
          <w:b/>
          <w:sz w:val="22"/>
          <w:szCs w:val="22"/>
        </w:rPr>
      </w:pPr>
      <w:r w:rsidRPr="006C19F0">
        <w:rPr>
          <w:b/>
          <w:sz w:val="22"/>
          <w:szCs w:val="22"/>
        </w:rPr>
        <w:t>……………………………….</w:t>
      </w:r>
    </w:p>
    <w:p w14:paraId="642C0B5D" w14:textId="77777777" w:rsidR="006A5145" w:rsidRPr="006C19F0" w:rsidRDefault="006A5145" w:rsidP="006A5145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6C19F0">
        <w:rPr>
          <w:rFonts w:eastAsia="Calibri"/>
          <w:sz w:val="22"/>
          <w:szCs w:val="22"/>
          <w:lang w:eastAsia="en-US"/>
        </w:rPr>
        <w:t>ul. ……………</w:t>
      </w:r>
      <w:proofErr w:type="gramStart"/>
      <w:r w:rsidRPr="006C19F0">
        <w:rPr>
          <w:rFonts w:eastAsia="Calibri"/>
          <w:sz w:val="22"/>
          <w:szCs w:val="22"/>
          <w:lang w:eastAsia="en-US"/>
        </w:rPr>
        <w:t>…….</w:t>
      </w:r>
      <w:proofErr w:type="gramEnd"/>
      <w:r w:rsidRPr="006C19F0">
        <w:rPr>
          <w:rFonts w:eastAsia="Calibri"/>
          <w:sz w:val="22"/>
          <w:szCs w:val="22"/>
          <w:lang w:eastAsia="en-US"/>
        </w:rPr>
        <w:t>, ………………………,</w:t>
      </w:r>
    </w:p>
    <w:p w14:paraId="08BCD0CC" w14:textId="77777777" w:rsidR="006A5145" w:rsidRPr="006C19F0" w:rsidRDefault="006A5145" w:rsidP="006A5145">
      <w:pPr>
        <w:spacing w:line="276" w:lineRule="auto"/>
        <w:jc w:val="both"/>
        <w:rPr>
          <w:sz w:val="22"/>
          <w:szCs w:val="22"/>
        </w:rPr>
      </w:pPr>
      <w:r w:rsidRPr="006C19F0">
        <w:rPr>
          <w:rFonts w:eastAsia="Calibri"/>
          <w:sz w:val="22"/>
          <w:szCs w:val="22"/>
          <w:lang w:eastAsia="en-US"/>
        </w:rPr>
        <w:t>NIP: …………</w:t>
      </w:r>
      <w:proofErr w:type="gramStart"/>
      <w:r w:rsidRPr="006C19F0">
        <w:rPr>
          <w:rFonts w:eastAsia="Calibri"/>
          <w:sz w:val="22"/>
          <w:szCs w:val="22"/>
          <w:lang w:eastAsia="en-US"/>
        </w:rPr>
        <w:t>…….</w:t>
      </w:r>
      <w:proofErr w:type="gramEnd"/>
      <w:r w:rsidRPr="006C19F0">
        <w:rPr>
          <w:rFonts w:eastAsia="Calibri"/>
          <w:sz w:val="22"/>
          <w:szCs w:val="22"/>
          <w:lang w:eastAsia="en-US"/>
        </w:rPr>
        <w:t>., Regon: ………………………..,</w:t>
      </w:r>
    </w:p>
    <w:p w14:paraId="4EA2C5B3" w14:textId="77777777" w:rsidR="006C6531" w:rsidRPr="006C19F0" w:rsidRDefault="006C6531" w:rsidP="006A5145">
      <w:pPr>
        <w:spacing w:line="276" w:lineRule="auto"/>
        <w:jc w:val="both"/>
        <w:rPr>
          <w:sz w:val="22"/>
          <w:szCs w:val="22"/>
        </w:rPr>
      </w:pPr>
      <w:r w:rsidRPr="006C19F0">
        <w:rPr>
          <w:sz w:val="22"/>
          <w:szCs w:val="22"/>
        </w:rPr>
        <w:t>reprezentowan</w:t>
      </w:r>
      <w:r w:rsidR="006A5145" w:rsidRPr="006C19F0">
        <w:rPr>
          <w:sz w:val="22"/>
          <w:szCs w:val="22"/>
        </w:rPr>
        <w:t>ym</w:t>
      </w:r>
      <w:r w:rsidRPr="006C19F0">
        <w:rPr>
          <w:sz w:val="22"/>
          <w:szCs w:val="22"/>
        </w:rPr>
        <w:t xml:space="preserve"> przez: </w:t>
      </w:r>
      <w:r w:rsidR="00B965E6" w:rsidRPr="006C19F0">
        <w:rPr>
          <w:sz w:val="22"/>
          <w:szCs w:val="22"/>
        </w:rPr>
        <w:t>………………</w:t>
      </w:r>
      <w:proofErr w:type="gramStart"/>
      <w:r w:rsidR="00B965E6" w:rsidRPr="006C19F0">
        <w:rPr>
          <w:sz w:val="22"/>
          <w:szCs w:val="22"/>
        </w:rPr>
        <w:t>…….</w:t>
      </w:r>
      <w:proofErr w:type="gramEnd"/>
      <w:r w:rsidR="00B965E6" w:rsidRPr="006C19F0">
        <w:rPr>
          <w:sz w:val="22"/>
          <w:szCs w:val="22"/>
        </w:rPr>
        <w:t>.</w:t>
      </w:r>
    </w:p>
    <w:p w14:paraId="55874895" w14:textId="77777777" w:rsidR="006C6531" w:rsidRPr="006C19F0" w:rsidRDefault="006A5145" w:rsidP="006A5145">
      <w:pPr>
        <w:spacing w:line="276" w:lineRule="auto"/>
        <w:jc w:val="both"/>
        <w:rPr>
          <w:b/>
          <w:sz w:val="22"/>
          <w:szCs w:val="22"/>
        </w:rPr>
      </w:pPr>
      <w:r w:rsidRPr="006C19F0">
        <w:rPr>
          <w:sz w:val="22"/>
          <w:szCs w:val="22"/>
        </w:rPr>
        <w:t>zwanym dalej</w:t>
      </w:r>
      <w:r w:rsidR="006C6531" w:rsidRPr="006C19F0">
        <w:rPr>
          <w:sz w:val="22"/>
          <w:szCs w:val="22"/>
        </w:rPr>
        <w:t xml:space="preserve"> „</w:t>
      </w:r>
      <w:r w:rsidR="006C6531" w:rsidRPr="006C19F0">
        <w:rPr>
          <w:b/>
          <w:sz w:val="22"/>
          <w:szCs w:val="22"/>
        </w:rPr>
        <w:t>Wykonawcą</w:t>
      </w:r>
      <w:r w:rsidR="006C6531" w:rsidRPr="006C19F0">
        <w:rPr>
          <w:sz w:val="22"/>
          <w:szCs w:val="22"/>
        </w:rPr>
        <w:t>”</w:t>
      </w:r>
    </w:p>
    <w:p w14:paraId="41F84CD4" w14:textId="77777777" w:rsidR="0057766E" w:rsidRPr="006C19F0" w:rsidRDefault="0057766E" w:rsidP="006A5145">
      <w:pPr>
        <w:spacing w:line="276" w:lineRule="auto"/>
        <w:jc w:val="both"/>
        <w:rPr>
          <w:sz w:val="22"/>
          <w:szCs w:val="22"/>
        </w:rPr>
      </w:pPr>
    </w:p>
    <w:p w14:paraId="6DA82C8A" w14:textId="449A4575" w:rsidR="0057766E" w:rsidRPr="006C19F0" w:rsidRDefault="007956F5" w:rsidP="006A5145">
      <w:pPr>
        <w:spacing w:line="276" w:lineRule="auto"/>
        <w:jc w:val="both"/>
        <w:rPr>
          <w:sz w:val="22"/>
          <w:szCs w:val="22"/>
        </w:rPr>
      </w:pPr>
      <w:r w:rsidRPr="007956F5">
        <w:rPr>
          <w:sz w:val="22"/>
          <w:szCs w:val="22"/>
        </w:rPr>
        <w:t>Po przeprowadzeniu postępowania w trybie podstawowym bez przeprowadzenia negocjacji na podstawie art. 275 pkt 1 ustawy z dnia 11 września 2019 r. Prawo zamówień publicznych (</w:t>
      </w:r>
      <w:proofErr w:type="spellStart"/>
      <w:r w:rsidR="009F3CD6" w:rsidRPr="009F3CD6">
        <w:rPr>
          <w:sz w:val="22"/>
          <w:szCs w:val="22"/>
        </w:rPr>
        <w:t>t.j</w:t>
      </w:r>
      <w:proofErr w:type="spellEnd"/>
      <w:r w:rsidR="009F3CD6" w:rsidRPr="009F3CD6">
        <w:rPr>
          <w:sz w:val="22"/>
          <w:szCs w:val="22"/>
        </w:rPr>
        <w:t>. Dz. U. z 2024 r. poz. 1320</w:t>
      </w:r>
      <w:r w:rsidRPr="007956F5">
        <w:rPr>
          <w:sz w:val="22"/>
          <w:szCs w:val="22"/>
        </w:rPr>
        <w:t xml:space="preserve">) – zwana dalej „ustawą </w:t>
      </w:r>
      <w:proofErr w:type="spellStart"/>
      <w:r w:rsidRPr="007956F5">
        <w:rPr>
          <w:sz w:val="22"/>
          <w:szCs w:val="22"/>
        </w:rPr>
        <w:t>Pzp</w:t>
      </w:r>
      <w:proofErr w:type="spellEnd"/>
      <w:r w:rsidRPr="007956F5">
        <w:rPr>
          <w:sz w:val="22"/>
          <w:szCs w:val="22"/>
        </w:rPr>
        <w:t>”, została zawarta umowa o następującej treści:</w:t>
      </w:r>
    </w:p>
    <w:p w14:paraId="67C1ADEE" w14:textId="77777777" w:rsidR="0051220E" w:rsidRP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</w:p>
    <w:p w14:paraId="0C3A70C9" w14:textId="23745220" w:rsid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  <w:r w:rsidRPr="0051220E">
        <w:rPr>
          <w:b/>
          <w:sz w:val="22"/>
          <w:szCs w:val="22"/>
        </w:rPr>
        <w:t>§</w:t>
      </w:r>
      <w:r w:rsidR="00FE52DB">
        <w:rPr>
          <w:b/>
          <w:sz w:val="22"/>
          <w:szCs w:val="22"/>
        </w:rPr>
        <w:t xml:space="preserve"> </w:t>
      </w:r>
      <w:r w:rsidRPr="0051220E">
        <w:rPr>
          <w:b/>
          <w:sz w:val="22"/>
          <w:szCs w:val="22"/>
        </w:rPr>
        <w:t>1</w:t>
      </w:r>
    </w:p>
    <w:p w14:paraId="39058305" w14:textId="77777777" w:rsid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  <w:r w:rsidRPr="0051220E">
        <w:rPr>
          <w:b/>
          <w:sz w:val="22"/>
          <w:szCs w:val="22"/>
        </w:rPr>
        <w:t>Przedmiot umowy</w:t>
      </w:r>
    </w:p>
    <w:p w14:paraId="238032E8" w14:textId="77777777" w:rsidR="0051220E" w:rsidRP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</w:p>
    <w:p w14:paraId="082DAAD4" w14:textId="77777777" w:rsidR="0051220E" w:rsidRPr="0051220E" w:rsidRDefault="0051220E" w:rsidP="0051220E">
      <w:pPr>
        <w:spacing w:line="276" w:lineRule="auto"/>
        <w:jc w:val="both"/>
        <w:rPr>
          <w:sz w:val="22"/>
          <w:szCs w:val="22"/>
        </w:rPr>
      </w:pPr>
      <w:r w:rsidRPr="0051220E">
        <w:rPr>
          <w:sz w:val="22"/>
          <w:szCs w:val="22"/>
        </w:rPr>
        <w:t>Zamawiający powierza a Wykonawca przyjmuje do realizacji prace związane z zimowym utrzymaniem ……</w:t>
      </w:r>
      <w:proofErr w:type="gramStart"/>
      <w:r w:rsidRPr="0051220E">
        <w:rPr>
          <w:sz w:val="22"/>
          <w:szCs w:val="22"/>
        </w:rPr>
        <w:t>…….</w:t>
      </w:r>
      <w:proofErr w:type="gramEnd"/>
      <w:r w:rsidRPr="0051220E">
        <w:rPr>
          <w:sz w:val="22"/>
          <w:szCs w:val="22"/>
        </w:rPr>
        <w:t>. (</w:t>
      </w:r>
      <w:r w:rsidRPr="0051220E">
        <w:rPr>
          <w:i/>
          <w:sz w:val="22"/>
          <w:szCs w:val="22"/>
        </w:rPr>
        <w:t xml:space="preserve">nazwa wg. części </w:t>
      </w:r>
      <w:proofErr w:type="gramStart"/>
      <w:r w:rsidRPr="0051220E">
        <w:rPr>
          <w:i/>
          <w:sz w:val="22"/>
          <w:szCs w:val="22"/>
        </w:rPr>
        <w:t>zamówienia)…</w:t>
      </w:r>
      <w:proofErr w:type="gramEnd"/>
      <w:r w:rsidRPr="0051220E">
        <w:rPr>
          <w:i/>
          <w:sz w:val="22"/>
          <w:szCs w:val="22"/>
        </w:rPr>
        <w:t>………………..</w:t>
      </w:r>
    </w:p>
    <w:p w14:paraId="5AFF3180" w14:textId="77777777" w:rsidR="0051220E" w:rsidRP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i/>
          <w:sz w:val="22"/>
          <w:szCs w:val="22"/>
        </w:rPr>
      </w:pPr>
    </w:p>
    <w:p w14:paraId="0B1AD4F8" w14:textId="407F4E45" w:rsid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  <w:r w:rsidRPr="0051220E">
        <w:rPr>
          <w:b/>
          <w:sz w:val="22"/>
          <w:szCs w:val="22"/>
        </w:rPr>
        <w:t>§</w:t>
      </w:r>
      <w:r w:rsidR="00FE52DB">
        <w:rPr>
          <w:b/>
          <w:sz w:val="22"/>
          <w:szCs w:val="22"/>
        </w:rPr>
        <w:t xml:space="preserve"> </w:t>
      </w:r>
      <w:r w:rsidRPr="0051220E">
        <w:rPr>
          <w:b/>
          <w:sz w:val="22"/>
          <w:szCs w:val="22"/>
        </w:rPr>
        <w:t>2</w:t>
      </w:r>
    </w:p>
    <w:p w14:paraId="1F68DCED" w14:textId="77777777" w:rsid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  <w:r w:rsidRPr="0051220E">
        <w:rPr>
          <w:b/>
          <w:sz w:val="22"/>
          <w:szCs w:val="22"/>
        </w:rPr>
        <w:t>Szczegółowy zakres powierzonych prac</w:t>
      </w:r>
    </w:p>
    <w:p w14:paraId="14F037BB" w14:textId="77777777" w:rsidR="0051220E" w:rsidRP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</w:p>
    <w:p w14:paraId="5E96CD49" w14:textId="77777777" w:rsidR="0051220E" w:rsidRPr="0051220E" w:rsidRDefault="0051220E" w:rsidP="0051220E">
      <w:pPr>
        <w:widowControl w:val="0"/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  <w:lang w:val="x-none" w:eastAsia="x-none"/>
        </w:rPr>
      </w:pPr>
      <w:r w:rsidRPr="0051220E">
        <w:rPr>
          <w:sz w:val="22"/>
          <w:szCs w:val="22"/>
          <w:lang w:val="x-none" w:eastAsia="x-none"/>
        </w:rPr>
        <w:t xml:space="preserve">1. </w:t>
      </w:r>
      <w:r w:rsidRPr="0051220E">
        <w:rPr>
          <w:sz w:val="22"/>
          <w:szCs w:val="22"/>
          <w:lang w:val="x-none" w:eastAsia="x-none"/>
        </w:rPr>
        <w:tab/>
        <w:t xml:space="preserve">Umowa obejmuje zimowe utrzymanie drogi powiatowej o której mowa w  § 1, wg zakresu opisanego w Specyfikacji </w:t>
      </w:r>
      <w:r>
        <w:rPr>
          <w:sz w:val="22"/>
          <w:szCs w:val="22"/>
          <w:lang w:eastAsia="x-none"/>
        </w:rPr>
        <w:t>Warunków Zamówienia</w:t>
      </w:r>
      <w:r w:rsidRPr="0051220E">
        <w:rPr>
          <w:sz w:val="22"/>
          <w:szCs w:val="22"/>
          <w:lang w:val="x-none" w:eastAsia="x-none"/>
        </w:rPr>
        <w:t xml:space="preserve"> (SWZ) i Szczegółowych Specyfikacjach Technicznych</w:t>
      </w:r>
      <w:r>
        <w:rPr>
          <w:sz w:val="22"/>
          <w:szCs w:val="22"/>
          <w:lang w:eastAsia="x-none"/>
        </w:rPr>
        <w:t>, które łącznie stanowią załącznik nr 1 do niniejszej umowy</w:t>
      </w:r>
      <w:r w:rsidRPr="0051220E">
        <w:rPr>
          <w:sz w:val="22"/>
          <w:szCs w:val="22"/>
          <w:lang w:val="x-none" w:eastAsia="x-none"/>
        </w:rPr>
        <w:t xml:space="preserve">. </w:t>
      </w:r>
    </w:p>
    <w:p w14:paraId="5A4E46E1" w14:textId="77777777" w:rsidR="0051220E" w:rsidRPr="0051220E" w:rsidRDefault="0051220E" w:rsidP="0051220E">
      <w:pPr>
        <w:widowControl w:val="0"/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  <w:lang w:val="x-none" w:eastAsia="x-none"/>
        </w:rPr>
      </w:pPr>
      <w:r w:rsidRPr="0051220E">
        <w:rPr>
          <w:sz w:val="22"/>
          <w:szCs w:val="22"/>
          <w:lang w:val="x-none" w:eastAsia="x-none"/>
        </w:rPr>
        <w:t xml:space="preserve">2. </w:t>
      </w:r>
      <w:r w:rsidRPr="0051220E">
        <w:rPr>
          <w:sz w:val="22"/>
          <w:szCs w:val="22"/>
          <w:lang w:val="x-none" w:eastAsia="x-none"/>
        </w:rPr>
        <w:tab/>
        <w:t xml:space="preserve">Wytyczne dotyczące standardu III stanowią załącznik nr 1 do Szczegółowej Specyfikacji Technicznej </w:t>
      </w:r>
      <w:r>
        <w:rPr>
          <w:sz w:val="22"/>
          <w:szCs w:val="22"/>
          <w:lang w:val="x-none" w:eastAsia="x-none"/>
        </w:rPr>
        <w:t>–</w:t>
      </w:r>
      <w:r w:rsidRPr="0051220E">
        <w:rPr>
          <w:sz w:val="22"/>
          <w:szCs w:val="22"/>
          <w:lang w:val="x-none" w:eastAsia="x-none"/>
        </w:rPr>
        <w:t xml:space="preserve"> Standardy Odśnieżania Dróg Powiatowych.</w:t>
      </w:r>
    </w:p>
    <w:p w14:paraId="08020C05" w14:textId="77777777" w:rsidR="0051220E" w:rsidRP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</w:p>
    <w:p w14:paraId="5193CCF8" w14:textId="77777777" w:rsid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  <w:r w:rsidRPr="0051220E">
        <w:rPr>
          <w:b/>
          <w:sz w:val="22"/>
          <w:szCs w:val="22"/>
        </w:rPr>
        <w:t>§ 3</w:t>
      </w:r>
    </w:p>
    <w:p w14:paraId="2E2B25EE" w14:textId="77777777" w:rsid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  <w:r w:rsidRPr="0051220E">
        <w:rPr>
          <w:b/>
          <w:sz w:val="22"/>
          <w:szCs w:val="22"/>
        </w:rPr>
        <w:t>Czas trwania umowy</w:t>
      </w:r>
    </w:p>
    <w:p w14:paraId="485ADB26" w14:textId="77777777" w:rsidR="0051220E" w:rsidRP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</w:p>
    <w:p w14:paraId="609629C7" w14:textId="33BB3469" w:rsidR="0051220E" w:rsidRPr="0051220E" w:rsidRDefault="0051220E" w:rsidP="0051220E">
      <w:pPr>
        <w:spacing w:line="276" w:lineRule="auto"/>
        <w:jc w:val="both"/>
        <w:rPr>
          <w:sz w:val="22"/>
          <w:szCs w:val="22"/>
        </w:rPr>
      </w:pPr>
      <w:r w:rsidRPr="0051220E">
        <w:rPr>
          <w:sz w:val="22"/>
          <w:szCs w:val="22"/>
        </w:rPr>
        <w:t xml:space="preserve">Umowa zostaje zawarta na okres: </w:t>
      </w:r>
      <w:r w:rsidRPr="0051220E">
        <w:rPr>
          <w:b/>
          <w:sz w:val="22"/>
          <w:szCs w:val="22"/>
        </w:rPr>
        <w:t>od dnia podpisania umowy do dnia 30 kwietnia 202</w:t>
      </w:r>
      <w:r w:rsidR="009F3CD6">
        <w:rPr>
          <w:b/>
          <w:sz w:val="22"/>
          <w:szCs w:val="22"/>
        </w:rPr>
        <w:t>5</w:t>
      </w:r>
      <w:r w:rsidRPr="0051220E">
        <w:rPr>
          <w:b/>
          <w:sz w:val="22"/>
          <w:szCs w:val="22"/>
        </w:rPr>
        <w:t xml:space="preserve"> r.</w:t>
      </w:r>
    </w:p>
    <w:p w14:paraId="7BCDA37C" w14:textId="77777777" w:rsid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sz w:val="22"/>
          <w:szCs w:val="22"/>
        </w:rPr>
      </w:pPr>
    </w:p>
    <w:p w14:paraId="1B05D757" w14:textId="77777777" w:rsid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sz w:val="22"/>
          <w:szCs w:val="22"/>
        </w:rPr>
      </w:pPr>
    </w:p>
    <w:p w14:paraId="4A22F1DB" w14:textId="77777777" w:rsidR="0051220E" w:rsidRP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sz w:val="22"/>
          <w:szCs w:val="22"/>
        </w:rPr>
      </w:pPr>
    </w:p>
    <w:p w14:paraId="39A542D0" w14:textId="77777777" w:rsid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  <w:r w:rsidRPr="0051220E">
        <w:rPr>
          <w:b/>
          <w:sz w:val="22"/>
          <w:szCs w:val="22"/>
        </w:rPr>
        <w:lastRenderedPageBreak/>
        <w:t>§ 4</w:t>
      </w:r>
    </w:p>
    <w:p w14:paraId="140100C1" w14:textId="77777777" w:rsid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  <w:r w:rsidRPr="0051220E">
        <w:rPr>
          <w:b/>
          <w:sz w:val="22"/>
          <w:szCs w:val="22"/>
        </w:rPr>
        <w:t>Wykonanie umowy</w:t>
      </w:r>
    </w:p>
    <w:p w14:paraId="0586A1C4" w14:textId="77777777" w:rsidR="0051220E" w:rsidRP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</w:p>
    <w:p w14:paraId="18F891C8" w14:textId="1EF063F3" w:rsidR="0051220E" w:rsidRDefault="0051220E" w:rsidP="0051220E">
      <w:pPr>
        <w:widowControl w:val="0"/>
        <w:numPr>
          <w:ilvl w:val="0"/>
          <w:numId w:val="33"/>
        </w:numPr>
        <w:tabs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51220E">
        <w:rPr>
          <w:sz w:val="22"/>
          <w:szCs w:val="22"/>
        </w:rPr>
        <w:t xml:space="preserve">Wykonawca wykona niniejszą umowę z użyciem sprzętu spełniającego warunki bezpieczeństwa robót na </w:t>
      </w:r>
      <w:r w:rsidR="00464673" w:rsidRPr="0051220E">
        <w:rPr>
          <w:sz w:val="22"/>
          <w:szCs w:val="22"/>
        </w:rPr>
        <w:t>drogach</w:t>
      </w:r>
      <w:r w:rsidRPr="0051220E">
        <w:rPr>
          <w:sz w:val="22"/>
          <w:szCs w:val="22"/>
        </w:rPr>
        <w:t xml:space="preserve"> oraz materiałów do zwalczania śliskości zimowej spełniających normy ochrony środowiska przy dołożeniu najwyższej staranności. </w:t>
      </w:r>
    </w:p>
    <w:p w14:paraId="67857299" w14:textId="6B69F64C" w:rsidR="00B20980" w:rsidRPr="0051220E" w:rsidRDefault="00BF154F" w:rsidP="0051220E">
      <w:pPr>
        <w:widowControl w:val="0"/>
        <w:numPr>
          <w:ilvl w:val="0"/>
          <w:numId w:val="33"/>
        </w:numPr>
        <w:tabs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BF154F">
        <w:rPr>
          <w:sz w:val="22"/>
          <w:szCs w:val="22"/>
        </w:rPr>
        <w:t xml:space="preserve">Zamawiający ma prawo zażądać użycia </w:t>
      </w:r>
      <w:r w:rsidR="00805644">
        <w:rPr>
          <w:sz w:val="22"/>
          <w:szCs w:val="22"/>
        </w:rPr>
        <w:t xml:space="preserve">przez Wykonawcę </w:t>
      </w:r>
      <w:r w:rsidRPr="00BF154F">
        <w:rPr>
          <w:sz w:val="22"/>
          <w:szCs w:val="22"/>
        </w:rPr>
        <w:t xml:space="preserve">sprzętu wykazanego w </w:t>
      </w:r>
      <w:r>
        <w:rPr>
          <w:sz w:val="22"/>
          <w:szCs w:val="22"/>
        </w:rPr>
        <w:t>wykaz</w:t>
      </w:r>
      <w:r w:rsidR="00805644">
        <w:rPr>
          <w:sz w:val="22"/>
          <w:szCs w:val="22"/>
        </w:rPr>
        <w:t>ie</w:t>
      </w:r>
      <w:r>
        <w:rPr>
          <w:sz w:val="22"/>
          <w:szCs w:val="22"/>
        </w:rPr>
        <w:t xml:space="preserve"> sprzętu, dołączonego </w:t>
      </w:r>
      <w:r w:rsidR="00B56A47">
        <w:rPr>
          <w:sz w:val="22"/>
          <w:szCs w:val="22"/>
        </w:rPr>
        <w:t>do oferty Wykonawcy stanowiącej załącznik nr 1 do niniejszej umowy,</w:t>
      </w:r>
      <w:r w:rsidRPr="00BF154F">
        <w:rPr>
          <w:sz w:val="22"/>
          <w:szCs w:val="22"/>
        </w:rPr>
        <w:t xml:space="preserve"> </w:t>
      </w:r>
      <w:r w:rsidR="00B56A47">
        <w:rPr>
          <w:sz w:val="22"/>
          <w:szCs w:val="22"/>
        </w:rPr>
        <w:t>z zastrzeżeniem ust. 5</w:t>
      </w:r>
      <w:r w:rsidR="00805644">
        <w:rPr>
          <w:sz w:val="22"/>
          <w:szCs w:val="22"/>
        </w:rPr>
        <w:t>.</w:t>
      </w:r>
      <w:r w:rsidRPr="00BF154F">
        <w:rPr>
          <w:sz w:val="22"/>
          <w:szCs w:val="22"/>
        </w:rPr>
        <w:t xml:space="preserve"> </w:t>
      </w:r>
      <w:r w:rsidR="00805644">
        <w:rPr>
          <w:sz w:val="22"/>
          <w:szCs w:val="22"/>
        </w:rPr>
        <w:t>W</w:t>
      </w:r>
      <w:r w:rsidRPr="00BF154F">
        <w:rPr>
          <w:sz w:val="22"/>
          <w:szCs w:val="22"/>
        </w:rPr>
        <w:t xml:space="preserve"> przypadku niewykonania </w:t>
      </w:r>
      <w:r w:rsidR="00B56A47">
        <w:rPr>
          <w:sz w:val="22"/>
          <w:szCs w:val="22"/>
        </w:rPr>
        <w:t>tego obowiązku</w:t>
      </w:r>
      <w:r w:rsidR="00805644">
        <w:rPr>
          <w:sz w:val="22"/>
          <w:szCs w:val="22"/>
        </w:rPr>
        <w:t xml:space="preserve"> przez Wykonawcę</w:t>
      </w:r>
      <w:r w:rsidR="00B56A47">
        <w:rPr>
          <w:sz w:val="22"/>
          <w:szCs w:val="22"/>
        </w:rPr>
        <w:t xml:space="preserve">, Zamawiający może zatrzymać świadczenie usługi przez Wykonawcę z wykorzystaniem sprzętu innego niż wykazany w wykazie sprzętu </w:t>
      </w:r>
      <w:r w:rsidR="002649FD">
        <w:rPr>
          <w:sz w:val="22"/>
          <w:szCs w:val="22"/>
        </w:rPr>
        <w:t>i</w:t>
      </w:r>
      <w:r w:rsidRPr="00BF154F">
        <w:rPr>
          <w:sz w:val="22"/>
          <w:szCs w:val="22"/>
        </w:rPr>
        <w:t xml:space="preserve"> zlecić wykonane</w:t>
      </w:r>
      <w:r w:rsidR="002649FD">
        <w:rPr>
          <w:sz w:val="22"/>
          <w:szCs w:val="22"/>
        </w:rPr>
        <w:t xml:space="preserve"> zastępcze</w:t>
      </w:r>
      <w:r w:rsidRPr="00BF154F">
        <w:rPr>
          <w:sz w:val="22"/>
          <w:szCs w:val="22"/>
        </w:rPr>
        <w:t xml:space="preserve"> usługi</w:t>
      </w:r>
      <w:r w:rsidR="002649FD">
        <w:rPr>
          <w:sz w:val="22"/>
          <w:szCs w:val="22"/>
        </w:rPr>
        <w:t xml:space="preserve"> w tym zakresie</w:t>
      </w:r>
      <w:r w:rsidRPr="00BF154F">
        <w:rPr>
          <w:sz w:val="22"/>
          <w:szCs w:val="22"/>
        </w:rPr>
        <w:t xml:space="preserve"> na koszt </w:t>
      </w:r>
      <w:r w:rsidR="002649FD">
        <w:rPr>
          <w:sz w:val="22"/>
          <w:szCs w:val="22"/>
        </w:rPr>
        <w:t>W</w:t>
      </w:r>
      <w:r w:rsidRPr="00BF154F">
        <w:rPr>
          <w:sz w:val="22"/>
          <w:szCs w:val="22"/>
        </w:rPr>
        <w:t>ykonawcy</w:t>
      </w:r>
      <w:r w:rsidR="002649FD">
        <w:rPr>
          <w:sz w:val="22"/>
          <w:szCs w:val="22"/>
        </w:rPr>
        <w:t>, na co Wykonawca wyraża zgodę.</w:t>
      </w:r>
    </w:p>
    <w:p w14:paraId="12FD5444" w14:textId="7FE2AE7F" w:rsidR="0051220E" w:rsidRDefault="0051220E" w:rsidP="0051220E">
      <w:pPr>
        <w:widowControl w:val="0"/>
        <w:numPr>
          <w:ilvl w:val="0"/>
          <w:numId w:val="33"/>
        </w:numPr>
        <w:tabs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51220E">
        <w:rPr>
          <w:sz w:val="22"/>
          <w:szCs w:val="22"/>
        </w:rPr>
        <w:t xml:space="preserve">Wykonawca zobowiązuje się wykonywać przedmiot umowy w czasie, o którym mowa w </w:t>
      </w:r>
      <w:r>
        <w:rPr>
          <w:sz w:val="22"/>
          <w:szCs w:val="22"/>
        </w:rPr>
        <w:t>S</w:t>
      </w:r>
      <w:r w:rsidRPr="0051220E">
        <w:rPr>
          <w:sz w:val="22"/>
          <w:szCs w:val="22"/>
        </w:rPr>
        <w:t>WZ</w:t>
      </w:r>
      <w:r w:rsidR="00DE101B">
        <w:rPr>
          <w:sz w:val="22"/>
          <w:szCs w:val="22"/>
        </w:rPr>
        <w:t>, z zastrzeżeniem ust. 3.</w:t>
      </w:r>
    </w:p>
    <w:p w14:paraId="52E237A8" w14:textId="6F1E0E4A" w:rsidR="00DE101B" w:rsidRDefault="00DE101B" w:rsidP="0051220E">
      <w:pPr>
        <w:widowControl w:val="0"/>
        <w:numPr>
          <w:ilvl w:val="0"/>
          <w:numId w:val="33"/>
        </w:numPr>
        <w:tabs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Pr="00DE101B">
        <w:rPr>
          <w:sz w:val="22"/>
          <w:szCs w:val="22"/>
        </w:rPr>
        <w:t>eżeli Wykonawca nie podejmie działania w terminie 2 godzin od zgłoszenia przez koordynatora</w:t>
      </w:r>
      <w:r w:rsidR="00B20980">
        <w:rPr>
          <w:sz w:val="22"/>
          <w:szCs w:val="22"/>
        </w:rPr>
        <w:t>,</w:t>
      </w:r>
      <w:r w:rsidRPr="00DE101B">
        <w:rPr>
          <w:sz w:val="22"/>
          <w:szCs w:val="22"/>
        </w:rPr>
        <w:t xml:space="preserve"> to </w:t>
      </w:r>
      <w:r w:rsidR="00B20980">
        <w:rPr>
          <w:sz w:val="22"/>
          <w:szCs w:val="22"/>
        </w:rPr>
        <w:t>Zamawiający uprawniony będzie do zlecenia</w:t>
      </w:r>
      <w:r w:rsidRPr="00DE101B">
        <w:rPr>
          <w:sz w:val="22"/>
          <w:szCs w:val="22"/>
        </w:rPr>
        <w:t xml:space="preserve"> wykonan</w:t>
      </w:r>
      <w:r w:rsidR="00B20980">
        <w:rPr>
          <w:sz w:val="22"/>
          <w:szCs w:val="22"/>
        </w:rPr>
        <w:t>ia</w:t>
      </w:r>
      <w:r w:rsidRPr="00DE101B">
        <w:rPr>
          <w:sz w:val="22"/>
          <w:szCs w:val="22"/>
        </w:rPr>
        <w:t xml:space="preserve"> usługi na koszt </w:t>
      </w:r>
      <w:r w:rsidR="00B20980">
        <w:rPr>
          <w:sz w:val="22"/>
          <w:szCs w:val="22"/>
        </w:rPr>
        <w:t>W</w:t>
      </w:r>
      <w:r w:rsidRPr="00DE101B">
        <w:rPr>
          <w:sz w:val="22"/>
          <w:szCs w:val="22"/>
        </w:rPr>
        <w:t>ykonawcy</w:t>
      </w:r>
      <w:r w:rsidR="00B20980">
        <w:rPr>
          <w:sz w:val="22"/>
          <w:szCs w:val="22"/>
        </w:rPr>
        <w:t>, na co Wykonawca wyraża zgodę.</w:t>
      </w:r>
    </w:p>
    <w:p w14:paraId="1B96676F" w14:textId="77777777" w:rsidR="0051220E" w:rsidRPr="0051220E" w:rsidRDefault="0051220E" w:rsidP="0051220E">
      <w:pPr>
        <w:widowControl w:val="0"/>
        <w:numPr>
          <w:ilvl w:val="0"/>
          <w:numId w:val="33"/>
        </w:numPr>
        <w:tabs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51220E">
        <w:rPr>
          <w:sz w:val="22"/>
          <w:szCs w:val="22"/>
        </w:rPr>
        <w:t xml:space="preserve">W przypadku defektu, awarii lub uszkodzenia </w:t>
      </w:r>
      <w:r>
        <w:rPr>
          <w:sz w:val="22"/>
          <w:szCs w:val="22"/>
        </w:rPr>
        <w:t>któregokolwiek z pojazdów Wykonawcy</w:t>
      </w:r>
      <w:r w:rsidRPr="0051220E">
        <w:rPr>
          <w:sz w:val="22"/>
          <w:szCs w:val="22"/>
        </w:rPr>
        <w:t xml:space="preserve"> uniemożliwiającego wykonanie usługi zgodnie z umową, na Wykonawcy spoczywa obowiązek zabezpieczenia pojazdu zastępczego spełniającego standardy </w:t>
      </w:r>
      <w:r>
        <w:rPr>
          <w:sz w:val="22"/>
          <w:szCs w:val="22"/>
        </w:rPr>
        <w:t>wskazane w SWZ oraz ofercie Wykonawcy</w:t>
      </w:r>
      <w:r w:rsidRPr="0051220E">
        <w:rPr>
          <w:sz w:val="22"/>
          <w:szCs w:val="22"/>
        </w:rPr>
        <w:t xml:space="preserve">. Podstawienie pojazdu zastępczego, w razie awarii </w:t>
      </w:r>
      <w:r>
        <w:rPr>
          <w:sz w:val="22"/>
          <w:szCs w:val="22"/>
        </w:rPr>
        <w:t xml:space="preserve">któregokolwiek </w:t>
      </w:r>
      <w:r w:rsidRPr="0051220E">
        <w:rPr>
          <w:sz w:val="22"/>
          <w:szCs w:val="22"/>
        </w:rPr>
        <w:t xml:space="preserve">pojazdu, którym realizowana jest usługa, winno nastąpić </w:t>
      </w:r>
      <w:r w:rsidRPr="0051220E">
        <w:rPr>
          <w:b/>
          <w:sz w:val="22"/>
          <w:szCs w:val="22"/>
        </w:rPr>
        <w:t>w czasie ……………………</w:t>
      </w:r>
      <w:r w:rsidRPr="0051220E">
        <w:rPr>
          <w:b/>
          <w:sz w:val="22"/>
          <w:szCs w:val="22"/>
          <w:vertAlign w:val="superscript"/>
        </w:rPr>
        <w:footnoteReference w:id="1"/>
      </w:r>
      <w:r w:rsidRPr="0051220E">
        <w:rPr>
          <w:sz w:val="22"/>
          <w:szCs w:val="22"/>
        </w:rPr>
        <w:t>.</w:t>
      </w:r>
    </w:p>
    <w:p w14:paraId="740ABFAC" w14:textId="77777777" w:rsidR="0051220E" w:rsidRP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</w:p>
    <w:p w14:paraId="5B682C15" w14:textId="77777777" w:rsid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  <w:r w:rsidRPr="0051220E">
        <w:rPr>
          <w:b/>
          <w:sz w:val="22"/>
          <w:szCs w:val="22"/>
        </w:rPr>
        <w:t>§ 5</w:t>
      </w:r>
    </w:p>
    <w:p w14:paraId="4670128C" w14:textId="77777777" w:rsidR="0051220E" w:rsidRP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</w:p>
    <w:p w14:paraId="5484546F" w14:textId="77777777" w:rsidR="0051220E" w:rsidRPr="0051220E" w:rsidRDefault="0051220E" w:rsidP="0051220E">
      <w:pPr>
        <w:widowControl w:val="0"/>
        <w:numPr>
          <w:ilvl w:val="0"/>
          <w:numId w:val="32"/>
        </w:numPr>
        <w:tabs>
          <w:tab w:val="clear" w:pos="360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51220E">
        <w:rPr>
          <w:sz w:val="22"/>
          <w:szCs w:val="22"/>
        </w:rPr>
        <w:t xml:space="preserve">Zamawiający upoważnia Pana Bartosza Kostkę i Pana Jakuba </w:t>
      </w:r>
      <w:proofErr w:type="spellStart"/>
      <w:r w:rsidRPr="0051220E">
        <w:rPr>
          <w:sz w:val="22"/>
          <w:szCs w:val="22"/>
        </w:rPr>
        <w:t>Czanieckiego</w:t>
      </w:r>
      <w:proofErr w:type="spellEnd"/>
      <w:r w:rsidRPr="0051220E">
        <w:rPr>
          <w:sz w:val="22"/>
          <w:szCs w:val="22"/>
        </w:rPr>
        <w:t xml:space="preserve"> do koordynacji spraw związanych z realizacją umowy w imieniu Zamaw</w:t>
      </w:r>
      <w:r>
        <w:rPr>
          <w:sz w:val="22"/>
          <w:szCs w:val="22"/>
        </w:rPr>
        <w:t>iającego. Tel. /033/ 8647 – 077.</w:t>
      </w:r>
    </w:p>
    <w:p w14:paraId="73A7FC6A" w14:textId="77777777" w:rsidR="0051220E" w:rsidRPr="0051220E" w:rsidRDefault="0051220E" w:rsidP="0051220E">
      <w:pPr>
        <w:widowControl w:val="0"/>
        <w:numPr>
          <w:ilvl w:val="0"/>
          <w:numId w:val="32"/>
        </w:numPr>
        <w:tabs>
          <w:tab w:val="clear" w:pos="360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51220E">
        <w:rPr>
          <w:sz w:val="22"/>
          <w:szCs w:val="22"/>
        </w:rPr>
        <w:t>Wykonawca wyznacza koordynatora (własnego przedstawiciela) do wykonywania powierzonych w tej umowie prac w osobie Pana /</w:t>
      </w:r>
      <w:proofErr w:type="gramStart"/>
      <w:r w:rsidRPr="0051220E">
        <w:rPr>
          <w:sz w:val="22"/>
          <w:szCs w:val="22"/>
        </w:rPr>
        <w:t>Pani  .................................</w:t>
      </w:r>
      <w:proofErr w:type="gramEnd"/>
      <w:r w:rsidRPr="0051220E">
        <w:rPr>
          <w:sz w:val="22"/>
          <w:szCs w:val="22"/>
        </w:rPr>
        <w:t xml:space="preserve"> </w:t>
      </w:r>
    </w:p>
    <w:p w14:paraId="0E8B6366" w14:textId="77777777" w:rsidR="0051220E" w:rsidRPr="0051220E" w:rsidRDefault="0051220E" w:rsidP="0051220E">
      <w:pPr>
        <w:widowControl w:val="0"/>
        <w:numPr>
          <w:ilvl w:val="0"/>
          <w:numId w:val="32"/>
        </w:numPr>
        <w:tabs>
          <w:tab w:val="clear" w:pos="360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51220E">
        <w:rPr>
          <w:sz w:val="22"/>
          <w:szCs w:val="22"/>
        </w:rPr>
        <w:t>Wykonawca zobowiązuje się do zapewnienia stałej łączności telefonicznej lub radiowej koordynatora wyznaczonego w ust. 2 z koordynatorami Zamawiającego,</w:t>
      </w:r>
      <w:r>
        <w:rPr>
          <w:sz w:val="22"/>
          <w:szCs w:val="22"/>
        </w:rPr>
        <w:t xml:space="preserve"> o których mowa w </w:t>
      </w:r>
      <w:r w:rsidRPr="0051220E">
        <w:rPr>
          <w:sz w:val="22"/>
          <w:szCs w:val="22"/>
        </w:rPr>
        <w:t xml:space="preserve">ust. 1. </w:t>
      </w:r>
    </w:p>
    <w:p w14:paraId="14710152" w14:textId="4A4D0EAA" w:rsidR="0051220E" w:rsidRPr="0051220E" w:rsidRDefault="0051220E" w:rsidP="0051220E">
      <w:pPr>
        <w:widowControl w:val="0"/>
        <w:numPr>
          <w:ilvl w:val="0"/>
          <w:numId w:val="32"/>
        </w:numPr>
        <w:tabs>
          <w:tab w:val="clear" w:pos="360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b/>
          <w:sz w:val="22"/>
          <w:szCs w:val="22"/>
        </w:rPr>
      </w:pPr>
      <w:r w:rsidRPr="0051220E">
        <w:rPr>
          <w:sz w:val="22"/>
          <w:szCs w:val="22"/>
        </w:rPr>
        <w:t xml:space="preserve">Zamawiający będzie informował telefonicznie Wykonawcę o konieczności podjęcia czynności objętych umową. Wykonawca zobowiązany jest jednak do samodzielnego monitorowania warunków występujących na drodze. W </w:t>
      </w:r>
      <w:r w:rsidR="00464673" w:rsidRPr="0051220E">
        <w:rPr>
          <w:sz w:val="22"/>
          <w:szCs w:val="22"/>
        </w:rPr>
        <w:t>sytuacji,</w:t>
      </w:r>
      <w:r w:rsidRPr="0051220E">
        <w:rPr>
          <w:sz w:val="22"/>
          <w:szCs w:val="22"/>
        </w:rPr>
        <w:t xml:space="preserve"> kiedy stwierdzi, iż istnieje konieczność </w:t>
      </w:r>
      <w:r w:rsidR="00464673" w:rsidRPr="0051220E">
        <w:rPr>
          <w:sz w:val="22"/>
          <w:szCs w:val="22"/>
        </w:rPr>
        <w:t>odśnieżania</w:t>
      </w:r>
      <w:r w:rsidRPr="0051220E">
        <w:rPr>
          <w:sz w:val="22"/>
          <w:szCs w:val="22"/>
        </w:rPr>
        <w:t xml:space="preserve"> bądź </w:t>
      </w:r>
      <w:r w:rsidR="00464673" w:rsidRPr="0051220E">
        <w:rPr>
          <w:sz w:val="22"/>
          <w:szCs w:val="22"/>
        </w:rPr>
        <w:t>też</w:t>
      </w:r>
      <w:r w:rsidRPr="0051220E">
        <w:rPr>
          <w:sz w:val="22"/>
          <w:szCs w:val="22"/>
        </w:rPr>
        <w:t xml:space="preserve"> usuwania śliskości zimowej, niezwłocznie powiadomi o tym fakcie Zamawiającego i po jego akceptacji przystąpi do działania najpóźniej w terminie określonym w załączniku nr 1 do umowy. </w:t>
      </w:r>
    </w:p>
    <w:p w14:paraId="4E4C6248" w14:textId="77777777" w:rsidR="0051220E" w:rsidRP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</w:p>
    <w:p w14:paraId="63634689" w14:textId="77777777" w:rsid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  <w:r w:rsidRPr="0051220E">
        <w:rPr>
          <w:b/>
          <w:sz w:val="22"/>
          <w:szCs w:val="22"/>
        </w:rPr>
        <w:t xml:space="preserve">§ 6 </w:t>
      </w:r>
    </w:p>
    <w:p w14:paraId="7295E290" w14:textId="77777777" w:rsidR="00BC1012" w:rsidRPr="0051220E" w:rsidRDefault="00BC1012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</w:p>
    <w:p w14:paraId="7B21A49F" w14:textId="77777777" w:rsidR="0051220E" w:rsidRPr="0051220E" w:rsidRDefault="0051220E" w:rsidP="0051220E">
      <w:pPr>
        <w:widowControl w:val="0"/>
        <w:numPr>
          <w:ilvl w:val="0"/>
          <w:numId w:val="34"/>
        </w:numPr>
        <w:tabs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51220E">
        <w:rPr>
          <w:sz w:val="22"/>
          <w:szCs w:val="22"/>
        </w:rPr>
        <w:t xml:space="preserve">Wykonawca ponosił będzie odpowiedzialność za przestrzeganie w toku </w:t>
      </w:r>
      <w:r>
        <w:rPr>
          <w:sz w:val="22"/>
          <w:szCs w:val="22"/>
        </w:rPr>
        <w:t>prac</w:t>
      </w:r>
      <w:r w:rsidRPr="0051220E">
        <w:rPr>
          <w:sz w:val="22"/>
          <w:szCs w:val="22"/>
        </w:rPr>
        <w:t xml:space="preserve"> przepisów ustawy Prawo o ruchu drogowym wraz z przepisami wykonawczymi.</w:t>
      </w:r>
    </w:p>
    <w:p w14:paraId="54B560C5" w14:textId="77777777" w:rsidR="0051220E" w:rsidRPr="0051220E" w:rsidRDefault="0051220E" w:rsidP="0051220E">
      <w:pPr>
        <w:widowControl w:val="0"/>
        <w:numPr>
          <w:ilvl w:val="0"/>
          <w:numId w:val="34"/>
        </w:numPr>
        <w:tabs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51220E">
        <w:rPr>
          <w:sz w:val="22"/>
          <w:szCs w:val="22"/>
        </w:rPr>
        <w:t>Wykonawca zobowiązany jest zorganizować pracę tak, aby nie wywoływała ona uciążliwości i niebezpieczeństwa dla osób trzecich, w tym użytkowników dróg.</w:t>
      </w:r>
    </w:p>
    <w:p w14:paraId="4D4E4CE4" w14:textId="77777777" w:rsidR="0051220E" w:rsidRPr="0051220E" w:rsidRDefault="0051220E" w:rsidP="0051220E">
      <w:pPr>
        <w:widowControl w:val="0"/>
        <w:numPr>
          <w:ilvl w:val="0"/>
          <w:numId w:val="34"/>
        </w:numPr>
        <w:tabs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51220E">
        <w:rPr>
          <w:sz w:val="22"/>
          <w:szCs w:val="22"/>
        </w:rPr>
        <w:t xml:space="preserve">Ewentualny obowiązek ubezpieczenia sprzętu i </w:t>
      </w:r>
      <w:r>
        <w:rPr>
          <w:sz w:val="22"/>
          <w:szCs w:val="22"/>
        </w:rPr>
        <w:t>prac</w:t>
      </w:r>
      <w:r w:rsidRPr="0051220E">
        <w:rPr>
          <w:sz w:val="22"/>
          <w:szCs w:val="22"/>
        </w:rPr>
        <w:t xml:space="preserve"> z tytułu szkód losowych oraz odpowiedzialności cywilnej obciąża Wykonawcę.</w:t>
      </w:r>
    </w:p>
    <w:p w14:paraId="4FE8B32C" w14:textId="77777777" w:rsidR="0051220E" w:rsidRPr="0051220E" w:rsidRDefault="0051220E" w:rsidP="0051220E">
      <w:pPr>
        <w:widowControl w:val="0"/>
        <w:numPr>
          <w:ilvl w:val="0"/>
          <w:numId w:val="34"/>
        </w:numPr>
        <w:tabs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51220E">
        <w:rPr>
          <w:sz w:val="22"/>
          <w:szCs w:val="22"/>
        </w:rPr>
        <w:lastRenderedPageBreak/>
        <w:t xml:space="preserve">W przypadku szkody wywołanej w trakcie wykonywania </w:t>
      </w:r>
      <w:r>
        <w:rPr>
          <w:sz w:val="22"/>
          <w:szCs w:val="22"/>
        </w:rPr>
        <w:t xml:space="preserve">prac </w:t>
      </w:r>
      <w:r w:rsidRPr="0051220E">
        <w:rPr>
          <w:sz w:val="22"/>
          <w:szCs w:val="22"/>
        </w:rPr>
        <w:t>związanych z realizacją umowy wykonawca samodzielnie bez wezwania, dokona likwidacji szkody.</w:t>
      </w:r>
    </w:p>
    <w:p w14:paraId="2D2E91DA" w14:textId="77777777" w:rsidR="0051220E" w:rsidRPr="0051220E" w:rsidRDefault="0051220E" w:rsidP="0051220E">
      <w:pPr>
        <w:widowControl w:val="0"/>
        <w:numPr>
          <w:ilvl w:val="0"/>
          <w:numId w:val="34"/>
        </w:numPr>
        <w:tabs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51220E">
        <w:rPr>
          <w:sz w:val="22"/>
          <w:szCs w:val="22"/>
        </w:rPr>
        <w:t>Po sezonie zimowym</w:t>
      </w:r>
      <w:r>
        <w:rPr>
          <w:sz w:val="22"/>
          <w:szCs w:val="22"/>
        </w:rPr>
        <w:t>,</w:t>
      </w:r>
      <w:r w:rsidRPr="0051220E">
        <w:rPr>
          <w:sz w:val="22"/>
          <w:szCs w:val="22"/>
        </w:rPr>
        <w:t xml:space="preserve"> tj. po zakończeniu świadczenia usług związanych z zimowym utrzymaniem dróg wykonawca jest zobowiązany do uprzątnięcia materiałów, które służyły do posypywania dróg w terminie wskazanym przez Zamawiającego. </w:t>
      </w:r>
    </w:p>
    <w:p w14:paraId="6E9E1D20" w14:textId="77777777" w:rsidR="0051220E" w:rsidRP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</w:p>
    <w:p w14:paraId="42D05906" w14:textId="77777777" w:rsidR="0051220E" w:rsidRP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  <w:r w:rsidRPr="0051220E">
        <w:rPr>
          <w:b/>
          <w:sz w:val="22"/>
          <w:szCs w:val="22"/>
        </w:rPr>
        <w:t>§ 7</w:t>
      </w:r>
    </w:p>
    <w:p w14:paraId="4DF41385" w14:textId="77777777" w:rsidR="0051220E" w:rsidRP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</w:p>
    <w:p w14:paraId="279DB514" w14:textId="77777777" w:rsidR="0051220E" w:rsidRPr="0051220E" w:rsidRDefault="0051220E" w:rsidP="0051220E">
      <w:pPr>
        <w:widowControl w:val="0"/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51220E">
        <w:rPr>
          <w:sz w:val="22"/>
          <w:szCs w:val="22"/>
        </w:rPr>
        <w:t xml:space="preserve">Na każde żądanie Zamawiającego Wykonawca obowiązany jest okazać w stosunku do wskazanych materiałów: atest producenta, certyfikat, znak bezpieczeństwa, deklaracje zgodności (certyfikat zgodności) z Polską Normą lub aprobatę techniczną. </w:t>
      </w:r>
    </w:p>
    <w:p w14:paraId="683878FC" w14:textId="77777777" w:rsidR="0051220E" w:rsidRP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</w:p>
    <w:p w14:paraId="598648A4" w14:textId="77777777" w:rsid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  <w:r w:rsidRPr="0051220E">
        <w:rPr>
          <w:b/>
          <w:sz w:val="22"/>
          <w:szCs w:val="22"/>
        </w:rPr>
        <w:t>§ 8</w:t>
      </w:r>
    </w:p>
    <w:p w14:paraId="0F9DA767" w14:textId="77777777" w:rsid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  <w:r w:rsidRPr="0051220E">
        <w:rPr>
          <w:b/>
          <w:sz w:val="22"/>
          <w:szCs w:val="22"/>
        </w:rPr>
        <w:t>Dokumentowanie realizacji przedmiotu umowy</w:t>
      </w:r>
    </w:p>
    <w:p w14:paraId="2E2BDC82" w14:textId="77777777" w:rsidR="0051220E" w:rsidRP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</w:p>
    <w:p w14:paraId="63B722A5" w14:textId="77777777" w:rsidR="0051220E" w:rsidRPr="0051220E" w:rsidRDefault="0051220E" w:rsidP="0051220E">
      <w:pPr>
        <w:widowControl w:val="0"/>
        <w:numPr>
          <w:ilvl w:val="0"/>
          <w:numId w:val="35"/>
        </w:numPr>
        <w:tabs>
          <w:tab w:val="clear" w:pos="720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51220E">
        <w:rPr>
          <w:sz w:val="22"/>
          <w:szCs w:val="22"/>
        </w:rPr>
        <w:t xml:space="preserve">Dokumentowanie przebiegu realizacji </w:t>
      </w:r>
      <w:r>
        <w:rPr>
          <w:sz w:val="22"/>
          <w:szCs w:val="22"/>
        </w:rPr>
        <w:t>prac</w:t>
      </w:r>
      <w:r w:rsidRPr="0051220E">
        <w:rPr>
          <w:sz w:val="22"/>
          <w:szCs w:val="22"/>
        </w:rPr>
        <w:t xml:space="preserve"> związanych z zimowym utrzymaniem drogi odbywać się będzie w przekazanej przez Zamawiającego książce raportów akcji zimowej. Książka raportów akcji zimowej zostaje przekazana Wykonawcy w dniu podpisania niniejszej umowy. </w:t>
      </w:r>
    </w:p>
    <w:p w14:paraId="03B8EF5C" w14:textId="77777777" w:rsidR="0051220E" w:rsidRPr="0051220E" w:rsidRDefault="0051220E" w:rsidP="0051220E">
      <w:pPr>
        <w:widowControl w:val="0"/>
        <w:numPr>
          <w:ilvl w:val="0"/>
          <w:numId w:val="35"/>
        </w:numPr>
        <w:tabs>
          <w:tab w:val="clear" w:pos="720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51220E">
        <w:rPr>
          <w:sz w:val="22"/>
          <w:szCs w:val="22"/>
        </w:rPr>
        <w:t>Książka raportów akcji zimowej zawiera dane w zakresie:</w:t>
      </w:r>
    </w:p>
    <w:p w14:paraId="68C3409C" w14:textId="77777777" w:rsidR="0051220E" w:rsidRPr="0051220E" w:rsidRDefault="0051220E" w:rsidP="0051220E">
      <w:pPr>
        <w:widowControl w:val="0"/>
        <w:numPr>
          <w:ilvl w:val="0"/>
          <w:numId w:val="36"/>
        </w:numPr>
        <w:tabs>
          <w:tab w:val="clear" w:pos="720"/>
          <w:tab w:val="num" w:pos="851"/>
        </w:tabs>
        <w:autoSpaceDE w:val="0"/>
        <w:autoSpaceDN w:val="0"/>
        <w:spacing w:line="276" w:lineRule="auto"/>
        <w:ind w:left="851" w:hanging="426"/>
        <w:jc w:val="both"/>
        <w:rPr>
          <w:sz w:val="22"/>
          <w:szCs w:val="22"/>
        </w:rPr>
      </w:pPr>
      <w:r w:rsidRPr="0051220E">
        <w:rPr>
          <w:sz w:val="22"/>
          <w:szCs w:val="22"/>
        </w:rPr>
        <w:t>opisu istniejącego stanu dróg</w:t>
      </w:r>
      <w:r>
        <w:rPr>
          <w:sz w:val="22"/>
          <w:szCs w:val="22"/>
        </w:rPr>
        <w:t>,</w:t>
      </w:r>
    </w:p>
    <w:p w14:paraId="2592969C" w14:textId="77777777" w:rsidR="0051220E" w:rsidRPr="0051220E" w:rsidRDefault="0051220E" w:rsidP="0051220E">
      <w:pPr>
        <w:widowControl w:val="0"/>
        <w:numPr>
          <w:ilvl w:val="0"/>
          <w:numId w:val="36"/>
        </w:numPr>
        <w:tabs>
          <w:tab w:val="clear" w:pos="720"/>
          <w:tab w:val="num" w:pos="851"/>
        </w:tabs>
        <w:autoSpaceDE w:val="0"/>
        <w:autoSpaceDN w:val="0"/>
        <w:spacing w:line="276" w:lineRule="auto"/>
        <w:ind w:left="851" w:hanging="426"/>
        <w:jc w:val="both"/>
        <w:rPr>
          <w:sz w:val="22"/>
          <w:szCs w:val="22"/>
        </w:rPr>
      </w:pPr>
      <w:r w:rsidRPr="0051220E">
        <w:rPr>
          <w:sz w:val="22"/>
          <w:szCs w:val="22"/>
        </w:rPr>
        <w:t>użycia sprzę</w:t>
      </w:r>
      <w:r>
        <w:rPr>
          <w:sz w:val="22"/>
          <w:szCs w:val="22"/>
        </w:rPr>
        <w:t>tu przy zimowym utrzymaniu dróg,</w:t>
      </w:r>
    </w:p>
    <w:p w14:paraId="03A8B4C5" w14:textId="77777777" w:rsidR="0051220E" w:rsidRPr="0051220E" w:rsidRDefault="0051220E" w:rsidP="0051220E">
      <w:pPr>
        <w:widowControl w:val="0"/>
        <w:numPr>
          <w:ilvl w:val="0"/>
          <w:numId w:val="36"/>
        </w:numPr>
        <w:tabs>
          <w:tab w:val="clear" w:pos="720"/>
          <w:tab w:val="num" w:pos="851"/>
        </w:tabs>
        <w:autoSpaceDE w:val="0"/>
        <w:autoSpaceDN w:val="0"/>
        <w:spacing w:line="276" w:lineRule="auto"/>
        <w:ind w:left="851" w:hanging="426"/>
        <w:jc w:val="both"/>
        <w:rPr>
          <w:sz w:val="22"/>
          <w:szCs w:val="22"/>
        </w:rPr>
      </w:pPr>
      <w:r w:rsidRPr="0051220E">
        <w:rPr>
          <w:sz w:val="22"/>
          <w:szCs w:val="22"/>
        </w:rPr>
        <w:t xml:space="preserve">ilości zużytych materiałów </w:t>
      </w:r>
      <w:proofErr w:type="spellStart"/>
      <w:r w:rsidRPr="0051220E">
        <w:rPr>
          <w:sz w:val="22"/>
          <w:szCs w:val="22"/>
        </w:rPr>
        <w:t>uszorstniających</w:t>
      </w:r>
      <w:proofErr w:type="spellEnd"/>
      <w:r>
        <w:rPr>
          <w:sz w:val="22"/>
          <w:szCs w:val="22"/>
        </w:rPr>
        <w:t>,</w:t>
      </w:r>
    </w:p>
    <w:p w14:paraId="7A2B91BA" w14:textId="77777777" w:rsidR="0051220E" w:rsidRPr="0051220E" w:rsidRDefault="0051220E" w:rsidP="0051220E">
      <w:pPr>
        <w:widowControl w:val="0"/>
        <w:numPr>
          <w:ilvl w:val="0"/>
          <w:numId w:val="36"/>
        </w:numPr>
        <w:tabs>
          <w:tab w:val="clear" w:pos="720"/>
          <w:tab w:val="num" w:pos="851"/>
        </w:tabs>
        <w:autoSpaceDE w:val="0"/>
        <w:autoSpaceDN w:val="0"/>
        <w:spacing w:line="276" w:lineRule="auto"/>
        <w:ind w:left="851" w:hanging="426"/>
        <w:jc w:val="both"/>
        <w:rPr>
          <w:sz w:val="22"/>
          <w:szCs w:val="22"/>
        </w:rPr>
      </w:pPr>
      <w:r w:rsidRPr="0051220E">
        <w:rPr>
          <w:sz w:val="22"/>
          <w:szCs w:val="22"/>
        </w:rPr>
        <w:t>stanu pogody (temperatura, opady)</w:t>
      </w:r>
      <w:r>
        <w:rPr>
          <w:sz w:val="22"/>
          <w:szCs w:val="22"/>
        </w:rPr>
        <w:t>,</w:t>
      </w:r>
    </w:p>
    <w:p w14:paraId="74827431" w14:textId="570F2389" w:rsidR="0051220E" w:rsidRPr="0051220E" w:rsidRDefault="0051220E" w:rsidP="0051220E">
      <w:pPr>
        <w:widowControl w:val="0"/>
        <w:numPr>
          <w:ilvl w:val="0"/>
          <w:numId w:val="36"/>
        </w:numPr>
        <w:tabs>
          <w:tab w:val="clear" w:pos="720"/>
          <w:tab w:val="num" w:pos="851"/>
        </w:tabs>
        <w:autoSpaceDE w:val="0"/>
        <w:autoSpaceDN w:val="0"/>
        <w:spacing w:line="276" w:lineRule="auto"/>
        <w:ind w:left="851" w:hanging="426"/>
        <w:jc w:val="both"/>
        <w:rPr>
          <w:sz w:val="22"/>
          <w:szCs w:val="22"/>
        </w:rPr>
      </w:pPr>
      <w:r w:rsidRPr="0051220E">
        <w:rPr>
          <w:sz w:val="22"/>
          <w:szCs w:val="22"/>
        </w:rPr>
        <w:t xml:space="preserve">liczby godzin, w których trwało </w:t>
      </w:r>
      <w:r w:rsidR="00464673" w:rsidRPr="0051220E">
        <w:rPr>
          <w:sz w:val="22"/>
          <w:szCs w:val="22"/>
        </w:rPr>
        <w:t>odśnieżanie</w:t>
      </w:r>
      <w:r w:rsidRPr="0051220E">
        <w:rPr>
          <w:sz w:val="22"/>
          <w:szCs w:val="22"/>
        </w:rPr>
        <w:t xml:space="preserve"> czy zwalczanie śliskości zimowej</w:t>
      </w:r>
      <w:r>
        <w:rPr>
          <w:sz w:val="22"/>
          <w:szCs w:val="22"/>
        </w:rPr>
        <w:t>,</w:t>
      </w:r>
    </w:p>
    <w:p w14:paraId="4BB08418" w14:textId="0E4D16E4" w:rsidR="0051220E" w:rsidRPr="0051220E" w:rsidRDefault="0051220E" w:rsidP="0051220E">
      <w:pPr>
        <w:widowControl w:val="0"/>
        <w:numPr>
          <w:ilvl w:val="0"/>
          <w:numId w:val="36"/>
        </w:numPr>
        <w:tabs>
          <w:tab w:val="clear" w:pos="720"/>
          <w:tab w:val="num" w:pos="851"/>
        </w:tabs>
        <w:autoSpaceDE w:val="0"/>
        <w:autoSpaceDN w:val="0"/>
        <w:spacing w:line="276" w:lineRule="auto"/>
        <w:ind w:left="851" w:hanging="426"/>
        <w:jc w:val="both"/>
        <w:rPr>
          <w:sz w:val="22"/>
          <w:szCs w:val="22"/>
        </w:rPr>
      </w:pPr>
      <w:r w:rsidRPr="0051220E">
        <w:rPr>
          <w:sz w:val="22"/>
          <w:szCs w:val="22"/>
        </w:rPr>
        <w:t xml:space="preserve">informacje o opóźnieniu czasowym w rozpoczęciu </w:t>
      </w:r>
      <w:r w:rsidR="00464673" w:rsidRPr="0051220E">
        <w:rPr>
          <w:sz w:val="22"/>
          <w:szCs w:val="22"/>
        </w:rPr>
        <w:t>odśnieżania</w:t>
      </w:r>
      <w:r w:rsidRPr="0051220E">
        <w:rPr>
          <w:sz w:val="22"/>
          <w:szCs w:val="22"/>
        </w:rPr>
        <w:t xml:space="preserve"> czy zwalczania śliskości zimowej</w:t>
      </w:r>
      <w:r>
        <w:rPr>
          <w:sz w:val="22"/>
          <w:szCs w:val="22"/>
        </w:rPr>
        <w:t>,</w:t>
      </w:r>
    </w:p>
    <w:p w14:paraId="4DC87624" w14:textId="037143B6" w:rsidR="0051220E" w:rsidRPr="0051220E" w:rsidRDefault="0051220E" w:rsidP="0051220E">
      <w:pPr>
        <w:widowControl w:val="0"/>
        <w:numPr>
          <w:ilvl w:val="0"/>
          <w:numId w:val="36"/>
        </w:numPr>
        <w:tabs>
          <w:tab w:val="clear" w:pos="720"/>
          <w:tab w:val="num" w:pos="851"/>
        </w:tabs>
        <w:autoSpaceDE w:val="0"/>
        <w:autoSpaceDN w:val="0"/>
        <w:spacing w:line="276" w:lineRule="auto"/>
        <w:ind w:left="851" w:hanging="426"/>
        <w:jc w:val="both"/>
        <w:rPr>
          <w:sz w:val="22"/>
          <w:szCs w:val="22"/>
        </w:rPr>
      </w:pPr>
      <w:r w:rsidRPr="0051220E">
        <w:rPr>
          <w:sz w:val="22"/>
          <w:szCs w:val="22"/>
        </w:rPr>
        <w:t xml:space="preserve">potwierdzenia o wykonaniu prac związanych z </w:t>
      </w:r>
      <w:r w:rsidR="00464673" w:rsidRPr="0051220E">
        <w:rPr>
          <w:sz w:val="22"/>
          <w:szCs w:val="22"/>
        </w:rPr>
        <w:t>odśnieżaniem</w:t>
      </w:r>
      <w:r w:rsidRPr="0051220E">
        <w:rPr>
          <w:sz w:val="22"/>
          <w:szCs w:val="22"/>
        </w:rPr>
        <w:t xml:space="preserve"> czy zwalczaniem śliskości zimowej dokonane </w:t>
      </w:r>
      <w:r w:rsidR="00464673" w:rsidRPr="0051220E">
        <w:rPr>
          <w:sz w:val="22"/>
          <w:szCs w:val="22"/>
        </w:rPr>
        <w:t>przez osoby</w:t>
      </w:r>
      <w:r w:rsidRPr="0051220E">
        <w:rPr>
          <w:sz w:val="22"/>
          <w:szCs w:val="22"/>
        </w:rPr>
        <w:t xml:space="preserve"> upoważnione przez Zamawiającego. </w:t>
      </w:r>
    </w:p>
    <w:p w14:paraId="1E6932B9" w14:textId="77777777" w:rsidR="0051220E" w:rsidRPr="0051220E" w:rsidRDefault="0051220E" w:rsidP="0051220E">
      <w:pPr>
        <w:widowControl w:val="0"/>
        <w:numPr>
          <w:ilvl w:val="0"/>
          <w:numId w:val="35"/>
        </w:numPr>
        <w:tabs>
          <w:tab w:val="clear" w:pos="720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51220E">
        <w:rPr>
          <w:sz w:val="22"/>
          <w:szCs w:val="22"/>
        </w:rPr>
        <w:t>Osoby upoważnione do potwierdzania w imieniu Zamawiającego wykonania prac związanych ze zwalczaniem śliskości zimowej wskazane zostały w § 5 ust. 1 umowy.</w:t>
      </w:r>
    </w:p>
    <w:p w14:paraId="44CBAF69" w14:textId="77777777" w:rsidR="0051220E" w:rsidRPr="0051220E" w:rsidRDefault="0051220E" w:rsidP="0051220E">
      <w:pPr>
        <w:widowControl w:val="0"/>
        <w:numPr>
          <w:ilvl w:val="0"/>
          <w:numId w:val="35"/>
        </w:numPr>
        <w:tabs>
          <w:tab w:val="clear" w:pos="720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51220E">
        <w:rPr>
          <w:sz w:val="22"/>
          <w:szCs w:val="22"/>
        </w:rPr>
        <w:t xml:space="preserve">Potwierdzenia, o których mowa w ust. 2 </w:t>
      </w:r>
      <w:r>
        <w:rPr>
          <w:sz w:val="22"/>
          <w:szCs w:val="22"/>
        </w:rPr>
        <w:t>lit. g)</w:t>
      </w:r>
      <w:r w:rsidRPr="0051220E">
        <w:rPr>
          <w:sz w:val="22"/>
          <w:szCs w:val="22"/>
        </w:rPr>
        <w:t xml:space="preserve">, dotyczą czynności faktycznych (odśnieżanie, posypywanie) i dokonywane będą na bieżąco, tj. w dniu ich wystąpienia. </w:t>
      </w:r>
    </w:p>
    <w:p w14:paraId="55151E91" w14:textId="77777777" w:rsidR="0051220E" w:rsidRPr="0051220E" w:rsidRDefault="0051220E" w:rsidP="0051220E">
      <w:pPr>
        <w:widowControl w:val="0"/>
        <w:numPr>
          <w:ilvl w:val="0"/>
          <w:numId w:val="35"/>
        </w:numPr>
        <w:tabs>
          <w:tab w:val="clear" w:pos="720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51220E">
        <w:rPr>
          <w:sz w:val="22"/>
          <w:szCs w:val="22"/>
        </w:rPr>
        <w:t>Na podstawie zapisów książki raportów akcji zimowej Wykonawca sporządza zestawienia zakresu wykonanych prac i zatwierdza u osób, o których mowa w § 5 ust. 1 umowy – wzór zestawienia stanowi załącznik do Książki raportów akcji zimowej.</w:t>
      </w:r>
    </w:p>
    <w:p w14:paraId="26428F32" w14:textId="77777777" w:rsidR="0051220E" w:rsidRPr="0051220E" w:rsidRDefault="0051220E" w:rsidP="0051220E">
      <w:pPr>
        <w:widowControl w:val="0"/>
        <w:autoSpaceDE w:val="0"/>
        <w:autoSpaceDN w:val="0"/>
        <w:spacing w:line="276" w:lineRule="auto"/>
        <w:rPr>
          <w:b/>
          <w:i/>
          <w:sz w:val="22"/>
          <w:szCs w:val="22"/>
        </w:rPr>
      </w:pPr>
    </w:p>
    <w:p w14:paraId="627C47EE" w14:textId="77777777" w:rsid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  <w:r w:rsidRPr="0051220E">
        <w:rPr>
          <w:b/>
          <w:sz w:val="22"/>
          <w:szCs w:val="22"/>
        </w:rPr>
        <w:t>§ 9</w:t>
      </w:r>
    </w:p>
    <w:p w14:paraId="54E05C56" w14:textId="77777777" w:rsid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  <w:r w:rsidRPr="0051220E">
        <w:rPr>
          <w:b/>
          <w:sz w:val="22"/>
          <w:szCs w:val="22"/>
        </w:rPr>
        <w:t>Wynagrodzenie i warunki płatności</w:t>
      </w:r>
    </w:p>
    <w:p w14:paraId="3E433824" w14:textId="77777777" w:rsidR="0051220E" w:rsidRP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</w:p>
    <w:p w14:paraId="33CDA24F" w14:textId="77777777" w:rsidR="0051220E" w:rsidRDefault="0051220E" w:rsidP="0051220E">
      <w:pPr>
        <w:widowControl w:val="0"/>
        <w:numPr>
          <w:ilvl w:val="0"/>
          <w:numId w:val="37"/>
        </w:numPr>
        <w:autoSpaceDE w:val="0"/>
        <w:autoSpaceDN w:val="0"/>
        <w:spacing w:line="276" w:lineRule="auto"/>
        <w:jc w:val="both"/>
        <w:rPr>
          <w:sz w:val="22"/>
          <w:szCs w:val="22"/>
          <w:lang w:val="x-none" w:eastAsia="x-none"/>
        </w:rPr>
      </w:pPr>
      <w:r w:rsidRPr="0051220E">
        <w:rPr>
          <w:sz w:val="22"/>
          <w:szCs w:val="22"/>
          <w:lang w:val="x-none" w:eastAsia="x-none"/>
        </w:rPr>
        <w:t xml:space="preserve">Strony ustalają, że obowiązującą formą wynagrodzenia będzie wynagrodzenie ustalone w wysokości wynikającej </w:t>
      </w:r>
      <w:r w:rsidRPr="0051220E">
        <w:rPr>
          <w:b/>
          <w:sz w:val="22"/>
          <w:szCs w:val="22"/>
          <w:lang w:val="x-none" w:eastAsia="x-none"/>
        </w:rPr>
        <w:t>z pomnożenia podanej w ofercie Wykonawcy stawki za 1 godzinę wykonywania usługi</w:t>
      </w:r>
      <w:r w:rsidRPr="0051220E">
        <w:rPr>
          <w:sz w:val="22"/>
          <w:szCs w:val="22"/>
          <w:lang w:val="x-none" w:eastAsia="x-none"/>
        </w:rPr>
        <w:t xml:space="preserve">, zróżnicowanej w zależności od używanego do jej wykonania sprzętu i rodzaju oraz ilości zużytego materiału, zgodnie z rozbiciem i wyszczególnieniem zawartym w Ofercie Cenowej Wykonawcy </w:t>
      </w:r>
      <w:r w:rsidRPr="0051220E">
        <w:rPr>
          <w:b/>
          <w:sz w:val="22"/>
          <w:szCs w:val="22"/>
          <w:lang w:val="x-none" w:eastAsia="x-none"/>
        </w:rPr>
        <w:t>i ilości godzin</w:t>
      </w:r>
      <w:r w:rsidRPr="0051220E">
        <w:rPr>
          <w:sz w:val="22"/>
          <w:szCs w:val="22"/>
          <w:lang w:val="x-none" w:eastAsia="x-none"/>
        </w:rPr>
        <w:t xml:space="preserve">. Ostateczna wysokość wynagrodzenia ustalona zostanie w fakturze Wykonawcy oraz stanowiącym załącznik do faktury zestawieniu, o którym mowa w § 8 ust. 5, zawierającym wyliczenie wynagrodzenia wg poszczególnych stawek. </w:t>
      </w:r>
    </w:p>
    <w:p w14:paraId="72D87362" w14:textId="77777777" w:rsidR="0051220E" w:rsidRPr="0051220E" w:rsidRDefault="0051220E" w:rsidP="0051220E">
      <w:pPr>
        <w:widowControl w:val="0"/>
        <w:numPr>
          <w:ilvl w:val="0"/>
          <w:numId w:val="37"/>
        </w:numPr>
        <w:autoSpaceDE w:val="0"/>
        <w:autoSpaceDN w:val="0"/>
        <w:spacing w:line="276" w:lineRule="auto"/>
        <w:jc w:val="both"/>
        <w:rPr>
          <w:sz w:val="22"/>
          <w:szCs w:val="22"/>
          <w:lang w:val="x-none" w:eastAsia="x-none"/>
        </w:rPr>
      </w:pPr>
      <w:r>
        <w:rPr>
          <w:sz w:val="22"/>
          <w:szCs w:val="22"/>
          <w:lang w:eastAsia="x-none"/>
        </w:rPr>
        <w:t xml:space="preserve">Z tytuły wykonania umowy łączna wysokość wynagrodzenia, zgodnie z ofertą Wykonawcy, stanowiącą załącznik nr 1 do niniejszej umowy, nie może przekroczyć kwoty </w:t>
      </w:r>
      <w:r>
        <w:rPr>
          <w:b/>
          <w:sz w:val="22"/>
          <w:szCs w:val="22"/>
          <w:lang w:eastAsia="x-none"/>
        </w:rPr>
        <w:t xml:space="preserve">……………………. </w:t>
      </w:r>
      <w:r>
        <w:rPr>
          <w:b/>
          <w:sz w:val="22"/>
          <w:szCs w:val="22"/>
          <w:lang w:eastAsia="x-none"/>
        </w:rPr>
        <w:lastRenderedPageBreak/>
        <w:t>zł brutto</w:t>
      </w:r>
      <w:r w:rsidRPr="0051220E">
        <w:rPr>
          <w:sz w:val="22"/>
          <w:szCs w:val="22"/>
          <w:lang w:eastAsia="x-none"/>
        </w:rPr>
        <w:t>.</w:t>
      </w:r>
    </w:p>
    <w:p w14:paraId="74CF69C3" w14:textId="77777777" w:rsidR="0051220E" w:rsidRPr="0051220E" w:rsidRDefault="0051220E" w:rsidP="0051220E">
      <w:pPr>
        <w:widowControl w:val="0"/>
        <w:numPr>
          <w:ilvl w:val="0"/>
          <w:numId w:val="37"/>
        </w:numPr>
        <w:autoSpaceDE w:val="0"/>
        <w:autoSpaceDN w:val="0"/>
        <w:spacing w:line="276" w:lineRule="auto"/>
        <w:jc w:val="both"/>
        <w:rPr>
          <w:sz w:val="22"/>
          <w:szCs w:val="22"/>
          <w:lang w:val="x-none" w:eastAsia="x-none"/>
        </w:rPr>
      </w:pPr>
      <w:r w:rsidRPr="0051220E">
        <w:rPr>
          <w:sz w:val="22"/>
          <w:szCs w:val="22"/>
          <w:lang w:val="x-none" w:eastAsia="x-none"/>
        </w:rPr>
        <w:t xml:space="preserve">Oferta cenowa Wykonawcy złożona w postępowaniu pozostaje przez cały okres wykonania umowy niezmienna i nie podlega negocjacji. </w:t>
      </w:r>
    </w:p>
    <w:p w14:paraId="54196516" w14:textId="77777777" w:rsidR="0051220E" w:rsidRPr="0051220E" w:rsidRDefault="0051220E" w:rsidP="0051220E">
      <w:pPr>
        <w:widowControl w:val="0"/>
        <w:numPr>
          <w:ilvl w:val="0"/>
          <w:numId w:val="37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51220E">
        <w:rPr>
          <w:sz w:val="22"/>
          <w:szCs w:val="22"/>
        </w:rPr>
        <w:t>Wykonawca ma prawo wystawiać faktury w okresach miesięcznych realizacji umowy.</w:t>
      </w:r>
    </w:p>
    <w:p w14:paraId="6D47D195" w14:textId="3576FABD" w:rsidR="0051220E" w:rsidRPr="0051220E" w:rsidRDefault="0051220E" w:rsidP="0051220E">
      <w:pPr>
        <w:widowControl w:val="0"/>
        <w:numPr>
          <w:ilvl w:val="0"/>
          <w:numId w:val="37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51220E">
        <w:rPr>
          <w:sz w:val="22"/>
          <w:szCs w:val="22"/>
        </w:rPr>
        <w:t>Zamawiający ma obowiązek zapłaty faktury w terminie do 30</w:t>
      </w:r>
      <w:r>
        <w:rPr>
          <w:b/>
          <w:sz w:val="22"/>
          <w:szCs w:val="22"/>
        </w:rPr>
        <w:t xml:space="preserve"> </w:t>
      </w:r>
      <w:r w:rsidRPr="0051220E">
        <w:rPr>
          <w:sz w:val="22"/>
          <w:szCs w:val="22"/>
        </w:rPr>
        <w:t xml:space="preserve">dni, licząc </w:t>
      </w:r>
      <w:r w:rsidR="00464673" w:rsidRPr="0051220E">
        <w:rPr>
          <w:sz w:val="22"/>
          <w:szCs w:val="22"/>
        </w:rPr>
        <w:t>od daty</w:t>
      </w:r>
      <w:r w:rsidRPr="0051220E">
        <w:rPr>
          <w:sz w:val="22"/>
          <w:szCs w:val="22"/>
        </w:rPr>
        <w:t xml:space="preserve"> jej otrzymania wraz z dokumentami rozliczeniowymi zestawieniem zakresu wykonanych prac, potwierdzającym wykonanie i odbiór zafakturowanych prac.</w:t>
      </w:r>
    </w:p>
    <w:p w14:paraId="7740441A" w14:textId="77777777" w:rsidR="0051220E" w:rsidRPr="0051220E" w:rsidRDefault="0051220E" w:rsidP="0051220E">
      <w:pPr>
        <w:widowControl w:val="0"/>
        <w:numPr>
          <w:ilvl w:val="0"/>
          <w:numId w:val="37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51220E">
        <w:rPr>
          <w:sz w:val="22"/>
          <w:szCs w:val="22"/>
        </w:rPr>
        <w:t xml:space="preserve">Zapłata nastąpi w formie polecenia przelewu, na konto Wykonawcy wskazane w fakturze. Przez datę zapłaty rozumie się datę złożenia dyspozycji zapłaty przez Zamawiającego. </w:t>
      </w:r>
    </w:p>
    <w:p w14:paraId="778186C3" w14:textId="4172E640" w:rsidR="0051220E" w:rsidRPr="0051220E" w:rsidRDefault="0051220E" w:rsidP="0051220E">
      <w:pPr>
        <w:widowControl w:val="0"/>
        <w:numPr>
          <w:ilvl w:val="0"/>
          <w:numId w:val="37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przypadku opóźnienia</w:t>
      </w:r>
      <w:r w:rsidRPr="0051220E">
        <w:rPr>
          <w:sz w:val="22"/>
          <w:szCs w:val="22"/>
        </w:rPr>
        <w:t xml:space="preserve"> Zamawiającego w </w:t>
      </w:r>
      <w:r w:rsidR="00464673" w:rsidRPr="0051220E">
        <w:rPr>
          <w:sz w:val="22"/>
          <w:szCs w:val="22"/>
        </w:rPr>
        <w:t>zapłacie wynagrodzenia,</w:t>
      </w:r>
      <w:r w:rsidRPr="0051220E">
        <w:rPr>
          <w:sz w:val="22"/>
          <w:szCs w:val="22"/>
        </w:rPr>
        <w:t xml:space="preserve"> o którym mowa w ust. 1</w:t>
      </w:r>
      <w:r>
        <w:rPr>
          <w:sz w:val="22"/>
          <w:szCs w:val="22"/>
        </w:rPr>
        <w:t>,</w:t>
      </w:r>
      <w:r w:rsidRPr="0051220E">
        <w:rPr>
          <w:sz w:val="22"/>
          <w:szCs w:val="22"/>
        </w:rPr>
        <w:t xml:space="preserve"> Wykonawcy przysługuje prawo do dochodzenia odsetek ustawowych</w:t>
      </w:r>
      <w:r>
        <w:rPr>
          <w:sz w:val="22"/>
          <w:szCs w:val="22"/>
        </w:rPr>
        <w:t xml:space="preserve"> za opóźnienie</w:t>
      </w:r>
      <w:r w:rsidRPr="0051220E">
        <w:rPr>
          <w:sz w:val="22"/>
          <w:szCs w:val="22"/>
        </w:rPr>
        <w:t xml:space="preserve">. </w:t>
      </w:r>
    </w:p>
    <w:p w14:paraId="3F1BE7A4" w14:textId="77777777" w:rsidR="00BC1012" w:rsidRDefault="00BC1012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</w:p>
    <w:p w14:paraId="2C9261B6" w14:textId="77777777" w:rsid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  <w:r w:rsidRPr="0051220E">
        <w:rPr>
          <w:b/>
          <w:sz w:val="22"/>
          <w:szCs w:val="22"/>
        </w:rPr>
        <w:t>§ 10</w:t>
      </w:r>
    </w:p>
    <w:p w14:paraId="06BB4283" w14:textId="1527C7E1" w:rsidR="0051220E" w:rsidRP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sz w:val="22"/>
          <w:szCs w:val="22"/>
        </w:rPr>
      </w:pPr>
      <w:r w:rsidRPr="0051220E">
        <w:rPr>
          <w:b/>
          <w:sz w:val="22"/>
          <w:szCs w:val="22"/>
        </w:rPr>
        <w:t xml:space="preserve">Odpowiedzialność za wykonanie </w:t>
      </w:r>
      <w:r w:rsidR="00464673" w:rsidRPr="0051220E">
        <w:rPr>
          <w:b/>
          <w:sz w:val="22"/>
          <w:szCs w:val="22"/>
        </w:rPr>
        <w:t>umowy,</w:t>
      </w:r>
      <w:r w:rsidRPr="0051220E">
        <w:rPr>
          <w:b/>
          <w:sz w:val="22"/>
          <w:szCs w:val="22"/>
        </w:rPr>
        <w:t xml:space="preserve"> kary umowne</w:t>
      </w:r>
    </w:p>
    <w:p w14:paraId="58F34254" w14:textId="77777777" w:rsidR="0051220E" w:rsidRP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</w:p>
    <w:p w14:paraId="074466D6" w14:textId="77777777" w:rsidR="0051220E" w:rsidRPr="0051220E" w:rsidRDefault="0051220E" w:rsidP="0051220E">
      <w:pPr>
        <w:widowControl w:val="0"/>
        <w:tabs>
          <w:tab w:val="left" w:pos="426"/>
        </w:tabs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51220E">
        <w:rPr>
          <w:sz w:val="22"/>
          <w:szCs w:val="22"/>
        </w:rPr>
        <w:t xml:space="preserve">1. </w:t>
      </w:r>
      <w:r w:rsidRPr="0051220E">
        <w:rPr>
          <w:sz w:val="22"/>
          <w:szCs w:val="22"/>
        </w:rPr>
        <w:tab/>
        <w:t>Wykonawca ponosił będzie odpowiedzialność za niewykonanie lub nienależyte wykonania niniejszej umowy na następujących zasadach:</w:t>
      </w:r>
    </w:p>
    <w:p w14:paraId="6629DCCF" w14:textId="77777777" w:rsidR="0051220E" w:rsidRPr="0051220E" w:rsidRDefault="0051220E" w:rsidP="0051220E">
      <w:pPr>
        <w:widowControl w:val="0"/>
        <w:tabs>
          <w:tab w:val="left" w:pos="851"/>
        </w:tabs>
        <w:autoSpaceDE w:val="0"/>
        <w:autoSpaceDN w:val="0"/>
        <w:spacing w:line="276" w:lineRule="auto"/>
        <w:ind w:left="851" w:hanging="425"/>
        <w:jc w:val="both"/>
        <w:rPr>
          <w:sz w:val="22"/>
          <w:szCs w:val="22"/>
        </w:rPr>
      </w:pPr>
      <w:r w:rsidRPr="0051220E">
        <w:rPr>
          <w:sz w:val="22"/>
          <w:szCs w:val="22"/>
        </w:rPr>
        <w:t xml:space="preserve">a)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51220E">
        <w:rPr>
          <w:sz w:val="22"/>
          <w:szCs w:val="22"/>
        </w:rPr>
        <w:t>za każdą dobę stwierdzonej przez Zamawiającego nieprzejezdności drogi Zamawiający potrąci z w pierwszej z najbliższej faktury Wykonawcy równowartość wynag</w:t>
      </w:r>
      <w:r>
        <w:rPr>
          <w:sz w:val="22"/>
          <w:szCs w:val="22"/>
        </w:rPr>
        <w:t>rodzenia Wykonawcy za ten dzień,</w:t>
      </w:r>
    </w:p>
    <w:p w14:paraId="6F08CC76" w14:textId="77777777" w:rsidR="0051220E" w:rsidRPr="0051220E" w:rsidRDefault="0051220E" w:rsidP="0051220E">
      <w:pPr>
        <w:widowControl w:val="0"/>
        <w:tabs>
          <w:tab w:val="left" w:pos="851"/>
        </w:tabs>
        <w:autoSpaceDE w:val="0"/>
        <w:autoSpaceDN w:val="0"/>
        <w:spacing w:line="276" w:lineRule="auto"/>
        <w:ind w:left="851" w:hanging="425"/>
        <w:jc w:val="both"/>
        <w:rPr>
          <w:sz w:val="22"/>
          <w:szCs w:val="22"/>
        </w:rPr>
      </w:pPr>
      <w:proofErr w:type="gramStart"/>
      <w:r w:rsidRPr="0051220E">
        <w:rPr>
          <w:sz w:val="22"/>
          <w:szCs w:val="22"/>
        </w:rPr>
        <w:t>b)</w:t>
      </w:r>
      <w:proofErr w:type="gramEnd"/>
      <w:r w:rsidRPr="0051220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51220E">
        <w:rPr>
          <w:sz w:val="22"/>
          <w:szCs w:val="22"/>
        </w:rPr>
        <w:t xml:space="preserve">jeżeli nieprzejezdność drogi trwać będzie przez kolejne dwie doby, Zamawiający ma prawo zlecić </w:t>
      </w:r>
      <w:r>
        <w:rPr>
          <w:sz w:val="22"/>
          <w:szCs w:val="22"/>
        </w:rPr>
        <w:t>prace</w:t>
      </w:r>
      <w:r w:rsidRPr="0051220E">
        <w:rPr>
          <w:sz w:val="22"/>
          <w:szCs w:val="22"/>
        </w:rPr>
        <w:t xml:space="preserve"> powierzone w tej umowie </w:t>
      </w:r>
      <w:r>
        <w:rPr>
          <w:sz w:val="22"/>
          <w:szCs w:val="22"/>
        </w:rPr>
        <w:t xml:space="preserve">– </w:t>
      </w:r>
      <w:r w:rsidRPr="0051220E">
        <w:rPr>
          <w:sz w:val="22"/>
          <w:szCs w:val="22"/>
        </w:rPr>
        <w:t>innemu podmiotowi, na koszt Wykonawcy; należność za to interwencyjne zlecenie zostanie potrącona w pierwszej z najbliższej faktury Wykonawcy w wysokości wynikającej z faktury wystawionej przez podmiot św</w:t>
      </w:r>
      <w:r>
        <w:rPr>
          <w:sz w:val="22"/>
          <w:szCs w:val="22"/>
        </w:rPr>
        <w:t>iadczący interwencyjne zlecenie,</w:t>
      </w:r>
    </w:p>
    <w:p w14:paraId="3F98ADD9" w14:textId="77777777" w:rsidR="0051220E" w:rsidRPr="0051220E" w:rsidRDefault="0051220E" w:rsidP="0051220E">
      <w:pPr>
        <w:widowControl w:val="0"/>
        <w:tabs>
          <w:tab w:val="left" w:pos="851"/>
        </w:tabs>
        <w:autoSpaceDE w:val="0"/>
        <w:autoSpaceDN w:val="0"/>
        <w:spacing w:line="276" w:lineRule="auto"/>
        <w:ind w:left="851" w:hanging="425"/>
        <w:jc w:val="both"/>
        <w:rPr>
          <w:sz w:val="22"/>
          <w:szCs w:val="22"/>
        </w:rPr>
      </w:pPr>
      <w:proofErr w:type="gramStart"/>
      <w:r w:rsidRPr="0051220E">
        <w:rPr>
          <w:sz w:val="22"/>
          <w:szCs w:val="22"/>
        </w:rPr>
        <w:t>c)</w:t>
      </w:r>
      <w:proofErr w:type="gramEnd"/>
      <w:r w:rsidRPr="0051220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51220E">
        <w:rPr>
          <w:sz w:val="22"/>
          <w:szCs w:val="22"/>
        </w:rPr>
        <w:t>jeżeli Wykonawca dopuści do nieprzejezdności drogi objętej umową łącznie przez okres 5 dób, Zamawiający ma prawo rozwiązać umowę w terminie natychmiastowym, bez wypowiedzenia z 2 - dniowym uprzedzeniem Wykonawcy. W takim wypadku odpowiednio stosuje się przepis ust. 1 lit. b)</w:t>
      </w:r>
      <w:r>
        <w:rPr>
          <w:sz w:val="22"/>
          <w:szCs w:val="22"/>
        </w:rPr>
        <w:t>.</w:t>
      </w:r>
    </w:p>
    <w:p w14:paraId="5F5235B9" w14:textId="77777777" w:rsidR="0051220E" w:rsidRPr="0051220E" w:rsidRDefault="0051220E" w:rsidP="0051220E">
      <w:pPr>
        <w:widowControl w:val="0"/>
        <w:tabs>
          <w:tab w:val="left" w:pos="426"/>
        </w:tabs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51220E">
        <w:rPr>
          <w:sz w:val="22"/>
          <w:szCs w:val="22"/>
        </w:rPr>
        <w:t xml:space="preserve">2. </w:t>
      </w:r>
      <w:r w:rsidRPr="0051220E">
        <w:rPr>
          <w:sz w:val="22"/>
          <w:szCs w:val="22"/>
        </w:rPr>
        <w:tab/>
        <w:t>Niezależnie od powyższego Zamawiający będzie miał prawo dochodzenia na zasadach ogólnych, wyrównania wszelkich szkód wynikających z niewykonania lub nienależytego wykonania umowy.</w:t>
      </w:r>
    </w:p>
    <w:p w14:paraId="6FE3D684" w14:textId="77777777" w:rsidR="0051220E" w:rsidRP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</w:p>
    <w:p w14:paraId="12A97DC4" w14:textId="77777777" w:rsid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  <w:r w:rsidRPr="0051220E">
        <w:rPr>
          <w:b/>
          <w:sz w:val="22"/>
          <w:szCs w:val="22"/>
        </w:rPr>
        <w:t>§ 11</w:t>
      </w:r>
    </w:p>
    <w:p w14:paraId="0B4A8CC4" w14:textId="77777777" w:rsidR="00BC1012" w:rsidRPr="0051220E" w:rsidRDefault="00BC1012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</w:p>
    <w:p w14:paraId="4606F665" w14:textId="77777777" w:rsidR="0051220E" w:rsidRPr="0051220E" w:rsidRDefault="0051220E" w:rsidP="0051220E">
      <w:pPr>
        <w:widowControl w:val="0"/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51220E">
        <w:rPr>
          <w:sz w:val="22"/>
          <w:szCs w:val="22"/>
        </w:rPr>
        <w:t xml:space="preserve">1. </w:t>
      </w:r>
      <w:r w:rsidRPr="0051220E">
        <w:rPr>
          <w:sz w:val="22"/>
          <w:szCs w:val="22"/>
        </w:rPr>
        <w:tab/>
        <w:t>Za naruszenie terminów rozpoczęcia czynności określonych umową</w:t>
      </w:r>
      <w:r>
        <w:rPr>
          <w:sz w:val="22"/>
          <w:szCs w:val="22"/>
        </w:rPr>
        <w:t>,</w:t>
      </w:r>
      <w:r w:rsidRPr="0051220E">
        <w:rPr>
          <w:sz w:val="22"/>
          <w:szCs w:val="22"/>
        </w:rPr>
        <w:t xml:space="preserve"> o których mowa w załączniku nr 1 do umowy</w:t>
      </w:r>
      <w:r>
        <w:rPr>
          <w:sz w:val="22"/>
          <w:szCs w:val="22"/>
        </w:rPr>
        <w:t>,</w:t>
      </w:r>
      <w:r w:rsidRPr="0051220E">
        <w:rPr>
          <w:sz w:val="22"/>
          <w:szCs w:val="22"/>
        </w:rPr>
        <w:t xml:space="preserve"> Wykonawca zapłaci Zamawiającemu karę umowną w wysokości:</w:t>
      </w:r>
    </w:p>
    <w:p w14:paraId="14276D91" w14:textId="77777777" w:rsidR="0051220E" w:rsidRPr="0051220E" w:rsidRDefault="0051220E" w:rsidP="0051220E">
      <w:pPr>
        <w:widowControl w:val="0"/>
        <w:autoSpaceDE w:val="0"/>
        <w:autoSpaceDN w:val="0"/>
        <w:spacing w:line="276" w:lineRule="auto"/>
        <w:ind w:left="851" w:hanging="426"/>
        <w:jc w:val="both"/>
        <w:rPr>
          <w:sz w:val="22"/>
          <w:szCs w:val="22"/>
        </w:rPr>
      </w:pPr>
      <w:r w:rsidRPr="0051220E"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51220E">
        <w:rPr>
          <w:sz w:val="22"/>
          <w:szCs w:val="22"/>
        </w:rPr>
        <w:t>50 zł za pierwszą godzinę zwłoki</w:t>
      </w:r>
      <w:r>
        <w:rPr>
          <w:sz w:val="22"/>
          <w:szCs w:val="22"/>
        </w:rPr>
        <w:t>,</w:t>
      </w:r>
    </w:p>
    <w:p w14:paraId="47A3043B" w14:textId="77777777" w:rsidR="0051220E" w:rsidRPr="0051220E" w:rsidRDefault="0051220E" w:rsidP="0051220E">
      <w:pPr>
        <w:widowControl w:val="0"/>
        <w:autoSpaceDE w:val="0"/>
        <w:autoSpaceDN w:val="0"/>
        <w:spacing w:line="276" w:lineRule="auto"/>
        <w:ind w:left="851" w:hanging="426"/>
        <w:jc w:val="both"/>
        <w:rPr>
          <w:sz w:val="22"/>
          <w:szCs w:val="22"/>
        </w:rPr>
      </w:pPr>
      <w:r w:rsidRPr="0051220E"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51220E">
        <w:rPr>
          <w:sz w:val="22"/>
          <w:szCs w:val="22"/>
        </w:rPr>
        <w:t>100 zł za każdą następną</w:t>
      </w:r>
      <w:r>
        <w:rPr>
          <w:sz w:val="22"/>
          <w:szCs w:val="22"/>
        </w:rPr>
        <w:t>,</w:t>
      </w:r>
    </w:p>
    <w:p w14:paraId="53E619E2" w14:textId="538C9B8C" w:rsidR="0051220E" w:rsidRPr="0051220E" w:rsidRDefault="0051220E" w:rsidP="0051220E">
      <w:pPr>
        <w:widowControl w:val="0"/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51220E">
        <w:rPr>
          <w:sz w:val="22"/>
          <w:szCs w:val="22"/>
        </w:rPr>
        <w:t xml:space="preserve">2. </w:t>
      </w:r>
      <w:r w:rsidRPr="0051220E">
        <w:rPr>
          <w:sz w:val="22"/>
          <w:szCs w:val="22"/>
        </w:rPr>
        <w:tab/>
        <w:t xml:space="preserve">Jeżeli zwłoka przekracza 24 godziny zapisy ust. 1 nie mają zastosowania. W takim </w:t>
      </w:r>
      <w:r w:rsidR="00464673" w:rsidRPr="0051220E">
        <w:rPr>
          <w:sz w:val="22"/>
          <w:szCs w:val="22"/>
        </w:rPr>
        <w:t>wypadku mają</w:t>
      </w:r>
      <w:r w:rsidRPr="0051220E">
        <w:rPr>
          <w:sz w:val="22"/>
          <w:szCs w:val="22"/>
        </w:rPr>
        <w:t xml:space="preserve"> zastosowanie przepisy § 10.</w:t>
      </w:r>
    </w:p>
    <w:p w14:paraId="3D7BD3C2" w14:textId="08739F11" w:rsidR="0051220E" w:rsidRDefault="0051220E" w:rsidP="0051220E">
      <w:pPr>
        <w:widowControl w:val="0"/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51220E">
        <w:rPr>
          <w:sz w:val="22"/>
          <w:szCs w:val="22"/>
        </w:rPr>
        <w:t xml:space="preserve">3. </w:t>
      </w:r>
      <w:r w:rsidRPr="0051220E">
        <w:rPr>
          <w:sz w:val="22"/>
          <w:szCs w:val="22"/>
        </w:rPr>
        <w:tab/>
        <w:t xml:space="preserve">Okres zwłoki ustala się na podstawie wpisów dokonanych przez Zamawiającego i </w:t>
      </w:r>
      <w:r w:rsidR="00464673" w:rsidRPr="0051220E">
        <w:rPr>
          <w:sz w:val="22"/>
          <w:szCs w:val="22"/>
        </w:rPr>
        <w:t>Wykonawcę w</w:t>
      </w:r>
      <w:r w:rsidRPr="0051220E">
        <w:rPr>
          <w:sz w:val="22"/>
          <w:szCs w:val="22"/>
        </w:rPr>
        <w:t xml:space="preserve"> Książce raportów akcji zimowej.</w:t>
      </w:r>
    </w:p>
    <w:p w14:paraId="52779F74" w14:textId="0EC75C10" w:rsidR="0051220E" w:rsidRDefault="0051220E" w:rsidP="0051220E">
      <w:pPr>
        <w:widowControl w:val="0"/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>
        <w:rPr>
          <w:sz w:val="22"/>
          <w:szCs w:val="22"/>
        </w:rPr>
        <w:tab/>
      </w:r>
      <w:r w:rsidRPr="0051220E">
        <w:rPr>
          <w:sz w:val="22"/>
          <w:szCs w:val="22"/>
        </w:rPr>
        <w:t>W przypadku naruszenia przez Wykonawcę obowiązk</w:t>
      </w:r>
      <w:r>
        <w:rPr>
          <w:sz w:val="22"/>
          <w:szCs w:val="22"/>
        </w:rPr>
        <w:t>u</w:t>
      </w:r>
      <w:r w:rsidRPr="0051220E">
        <w:rPr>
          <w:sz w:val="22"/>
          <w:szCs w:val="22"/>
        </w:rPr>
        <w:t xml:space="preserve"> wskazan</w:t>
      </w:r>
      <w:r>
        <w:rPr>
          <w:sz w:val="22"/>
          <w:szCs w:val="22"/>
        </w:rPr>
        <w:t>ego</w:t>
      </w:r>
      <w:r w:rsidRPr="0051220E">
        <w:rPr>
          <w:sz w:val="22"/>
          <w:szCs w:val="22"/>
        </w:rPr>
        <w:t xml:space="preserve"> § </w:t>
      </w:r>
      <w:r>
        <w:rPr>
          <w:sz w:val="22"/>
          <w:szCs w:val="22"/>
        </w:rPr>
        <w:t>4</w:t>
      </w:r>
      <w:r w:rsidRPr="0051220E">
        <w:rPr>
          <w:sz w:val="22"/>
          <w:szCs w:val="22"/>
        </w:rPr>
        <w:t xml:space="preserve"> ust. </w:t>
      </w:r>
      <w:r w:rsidR="002D4A6B">
        <w:rPr>
          <w:sz w:val="22"/>
          <w:szCs w:val="22"/>
        </w:rPr>
        <w:t>5</w:t>
      </w:r>
      <w:r w:rsidRPr="0051220E">
        <w:rPr>
          <w:sz w:val="22"/>
          <w:szCs w:val="22"/>
        </w:rPr>
        <w:t xml:space="preserve"> umowy, Zamawiający może nałożyć na Wykonawcę karę umowną w wysokości 1.000 zł, za każdy przypadek takiego naruszenia.</w:t>
      </w:r>
    </w:p>
    <w:p w14:paraId="522D0725" w14:textId="77777777" w:rsidR="0051220E" w:rsidRPr="0051220E" w:rsidRDefault="0051220E" w:rsidP="0051220E">
      <w:pPr>
        <w:widowControl w:val="0"/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>
        <w:rPr>
          <w:sz w:val="22"/>
          <w:szCs w:val="22"/>
        </w:rPr>
        <w:tab/>
        <w:t>Łączna wysokość kar umownych nie może przekroczyć 20% kwoty brutto wskazanej w § 9 ust. 2 umowy.</w:t>
      </w:r>
    </w:p>
    <w:p w14:paraId="247806C3" w14:textId="77777777" w:rsidR="0051220E" w:rsidRPr="0051220E" w:rsidRDefault="0051220E" w:rsidP="0051220E">
      <w:pPr>
        <w:widowControl w:val="0"/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51220E">
        <w:rPr>
          <w:sz w:val="22"/>
          <w:szCs w:val="22"/>
        </w:rPr>
        <w:t xml:space="preserve">. </w:t>
      </w:r>
      <w:r w:rsidRPr="0051220E">
        <w:rPr>
          <w:sz w:val="22"/>
          <w:szCs w:val="22"/>
        </w:rPr>
        <w:tab/>
        <w:t xml:space="preserve">Należności z tytułu kar umownych płatne będą w terminie do 30 dni od daty otrzymania </w:t>
      </w:r>
      <w:r w:rsidRPr="0051220E">
        <w:rPr>
          <w:sz w:val="22"/>
          <w:szCs w:val="22"/>
        </w:rPr>
        <w:lastRenderedPageBreak/>
        <w:t xml:space="preserve">stosownego wezwania do zapłaty albo mogą być potrącane z wynagrodzenia należnego Wykonawcy. </w:t>
      </w:r>
    </w:p>
    <w:p w14:paraId="2BA82508" w14:textId="77777777" w:rsidR="0051220E" w:rsidRPr="0051220E" w:rsidRDefault="0051220E" w:rsidP="0051220E">
      <w:pPr>
        <w:widowControl w:val="0"/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51220E">
        <w:rPr>
          <w:sz w:val="22"/>
          <w:szCs w:val="22"/>
        </w:rPr>
        <w:t xml:space="preserve">. </w:t>
      </w:r>
      <w:r w:rsidRPr="0051220E">
        <w:rPr>
          <w:sz w:val="22"/>
          <w:szCs w:val="22"/>
        </w:rPr>
        <w:tab/>
        <w:t>Zamawiający zapłaci Wykonawcy karę w wysokości 10% kwoty brutto wskazanej w § 9 ust. 2 umowy</w:t>
      </w:r>
      <w:r>
        <w:rPr>
          <w:sz w:val="22"/>
          <w:szCs w:val="22"/>
        </w:rPr>
        <w:t>,</w:t>
      </w:r>
      <w:r w:rsidRPr="0051220E">
        <w:rPr>
          <w:sz w:val="22"/>
          <w:szCs w:val="22"/>
        </w:rPr>
        <w:t xml:space="preserve"> w przypadku odstąpienia od umowy z przyczyn niezawinionych przez Wykonawcę, za wyjątkiem sytuacji określonej w § 10 ust. 1 </w:t>
      </w:r>
      <w:r>
        <w:rPr>
          <w:sz w:val="22"/>
          <w:szCs w:val="22"/>
        </w:rPr>
        <w:t>lit.</w:t>
      </w:r>
      <w:r w:rsidRPr="0051220E">
        <w:rPr>
          <w:sz w:val="22"/>
          <w:szCs w:val="22"/>
        </w:rPr>
        <w:t xml:space="preserve"> c</w:t>
      </w:r>
      <w:r>
        <w:rPr>
          <w:sz w:val="22"/>
          <w:szCs w:val="22"/>
        </w:rPr>
        <w:t>)</w:t>
      </w:r>
      <w:r w:rsidRPr="0051220E">
        <w:rPr>
          <w:sz w:val="22"/>
          <w:szCs w:val="22"/>
        </w:rPr>
        <w:t xml:space="preserve"> umowy oraz art. </w:t>
      </w:r>
      <w:r w:rsidR="0016517F">
        <w:rPr>
          <w:sz w:val="22"/>
          <w:szCs w:val="22"/>
        </w:rPr>
        <w:t>465</w:t>
      </w:r>
      <w:r w:rsidRPr="0051220E">
        <w:rPr>
          <w:sz w:val="22"/>
          <w:szCs w:val="22"/>
        </w:rPr>
        <w:t xml:space="preserve"> ustawy Prawo zamówień publicznych.</w:t>
      </w:r>
    </w:p>
    <w:p w14:paraId="090329D7" w14:textId="71018924" w:rsidR="0051220E" w:rsidRDefault="0051220E" w:rsidP="009F3CD6">
      <w:pPr>
        <w:widowControl w:val="0"/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51220E">
        <w:rPr>
          <w:sz w:val="22"/>
          <w:szCs w:val="22"/>
        </w:rPr>
        <w:t xml:space="preserve">. </w:t>
      </w:r>
      <w:r w:rsidRPr="0051220E">
        <w:rPr>
          <w:sz w:val="22"/>
          <w:szCs w:val="22"/>
        </w:rPr>
        <w:tab/>
        <w:t>Wykonawca zapłaci Zamawiającemu karę w wysokości 10% wynagrodzenia wykonawcy brutto w przypadku odstąpienia od umowy z przyczyn niezawinionych przez Zamawiającego.</w:t>
      </w:r>
    </w:p>
    <w:p w14:paraId="5968D42D" w14:textId="77777777" w:rsidR="00BC1012" w:rsidRPr="0051220E" w:rsidRDefault="00BC1012" w:rsidP="0051220E">
      <w:pPr>
        <w:widowControl w:val="0"/>
        <w:autoSpaceDE w:val="0"/>
        <w:autoSpaceDN w:val="0"/>
        <w:spacing w:line="276" w:lineRule="auto"/>
        <w:jc w:val="both"/>
        <w:rPr>
          <w:sz w:val="22"/>
          <w:szCs w:val="22"/>
        </w:rPr>
      </w:pPr>
    </w:p>
    <w:p w14:paraId="25A0AF98" w14:textId="77777777" w:rsid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  <w:r w:rsidRPr="0051220E">
        <w:rPr>
          <w:b/>
          <w:sz w:val="22"/>
          <w:szCs w:val="22"/>
        </w:rPr>
        <w:t>§ 12</w:t>
      </w:r>
    </w:p>
    <w:p w14:paraId="207D2D9E" w14:textId="77777777" w:rsidR="00BC1012" w:rsidRPr="0051220E" w:rsidRDefault="00BC1012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</w:p>
    <w:p w14:paraId="7D4BC03D" w14:textId="51F2A0D3" w:rsidR="0051220E" w:rsidRPr="0051220E" w:rsidRDefault="0051220E" w:rsidP="0051220E">
      <w:pPr>
        <w:widowControl w:val="0"/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51220E">
        <w:rPr>
          <w:sz w:val="22"/>
          <w:szCs w:val="22"/>
        </w:rPr>
        <w:t xml:space="preserve">Postanowienia § 10 nie mają zastosowania w przypadku wystąpienia stanu klęski żywiołowej ogłoszonej przez Wójta Gminy </w:t>
      </w:r>
      <w:r w:rsidR="00464673" w:rsidRPr="0051220E">
        <w:rPr>
          <w:sz w:val="22"/>
          <w:szCs w:val="22"/>
        </w:rPr>
        <w:t>Ujsoły</w:t>
      </w:r>
      <w:r w:rsidRPr="0051220E">
        <w:rPr>
          <w:sz w:val="22"/>
          <w:szCs w:val="22"/>
        </w:rPr>
        <w:t xml:space="preserve"> lub inny uprawniony organ, zaś § 11 także w sytuacji, gdy opady śniegu trwają nieprzerwanie przez okres co najmniej 48 godzin. </w:t>
      </w:r>
    </w:p>
    <w:p w14:paraId="5E1AED0D" w14:textId="77777777" w:rsidR="00BC1012" w:rsidRPr="00BC1012" w:rsidRDefault="00BC1012" w:rsidP="0051220E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</w:p>
    <w:p w14:paraId="4A050688" w14:textId="604DCB12" w:rsidR="0051220E" w:rsidRPr="0016517F" w:rsidRDefault="0051220E" w:rsidP="0051220E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r w:rsidRPr="0051220E">
        <w:rPr>
          <w:b/>
          <w:sz w:val="22"/>
          <w:szCs w:val="22"/>
        </w:rPr>
        <w:t>§</w:t>
      </w:r>
      <w:r w:rsidR="00FE52DB">
        <w:rPr>
          <w:b/>
          <w:sz w:val="22"/>
          <w:szCs w:val="22"/>
        </w:rPr>
        <w:t xml:space="preserve"> </w:t>
      </w:r>
      <w:r w:rsidRPr="0051220E">
        <w:rPr>
          <w:b/>
          <w:sz w:val="22"/>
          <w:szCs w:val="22"/>
        </w:rPr>
        <w:t>13</w:t>
      </w:r>
    </w:p>
    <w:p w14:paraId="3DD85E15" w14:textId="77777777" w:rsidR="0016517F" w:rsidRDefault="0016517F" w:rsidP="0016517F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51220E">
        <w:rPr>
          <w:b/>
          <w:sz w:val="22"/>
          <w:szCs w:val="22"/>
        </w:rPr>
        <w:t>Podwykonawstwo</w:t>
      </w:r>
    </w:p>
    <w:p w14:paraId="309E1AD4" w14:textId="77777777" w:rsidR="0016517F" w:rsidRPr="0051220E" w:rsidRDefault="0016517F" w:rsidP="0016517F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</w:p>
    <w:p w14:paraId="3C7810A1" w14:textId="77777777" w:rsidR="0016517F" w:rsidRPr="00365526" w:rsidRDefault="0016517F" w:rsidP="0016517F">
      <w:pPr>
        <w:numPr>
          <w:ilvl w:val="0"/>
          <w:numId w:val="5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eastAsia="Calibri"/>
          <w:sz w:val="22"/>
          <w:szCs w:val="22"/>
        </w:rPr>
      </w:pPr>
      <w:r w:rsidRPr="00365526">
        <w:rPr>
          <w:rFonts w:eastAsia="Calibri"/>
          <w:sz w:val="22"/>
          <w:szCs w:val="22"/>
        </w:rPr>
        <w:t>Dla potrzeb realizacji niniejszej umowy, Wykonawca powierza wykonanie części umowy podwykonawcy:</w:t>
      </w:r>
    </w:p>
    <w:p w14:paraId="6522D39E" w14:textId="77777777" w:rsidR="0016517F" w:rsidRPr="00365526" w:rsidRDefault="0016517F" w:rsidP="0016517F">
      <w:pPr>
        <w:suppressAutoHyphens/>
        <w:autoSpaceDN w:val="0"/>
        <w:spacing w:line="276" w:lineRule="auto"/>
        <w:ind w:left="426"/>
        <w:jc w:val="both"/>
        <w:textAlignment w:val="baseline"/>
        <w:rPr>
          <w:rFonts w:eastAsia="Calibri"/>
          <w:sz w:val="22"/>
          <w:szCs w:val="22"/>
        </w:rPr>
      </w:pPr>
      <w:r w:rsidRPr="00365526">
        <w:rPr>
          <w:rFonts w:eastAsia="Calibri"/>
          <w:sz w:val="22"/>
          <w:szCs w:val="22"/>
        </w:rPr>
        <w:t>………………………………………………………………………………………………</w:t>
      </w:r>
    </w:p>
    <w:p w14:paraId="041D3A28" w14:textId="77777777" w:rsidR="0016517F" w:rsidRPr="00365526" w:rsidRDefault="0016517F" w:rsidP="0016517F">
      <w:pPr>
        <w:numPr>
          <w:ilvl w:val="0"/>
          <w:numId w:val="5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eastAsia="Calibri"/>
          <w:sz w:val="22"/>
          <w:szCs w:val="22"/>
        </w:rPr>
      </w:pPr>
      <w:r w:rsidRPr="00365526">
        <w:rPr>
          <w:rFonts w:eastAsia="Calibri"/>
          <w:color w:val="000000"/>
          <w:sz w:val="22"/>
          <w:szCs w:val="22"/>
        </w:rPr>
        <w:t>Zamawiający dopuszcza możliwość zmiany podwykonawcy, rezygnacji z podwykonawcy oraz powierzenia części usług podwykonawcom, którzy nie są wskazani w ust. 1, pod warunkiem pisemnego uzasadnienia przez Wykonawcę takiej zmiany oraz zachowania procedury opisanej w poniższych regulacjach.</w:t>
      </w:r>
    </w:p>
    <w:p w14:paraId="704CB744" w14:textId="77777777" w:rsidR="0016517F" w:rsidRPr="00365526" w:rsidRDefault="0016517F" w:rsidP="0016517F">
      <w:pPr>
        <w:numPr>
          <w:ilvl w:val="0"/>
          <w:numId w:val="5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eastAsia="Calibri"/>
          <w:sz w:val="22"/>
          <w:szCs w:val="22"/>
        </w:rPr>
      </w:pPr>
      <w:r w:rsidRPr="00365526">
        <w:rPr>
          <w:rFonts w:eastAsia="Calibri"/>
          <w:sz w:val="22"/>
          <w:szCs w:val="22"/>
        </w:rPr>
        <w:t xml:space="preserve">Każde porozumienie, na mocy którego Wykonawca powierza wykonanie części usług osobie trzeciej uważana jest za umowę zawartą z podwykonawcą.  </w:t>
      </w:r>
    </w:p>
    <w:p w14:paraId="4A1FA862" w14:textId="77777777" w:rsidR="0016517F" w:rsidRPr="00E925E3" w:rsidRDefault="0016517F" w:rsidP="0016517F">
      <w:pPr>
        <w:numPr>
          <w:ilvl w:val="0"/>
          <w:numId w:val="5"/>
        </w:numPr>
        <w:tabs>
          <w:tab w:val="clear" w:pos="720"/>
          <w:tab w:val="num" w:pos="426"/>
        </w:tabs>
        <w:suppressAutoHyphens/>
        <w:autoSpaceDN w:val="0"/>
        <w:spacing w:line="276" w:lineRule="auto"/>
        <w:ind w:left="426" w:hanging="426"/>
        <w:jc w:val="both"/>
        <w:textAlignment w:val="baseline"/>
        <w:rPr>
          <w:rFonts w:eastAsia="Calibri"/>
          <w:sz w:val="22"/>
          <w:szCs w:val="22"/>
          <w:lang w:eastAsia="en-US"/>
        </w:rPr>
      </w:pPr>
      <w:r w:rsidRPr="00365526">
        <w:rPr>
          <w:rFonts w:eastAsia="Calibri"/>
          <w:color w:val="000000"/>
          <w:sz w:val="22"/>
          <w:szCs w:val="22"/>
        </w:rPr>
        <w:t xml:space="preserve">Jeżeli zmiana albo rezygnacja z podwykonawcy dotyczy podmiotu, na którego zasoby Wykonawca powoływał się na zasadach określonych w art. 118 ust. 1 ustawy </w:t>
      </w:r>
      <w:proofErr w:type="spellStart"/>
      <w:r w:rsidRPr="00365526">
        <w:rPr>
          <w:rFonts w:eastAsia="Calibri"/>
          <w:color w:val="000000"/>
          <w:sz w:val="22"/>
          <w:szCs w:val="22"/>
        </w:rPr>
        <w:t>Pzp</w:t>
      </w:r>
      <w:proofErr w:type="spellEnd"/>
      <w:r w:rsidRPr="00365526">
        <w:rPr>
          <w:rFonts w:eastAsia="Calibri"/>
          <w:color w:val="000000"/>
          <w:sz w:val="22"/>
          <w:szCs w:val="22"/>
        </w:rPr>
        <w:t xml:space="preserve"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 trakcie postępowania o udzielenie zamówienia. W takim wypadku Wykonawca na żądanie Zamawiającego zobowiązany jest przedstawić oświadczenie, o którym mowa w art. 125 ust. 1 ustawy </w:t>
      </w:r>
      <w:proofErr w:type="spellStart"/>
      <w:r w:rsidRPr="00365526">
        <w:rPr>
          <w:rFonts w:eastAsia="Calibri"/>
          <w:color w:val="000000"/>
          <w:sz w:val="22"/>
          <w:szCs w:val="22"/>
        </w:rPr>
        <w:t>Pzp</w:t>
      </w:r>
      <w:proofErr w:type="spellEnd"/>
      <w:r w:rsidRPr="00365526">
        <w:rPr>
          <w:rFonts w:eastAsia="Calibri"/>
          <w:color w:val="000000"/>
          <w:sz w:val="22"/>
          <w:szCs w:val="22"/>
        </w:rPr>
        <w:t xml:space="preserve"> oraz dokumenty potwierdzające brak podstaw do </w:t>
      </w:r>
      <w:proofErr w:type="gramStart"/>
      <w:r w:rsidRPr="00365526">
        <w:rPr>
          <w:rFonts w:eastAsia="Calibri"/>
          <w:color w:val="000000"/>
          <w:sz w:val="22"/>
          <w:szCs w:val="22"/>
        </w:rPr>
        <w:t>wykluczenia</w:t>
      </w:r>
      <w:proofErr w:type="gramEnd"/>
      <w:r w:rsidRPr="00365526">
        <w:rPr>
          <w:rFonts w:eastAsia="Calibri"/>
          <w:color w:val="000000"/>
          <w:sz w:val="22"/>
          <w:szCs w:val="22"/>
        </w:rPr>
        <w:t xml:space="preserve"> wobec tego podwykonawcy w zakresie wskazanym w Specyfikacji Warunków Zamówienia. Jeżeli zdolności techniczne lub zawodowe, sytuacja ekonomiczna lub finansowa tego podwykonawcy nie potwierdzają spełniania przez Wykonawcę warunków udziału w postępowaniu lub </w:t>
      </w:r>
      <w:proofErr w:type="gramStart"/>
      <w:r w:rsidRPr="00365526">
        <w:rPr>
          <w:rFonts w:eastAsia="Calibri"/>
          <w:color w:val="000000"/>
          <w:sz w:val="22"/>
          <w:szCs w:val="22"/>
        </w:rPr>
        <w:t>zachodzą</w:t>
      </w:r>
      <w:proofErr w:type="gramEnd"/>
      <w:r w:rsidRPr="00365526">
        <w:rPr>
          <w:rFonts w:eastAsia="Calibri"/>
          <w:color w:val="000000"/>
          <w:sz w:val="22"/>
          <w:szCs w:val="22"/>
        </w:rPr>
        <w:t xml:space="preserve"> wobec tego podwykonawcy podstawy wykluczenia, zamawiający żąda, aby Wykonawca w terminie określonym przez zamawiającego zastąpił tego podwykonawcę innym podwykonawcą lub podwykonawcami albo wykazał, że samodzielnie spełnia warunki udziału w postępowaniu.</w:t>
      </w:r>
    </w:p>
    <w:p w14:paraId="3B8B9B08" w14:textId="77777777" w:rsidR="0016517F" w:rsidRPr="00E925E3" w:rsidRDefault="0016517F" w:rsidP="0016517F">
      <w:pPr>
        <w:numPr>
          <w:ilvl w:val="0"/>
          <w:numId w:val="5"/>
        </w:numPr>
        <w:tabs>
          <w:tab w:val="clear" w:pos="720"/>
          <w:tab w:val="num" w:pos="426"/>
        </w:tabs>
        <w:suppressAutoHyphens/>
        <w:autoSpaceDN w:val="0"/>
        <w:spacing w:line="276" w:lineRule="auto"/>
        <w:ind w:left="426" w:hanging="426"/>
        <w:jc w:val="both"/>
        <w:textAlignment w:val="baseline"/>
        <w:rPr>
          <w:rFonts w:eastAsia="Calibri"/>
          <w:sz w:val="22"/>
          <w:szCs w:val="22"/>
          <w:lang w:eastAsia="en-US"/>
        </w:rPr>
      </w:pPr>
      <w:r w:rsidRPr="00E925E3">
        <w:rPr>
          <w:rFonts w:eastAsia="Calibri"/>
          <w:sz w:val="22"/>
          <w:szCs w:val="22"/>
          <w:lang w:eastAsia="en-US"/>
        </w:rPr>
        <w:t xml:space="preserve">Wykonawca przed zawarciem umowy z podwykonawcą musi uprzednio uzyskać pisemna zgodę Zamawiającego na powierzenie wykonania części zamówienia wskazanego w ofercie konkretnemu podwykonawcy. Podstawa do uzyskania zgody będzie wniosek Wykonawcy przedstawiający cześć zamówienia, którego wykonanie zamierza powierzyć podwykonawcy wraz z wykazaniem zdolności podwykonawcy do jej wykonania. </w:t>
      </w:r>
    </w:p>
    <w:p w14:paraId="75C75D2A" w14:textId="77777777" w:rsidR="0016517F" w:rsidRPr="006C19F0" w:rsidRDefault="0016517F" w:rsidP="0016517F">
      <w:pPr>
        <w:numPr>
          <w:ilvl w:val="0"/>
          <w:numId w:val="5"/>
        </w:numPr>
        <w:tabs>
          <w:tab w:val="clear" w:pos="720"/>
          <w:tab w:val="num" w:pos="426"/>
        </w:tabs>
        <w:suppressAutoHyphens/>
        <w:autoSpaceDN w:val="0"/>
        <w:spacing w:line="276" w:lineRule="auto"/>
        <w:ind w:left="426" w:hanging="426"/>
        <w:jc w:val="both"/>
        <w:textAlignment w:val="baseline"/>
        <w:rPr>
          <w:rFonts w:eastAsia="Calibri"/>
          <w:sz w:val="22"/>
          <w:szCs w:val="22"/>
          <w:lang w:eastAsia="en-US"/>
        </w:rPr>
      </w:pPr>
      <w:r w:rsidRPr="00E925E3">
        <w:rPr>
          <w:rFonts w:eastAsia="Calibri"/>
          <w:sz w:val="22"/>
          <w:szCs w:val="22"/>
          <w:lang w:eastAsia="en-US"/>
        </w:rPr>
        <w:t>Zamawiający powiadomi Wykonawcę o swojej decyzji w terminie 14 dni, licząc od dnia otrzymania wniosku, z podaniem powodów, w przypadku odmowy udzielenia zgody.</w:t>
      </w:r>
    </w:p>
    <w:p w14:paraId="7C4E1D99" w14:textId="77777777" w:rsidR="0016517F" w:rsidRPr="0016517F" w:rsidRDefault="0016517F" w:rsidP="0016517F">
      <w:pPr>
        <w:numPr>
          <w:ilvl w:val="0"/>
          <w:numId w:val="5"/>
        </w:numPr>
        <w:tabs>
          <w:tab w:val="clear" w:pos="720"/>
          <w:tab w:val="num" w:pos="426"/>
        </w:tabs>
        <w:suppressAutoHyphens/>
        <w:autoSpaceDN w:val="0"/>
        <w:spacing w:line="276" w:lineRule="auto"/>
        <w:ind w:left="426" w:hanging="426"/>
        <w:jc w:val="both"/>
        <w:textAlignment w:val="baseline"/>
        <w:rPr>
          <w:rFonts w:eastAsia="Calibri"/>
          <w:sz w:val="22"/>
          <w:szCs w:val="22"/>
          <w:lang w:eastAsia="en-US"/>
        </w:rPr>
      </w:pPr>
      <w:r w:rsidRPr="006C19F0">
        <w:rPr>
          <w:rFonts w:eastAsia="Calibri"/>
          <w:color w:val="000000"/>
          <w:sz w:val="22"/>
          <w:szCs w:val="22"/>
          <w:lang w:eastAsia="en-US"/>
        </w:rPr>
        <w:lastRenderedPageBreak/>
        <w:t>Dodatkowo, Stro</w:t>
      </w:r>
      <w:r>
        <w:rPr>
          <w:rFonts w:eastAsia="Calibri"/>
          <w:color w:val="000000"/>
          <w:sz w:val="22"/>
          <w:szCs w:val="22"/>
          <w:lang w:eastAsia="en-US"/>
        </w:rPr>
        <w:t xml:space="preserve">ny zgodnie ustalają, że </w:t>
      </w:r>
      <w:r w:rsidRPr="0016517F">
        <w:rPr>
          <w:color w:val="000000"/>
          <w:sz w:val="22"/>
          <w:szCs w:val="22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Wykonawcą;</w:t>
      </w:r>
    </w:p>
    <w:p w14:paraId="5BD274D6" w14:textId="77777777" w:rsidR="0016517F" w:rsidRPr="006C19F0" w:rsidRDefault="0016517F" w:rsidP="0016517F">
      <w:pPr>
        <w:numPr>
          <w:ilvl w:val="0"/>
          <w:numId w:val="5"/>
        </w:numPr>
        <w:tabs>
          <w:tab w:val="clear" w:pos="720"/>
          <w:tab w:val="num" w:pos="426"/>
        </w:tabs>
        <w:suppressAutoHyphens/>
        <w:autoSpaceDN w:val="0"/>
        <w:spacing w:line="276" w:lineRule="auto"/>
        <w:ind w:left="426" w:hanging="426"/>
        <w:jc w:val="both"/>
        <w:textAlignment w:val="baseline"/>
        <w:rPr>
          <w:rFonts w:eastAsia="Calibri"/>
          <w:sz w:val="22"/>
          <w:szCs w:val="22"/>
          <w:lang w:eastAsia="en-US"/>
        </w:rPr>
      </w:pPr>
      <w:r w:rsidRPr="006C19F0">
        <w:rPr>
          <w:rFonts w:eastAsia="Calibri"/>
          <w:sz w:val="22"/>
          <w:szCs w:val="22"/>
          <w:lang w:eastAsia="en-US"/>
        </w:rPr>
        <w:t xml:space="preserve">Wykonawca ponosi odpowiedzialność za działania, uchybienia i zaniedbania swoich podwykonawców, </w:t>
      </w:r>
      <w:proofErr w:type="gramStart"/>
      <w:r w:rsidRPr="006C19F0">
        <w:rPr>
          <w:rFonts w:eastAsia="Calibri"/>
          <w:sz w:val="22"/>
          <w:szCs w:val="22"/>
          <w:lang w:eastAsia="en-US"/>
        </w:rPr>
        <w:t>tak</w:t>
      </w:r>
      <w:proofErr w:type="gramEnd"/>
      <w:r w:rsidRPr="006C19F0">
        <w:rPr>
          <w:rFonts w:eastAsia="Calibri"/>
          <w:sz w:val="22"/>
          <w:szCs w:val="22"/>
          <w:lang w:eastAsia="en-US"/>
        </w:rPr>
        <w:t xml:space="preserve"> jak gdyby były to działania, uchybienia lub zaniedbania samego Wykonawcy. </w:t>
      </w:r>
    </w:p>
    <w:p w14:paraId="33D91221" w14:textId="77777777" w:rsidR="0016517F" w:rsidRPr="006C19F0" w:rsidRDefault="0016517F" w:rsidP="0016517F">
      <w:pPr>
        <w:numPr>
          <w:ilvl w:val="0"/>
          <w:numId w:val="5"/>
        </w:numPr>
        <w:tabs>
          <w:tab w:val="clear" w:pos="720"/>
          <w:tab w:val="num" w:pos="426"/>
        </w:tabs>
        <w:suppressAutoHyphens/>
        <w:autoSpaceDN w:val="0"/>
        <w:spacing w:line="276" w:lineRule="auto"/>
        <w:ind w:left="426" w:hanging="426"/>
        <w:jc w:val="both"/>
        <w:textAlignment w:val="baseline"/>
        <w:rPr>
          <w:rFonts w:eastAsia="Calibri"/>
          <w:sz w:val="22"/>
          <w:szCs w:val="22"/>
          <w:lang w:eastAsia="en-US"/>
        </w:rPr>
      </w:pPr>
      <w:r w:rsidRPr="006C19F0">
        <w:rPr>
          <w:rFonts w:eastAsia="Calibri"/>
          <w:sz w:val="22"/>
          <w:szCs w:val="22"/>
          <w:lang w:eastAsia="en-US"/>
        </w:rPr>
        <w:t xml:space="preserve">Zgoda Zamawiającego na wykonanie jakiejkolwiek części umowy przez podwykonawcę nie zwalania Wykonawcy z jakichkolwiek jego zobowiązań wynikających z niniejszej umowy. </w:t>
      </w:r>
    </w:p>
    <w:p w14:paraId="29995468" w14:textId="77777777" w:rsidR="0016517F" w:rsidRPr="006C19F0" w:rsidRDefault="0016517F" w:rsidP="0016517F">
      <w:pPr>
        <w:numPr>
          <w:ilvl w:val="0"/>
          <w:numId w:val="5"/>
        </w:numPr>
        <w:tabs>
          <w:tab w:val="clear" w:pos="720"/>
          <w:tab w:val="num" w:pos="426"/>
        </w:tabs>
        <w:autoSpaceDN w:val="0"/>
        <w:spacing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6C19F0">
        <w:rPr>
          <w:rFonts w:eastAsia="Calibri"/>
          <w:sz w:val="22"/>
          <w:szCs w:val="22"/>
          <w:lang w:eastAsia="en-US"/>
        </w:rPr>
        <w:t>Usługi powierzone podwykonawcy przez Wykonawcę nie mogą zostać powierzone przez podwykonawcę osobie trzeciej bez uprzedniej zgody Zamawiającego wyrażonej na piśmie pod rygorem nieważności.</w:t>
      </w:r>
    </w:p>
    <w:p w14:paraId="7A47DA24" w14:textId="77777777" w:rsidR="0016517F" w:rsidRPr="0051220E" w:rsidRDefault="0016517F" w:rsidP="0051220E">
      <w:pPr>
        <w:spacing w:line="276" w:lineRule="auto"/>
        <w:ind w:left="426"/>
        <w:jc w:val="both"/>
        <w:rPr>
          <w:rFonts w:eastAsia="Calibri"/>
          <w:sz w:val="22"/>
          <w:szCs w:val="22"/>
          <w:lang w:eastAsia="en-US"/>
        </w:rPr>
      </w:pPr>
    </w:p>
    <w:p w14:paraId="31889868" w14:textId="77777777" w:rsid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  <w:r w:rsidRPr="0051220E">
        <w:rPr>
          <w:b/>
          <w:sz w:val="22"/>
          <w:szCs w:val="22"/>
        </w:rPr>
        <w:t>§ 14</w:t>
      </w:r>
    </w:p>
    <w:p w14:paraId="604B9509" w14:textId="77777777" w:rsidR="0016517F" w:rsidRPr="0051220E" w:rsidRDefault="0016517F" w:rsidP="0016517F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  <w:r w:rsidRPr="0051220E">
        <w:rPr>
          <w:b/>
          <w:sz w:val="22"/>
          <w:szCs w:val="22"/>
        </w:rPr>
        <w:t>Postanowienia końcowe</w:t>
      </w:r>
    </w:p>
    <w:p w14:paraId="4EA17081" w14:textId="77777777" w:rsidR="0016517F" w:rsidRPr="0051220E" w:rsidRDefault="0016517F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</w:p>
    <w:p w14:paraId="2265F6D5" w14:textId="77777777" w:rsidR="0051220E" w:rsidRPr="0051220E" w:rsidRDefault="0051220E" w:rsidP="0051220E">
      <w:pPr>
        <w:widowControl w:val="0"/>
        <w:numPr>
          <w:ilvl w:val="0"/>
          <w:numId w:val="39"/>
        </w:numPr>
        <w:tabs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eastAsia="Calibri"/>
          <w:color w:val="000000"/>
          <w:sz w:val="22"/>
          <w:szCs w:val="22"/>
        </w:rPr>
      </w:pPr>
      <w:r w:rsidRPr="0051220E">
        <w:rPr>
          <w:rFonts w:eastAsia="Calibri"/>
          <w:color w:val="000000"/>
          <w:sz w:val="22"/>
          <w:szCs w:val="22"/>
        </w:rPr>
        <w:t>Wszelkie zmiany i uzupełnienia treści umowy wymagają formy pisemnej pod rygorem nieważności.</w:t>
      </w:r>
    </w:p>
    <w:p w14:paraId="3CBB076C" w14:textId="77777777" w:rsidR="0051220E" w:rsidRPr="0051220E" w:rsidRDefault="0051220E" w:rsidP="0051220E">
      <w:pPr>
        <w:widowControl w:val="0"/>
        <w:numPr>
          <w:ilvl w:val="0"/>
          <w:numId w:val="39"/>
        </w:numPr>
        <w:tabs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eastAsia="Calibri"/>
          <w:color w:val="000000"/>
          <w:sz w:val="22"/>
          <w:szCs w:val="22"/>
        </w:rPr>
      </w:pPr>
      <w:r w:rsidRPr="0051220E">
        <w:rPr>
          <w:rFonts w:eastAsia="Calibri"/>
          <w:color w:val="000000"/>
          <w:sz w:val="22"/>
          <w:szCs w:val="22"/>
          <w:lang w:eastAsia="ar-SA"/>
        </w:rPr>
        <w:t>Zmiana istotnych postanowień umowy może nastąpić w sytuacjach:</w:t>
      </w:r>
    </w:p>
    <w:p w14:paraId="6E187CFE" w14:textId="77777777" w:rsidR="0051220E" w:rsidRPr="0051220E" w:rsidRDefault="0051220E" w:rsidP="0051220E">
      <w:pPr>
        <w:widowControl w:val="0"/>
        <w:numPr>
          <w:ilvl w:val="0"/>
          <w:numId w:val="40"/>
        </w:numPr>
        <w:tabs>
          <w:tab w:val="num" w:pos="851"/>
        </w:tabs>
        <w:suppressAutoHyphens/>
        <w:autoSpaceDE w:val="0"/>
        <w:autoSpaceDN w:val="0"/>
        <w:spacing w:line="276" w:lineRule="auto"/>
        <w:ind w:left="851" w:hanging="426"/>
        <w:jc w:val="both"/>
        <w:rPr>
          <w:rFonts w:eastAsia="Calibri"/>
          <w:color w:val="000000"/>
          <w:sz w:val="22"/>
          <w:szCs w:val="22"/>
          <w:lang w:eastAsia="ar-SA"/>
        </w:rPr>
      </w:pPr>
      <w:r w:rsidRPr="0051220E">
        <w:rPr>
          <w:rFonts w:eastAsia="Calibri"/>
          <w:color w:val="000000"/>
          <w:sz w:val="22"/>
          <w:szCs w:val="22"/>
          <w:lang w:eastAsia="ar-SA"/>
        </w:rPr>
        <w:t>klęski żywiołowej;</w:t>
      </w:r>
    </w:p>
    <w:p w14:paraId="3C801668" w14:textId="77777777" w:rsidR="0051220E" w:rsidRPr="0051220E" w:rsidRDefault="0051220E" w:rsidP="0051220E">
      <w:pPr>
        <w:widowControl w:val="0"/>
        <w:numPr>
          <w:ilvl w:val="0"/>
          <w:numId w:val="40"/>
        </w:numPr>
        <w:tabs>
          <w:tab w:val="num" w:pos="851"/>
        </w:tabs>
        <w:suppressAutoHyphens/>
        <w:autoSpaceDE w:val="0"/>
        <w:autoSpaceDN w:val="0"/>
        <w:spacing w:line="276" w:lineRule="auto"/>
        <w:ind w:left="851" w:hanging="426"/>
        <w:jc w:val="both"/>
        <w:rPr>
          <w:rFonts w:eastAsia="Calibri"/>
          <w:color w:val="000000"/>
          <w:sz w:val="22"/>
          <w:szCs w:val="22"/>
          <w:lang w:eastAsia="ar-SA"/>
        </w:rPr>
      </w:pPr>
      <w:r w:rsidRPr="0051220E">
        <w:rPr>
          <w:rFonts w:eastAsia="Calibri"/>
          <w:color w:val="000000"/>
          <w:sz w:val="22"/>
          <w:szCs w:val="22"/>
          <w:lang w:eastAsia="ar-SA"/>
        </w:rPr>
        <w:t>sposobu rozliczenia niniejszej umowy, o ile zmiana jest korzystna dla Zamawiającego;</w:t>
      </w:r>
    </w:p>
    <w:p w14:paraId="18E8709F" w14:textId="77777777" w:rsidR="0051220E" w:rsidRPr="0051220E" w:rsidRDefault="0051220E" w:rsidP="0051220E">
      <w:pPr>
        <w:widowControl w:val="0"/>
        <w:numPr>
          <w:ilvl w:val="0"/>
          <w:numId w:val="40"/>
        </w:numPr>
        <w:tabs>
          <w:tab w:val="num" w:pos="851"/>
        </w:tabs>
        <w:suppressAutoHyphens/>
        <w:autoSpaceDE w:val="0"/>
        <w:autoSpaceDN w:val="0"/>
        <w:spacing w:line="276" w:lineRule="auto"/>
        <w:ind w:left="851" w:hanging="426"/>
        <w:jc w:val="both"/>
        <w:rPr>
          <w:rFonts w:eastAsia="Calibri"/>
          <w:color w:val="000000"/>
          <w:sz w:val="22"/>
          <w:szCs w:val="22"/>
          <w:lang w:eastAsia="ar-SA"/>
        </w:rPr>
      </w:pPr>
      <w:r w:rsidRPr="0051220E">
        <w:rPr>
          <w:rFonts w:eastAsia="Calibri"/>
          <w:color w:val="000000"/>
          <w:sz w:val="22"/>
          <w:szCs w:val="22"/>
          <w:lang w:eastAsia="ar-SA"/>
        </w:rPr>
        <w:t xml:space="preserve">wstrzymania wykonywania usług przez Zamawiającego; </w:t>
      </w:r>
    </w:p>
    <w:p w14:paraId="28353943" w14:textId="77777777" w:rsidR="0051220E" w:rsidRPr="0051220E" w:rsidRDefault="0016517F" w:rsidP="0051220E">
      <w:pPr>
        <w:widowControl w:val="0"/>
        <w:numPr>
          <w:ilvl w:val="0"/>
          <w:numId w:val="40"/>
        </w:numPr>
        <w:tabs>
          <w:tab w:val="num" w:pos="851"/>
        </w:tabs>
        <w:suppressAutoHyphens/>
        <w:autoSpaceDE w:val="0"/>
        <w:autoSpaceDN w:val="0"/>
        <w:spacing w:line="276" w:lineRule="auto"/>
        <w:ind w:left="851" w:hanging="426"/>
        <w:jc w:val="both"/>
        <w:rPr>
          <w:rFonts w:eastAsia="Calibri"/>
          <w:color w:val="000000"/>
          <w:sz w:val="22"/>
          <w:szCs w:val="22"/>
          <w:lang w:eastAsia="ar-SA"/>
        </w:rPr>
      </w:pPr>
      <w:r w:rsidRPr="0016517F">
        <w:rPr>
          <w:rFonts w:eastAsia="Calibri"/>
          <w:color w:val="000000"/>
          <w:sz w:val="22"/>
          <w:szCs w:val="22"/>
          <w:lang w:eastAsia="ar-SA"/>
        </w:rPr>
        <w:t>tych postanowień, które mają związek ze zmienionymi regulacjami prawnymi, wprowadzonych w życie po dacie podpisania umowy, wywołujących potrzebę zmiany umowy, wraz ze skutkami wprowadzenia takiej zmiany, w przypadku zmiany:</w:t>
      </w:r>
    </w:p>
    <w:p w14:paraId="1CE28D58" w14:textId="77777777" w:rsidR="0016517F" w:rsidRDefault="0016517F" w:rsidP="0016517F">
      <w:pPr>
        <w:pStyle w:val="Tekstpodstawowy"/>
        <w:numPr>
          <w:ilvl w:val="0"/>
          <w:numId w:val="43"/>
        </w:numPr>
        <w:tabs>
          <w:tab w:val="left" w:pos="1276"/>
        </w:tabs>
        <w:spacing w:after="0" w:line="276" w:lineRule="auto"/>
        <w:ind w:left="1276" w:hanging="425"/>
        <w:jc w:val="both"/>
        <w:rPr>
          <w:sz w:val="22"/>
        </w:rPr>
      </w:pPr>
      <w:r w:rsidRPr="0016517F">
        <w:rPr>
          <w:sz w:val="22"/>
        </w:rPr>
        <w:t>stawki podatku od towaru i usług</w:t>
      </w:r>
      <w:r>
        <w:rPr>
          <w:sz w:val="22"/>
        </w:rPr>
        <w:t>,</w:t>
      </w:r>
    </w:p>
    <w:p w14:paraId="3A551FD1" w14:textId="77777777" w:rsidR="0016517F" w:rsidRPr="004B5344" w:rsidRDefault="0016517F" w:rsidP="0016517F">
      <w:pPr>
        <w:pStyle w:val="Tekstpodstawowy"/>
        <w:numPr>
          <w:ilvl w:val="0"/>
          <w:numId w:val="43"/>
        </w:numPr>
        <w:tabs>
          <w:tab w:val="left" w:pos="1276"/>
        </w:tabs>
        <w:spacing w:after="0" w:line="276" w:lineRule="auto"/>
        <w:ind w:left="1276" w:hanging="425"/>
        <w:jc w:val="both"/>
        <w:rPr>
          <w:sz w:val="22"/>
        </w:rPr>
      </w:pPr>
      <w:r w:rsidRPr="004B5344">
        <w:rPr>
          <w:sz w:val="22"/>
        </w:rPr>
        <w:t>wysokości minimalnego wynagrodzenia za pracę albo wysokości minimalnej stawki godzinowej, ustalonych na podstawie przepisów ustawy z dnia 10 października 2002 r. o minimalnym wynagrodzeniu za pracę,</w:t>
      </w:r>
    </w:p>
    <w:p w14:paraId="6EB26D44" w14:textId="77777777" w:rsidR="0016517F" w:rsidRPr="004B5344" w:rsidRDefault="0016517F" w:rsidP="0016517F">
      <w:pPr>
        <w:pStyle w:val="Tekstpodstawowy"/>
        <w:numPr>
          <w:ilvl w:val="0"/>
          <w:numId w:val="43"/>
        </w:numPr>
        <w:tabs>
          <w:tab w:val="left" w:pos="1276"/>
        </w:tabs>
        <w:spacing w:after="0" w:line="276" w:lineRule="auto"/>
        <w:ind w:left="1276" w:hanging="425"/>
        <w:jc w:val="both"/>
        <w:rPr>
          <w:sz w:val="22"/>
        </w:rPr>
      </w:pPr>
      <w:r w:rsidRPr="004B5344">
        <w:rPr>
          <w:sz w:val="22"/>
        </w:rPr>
        <w:t>zasad podlegania ubezpieczeniom społecznym lub ubezpieczeniu zdrowotnemu lub wysokości stawki składki na ubezpieczenie społeczne lub zdrowotne,</w:t>
      </w:r>
    </w:p>
    <w:p w14:paraId="4E16A976" w14:textId="77777777" w:rsidR="0016517F" w:rsidRPr="004B5344" w:rsidRDefault="0016517F" w:rsidP="0016517F">
      <w:pPr>
        <w:pStyle w:val="Tekstpodstawowy"/>
        <w:numPr>
          <w:ilvl w:val="0"/>
          <w:numId w:val="43"/>
        </w:numPr>
        <w:tabs>
          <w:tab w:val="left" w:pos="1276"/>
        </w:tabs>
        <w:spacing w:after="0" w:line="276" w:lineRule="auto"/>
        <w:ind w:left="1276" w:hanging="425"/>
        <w:jc w:val="both"/>
        <w:rPr>
          <w:sz w:val="22"/>
        </w:rPr>
      </w:pPr>
      <w:r w:rsidRPr="004B5344">
        <w:rPr>
          <w:sz w:val="22"/>
        </w:rPr>
        <w:t>zasad gromadzenia i wysokości wpłat do pracowniczych planów kapitałowych, o których mowa w ustawie z dnia 4 października 2018 r. o pracowniczych planach kapitałowych,</w:t>
      </w:r>
    </w:p>
    <w:p w14:paraId="566FF31A" w14:textId="77777777" w:rsidR="0051220E" w:rsidRPr="0016517F" w:rsidRDefault="0016517F" w:rsidP="0016517F">
      <w:pPr>
        <w:pStyle w:val="Akapitzlist"/>
        <w:widowControl w:val="0"/>
        <w:tabs>
          <w:tab w:val="num" w:pos="1134"/>
        </w:tabs>
        <w:suppressAutoHyphens/>
        <w:spacing w:line="276" w:lineRule="auto"/>
        <w:ind w:left="851"/>
        <w:jc w:val="both"/>
        <w:rPr>
          <w:rFonts w:eastAsia="Calibri"/>
          <w:color w:val="000000"/>
          <w:sz w:val="22"/>
          <w:szCs w:val="22"/>
          <w:lang w:eastAsia="ar-SA"/>
        </w:rPr>
      </w:pPr>
      <w:r w:rsidRPr="0016517F">
        <w:rPr>
          <w:sz w:val="22"/>
        </w:rPr>
        <w:t>–  jeżeli zmiany te będą miały wpływ na koszty wykonania zamówienia przez wykonawcę. Strony dokonają ponownego ustalenia wynagrodzenia Wykonawcy w oparciu o cenę netto z oferty, z uwzględnieniem już rozliczonych prac</w:t>
      </w:r>
      <w:r w:rsidRPr="0016517F">
        <w:rPr>
          <w:sz w:val="22"/>
          <w:szCs w:val="22"/>
        </w:rPr>
        <w:t>.</w:t>
      </w:r>
      <w:r w:rsidR="0051220E" w:rsidRPr="0016517F">
        <w:rPr>
          <w:rFonts w:eastAsia="Calibri"/>
          <w:color w:val="000000"/>
          <w:sz w:val="22"/>
          <w:szCs w:val="22"/>
          <w:lang w:eastAsia="ar-SA"/>
        </w:rPr>
        <w:t>;</w:t>
      </w:r>
    </w:p>
    <w:p w14:paraId="1FCE011E" w14:textId="77777777" w:rsidR="0051220E" w:rsidRPr="0051220E" w:rsidRDefault="0051220E" w:rsidP="0051220E">
      <w:pPr>
        <w:widowControl w:val="0"/>
        <w:numPr>
          <w:ilvl w:val="0"/>
          <w:numId w:val="40"/>
        </w:numPr>
        <w:tabs>
          <w:tab w:val="num" w:pos="851"/>
        </w:tabs>
        <w:suppressAutoHyphens/>
        <w:autoSpaceDE w:val="0"/>
        <w:autoSpaceDN w:val="0"/>
        <w:spacing w:line="276" w:lineRule="auto"/>
        <w:ind w:left="851" w:hanging="426"/>
        <w:jc w:val="both"/>
        <w:rPr>
          <w:rFonts w:eastAsia="Calibri"/>
          <w:color w:val="000000"/>
          <w:sz w:val="22"/>
          <w:szCs w:val="22"/>
          <w:lang w:eastAsia="ar-SA"/>
        </w:rPr>
      </w:pPr>
      <w:r w:rsidRPr="0051220E">
        <w:rPr>
          <w:rFonts w:eastAsia="Calibri"/>
          <w:color w:val="000000"/>
          <w:sz w:val="22"/>
          <w:szCs w:val="22"/>
          <w:lang w:eastAsia="ar-SA"/>
        </w:rPr>
        <w:t>oznaczenia danych dotyczących Zamawiającego i/lub Wykonawcy;</w:t>
      </w:r>
    </w:p>
    <w:p w14:paraId="3D0D991E" w14:textId="77777777" w:rsidR="0051220E" w:rsidRPr="0051220E" w:rsidRDefault="0051220E" w:rsidP="0016517F">
      <w:pPr>
        <w:widowControl w:val="0"/>
        <w:numPr>
          <w:ilvl w:val="0"/>
          <w:numId w:val="40"/>
        </w:numPr>
        <w:tabs>
          <w:tab w:val="num" w:pos="851"/>
        </w:tabs>
        <w:suppressAutoHyphens/>
        <w:autoSpaceDE w:val="0"/>
        <w:autoSpaceDN w:val="0"/>
        <w:spacing w:line="276" w:lineRule="auto"/>
        <w:ind w:left="851" w:hanging="426"/>
        <w:jc w:val="both"/>
        <w:rPr>
          <w:rFonts w:eastAsia="Calibri"/>
          <w:color w:val="000000"/>
          <w:sz w:val="22"/>
          <w:szCs w:val="22"/>
          <w:lang w:eastAsia="ar-SA"/>
        </w:rPr>
      </w:pPr>
      <w:r w:rsidRPr="0051220E">
        <w:rPr>
          <w:rFonts w:eastAsia="Calibri"/>
          <w:color w:val="000000"/>
          <w:sz w:val="22"/>
          <w:szCs w:val="22"/>
          <w:lang w:eastAsia="ar-SA"/>
        </w:rPr>
        <w:t>w przypadku, kiedy w umowie znajdują się oczywiste błędy pisarskie lub rachunkowe, a także zapisy, których wykonanie jest niemożliwe ze względu na obowiązujące przepisy prawa – w zakresie, który jest niezbędny</w:t>
      </w:r>
      <w:r w:rsidR="0016517F">
        <w:rPr>
          <w:rFonts w:eastAsia="Calibri"/>
          <w:color w:val="000000"/>
          <w:sz w:val="22"/>
          <w:szCs w:val="22"/>
          <w:lang w:eastAsia="ar-SA"/>
        </w:rPr>
        <w:t xml:space="preserve"> dla wyeliminowania tych błędów</w:t>
      </w:r>
      <w:r w:rsidRPr="0051220E">
        <w:rPr>
          <w:rFonts w:eastAsia="Calibri"/>
          <w:color w:val="000000"/>
          <w:sz w:val="22"/>
          <w:szCs w:val="22"/>
          <w:lang w:eastAsia="ar-SA"/>
        </w:rPr>
        <w:t>.</w:t>
      </w:r>
    </w:p>
    <w:p w14:paraId="4DB7D6BC" w14:textId="77777777" w:rsidR="0051220E" w:rsidRPr="0051220E" w:rsidRDefault="0051220E" w:rsidP="0051220E">
      <w:pPr>
        <w:tabs>
          <w:tab w:val="num" w:pos="426"/>
        </w:tabs>
        <w:spacing w:line="276" w:lineRule="auto"/>
        <w:ind w:left="426" w:hanging="426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51220E">
        <w:rPr>
          <w:rFonts w:eastAsia="Calibri"/>
          <w:color w:val="000000"/>
          <w:sz w:val="22"/>
          <w:szCs w:val="22"/>
          <w:lang w:eastAsia="en-US"/>
        </w:rPr>
        <w:t xml:space="preserve">3. </w:t>
      </w:r>
      <w:r w:rsidRPr="0051220E">
        <w:rPr>
          <w:rFonts w:eastAsia="Calibri"/>
          <w:color w:val="000000"/>
          <w:sz w:val="22"/>
          <w:szCs w:val="22"/>
          <w:lang w:eastAsia="en-US"/>
        </w:rPr>
        <w:tab/>
        <w:t>Zmiana umowy może obejmować w szczególności:</w:t>
      </w:r>
    </w:p>
    <w:p w14:paraId="20B5C50A" w14:textId="77777777" w:rsidR="0051220E" w:rsidRPr="0051220E" w:rsidRDefault="0051220E" w:rsidP="0051220E">
      <w:pPr>
        <w:widowControl w:val="0"/>
        <w:numPr>
          <w:ilvl w:val="0"/>
          <w:numId w:val="41"/>
        </w:numPr>
        <w:tabs>
          <w:tab w:val="num" w:pos="851"/>
        </w:tabs>
        <w:autoSpaceDE w:val="0"/>
        <w:autoSpaceDN w:val="0"/>
        <w:spacing w:after="23" w:line="276" w:lineRule="auto"/>
        <w:ind w:left="851" w:hanging="426"/>
        <w:contextualSpacing/>
        <w:jc w:val="both"/>
        <w:rPr>
          <w:rFonts w:eastAsia="Calibri"/>
          <w:color w:val="000000"/>
          <w:sz w:val="22"/>
          <w:szCs w:val="22"/>
        </w:rPr>
      </w:pPr>
      <w:r w:rsidRPr="0051220E">
        <w:rPr>
          <w:rFonts w:eastAsia="Calibri"/>
          <w:color w:val="000000"/>
          <w:sz w:val="22"/>
          <w:szCs w:val="22"/>
        </w:rPr>
        <w:t>zmianę wysokości wynagrodzenia Wykonawcy,</w:t>
      </w:r>
    </w:p>
    <w:p w14:paraId="7854C2D5" w14:textId="77777777" w:rsidR="0051220E" w:rsidRPr="0051220E" w:rsidRDefault="0051220E" w:rsidP="0051220E">
      <w:pPr>
        <w:widowControl w:val="0"/>
        <w:numPr>
          <w:ilvl w:val="0"/>
          <w:numId w:val="41"/>
        </w:numPr>
        <w:tabs>
          <w:tab w:val="num" w:pos="851"/>
        </w:tabs>
        <w:autoSpaceDE w:val="0"/>
        <w:autoSpaceDN w:val="0"/>
        <w:spacing w:after="23" w:line="276" w:lineRule="auto"/>
        <w:ind w:left="851" w:hanging="426"/>
        <w:contextualSpacing/>
        <w:jc w:val="both"/>
        <w:rPr>
          <w:rFonts w:eastAsia="Calibri"/>
          <w:color w:val="000000"/>
          <w:sz w:val="22"/>
          <w:szCs w:val="22"/>
        </w:rPr>
      </w:pPr>
      <w:r w:rsidRPr="0051220E">
        <w:rPr>
          <w:rFonts w:eastAsia="Calibri"/>
          <w:color w:val="000000"/>
          <w:sz w:val="22"/>
          <w:szCs w:val="22"/>
        </w:rPr>
        <w:t>zwiększenie lub zmniejszenie zakresu obowiązków Wykonawcy,</w:t>
      </w:r>
    </w:p>
    <w:p w14:paraId="66C35A0A" w14:textId="77777777" w:rsidR="0051220E" w:rsidRPr="0051220E" w:rsidRDefault="0051220E" w:rsidP="0051220E">
      <w:pPr>
        <w:widowControl w:val="0"/>
        <w:numPr>
          <w:ilvl w:val="0"/>
          <w:numId w:val="41"/>
        </w:numPr>
        <w:tabs>
          <w:tab w:val="num" w:pos="851"/>
        </w:tabs>
        <w:autoSpaceDE w:val="0"/>
        <w:autoSpaceDN w:val="0"/>
        <w:spacing w:after="23" w:line="276" w:lineRule="auto"/>
        <w:ind w:left="851" w:hanging="426"/>
        <w:contextualSpacing/>
        <w:jc w:val="both"/>
        <w:rPr>
          <w:rFonts w:eastAsia="Calibri"/>
          <w:color w:val="000000"/>
          <w:sz w:val="22"/>
          <w:szCs w:val="22"/>
        </w:rPr>
      </w:pPr>
      <w:r w:rsidRPr="0051220E">
        <w:rPr>
          <w:rFonts w:eastAsia="Calibri"/>
          <w:color w:val="000000"/>
          <w:sz w:val="22"/>
          <w:szCs w:val="22"/>
        </w:rPr>
        <w:t>zmianę okresu obowiązywania umowy, w tym terminów poszczególnych usług,</w:t>
      </w:r>
    </w:p>
    <w:p w14:paraId="6F622ACA" w14:textId="77777777" w:rsidR="0051220E" w:rsidRPr="0051220E" w:rsidRDefault="0051220E" w:rsidP="0051220E">
      <w:pPr>
        <w:widowControl w:val="0"/>
        <w:numPr>
          <w:ilvl w:val="0"/>
          <w:numId w:val="41"/>
        </w:numPr>
        <w:tabs>
          <w:tab w:val="num" w:pos="851"/>
        </w:tabs>
        <w:autoSpaceDE w:val="0"/>
        <w:autoSpaceDN w:val="0"/>
        <w:spacing w:after="23" w:line="276" w:lineRule="auto"/>
        <w:ind w:left="851" w:hanging="426"/>
        <w:contextualSpacing/>
        <w:jc w:val="both"/>
        <w:rPr>
          <w:rFonts w:eastAsia="Calibri"/>
          <w:color w:val="000000"/>
          <w:sz w:val="22"/>
          <w:szCs w:val="22"/>
        </w:rPr>
      </w:pPr>
      <w:r w:rsidRPr="0051220E">
        <w:rPr>
          <w:rFonts w:eastAsia="Calibri"/>
          <w:color w:val="000000"/>
          <w:sz w:val="22"/>
          <w:szCs w:val="22"/>
        </w:rPr>
        <w:t>modyfikacji warunków płatności.</w:t>
      </w:r>
    </w:p>
    <w:p w14:paraId="24107C93" w14:textId="77777777" w:rsidR="0051220E" w:rsidRPr="0051220E" w:rsidRDefault="0051220E" w:rsidP="0051220E">
      <w:pPr>
        <w:tabs>
          <w:tab w:val="num" w:pos="426"/>
        </w:tabs>
        <w:spacing w:line="276" w:lineRule="auto"/>
        <w:ind w:left="426" w:hanging="426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51220E">
        <w:rPr>
          <w:rFonts w:eastAsia="Calibri"/>
          <w:color w:val="000000"/>
          <w:sz w:val="22"/>
          <w:szCs w:val="22"/>
          <w:lang w:eastAsia="en-US"/>
        </w:rPr>
        <w:t xml:space="preserve">4.  </w:t>
      </w:r>
      <w:r w:rsidRPr="0051220E">
        <w:rPr>
          <w:rFonts w:eastAsia="Calibri"/>
          <w:color w:val="000000"/>
          <w:sz w:val="22"/>
          <w:szCs w:val="22"/>
          <w:lang w:eastAsia="en-US"/>
        </w:rPr>
        <w:tab/>
        <w:t>Warunkiem dokonania zmiany, o której mowa w ust. 2 i 3 jest złożenie uzasadnionego wniosku przez stronę inicjującą zmianę lub sporządzenie przez strony stosownego protokołu.</w:t>
      </w:r>
    </w:p>
    <w:p w14:paraId="2787CA2D" w14:textId="77777777" w:rsidR="0016517F" w:rsidRPr="00763EF4" w:rsidRDefault="0016517F" w:rsidP="0016517F">
      <w:pPr>
        <w:pStyle w:val="Tekstpodstawowy"/>
        <w:numPr>
          <w:ilvl w:val="0"/>
          <w:numId w:val="42"/>
        </w:numPr>
        <w:spacing w:after="0" w:line="276" w:lineRule="auto"/>
        <w:ind w:left="426" w:hanging="426"/>
        <w:jc w:val="both"/>
        <w:rPr>
          <w:sz w:val="22"/>
          <w:szCs w:val="22"/>
        </w:rPr>
      </w:pPr>
      <w:r w:rsidRPr="00763EF4">
        <w:rPr>
          <w:sz w:val="22"/>
          <w:szCs w:val="22"/>
        </w:rPr>
        <w:lastRenderedPageBreak/>
        <w:t xml:space="preserve">W wypadku zmiany, o której mowa w ust. </w:t>
      </w:r>
      <w:r>
        <w:rPr>
          <w:sz w:val="22"/>
          <w:szCs w:val="22"/>
        </w:rPr>
        <w:t>2</w:t>
      </w:r>
      <w:r w:rsidRPr="00763EF4">
        <w:rPr>
          <w:sz w:val="22"/>
          <w:szCs w:val="22"/>
        </w:rPr>
        <w:t xml:space="preserve"> </w:t>
      </w:r>
      <w:r>
        <w:rPr>
          <w:sz w:val="22"/>
          <w:szCs w:val="22"/>
        </w:rPr>
        <w:t>lit. d)</w:t>
      </w:r>
      <w:r w:rsidRPr="00763EF4">
        <w:rPr>
          <w:sz w:val="22"/>
          <w:szCs w:val="22"/>
        </w:rPr>
        <w:t xml:space="preserve"> </w:t>
      </w:r>
      <w:proofErr w:type="spellStart"/>
      <w:r w:rsidRPr="00763EF4">
        <w:rPr>
          <w:sz w:val="22"/>
          <w:szCs w:val="22"/>
        </w:rPr>
        <w:t>tiret</w:t>
      </w:r>
      <w:proofErr w:type="spellEnd"/>
      <w:r w:rsidRPr="00763EF4">
        <w:rPr>
          <w:sz w:val="22"/>
          <w:szCs w:val="22"/>
        </w:rPr>
        <w:t xml:space="preserve"> pierwsze, wartość netto wynagrodzenia Wykonawcy nie zmieni się, a określona w aneksie wartość brutto wynagrodzenia zostanie wyliczona na podstawie nowych przepisów.</w:t>
      </w:r>
    </w:p>
    <w:p w14:paraId="1F63F1B9" w14:textId="77777777" w:rsidR="0016517F" w:rsidRPr="00763EF4" w:rsidRDefault="0016517F" w:rsidP="0016517F">
      <w:pPr>
        <w:pStyle w:val="Tekstpodstawowy"/>
        <w:numPr>
          <w:ilvl w:val="0"/>
          <w:numId w:val="42"/>
        </w:numPr>
        <w:spacing w:after="0" w:line="276" w:lineRule="auto"/>
        <w:ind w:left="426" w:hanging="426"/>
        <w:jc w:val="both"/>
        <w:rPr>
          <w:sz w:val="22"/>
          <w:szCs w:val="22"/>
        </w:rPr>
      </w:pPr>
      <w:r w:rsidRPr="00763EF4">
        <w:rPr>
          <w:sz w:val="22"/>
          <w:szCs w:val="22"/>
        </w:rPr>
        <w:t xml:space="preserve">W przypadku zmiany, o której mowa w ust. </w:t>
      </w:r>
      <w:r>
        <w:rPr>
          <w:sz w:val="22"/>
          <w:szCs w:val="22"/>
        </w:rPr>
        <w:t>2</w:t>
      </w:r>
      <w:r w:rsidRPr="00763EF4">
        <w:rPr>
          <w:sz w:val="22"/>
          <w:szCs w:val="22"/>
        </w:rPr>
        <w:t xml:space="preserve"> </w:t>
      </w:r>
      <w:r>
        <w:rPr>
          <w:sz w:val="22"/>
          <w:szCs w:val="22"/>
        </w:rPr>
        <w:t>lit. d)</w:t>
      </w:r>
      <w:r w:rsidRPr="00763EF4">
        <w:rPr>
          <w:sz w:val="22"/>
          <w:szCs w:val="22"/>
        </w:rPr>
        <w:t xml:space="preserve"> </w:t>
      </w:r>
      <w:proofErr w:type="spellStart"/>
      <w:r w:rsidRPr="00763EF4">
        <w:rPr>
          <w:sz w:val="22"/>
          <w:szCs w:val="22"/>
        </w:rPr>
        <w:t>tiret</w:t>
      </w:r>
      <w:proofErr w:type="spellEnd"/>
      <w:r w:rsidRPr="00763EF4">
        <w:rPr>
          <w:sz w:val="22"/>
          <w:szCs w:val="22"/>
        </w:rPr>
        <w:t xml:space="preserve"> drugie, wynagrodzenie Wykonawcy ulegnie zmianie o wartość wzrostu całkowitego kosztu Wykonawcy wynikającą ze zwiększenia wynagrodzeń osób bezpośrednio wykonujących zamówienie do wysokości zmienionego minimalnego wynagrodzenia, z uwzględnieniem wszystkich obciążeń publicznoprawnych od kwoty wzrostu minimalnego wynagrodzenia.</w:t>
      </w:r>
    </w:p>
    <w:p w14:paraId="583D03B9" w14:textId="77777777" w:rsidR="0016517F" w:rsidRPr="00763EF4" w:rsidRDefault="0016517F" w:rsidP="0016517F">
      <w:pPr>
        <w:pStyle w:val="Tekstpodstawowy"/>
        <w:numPr>
          <w:ilvl w:val="0"/>
          <w:numId w:val="42"/>
        </w:numPr>
        <w:spacing w:after="0" w:line="276" w:lineRule="auto"/>
        <w:ind w:left="426" w:hanging="426"/>
        <w:jc w:val="both"/>
        <w:rPr>
          <w:sz w:val="22"/>
          <w:szCs w:val="22"/>
        </w:rPr>
      </w:pPr>
      <w:r w:rsidRPr="00763EF4">
        <w:rPr>
          <w:sz w:val="22"/>
          <w:szCs w:val="22"/>
        </w:rPr>
        <w:t xml:space="preserve">W przypadku zmiany, o którym mowa w ust. ust. </w:t>
      </w:r>
      <w:r>
        <w:rPr>
          <w:sz w:val="22"/>
          <w:szCs w:val="22"/>
        </w:rPr>
        <w:t>2</w:t>
      </w:r>
      <w:r w:rsidRPr="00763EF4">
        <w:rPr>
          <w:sz w:val="22"/>
          <w:szCs w:val="22"/>
        </w:rPr>
        <w:t xml:space="preserve"> </w:t>
      </w:r>
      <w:r>
        <w:rPr>
          <w:sz w:val="22"/>
          <w:szCs w:val="22"/>
        </w:rPr>
        <w:t>lit. d)</w:t>
      </w:r>
      <w:r w:rsidRPr="00763EF4">
        <w:rPr>
          <w:sz w:val="22"/>
          <w:szCs w:val="22"/>
        </w:rPr>
        <w:t xml:space="preserve"> </w:t>
      </w:r>
      <w:proofErr w:type="spellStart"/>
      <w:r w:rsidRPr="00763EF4">
        <w:rPr>
          <w:sz w:val="22"/>
          <w:szCs w:val="22"/>
        </w:rPr>
        <w:t>tiret</w:t>
      </w:r>
      <w:proofErr w:type="spellEnd"/>
      <w:r w:rsidRPr="00763EF4">
        <w:rPr>
          <w:sz w:val="22"/>
          <w:szCs w:val="22"/>
        </w:rPr>
        <w:t xml:space="preserve"> trzecie i czwarte wynagrodzenie Wykonawcy ulegnie zmianie 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14:paraId="37C4AEEB" w14:textId="77777777" w:rsidR="0016517F" w:rsidRDefault="0016517F" w:rsidP="0016517F">
      <w:pPr>
        <w:pStyle w:val="Tekstpodstawowy"/>
        <w:numPr>
          <w:ilvl w:val="0"/>
          <w:numId w:val="42"/>
        </w:numPr>
        <w:spacing w:after="0" w:line="276" w:lineRule="auto"/>
        <w:ind w:left="426" w:hanging="426"/>
        <w:jc w:val="both"/>
        <w:rPr>
          <w:sz w:val="22"/>
          <w:szCs w:val="22"/>
        </w:rPr>
      </w:pPr>
      <w:r w:rsidRPr="00763EF4">
        <w:rPr>
          <w:sz w:val="22"/>
          <w:szCs w:val="22"/>
        </w:rPr>
        <w:t xml:space="preserve">Za wyjątkiem sytuacji, o której mowa w ust. ust. </w:t>
      </w:r>
      <w:r>
        <w:rPr>
          <w:sz w:val="22"/>
          <w:szCs w:val="22"/>
        </w:rPr>
        <w:t>2</w:t>
      </w:r>
      <w:r w:rsidRPr="00763EF4">
        <w:rPr>
          <w:sz w:val="22"/>
          <w:szCs w:val="22"/>
        </w:rPr>
        <w:t xml:space="preserve"> </w:t>
      </w:r>
      <w:r>
        <w:rPr>
          <w:sz w:val="22"/>
          <w:szCs w:val="22"/>
        </w:rPr>
        <w:t>lit. d)</w:t>
      </w:r>
      <w:r w:rsidRPr="00763EF4">
        <w:rPr>
          <w:sz w:val="22"/>
          <w:szCs w:val="22"/>
        </w:rPr>
        <w:t xml:space="preserve"> </w:t>
      </w:r>
      <w:proofErr w:type="spellStart"/>
      <w:r w:rsidRPr="00763EF4">
        <w:rPr>
          <w:sz w:val="22"/>
          <w:szCs w:val="22"/>
        </w:rPr>
        <w:t>tiret</w:t>
      </w:r>
      <w:proofErr w:type="spellEnd"/>
      <w:r w:rsidRPr="00763EF4">
        <w:rPr>
          <w:sz w:val="22"/>
          <w:szCs w:val="22"/>
        </w:rPr>
        <w:t xml:space="preserve"> pierwsze, wprowadzenie zmian wysokości wynagrodzenia wymaga uprzedniego wykazania przez Wykonawcę dowodami z dokumentów wysokości dodatkowych koszów wynikających z wprowadzenia zmian, o których mowa w ust. </w:t>
      </w:r>
      <w:r>
        <w:rPr>
          <w:sz w:val="22"/>
          <w:szCs w:val="22"/>
        </w:rPr>
        <w:t>2</w:t>
      </w:r>
      <w:r w:rsidRPr="00763EF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lit. d) </w:t>
      </w:r>
      <w:proofErr w:type="spellStart"/>
      <w:r w:rsidRPr="00763EF4">
        <w:rPr>
          <w:sz w:val="22"/>
          <w:szCs w:val="22"/>
        </w:rPr>
        <w:t>tiret</w:t>
      </w:r>
      <w:proofErr w:type="spellEnd"/>
      <w:r w:rsidRPr="00763EF4">
        <w:rPr>
          <w:sz w:val="22"/>
          <w:szCs w:val="22"/>
        </w:rPr>
        <w:t xml:space="preserve"> drugie, trzecie i czwarte.</w:t>
      </w:r>
    </w:p>
    <w:p w14:paraId="0F7737A1" w14:textId="77777777" w:rsidR="0051220E" w:rsidRPr="0051220E" w:rsidRDefault="0016517F" w:rsidP="0016517F">
      <w:pPr>
        <w:widowControl w:val="0"/>
        <w:numPr>
          <w:ilvl w:val="0"/>
          <w:numId w:val="42"/>
        </w:numPr>
        <w:autoSpaceDE w:val="0"/>
        <w:autoSpaceDN w:val="0"/>
        <w:spacing w:line="276" w:lineRule="auto"/>
        <w:ind w:left="426" w:hanging="426"/>
        <w:jc w:val="both"/>
        <w:rPr>
          <w:rFonts w:eastAsia="Calibri"/>
          <w:color w:val="000000"/>
          <w:sz w:val="22"/>
          <w:szCs w:val="22"/>
        </w:rPr>
      </w:pPr>
      <w:r w:rsidRPr="00763EF4">
        <w:rPr>
          <w:sz w:val="22"/>
          <w:szCs w:val="22"/>
        </w:rPr>
        <w:t xml:space="preserve">Zamawiający zobowiązuje się do dokonania analizy dokumentów, o których mowa w ust. </w:t>
      </w:r>
      <w:r>
        <w:rPr>
          <w:sz w:val="22"/>
          <w:szCs w:val="22"/>
        </w:rPr>
        <w:t>8</w:t>
      </w:r>
      <w:r w:rsidRPr="00763EF4">
        <w:rPr>
          <w:sz w:val="22"/>
          <w:szCs w:val="22"/>
        </w:rPr>
        <w:t xml:space="preserve"> w terminie 7 dni od ich przedłożenia przez Wykonawcę. Aneks zostanie podpisany w terminie uzgodnionym przez obie strony, przy czym termin ten będzie przypadał w okresie nie dłuższym niż 21 dni od daty przedłożenia dokumentów przez Wykonawcę</w:t>
      </w:r>
      <w:r>
        <w:rPr>
          <w:sz w:val="22"/>
          <w:szCs w:val="22"/>
        </w:rPr>
        <w:t>.</w:t>
      </w:r>
    </w:p>
    <w:p w14:paraId="6B9DCF30" w14:textId="77777777" w:rsidR="0051220E" w:rsidRPr="0051220E" w:rsidRDefault="0051220E" w:rsidP="0016517F">
      <w:pPr>
        <w:widowControl w:val="0"/>
        <w:numPr>
          <w:ilvl w:val="0"/>
          <w:numId w:val="42"/>
        </w:numPr>
        <w:tabs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eastAsia="Calibri"/>
          <w:sz w:val="22"/>
          <w:szCs w:val="22"/>
        </w:rPr>
      </w:pPr>
      <w:r w:rsidRPr="0051220E">
        <w:rPr>
          <w:rFonts w:eastAsia="Calibri"/>
          <w:color w:val="000000"/>
          <w:sz w:val="22"/>
          <w:szCs w:val="22"/>
        </w:rPr>
        <w:t xml:space="preserve">Wykonawca nie będzie uprawniony do żadnego przedłużenia terminu wykonania umowy i zwiększenia wynagrodzenia, jeżeli zmiana jest wymuszona uchybieniem czy naruszeniem umowy przez Wykonawcę; </w:t>
      </w:r>
      <w:r w:rsidRPr="0051220E">
        <w:rPr>
          <w:rFonts w:eastAsia="Calibri"/>
          <w:sz w:val="22"/>
          <w:szCs w:val="22"/>
        </w:rPr>
        <w:t>w takim przypadku koszty dodatkowe związane z takimi zmianami ponosi Wykonawca.</w:t>
      </w:r>
    </w:p>
    <w:p w14:paraId="20224B04" w14:textId="77777777" w:rsidR="0051220E" w:rsidRPr="0051220E" w:rsidRDefault="0051220E" w:rsidP="0016517F">
      <w:pPr>
        <w:widowControl w:val="0"/>
        <w:numPr>
          <w:ilvl w:val="0"/>
          <w:numId w:val="42"/>
        </w:numPr>
        <w:tabs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eastAsia="Calibri"/>
          <w:sz w:val="22"/>
          <w:szCs w:val="22"/>
        </w:rPr>
      </w:pPr>
      <w:r w:rsidRPr="0051220E">
        <w:rPr>
          <w:rFonts w:eastAsia="Calibri"/>
          <w:sz w:val="22"/>
          <w:szCs w:val="22"/>
        </w:rPr>
        <w:t xml:space="preserve">Dokonanie zmian, o których mowa w ust. 2 i 3, wymaga podpisania aneksu do umowy, z zastrzeżeniem wyjątków wskazanych w treści niniejszej Umowy. Zmiana wysokości wynagrodzenia obowiązywać będzie od dnia podpisania aneksu, o którym mowa w ust. </w:t>
      </w:r>
      <w:r w:rsidR="0016517F">
        <w:rPr>
          <w:rFonts w:eastAsia="Calibri"/>
          <w:sz w:val="22"/>
          <w:szCs w:val="22"/>
        </w:rPr>
        <w:t>9</w:t>
      </w:r>
      <w:r w:rsidRPr="0051220E">
        <w:rPr>
          <w:rFonts w:eastAsia="Calibri"/>
          <w:sz w:val="22"/>
          <w:szCs w:val="22"/>
        </w:rPr>
        <w:t>.</w:t>
      </w:r>
    </w:p>
    <w:p w14:paraId="5EA4A58E" w14:textId="77777777" w:rsidR="0051220E" w:rsidRP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</w:p>
    <w:p w14:paraId="6D700EE7" w14:textId="77777777" w:rsidR="0051220E" w:rsidRDefault="0051220E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  <w:r w:rsidRPr="0051220E">
        <w:rPr>
          <w:b/>
          <w:sz w:val="22"/>
          <w:szCs w:val="22"/>
        </w:rPr>
        <w:t>§ 15</w:t>
      </w:r>
    </w:p>
    <w:p w14:paraId="7EF89758" w14:textId="77777777" w:rsidR="00BC1012" w:rsidRPr="0051220E" w:rsidRDefault="00BC1012" w:rsidP="0051220E">
      <w:pPr>
        <w:widowControl w:val="0"/>
        <w:autoSpaceDE w:val="0"/>
        <w:autoSpaceDN w:val="0"/>
        <w:spacing w:line="276" w:lineRule="auto"/>
        <w:jc w:val="center"/>
        <w:rPr>
          <w:b/>
          <w:sz w:val="22"/>
          <w:szCs w:val="22"/>
        </w:rPr>
      </w:pPr>
    </w:p>
    <w:p w14:paraId="21D30CAC" w14:textId="6BD3AA26" w:rsidR="0051220E" w:rsidRPr="0051220E" w:rsidRDefault="0051220E" w:rsidP="0051220E">
      <w:pPr>
        <w:widowControl w:val="0"/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51220E">
        <w:rPr>
          <w:sz w:val="22"/>
          <w:szCs w:val="22"/>
        </w:rPr>
        <w:t xml:space="preserve">1. </w:t>
      </w:r>
      <w:r w:rsidRPr="0051220E">
        <w:rPr>
          <w:sz w:val="22"/>
          <w:szCs w:val="22"/>
        </w:rPr>
        <w:tab/>
        <w:t xml:space="preserve">W sprawach nieuregulowanych </w:t>
      </w:r>
      <w:r w:rsidR="00464673" w:rsidRPr="0051220E">
        <w:rPr>
          <w:sz w:val="22"/>
          <w:szCs w:val="22"/>
        </w:rPr>
        <w:t>postanowieniami niniejszej</w:t>
      </w:r>
      <w:r w:rsidRPr="0051220E">
        <w:rPr>
          <w:sz w:val="22"/>
          <w:szCs w:val="22"/>
        </w:rPr>
        <w:t xml:space="preserve"> umowy mają zastosowanie odpowiednie przepisy Kodeksu Cywilnego ora</w:t>
      </w:r>
      <w:r w:rsidR="0016517F">
        <w:rPr>
          <w:sz w:val="22"/>
          <w:szCs w:val="22"/>
        </w:rPr>
        <w:t>z ustawy</w:t>
      </w:r>
      <w:r w:rsidRPr="0051220E">
        <w:rPr>
          <w:sz w:val="22"/>
          <w:szCs w:val="22"/>
        </w:rPr>
        <w:t xml:space="preserve"> Prawo zamówieniach publicznych.</w:t>
      </w:r>
    </w:p>
    <w:p w14:paraId="3899E625" w14:textId="77777777" w:rsidR="0051220E" w:rsidRPr="0051220E" w:rsidRDefault="0051220E" w:rsidP="0051220E">
      <w:pPr>
        <w:widowControl w:val="0"/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51220E">
        <w:rPr>
          <w:sz w:val="22"/>
          <w:szCs w:val="22"/>
        </w:rPr>
        <w:t xml:space="preserve">2. </w:t>
      </w:r>
      <w:r w:rsidRPr="0051220E">
        <w:rPr>
          <w:sz w:val="22"/>
          <w:szCs w:val="22"/>
        </w:rPr>
        <w:tab/>
        <w:t>Spory wynikające z treści niniejszej umowy rozstrzygać będzie sąd właściwy dla siedziby Zamawiającego.</w:t>
      </w:r>
    </w:p>
    <w:p w14:paraId="031EF41C" w14:textId="77777777" w:rsidR="0051220E" w:rsidRPr="0051220E" w:rsidRDefault="0051220E" w:rsidP="0051220E">
      <w:pPr>
        <w:widowControl w:val="0"/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51220E">
        <w:rPr>
          <w:sz w:val="22"/>
          <w:szCs w:val="22"/>
        </w:rPr>
        <w:t xml:space="preserve">3.  </w:t>
      </w:r>
      <w:r w:rsidRPr="0051220E">
        <w:rPr>
          <w:sz w:val="22"/>
          <w:szCs w:val="22"/>
        </w:rPr>
        <w:tab/>
        <w:t>Umowę sporządzono w dwóch jednobrzmiących egzemplarzach, po jednej dla każdej ze stron.</w:t>
      </w:r>
    </w:p>
    <w:p w14:paraId="55878168" w14:textId="77777777" w:rsidR="0051220E" w:rsidRPr="0051220E" w:rsidRDefault="0051220E" w:rsidP="0051220E">
      <w:pPr>
        <w:widowControl w:val="0"/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51220E">
        <w:rPr>
          <w:sz w:val="22"/>
          <w:szCs w:val="22"/>
        </w:rPr>
        <w:t xml:space="preserve">4. </w:t>
      </w:r>
      <w:r w:rsidRPr="0051220E">
        <w:rPr>
          <w:sz w:val="22"/>
          <w:szCs w:val="22"/>
        </w:rPr>
        <w:tab/>
        <w:t xml:space="preserve">Integralną część niniejszej umowy stanowi </w:t>
      </w:r>
      <w:r w:rsidR="0016517F">
        <w:rPr>
          <w:sz w:val="22"/>
          <w:szCs w:val="22"/>
        </w:rPr>
        <w:t>S</w:t>
      </w:r>
      <w:r w:rsidRPr="0051220E">
        <w:rPr>
          <w:sz w:val="22"/>
          <w:szCs w:val="22"/>
        </w:rPr>
        <w:t xml:space="preserve">pecyfikacja </w:t>
      </w:r>
      <w:r w:rsidR="0016517F">
        <w:rPr>
          <w:sz w:val="22"/>
          <w:szCs w:val="22"/>
        </w:rPr>
        <w:t>W</w:t>
      </w:r>
      <w:r w:rsidRPr="0051220E">
        <w:rPr>
          <w:sz w:val="22"/>
          <w:szCs w:val="22"/>
        </w:rPr>
        <w:t xml:space="preserve">arunków </w:t>
      </w:r>
      <w:r w:rsidR="0016517F">
        <w:rPr>
          <w:sz w:val="22"/>
          <w:szCs w:val="22"/>
        </w:rPr>
        <w:t>Zamówienia, oferta Wykonawcy oraz Szczegółowe Specyfikacje Techniczne, które łącznie stanowią załącznik nr 1 do niniejszej umowy</w:t>
      </w:r>
      <w:r w:rsidRPr="0051220E">
        <w:rPr>
          <w:sz w:val="22"/>
          <w:szCs w:val="22"/>
        </w:rPr>
        <w:t xml:space="preserve">. </w:t>
      </w:r>
    </w:p>
    <w:p w14:paraId="4A7C4534" w14:textId="77777777" w:rsidR="0051220E" w:rsidRPr="0051220E" w:rsidRDefault="0051220E" w:rsidP="0051220E">
      <w:pPr>
        <w:widowControl w:val="0"/>
        <w:autoSpaceDE w:val="0"/>
        <w:autoSpaceDN w:val="0"/>
        <w:spacing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</w:p>
    <w:p w14:paraId="1C77C53E" w14:textId="77777777" w:rsidR="00E970C2" w:rsidRPr="006C19F0" w:rsidRDefault="00E970C2" w:rsidP="006A5145">
      <w:pPr>
        <w:spacing w:line="276" w:lineRule="auto"/>
        <w:jc w:val="both"/>
        <w:rPr>
          <w:rFonts w:eastAsia="GungsuhChe"/>
          <w:sz w:val="22"/>
          <w:szCs w:val="22"/>
        </w:rPr>
      </w:pPr>
    </w:p>
    <w:p w14:paraId="39D69DD6" w14:textId="77777777" w:rsidR="006C6531" w:rsidRPr="006C19F0" w:rsidRDefault="006C6531" w:rsidP="006A5145">
      <w:pPr>
        <w:spacing w:line="276" w:lineRule="auto"/>
        <w:jc w:val="both"/>
        <w:rPr>
          <w:rFonts w:eastAsia="GungsuhChe"/>
          <w:sz w:val="22"/>
          <w:szCs w:val="22"/>
        </w:rPr>
      </w:pPr>
    </w:p>
    <w:p w14:paraId="7971EB10" w14:textId="77777777" w:rsidR="006C6531" w:rsidRPr="006C19F0" w:rsidRDefault="00B5393D" w:rsidP="006A5145">
      <w:pPr>
        <w:spacing w:line="276" w:lineRule="auto"/>
        <w:rPr>
          <w:rFonts w:eastAsia="GungsuhChe"/>
          <w:sz w:val="22"/>
          <w:szCs w:val="22"/>
        </w:rPr>
      </w:pPr>
      <w:r w:rsidRPr="006C19F0">
        <w:rPr>
          <w:rFonts w:eastAsia="GungsuhChe"/>
          <w:sz w:val="22"/>
          <w:szCs w:val="22"/>
        </w:rPr>
        <w:t>……………………………………</w:t>
      </w:r>
      <w:r w:rsidR="006C6531" w:rsidRPr="006C19F0">
        <w:rPr>
          <w:rFonts w:eastAsia="GungsuhChe"/>
          <w:sz w:val="22"/>
          <w:szCs w:val="22"/>
        </w:rPr>
        <w:tab/>
      </w:r>
      <w:r w:rsidR="006C6531" w:rsidRPr="006C19F0">
        <w:rPr>
          <w:rFonts w:eastAsia="GungsuhChe"/>
          <w:sz w:val="22"/>
          <w:szCs w:val="22"/>
        </w:rPr>
        <w:tab/>
      </w:r>
      <w:r w:rsidR="006C6531" w:rsidRPr="006C19F0">
        <w:rPr>
          <w:rFonts w:eastAsia="GungsuhChe"/>
          <w:sz w:val="22"/>
          <w:szCs w:val="22"/>
        </w:rPr>
        <w:tab/>
      </w:r>
      <w:r w:rsidRPr="006C19F0">
        <w:rPr>
          <w:rFonts w:eastAsia="GungsuhChe"/>
          <w:sz w:val="22"/>
          <w:szCs w:val="22"/>
        </w:rPr>
        <w:t xml:space="preserve">     </w:t>
      </w:r>
      <w:r w:rsidR="006C6531" w:rsidRPr="006C19F0">
        <w:rPr>
          <w:rFonts w:eastAsia="GungsuhChe"/>
          <w:sz w:val="22"/>
          <w:szCs w:val="22"/>
        </w:rPr>
        <w:t>…………………………………….</w:t>
      </w:r>
    </w:p>
    <w:p w14:paraId="2C7180A2" w14:textId="62F725DC" w:rsidR="006C6531" w:rsidRPr="006C19F0" w:rsidRDefault="006C6531" w:rsidP="006A5145">
      <w:pPr>
        <w:spacing w:line="276" w:lineRule="auto"/>
        <w:rPr>
          <w:rFonts w:eastAsia="GungsuhChe"/>
          <w:sz w:val="22"/>
          <w:szCs w:val="22"/>
        </w:rPr>
      </w:pPr>
      <w:r w:rsidRPr="006C19F0">
        <w:rPr>
          <w:rFonts w:eastAsia="GungsuhChe"/>
          <w:sz w:val="22"/>
          <w:szCs w:val="22"/>
        </w:rPr>
        <w:t xml:space="preserve">   </w:t>
      </w:r>
      <w:r w:rsidRPr="006C19F0">
        <w:rPr>
          <w:rFonts w:eastAsia="GungsuhChe"/>
          <w:sz w:val="22"/>
          <w:szCs w:val="22"/>
        </w:rPr>
        <w:tab/>
        <w:t xml:space="preserve">      Wykonawca</w:t>
      </w:r>
      <w:r w:rsidRPr="006C19F0">
        <w:rPr>
          <w:rFonts w:eastAsia="GungsuhChe"/>
          <w:sz w:val="22"/>
          <w:szCs w:val="22"/>
        </w:rPr>
        <w:tab/>
      </w:r>
      <w:r w:rsidRPr="006C19F0">
        <w:rPr>
          <w:rFonts w:eastAsia="GungsuhChe"/>
          <w:sz w:val="22"/>
          <w:szCs w:val="22"/>
        </w:rPr>
        <w:tab/>
      </w:r>
      <w:r w:rsidRPr="006C19F0">
        <w:rPr>
          <w:rFonts w:eastAsia="GungsuhChe"/>
          <w:sz w:val="22"/>
          <w:szCs w:val="22"/>
        </w:rPr>
        <w:tab/>
      </w:r>
      <w:r w:rsidRPr="006C19F0">
        <w:rPr>
          <w:rFonts w:eastAsia="GungsuhChe"/>
          <w:sz w:val="22"/>
          <w:szCs w:val="22"/>
        </w:rPr>
        <w:tab/>
      </w:r>
      <w:r w:rsidRPr="006C19F0">
        <w:rPr>
          <w:rFonts w:eastAsia="GungsuhChe"/>
          <w:sz w:val="22"/>
          <w:szCs w:val="22"/>
        </w:rPr>
        <w:tab/>
      </w:r>
      <w:r w:rsidRPr="006C19F0">
        <w:rPr>
          <w:rFonts w:eastAsia="GungsuhChe"/>
          <w:sz w:val="22"/>
          <w:szCs w:val="22"/>
        </w:rPr>
        <w:tab/>
        <w:t>Zamawiający</w:t>
      </w:r>
    </w:p>
    <w:p w14:paraId="19608160" w14:textId="77777777" w:rsidR="006C6531" w:rsidRPr="006C19F0" w:rsidRDefault="006C6531" w:rsidP="006A5145">
      <w:pPr>
        <w:spacing w:line="276" w:lineRule="auto"/>
        <w:rPr>
          <w:rFonts w:eastAsia="GungsuhChe"/>
          <w:sz w:val="22"/>
          <w:szCs w:val="22"/>
        </w:rPr>
      </w:pPr>
    </w:p>
    <w:p w14:paraId="264FF989" w14:textId="77777777" w:rsidR="006C6531" w:rsidRPr="006C19F0" w:rsidRDefault="006C6531" w:rsidP="006A5145">
      <w:pPr>
        <w:spacing w:line="276" w:lineRule="auto"/>
        <w:rPr>
          <w:rFonts w:eastAsia="GungsuhChe"/>
          <w:sz w:val="22"/>
          <w:szCs w:val="22"/>
        </w:rPr>
      </w:pPr>
    </w:p>
    <w:p w14:paraId="6524BAB2" w14:textId="77777777" w:rsidR="006C6531" w:rsidRPr="006C19F0" w:rsidRDefault="006C6531" w:rsidP="006A5145">
      <w:pPr>
        <w:spacing w:line="276" w:lineRule="auto"/>
        <w:jc w:val="center"/>
        <w:rPr>
          <w:rFonts w:eastAsia="GungsuhChe"/>
          <w:sz w:val="22"/>
          <w:szCs w:val="22"/>
        </w:rPr>
      </w:pPr>
      <w:r w:rsidRPr="006C19F0">
        <w:rPr>
          <w:rFonts w:eastAsia="GungsuhChe"/>
          <w:sz w:val="22"/>
          <w:szCs w:val="22"/>
        </w:rPr>
        <w:t>………………………………………………………….</w:t>
      </w:r>
    </w:p>
    <w:p w14:paraId="6DA6B0AC" w14:textId="0D997FDC" w:rsidR="00295FD6" w:rsidRDefault="006C6531" w:rsidP="009F3CD6">
      <w:pPr>
        <w:spacing w:line="276" w:lineRule="auto"/>
        <w:jc w:val="center"/>
        <w:rPr>
          <w:rFonts w:eastAsia="Calibri"/>
          <w:b/>
          <w:sz w:val="22"/>
          <w:szCs w:val="20"/>
          <w:lang w:eastAsia="en-US"/>
        </w:rPr>
      </w:pPr>
      <w:r w:rsidRPr="006C19F0">
        <w:rPr>
          <w:rFonts w:eastAsia="GungsuhChe"/>
          <w:sz w:val="22"/>
          <w:szCs w:val="22"/>
        </w:rPr>
        <w:t>Skarbnik Gminy</w:t>
      </w:r>
    </w:p>
    <w:sectPr w:rsidR="00295FD6" w:rsidSect="003957B4">
      <w:footerReference w:type="even" r:id="rId8"/>
      <w:footerReference w:type="default" r:id="rId9"/>
      <w:footerReference w:type="first" r:id="rId10"/>
      <w:pgSz w:w="11906" w:h="16838"/>
      <w:pgMar w:top="993" w:right="1417" w:bottom="1135" w:left="1418" w:header="708" w:footer="9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C0ADD5" w14:textId="77777777" w:rsidR="00CF550A" w:rsidRDefault="00CF550A" w:rsidP="006C6531">
      <w:r>
        <w:separator/>
      </w:r>
    </w:p>
  </w:endnote>
  <w:endnote w:type="continuationSeparator" w:id="0">
    <w:p w14:paraId="68CE0E1F" w14:textId="77777777" w:rsidR="00CF550A" w:rsidRDefault="00CF550A" w:rsidP="006C6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A35FF" w14:textId="7BDE62B1" w:rsidR="00295FD6" w:rsidRDefault="00295FD6" w:rsidP="00BC43F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6467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0862F9C" w14:textId="77777777" w:rsidR="00295FD6" w:rsidRDefault="00295FD6" w:rsidP="00BC43F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4A116" w14:textId="77777777" w:rsidR="00295FD6" w:rsidRPr="005E52C1" w:rsidRDefault="00295FD6" w:rsidP="00BC43F1">
    <w:pPr>
      <w:pStyle w:val="Stopka"/>
      <w:framePr w:wrap="around" w:vAnchor="text" w:hAnchor="margin" w:xAlign="right" w:y="1"/>
      <w:rPr>
        <w:rStyle w:val="Numerstrony"/>
        <w:rFonts w:ascii="Verdana" w:hAnsi="Verdana"/>
        <w:sz w:val="20"/>
        <w:szCs w:val="20"/>
      </w:rPr>
    </w:pPr>
    <w:r w:rsidRPr="005E52C1">
      <w:rPr>
        <w:rStyle w:val="Numerstrony"/>
        <w:rFonts w:ascii="Verdana" w:hAnsi="Verdana"/>
        <w:sz w:val="20"/>
        <w:szCs w:val="20"/>
      </w:rPr>
      <w:fldChar w:fldCharType="begin"/>
    </w:r>
    <w:r w:rsidRPr="005E52C1">
      <w:rPr>
        <w:rStyle w:val="Numerstrony"/>
        <w:rFonts w:ascii="Verdana" w:hAnsi="Verdana"/>
        <w:sz w:val="20"/>
        <w:szCs w:val="20"/>
      </w:rPr>
      <w:instrText xml:space="preserve">PAGE  </w:instrText>
    </w:r>
    <w:r w:rsidRPr="005E52C1">
      <w:rPr>
        <w:rStyle w:val="Numerstrony"/>
        <w:rFonts w:ascii="Verdana" w:hAnsi="Verdana"/>
        <w:sz w:val="20"/>
        <w:szCs w:val="20"/>
      </w:rPr>
      <w:fldChar w:fldCharType="separate"/>
    </w:r>
    <w:r w:rsidR="00BC1012">
      <w:rPr>
        <w:rStyle w:val="Numerstrony"/>
        <w:rFonts w:ascii="Verdana" w:hAnsi="Verdana"/>
        <w:noProof/>
        <w:sz w:val="20"/>
        <w:szCs w:val="20"/>
      </w:rPr>
      <w:t>7</w:t>
    </w:r>
    <w:r w:rsidRPr="005E52C1">
      <w:rPr>
        <w:rStyle w:val="Numerstrony"/>
        <w:rFonts w:ascii="Verdana" w:hAnsi="Verdana"/>
        <w:sz w:val="20"/>
        <w:szCs w:val="20"/>
      </w:rPr>
      <w:fldChar w:fldCharType="end"/>
    </w:r>
  </w:p>
  <w:p w14:paraId="75448754" w14:textId="77777777" w:rsidR="00295FD6" w:rsidRPr="005E52C1" w:rsidRDefault="00295FD6" w:rsidP="00BC43F1">
    <w:pPr>
      <w:pStyle w:val="Stopka"/>
      <w:ind w:right="360"/>
      <w:jc w:val="center"/>
      <w:rPr>
        <w:rFonts w:ascii="Verdana" w:hAnsi="Verdana"/>
      </w:rPr>
    </w:pPr>
    <w:r>
      <w:rPr>
        <w:rFonts w:ascii="Verdana" w:hAnsi="Verdana"/>
        <w:noProof/>
        <w:color w:val="003366"/>
        <w:lang w:val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395A04C" wp14:editId="4E337FB1">
              <wp:simplePos x="0" y="0"/>
              <wp:positionH relativeFrom="column">
                <wp:posOffset>0</wp:posOffset>
              </wp:positionH>
              <wp:positionV relativeFrom="paragraph">
                <wp:posOffset>171450</wp:posOffset>
              </wp:positionV>
              <wp:extent cx="5829300" cy="0"/>
              <wp:effectExtent l="9525" t="9525" r="9525" b="952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B5A72C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5pt" to="459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"/>
          </w:pict>
        </mc:Fallback>
      </mc:AlternateContent>
    </w:r>
  </w:p>
  <w:p w14:paraId="6108A683" w14:textId="3829E4F4" w:rsidR="00295FD6" w:rsidRPr="004771DE" w:rsidRDefault="009F3CD6" w:rsidP="000E799C">
    <w:pPr>
      <w:pStyle w:val="Stopka"/>
      <w:jc w:val="center"/>
      <w:rPr>
        <w:sz w:val="20"/>
        <w:lang w:val="pl-PL"/>
      </w:rPr>
    </w:pPr>
    <w:r w:rsidRPr="009F3CD6">
      <w:rPr>
        <w:sz w:val="20"/>
      </w:rPr>
      <w:t>PN/14/2024</w:t>
    </w:r>
  </w:p>
  <w:p w14:paraId="23E8E4DB" w14:textId="77777777" w:rsidR="00295FD6" w:rsidRPr="005E52C1" w:rsidRDefault="00295FD6" w:rsidP="00BC43F1">
    <w:pPr>
      <w:pStyle w:val="Stopka"/>
      <w:jc w:val="center"/>
      <w:rPr>
        <w:rFonts w:ascii="Verdana" w:hAnsi="Verdana"/>
      </w:rPr>
    </w:pPr>
    <w:r>
      <w:rPr>
        <w:rFonts w:ascii="Verdana" w:hAnsi="Verdana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E4E38" w14:textId="77777777" w:rsidR="00295FD6" w:rsidRDefault="00295FD6">
    <w:pPr>
      <w:pStyle w:val="Stopka"/>
    </w:pPr>
  </w:p>
  <w:p w14:paraId="4BDBC4F6" w14:textId="77777777" w:rsidR="00295FD6" w:rsidRDefault="00295F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525D78" w14:textId="77777777" w:rsidR="00CF550A" w:rsidRDefault="00CF550A" w:rsidP="006C6531">
      <w:r>
        <w:separator/>
      </w:r>
    </w:p>
  </w:footnote>
  <w:footnote w:type="continuationSeparator" w:id="0">
    <w:p w14:paraId="5025C445" w14:textId="77777777" w:rsidR="00CF550A" w:rsidRDefault="00CF550A" w:rsidP="006C6531">
      <w:r>
        <w:continuationSeparator/>
      </w:r>
    </w:p>
  </w:footnote>
  <w:footnote w:id="1">
    <w:p w14:paraId="28B67B59" w14:textId="77777777" w:rsidR="0051220E" w:rsidRPr="009F03D6" w:rsidRDefault="0051220E" w:rsidP="0051220E">
      <w:pPr>
        <w:pStyle w:val="Tekstprzypisudolnego"/>
      </w:pPr>
      <w:r>
        <w:rPr>
          <w:rStyle w:val="Odwoanieprzypisudolnego"/>
        </w:rPr>
        <w:footnoteRef/>
      </w:r>
      <w:r>
        <w:t xml:space="preserve"> Wskazać zgodnie z ofertą Wykonawcy.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BBB8B21"/>
    <w:multiLevelType w:val="hybridMultilevel"/>
    <w:tmpl w:val="2F39D27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907"/>
        </w:tabs>
        <w:ind w:left="907" w:hanging="340"/>
      </w:pPr>
      <w:rPr>
        <w:rFonts w:ascii="Arial" w:hAnsi="Arial" w:cs="Arial"/>
        <w:sz w:val="20"/>
        <w:szCs w:val="20"/>
      </w:rPr>
    </w:lvl>
    <w:lvl w:ilvl="1">
      <w:start w:val="12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7B29E3"/>
    <w:multiLevelType w:val="hybridMultilevel"/>
    <w:tmpl w:val="6DEEAD64"/>
    <w:lvl w:ilvl="0" w:tplc="5D18DE3A">
      <w:start w:val="9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4176"/>
    <w:multiLevelType w:val="hybridMultilevel"/>
    <w:tmpl w:val="F94A588A"/>
    <w:lvl w:ilvl="0" w:tplc="70EA2CB2">
      <w:start w:val="5"/>
      <w:numFmt w:val="decimal"/>
      <w:lvlText w:val="%1."/>
      <w:lvlJc w:val="left"/>
      <w:pPr>
        <w:ind w:left="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A5BF9"/>
    <w:multiLevelType w:val="hybridMultilevel"/>
    <w:tmpl w:val="752A2F8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6A23051"/>
    <w:multiLevelType w:val="hybridMultilevel"/>
    <w:tmpl w:val="494E971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0CD7517F"/>
    <w:multiLevelType w:val="hybridMultilevel"/>
    <w:tmpl w:val="6D327FE2"/>
    <w:lvl w:ilvl="0" w:tplc="65CEEDE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023760"/>
    <w:multiLevelType w:val="hybridMultilevel"/>
    <w:tmpl w:val="D47C2C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7A1135"/>
    <w:multiLevelType w:val="hybridMultilevel"/>
    <w:tmpl w:val="440A8D04"/>
    <w:lvl w:ilvl="0" w:tplc="56465324">
      <w:start w:val="1"/>
      <w:numFmt w:val="upperRoman"/>
      <w:lvlText w:val="%1."/>
      <w:lvlJc w:val="left"/>
      <w:pPr>
        <w:ind w:left="1800" w:hanging="360"/>
      </w:p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FF306D8"/>
    <w:multiLevelType w:val="hybridMultilevel"/>
    <w:tmpl w:val="77A0D6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0BC3C1E"/>
    <w:multiLevelType w:val="hybridMultilevel"/>
    <w:tmpl w:val="157A48C0"/>
    <w:lvl w:ilvl="0" w:tplc="11E4DE8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12C5475C"/>
    <w:multiLevelType w:val="hybridMultilevel"/>
    <w:tmpl w:val="D5ACC2BA"/>
    <w:lvl w:ilvl="0" w:tplc="47CCCC4C">
      <w:start w:val="1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C25111"/>
    <w:multiLevelType w:val="hybridMultilevel"/>
    <w:tmpl w:val="60702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AF1BE7"/>
    <w:multiLevelType w:val="hybridMultilevel"/>
    <w:tmpl w:val="E2187936"/>
    <w:lvl w:ilvl="0" w:tplc="9B4E8410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A1715BA"/>
    <w:multiLevelType w:val="hybridMultilevel"/>
    <w:tmpl w:val="61207512"/>
    <w:lvl w:ilvl="0" w:tplc="9B2C603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431509"/>
    <w:multiLevelType w:val="hybridMultilevel"/>
    <w:tmpl w:val="6FDA5FB4"/>
    <w:lvl w:ilvl="0" w:tplc="8F9E01A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B65490"/>
    <w:multiLevelType w:val="hybridMultilevel"/>
    <w:tmpl w:val="08B2E48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3B80740"/>
    <w:multiLevelType w:val="multilevel"/>
    <w:tmpl w:val="D9C635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27442520"/>
    <w:multiLevelType w:val="hybridMultilevel"/>
    <w:tmpl w:val="947834D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86032F1"/>
    <w:multiLevelType w:val="multilevel"/>
    <w:tmpl w:val="46AEFEB4"/>
    <w:lvl w:ilvl="0">
      <w:start w:val="1"/>
      <w:numFmt w:val="lowerLetter"/>
      <w:lvlText w:val="%1)"/>
      <w:lvlJc w:val="left"/>
      <w:pPr>
        <w:tabs>
          <w:tab w:val="left" w:pos="720"/>
        </w:tabs>
        <w:ind w:left="720" w:hanging="360"/>
      </w:pPr>
    </w:lvl>
    <w:lvl w:ilvl="1">
      <w:start w:val="8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0" w15:restartNumberingAfterBreak="0">
    <w:nsid w:val="2F25666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1927781"/>
    <w:multiLevelType w:val="hybridMultilevel"/>
    <w:tmpl w:val="BF885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0D42A9"/>
    <w:multiLevelType w:val="hybridMultilevel"/>
    <w:tmpl w:val="0ADCDC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53373B"/>
    <w:multiLevelType w:val="hybridMultilevel"/>
    <w:tmpl w:val="214014D6"/>
    <w:name w:val="WW8Num563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83A381E"/>
    <w:multiLevelType w:val="hybridMultilevel"/>
    <w:tmpl w:val="2F9CBF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BDA60D5"/>
    <w:multiLevelType w:val="hybridMultilevel"/>
    <w:tmpl w:val="046A9DFA"/>
    <w:lvl w:ilvl="0" w:tplc="FAFE72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8510E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3D802408"/>
    <w:multiLevelType w:val="hybridMultilevel"/>
    <w:tmpl w:val="24960824"/>
    <w:lvl w:ilvl="0" w:tplc="C1CE778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3E19AD"/>
    <w:multiLevelType w:val="multilevel"/>
    <w:tmpl w:val="7B2257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9" w15:restartNumberingAfterBreak="0">
    <w:nsid w:val="46AF6F2F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480A6EE0"/>
    <w:multiLevelType w:val="hybridMultilevel"/>
    <w:tmpl w:val="C8C6FA0A"/>
    <w:lvl w:ilvl="0" w:tplc="16DEA99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4FC20A4B"/>
    <w:multiLevelType w:val="hybridMultilevel"/>
    <w:tmpl w:val="28360E16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32" w15:restartNumberingAfterBreak="0">
    <w:nsid w:val="51240D66"/>
    <w:multiLevelType w:val="singleLevel"/>
    <w:tmpl w:val="F0CEBE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3" w15:restartNumberingAfterBreak="0">
    <w:nsid w:val="513828AE"/>
    <w:multiLevelType w:val="hybridMultilevel"/>
    <w:tmpl w:val="61A8BF58"/>
    <w:lvl w:ilvl="0" w:tplc="D630860E">
      <w:start w:val="1"/>
      <w:numFmt w:val="lowerLetter"/>
      <w:lvlText w:val="%1)"/>
      <w:lvlJc w:val="left"/>
      <w:pPr>
        <w:ind w:left="485" w:hanging="360"/>
      </w:pPr>
    </w:lvl>
    <w:lvl w:ilvl="1" w:tplc="04150019">
      <w:start w:val="1"/>
      <w:numFmt w:val="lowerLetter"/>
      <w:lvlText w:val="%2."/>
      <w:lvlJc w:val="left"/>
      <w:pPr>
        <w:ind w:left="1205" w:hanging="360"/>
      </w:pPr>
    </w:lvl>
    <w:lvl w:ilvl="2" w:tplc="0415001B">
      <w:start w:val="1"/>
      <w:numFmt w:val="lowerRoman"/>
      <w:lvlText w:val="%3."/>
      <w:lvlJc w:val="right"/>
      <w:pPr>
        <w:ind w:left="1925" w:hanging="180"/>
      </w:pPr>
    </w:lvl>
    <w:lvl w:ilvl="3" w:tplc="0415000F">
      <w:start w:val="1"/>
      <w:numFmt w:val="decimal"/>
      <w:lvlText w:val="%4."/>
      <w:lvlJc w:val="left"/>
      <w:pPr>
        <w:ind w:left="2645" w:hanging="360"/>
      </w:pPr>
    </w:lvl>
    <w:lvl w:ilvl="4" w:tplc="04150019">
      <w:start w:val="1"/>
      <w:numFmt w:val="lowerLetter"/>
      <w:lvlText w:val="%5."/>
      <w:lvlJc w:val="left"/>
      <w:pPr>
        <w:ind w:left="3365" w:hanging="360"/>
      </w:pPr>
    </w:lvl>
    <w:lvl w:ilvl="5" w:tplc="0415001B">
      <w:start w:val="1"/>
      <w:numFmt w:val="lowerRoman"/>
      <w:lvlText w:val="%6."/>
      <w:lvlJc w:val="right"/>
      <w:pPr>
        <w:ind w:left="4085" w:hanging="180"/>
      </w:pPr>
    </w:lvl>
    <w:lvl w:ilvl="6" w:tplc="0415000F">
      <w:start w:val="1"/>
      <w:numFmt w:val="decimal"/>
      <w:lvlText w:val="%7."/>
      <w:lvlJc w:val="left"/>
      <w:pPr>
        <w:ind w:left="4805" w:hanging="360"/>
      </w:pPr>
    </w:lvl>
    <w:lvl w:ilvl="7" w:tplc="04150019">
      <w:start w:val="1"/>
      <w:numFmt w:val="lowerLetter"/>
      <w:lvlText w:val="%8."/>
      <w:lvlJc w:val="left"/>
      <w:pPr>
        <w:ind w:left="5525" w:hanging="360"/>
      </w:pPr>
    </w:lvl>
    <w:lvl w:ilvl="8" w:tplc="0415001B">
      <w:start w:val="1"/>
      <w:numFmt w:val="lowerRoman"/>
      <w:lvlText w:val="%9."/>
      <w:lvlJc w:val="right"/>
      <w:pPr>
        <w:ind w:left="6245" w:hanging="180"/>
      </w:pPr>
    </w:lvl>
  </w:abstractNum>
  <w:abstractNum w:abstractNumId="34" w15:restartNumberingAfterBreak="0">
    <w:nsid w:val="555974CE"/>
    <w:multiLevelType w:val="hybridMultilevel"/>
    <w:tmpl w:val="C32AC9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C303CA8"/>
    <w:multiLevelType w:val="multilevel"/>
    <w:tmpl w:val="83C236AA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07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BD697A"/>
    <w:multiLevelType w:val="multilevel"/>
    <w:tmpl w:val="B77ED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3944C99"/>
    <w:multiLevelType w:val="hybridMultilevel"/>
    <w:tmpl w:val="0082C9EC"/>
    <w:lvl w:ilvl="0" w:tplc="0608CAB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456E1D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77EB4CAF"/>
    <w:multiLevelType w:val="hybridMultilevel"/>
    <w:tmpl w:val="4DD6650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76A2BF1C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0" w15:restartNumberingAfterBreak="0">
    <w:nsid w:val="7C78695D"/>
    <w:multiLevelType w:val="hybridMultilevel"/>
    <w:tmpl w:val="A1AAA84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45149911">
    <w:abstractNumId w:val="0"/>
  </w:num>
  <w:num w:numId="2" w16cid:durableId="1082219788">
    <w:abstractNumId w:val="31"/>
  </w:num>
  <w:num w:numId="3" w16cid:durableId="1377004560">
    <w:abstractNumId w:val="12"/>
  </w:num>
  <w:num w:numId="4" w16cid:durableId="43876441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1652165">
    <w:abstractNumId w:val="36"/>
  </w:num>
  <w:num w:numId="6" w16cid:durableId="708455968">
    <w:abstractNumId w:val="34"/>
  </w:num>
  <w:num w:numId="7" w16cid:durableId="172571583">
    <w:abstractNumId w:val="38"/>
  </w:num>
  <w:num w:numId="8" w16cid:durableId="1130392465">
    <w:abstractNumId w:val="29"/>
  </w:num>
  <w:num w:numId="9" w16cid:durableId="154107565">
    <w:abstractNumId w:val="11"/>
  </w:num>
  <w:num w:numId="10" w16cid:durableId="968627661">
    <w:abstractNumId w:val="30"/>
  </w:num>
  <w:num w:numId="11" w16cid:durableId="1771007573">
    <w:abstractNumId w:val="40"/>
  </w:num>
  <w:num w:numId="12" w16cid:durableId="117728890">
    <w:abstractNumId w:val="2"/>
  </w:num>
  <w:num w:numId="13" w16cid:durableId="1709645892">
    <w:abstractNumId w:val="14"/>
  </w:num>
  <w:num w:numId="14" w16cid:durableId="135731133">
    <w:abstractNumId w:val="21"/>
  </w:num>
  <w:num w:numId="15" w16cid:durableId="1853447424">
    <w:abstractNumId w:val="26"/>
  </w:num>
  <w:num w:numId="16" w16cid:durableId="2038849045">
    <w:abstractNumId w:val="23"/>
  </w:num>
  <w:num w:numId="17" w16cid:durableId="827749568">
    <w:abstractNumId w:val="1"/>
  </w:num>
  <w:num w:numId="18" w16cid:durableId="1940289977">
    <w:abstractNumId w:val="4"/>
  </w:num>
  <w:num w:numId="19" w16cid:durableId="908078741">
    <w:abstractNumId w:val="17"/>
  </w:num>
  <w:num w:numId="20" w16cid:durableId="236476590">
    <w:abstractNumId w:val="19"/>
  </w:num>
  <w:num w:numId="21" w16cid:durableId="1966303840">
    <w:abstractNumId w:val="9"/>
  </w:num>
  <w:num w:numId="22" w16cid:durableId="230505310">
    <w:abstractNumId w:val="35"/>
  </w:num>
  <w:num w:numId="23" w16cid:durableId="66081500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1731422043">
    <w:abstractNumId w:val="39"/>
  </w:num>
  <w:num w:numId="25" w16cid:durableId="1599677394">
    <w:abstractNumId w:val="8"/>
  </w:num>
  <w:num w:numId="26" w16cid:durableId="1489054330">
    <w:abstractNumId w:val="28"/>
  </w:num>
  <w:num w:numId="27" w16cid:durableId="176316182">
    <w:abstractNumId w:val="25"/>
  </w:num>
  <w:num w:numId="28" w16cid:durableId="10177329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35568808">
    <w:abstractNumId w:val="27"/>
  </w:num>
  <w:num w:numId="30" w16cid:durableId="1040083909">
    <w:abstractNumId w:val="18"/>
  </w:num>
  <w:num w:numId="31" w16cid:durableId="952202046">
    <w:abstractNumId w:val="6"/>
  </w:num>
  <w:num w:numId="32" w16cid:durableId="2025394331">
    <w:abstractNumId w:val="32"/>
  </w:num>
  <w:num w:numId="33" w16cid:durableId="169636857">
    <w:abstractNumId w:val="37"/>
  </w:num>
  <w:num w:numId="34" w16cid:durableId="1167669992">
    <w:abstractNumId w:val="22"/>
  </w:num>
  <w:num w:numId="35" w16cid:durableId="1098136422">
    <w:abstractNumId w:val="7"/>
  </w:num>
  <w:num w:numId="36" w16cid:durableId="1060254119">
    <w:abstractNumId w:val="16"/>
  </w:num>
  <w:num w:numId="37" w16cid:durableId="355431332">
    <w:abstractNumId w:val="20"/>
  </w:num>
  <w:num w:numId="38" w16cid:durableId="420834639">
    <w:abstractNumId w:val="15"/>
  </w:num>
  <w:num w:numId="39" w16cid:durableId="780420167">
    <w:abstractNumId w:val="24"/>
  </w:num>
  <w:num w:numId="40" w16cid:durableId="1520389614">
    <w:abstractNumId w:val="5"/>
  </w:num>
  <w:num w:numId="41" w16cid:durableId="79475975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73076831">
    <w:abstractNumId w:val="3"/>
  </w:num>
  <w:num w:numId="43" w16cid:durableId="9607233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531"/>
    <w:rsid w:val="00020E82"/>
    <w:rsid w:val="00025C59"/>
    <w:rsid w:val="0008395A"/>
    <w:rsid w:val="000B2190"/>
    <w:rsid w:val="000B3E22"/>
    <w:rsid w:val="000B6A33"/>
    <w:rsid w:val="000E799C"/>
    <w:rsid w:val="0016517F"/>
    <w:rsid w:val="001A36FA"/>
    <w:rsid w:val="001D3BF0"/>
    <w:rsid w:val="00202E8A"/>
    <w:rsid w:val="002336DE"/>
    <w:rsid w:val="0024509F"/>
    <w:rsid w:val="002649FD"/>
    <w:rsid w:val="00295FD6"/>
    <w:rsid w:val="002D1414"/>
    <w:rsid w:val="002D4A6B"/>
    <w:rsid w:val="003522E8"/>
    <w:rsid w:val="00370E07"/>
    <w:rsid w:val="00373A5B"/>
    <w:rsid w:val="00387B46"/>
    <w:rsid w:val="00390E72"/>
    <w:rsid w:val="003957B4"/>
    <w:rsid w:val="003C40D3"/>
    <w:rsid w:val="00447252"/>
    <w:rsid w:val="00450E57"/>
    <w:rsid w:val="00464673"/>
    <w:rsid w:val="0046604C"/>
    <w:rsid w:val="004771DE"/>
    <w:rsid w:val="004E20DC"/>
    <w:rsid w:val="004F2812"/>
    <w:rsid w:val="0051220E"/>
    <w:rsid w:val="00543017"/>
    <w:rsid w:val="0057766E"/>
    <w:rsid w:val="00590928"/>
    <w:rsid w:val="005A3BCA"/>
    <w:rsid w:val="005B06E9"/>
    <w:rsid w:val="005E60D1"/>
    <w:rsid w:val="00643AAF"/>
    <w:rsid w:val="006677B2"/>
    <w:rsid w:val="006A5145"/>
    <w:rsid w:val="006B4A35"/>
    <w:rsid w:val="006C19F0"/>
    <w:rsid w:val="006C272F"/>
    <w:rsid w:val="006C6531"/>
    <w:rsid w:val="00737C06"/>
    <w:rsid w:val="0074247F"/>
    <w:rsid w:val="007600E1"/>
    <w:rsid w:val="0078102B"/>
    <w:rsid w:val="0079479F"/>
    <w:rsid w:val="007956F5"/>
    <w:rsid w:val="007B480C"/>
    <w:rsid w:val="007E4922"/>
    <w:rsid w:val="007F5EDD"/>
    <w:rsid w:val="00805644"/>
    <w:rsid w:val="00852A81"/>
    <w:rsid w:val="00853625"/>
    <w:rsid w:val="008A4B57"/>
    <w:rsid w:val="008B3FC6"/>
    <w:rsid w:val="008C526A"/>
    <w:rsid w:val="009271B2"/>
    <w:rsid w:val="009A658D"/>
    <w:rsid w:val="009D5C46"/>
    <w:rsid w:val="009F3CD6"/>
    <w:rsid w:val="00A50C2E"/>
    <w:rsid w:val="00AF768E"/>
    <w:rsid w:val="00B11178"/>
    <w:rsid w:val="00B13B91"/>
    <w:rsid w:val="00B20980"/>
    <w:rsid w:val="00B5393D"/>
    <w:rsid w:val="00B56A47"/>
    <w:rsid w:val="00B965E6"/>
    <w:rsid w:val="00BC1012"/>
    <w:rsid w:val="00BC26C7"/>
    <w:rsid w:val="00BC43F1"/>
    <w:rsid w:val="00BE0ADD"/>
    <w:rsid w:val="00BF154F"/>
    <w:rsid w:val="00C07B78"/>
    <w:rsid w:val="00C128CF"/>
    <w:rsid w:val="00C40ED2"/>
    <w:rsid w:val="00C5100C"/>
    <w:rsid w:val="00C63E15"/>
    <w:rsid w:val="00CF550A"/>
    <w:rsid w:val="00D25FD8"/>
    <w:rsid w:val="00D464A8"/>
    <w:rsid w:val="00DE101B"/>
    <w:rsid w:val="00DF3834"/>
    <w:rsid w:val="00E714E0"/>
    <w:rsid w:val="00E83F1A"/>
    <w:rsid w:val="00E925E3"/>
    <w:rsid w:val="00E970C2"/>
    <w:rsid w:val="00EA7648"/>
    <w:rsid w:val="00EB53B0"/>
    <w:rsid w:val="00EC2507"/>
    <w:rsid w:val="00F36490"/>
    <w:rsid w:val="00F46405"/>
    <w:rsid w:val="00FA7FC4"/>
    <w:rsid w:val="00FE393E"/>
    <w:rsid w:val="00FE52DB"/>
    <w:rsid w:val="00FF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DD564B"/>
  <w15:chartTrackingRefBased/>
  <w15:docId w15:val="{FF6F509C-62A6-44EA-9CE2-2AB30FB8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53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C653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6C653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C6531"/>
  </w:style>
  <w:style w:type="paragraph" w:styleId="Nagwek">
    <w:name w:val="header"/>
    <w:basedOn w:val="Normalny"/>
    <w:link w:val="NagwekZnak"/>
    <w:uiPriority w:val="99"/>
    <w:unhideWhenUsed/>
    <w:rsid w:val="006C653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6C65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66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7766E"/>
    <w:rPr>
      <w:rFonts w:ascii="Tahoma" w:eastAsia="Times New Roman" w:hAnsi="Tahoma" w:cs="Tahoma"/>
      <w:sz w:val="16"/>
      <w:szCs w:val="16"/>
    </w:rPr>
  </w:style>
  <w:style w:type="paragraph" w:styleId="Bezodstpw">
    <w:name w:val="No Spacing"/>
    <w:uiPriority w:val="1"/>
    <w:qFormat/>
    <w:rsid w:val="00B13B91"/>
    <w:rPr>
      <w:sz w:val="22"/>
      <w:szCs w:val="22"/>
      <w:lang w:eastAsia="en-US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semiHidden/>
    <w:unhideWhenUsed/>
    <w:rsid w:val="008C5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link w:val="Tekstprzypisudolnego"/>
    <w:uiPriority w:val="99"/>
    <w:semiHidden/>
    <w:rsid w:val="008C526A"/>
    <w:rPr>
      <w:rFonts w:ascii="Times New Roman" w:eastAsia="Times New Roman" w:hAnsi="Times New Roman"/>
    </w:rPr>
  </w:style>
  <w:style w:type="character" w:styleId="Odwoanieprzypisudolnego">
    <w:name w:val="footnote reference"/>
    <w:unhideWhenUsed/>
    <w:rsid w:val="008C526A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0E799C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0E799C"/>
    <w:rPr>
      <w:rFonts w:ascii="Times New Roman" w:eastAsia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E925E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E92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295FD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95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537D5-165A-4C47-8074-49F7DC4BA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7</Pages>
  <Words>2701</Words>
  <Characters>16207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Bartłomiej Kruszyński</cp:lastModifiedBy>
  <cp:revision>22</cp:revision>
  <cp:lastPrinted>2014-08-28T08:25:00Z</cp:lastPrinted>
  <dcterms:created xsi:type="dcterms:W3CDTF">2021-07-29T06:15:00Z</dcterms:created>
  <dcterms:modified xsi:type="dcterms:W3CDTF">2024-10-01T09:40:00Z</dcterms:modified>
</cp:coreProperties>
</file>