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FA6" w:rsidRPr="009E2DB0" w:rsidRDefault="0021713F">
      <w:pPr>
        <w:pStyle w:val="Header"/>
        <w:jc w:val="right"/>
        <w:rPr>
          <w:rFonts w:ascii="Calibri" w:hAnsi="Calibri" w:cs="Arial"/>
          <w:b/>
          <w:bCs/>
          <w:sz w:val="20"/>
          <w:szCs w:val="20"/>
        </w:rPr>
      </w:pPr>
      <w:r w:rsidRPr="009E2DB0">
        <w:rPr>
          <w:rFonts w:ascii="Calibri" w:hAnsi="Calibri" w:cs="Arial"/>
          <w:noProof/>
          <w:sz w:val="20"/>
          <w:szCs w:val="20"/>
          <w:lang w:eastAsia="pl-PL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828040</wp:posOffset>
            </wp:positionH>
            <wp:positionV relativeFrom="page">
              <wp:posOffset>612140</wp:posOffset>
            </wp:positionV>
            <wp:extent cx="1332230" cy="496570"/>
            <wp:effectExtent l="0" t="0" r="0" b="0"/>
            <wp:wrapSquare wrapText="largest"/>
            <wp:docPr id="1" name="grafi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a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2DB0">
        <w:rPr>
          <w:rFonts w:ascii="Calibri" w:hAnsi="Calibri" w:cs="Arial"/>
          <w:b/>
          <w:bCs/>
          <w:sz w:val="20"/>
          <w:szCs w:val="20"/>
        </w:rPr>
        <w:t>Zakład Karny</w:t>
      </w:r>
      <w:r w:rsidR="007E423E" w:rsidRPr="009E2DB0">
        <w:rPr>
          <w:rFonts w:ascii="Calibri" w:hAnsi="Calibri" w:cs="Arial"/>
          <w:b/>
          <w:bCs/>
          <w:sz w:val="20"/>
          <w:szCs w:val="20"/>
        </w:rPr>
        <w:t xml:space="preserve"> Kłodzko </w:t>
      </w:r>
    </w:p>
    <w:p w:rsidR="00776FA6" w:rsidRPr="009E2DB0" w:rsidRDefault="0021713F">
      <w:pPr>
        <w:pStyle w:val="Header"/>
        <w:jc w:val="right"/>
        <w:rPr>
          <w:rFonts w:ascii="Calibri" w:hAnsi="Calibri" w:cs="Arial"/>
          <w:sz w:val="20"/>
          <w:szCs w:val="20"/>
        </w:rPr>
      </w:pPr>
      <w:r w:rsidRPr="009E2DB0">
        <w:rPr>
          <w:rFonts w:ascii="Calibri" w:hAnsi="Calibri" w:cs="Arial"/>
          <w:sz w:val="20"/>
          <w:szCs w:val="20"/>
        </w:rPr>
        <w:t>57-300 Kłodzko, u. Bohaterów Getta 16</w:t>
      </w:r>
    </w:p>
    <w:p w:rsidR="00776FA6" w:rsidRPr="009E2DB0" w:rsidRDefault="0021713F">
      <w:pPr>
        <w:pStyle w:val="Header"/>
        <w:jc w:val="right"/>
        <w:rPr>
          <w:rFonts w:ascii="Calibri" w:hAnsi="Calibri" w:cs="Arial"/>
          <w:sz w:val="22"/>
          <w:szCs w:val="22"/>
          <w:lang w:val="en-US"/>
        </w:rPr>
      </w:pPr>
      <w:r w:rsidRPr="009E2DB0">
        <w:rPr>
          <w:rFonts w:ascii="Calibri" w:hAnsi="Calibri" w:cs="Arial"/>
          <w:sz w:val="20"/>
          <w:szCs w:val="20"/>
          <w:lang w:val="en-US"/>
        </w:rPr>
        <w:t xml:space="preserve">tel.74 865 18 00, fax 74 867 30 17, e-mail: </w:t>
      </w:r>
      <w:hyperlink r:id="rId6">
        <w:r w:rsidRPr="009E2DB0">
          <w:rPr>
            <w:rStyle w:val="czeinternetowe"/>
            <w:rFonts w:ascii="Calibri" w:hAnsi="Calibri" w:cs="Arial"/>
            <w:sz w:val="20"/>
            <w:szCs w:val="20"/>
            <w:lang w:val="en-US"/>
          </w:rPr>
          <w:t>zk_klodzko@sw.gov.pl</w:t>
        </w:r>
      </w:hyperlink>
    </w:p>
    <w:p w:rsidR="00776FA6" w:rsidRPr="009E2DB0" w:rsidRDefault="00776FA6">
      <w:pPr>
        <w:pStyle w:val="Header"/>
        <w:rPr>
          <w:rFonts w:ascii="Calibri" w:hAnsi="Calibri" w:cs="Arial"/>
          <w:sz w:val="22"/>
          <w:szCs w:val="22"/>
          <w:lang w:val="en-US"/>
        </w:rPr>
      </w:pPr>
    </w:p>
    <w:p w:rsidR="00776FA6" w:rsidRPr="009E2DB0" w:rsidRDefault="00776FA6">
      <w:pPr>
        <w:pStyle w:val="Header"/>
        <w:rPr>
          <w:rFonts w:ascii="Calibri" w:hAnsi="Calibri" w:cs="Arial"/>
          <w:sz w:val="22"/>
          <w:szCs w:val="22"/>
          <w:lang w:val="en-US"/>
        </w:rPr>
      </w:pPr>
    </w:p>
    <w:p w:rsidR="00776FA6" w:rsidRPr="009E2DB0" w:rsidRDefault="00776FA6">
      <w:pPr>
        <w:pStyle w:val="Header"/>
        <w:rPr>
          <w:rFonts w:ascii="Calibri" w:hAnsi="Calibri" w:cs="Arial"/>
          <w:sz w:val="22"/>
          <w:szCs w:val="22"/>
          <w:lang w:val="en-US"/>
        </w:rPr>
      </w:pPr>
    </w:p>
    <w:p w:rsidR="00776FA6" w:rsidRPr="009E2DB0" w:rsidRDefault="00EB2552">
      <w:pPr>
        <w:pStyle w:val="Header"/>
        <w:rPr>
          <w:rFonts w:ascii="Calibri" w:hAnsi="Calibri" w:cs="Arial"/>
          <w:sz w:val="22"/>
          <w:szCs w:val="22"/>
        </w:rPr>
      </w:pPr>
      <w:r w:rsidRPr="009E2DB0">
        <w:rPr>
          <w:rFonts w:ascii="Calibri" w:hAnsi="Calibri" w:cs="Arial"/>
          <w:sz w:val="22"/>
          <w:szCs w:val="22"/>
        </w:rPr>
        <w:t>DKw.2232.</w:t>
      </w:r>
      <w:r w:rsidR="001873BF">
        <w:rPr>
          <w:rFonts w:ascii="Calibri" w:hAnsi="Calibri" w:cs="Arial"/>
          <w:sz w:val="22"/>
          <w:szCs w:val="22"/>
        </w:rPr>
        <w:t>7</w:t>
      </w:r>
      <w:r w:rsidRPr="009E2DB0">
        <w:rPr>
          <w:rFonts w:ascii="Calibri" w:hAnsi="Calibri" w:cs="Arial"/>
          <w:sz w:val="22"/>
          <w:szCs w:val="22"/>
        </w:rPr>
        <w:t>.2024</w:t>
      </w:r>
      <w:r w:rsidR="00233A31" w:rsidRPr="009E2DB0">
        <w:rPr>
          <w:rFonts w:ascii="Calibri" w:hAnsi="Calibri" w:cs="Arial"/>
          <w:sz w:val="22"/>
          <w:szCs w:val="22"/>
        </w:rPr>
        <w:tab/>
      </w:r>
      <w:r w:rsidR="00233A31" w:rsidRPr="009E2DB0">
        <w:rPr>
          <w:rFonts w:ascii="Calibri" w:hAnsi="Calibri" w:cs="Arial"/>
          <w:sz w:val="22"/>
          <w:szCs w:val="22"/>
        </w:rPr>
        <w:tab/>
      </w:r>
      <w:r w:rsidR="00233A31" w:rsidRPr="009E2DB0">
        <w:rPr>
          <w:rFonts w:ascii="Calibri" w:hAnsi="Calibri" w:cs="Arial"/>
          <w:sz w:val="22"/>
          <w:szCs w:val="22"/>
        </w:rPr>
        <w:tab/>
      </w:r>
      <w:r w:rsidR="00233A31" w:rsidRPr="009E2DB0">
        <w:rPr>
          <w:rFonts w:ascii="Calibri" w:hAnsi="Calibri" w:cs="Arial"/>
          <w:sz w:val="22"/>
          <w:szCs w:val="22"/>
        </w:rPr>
        <w:tab/>
      </w:r>
      <w:r w:rsidR="00233A31" w:rsidRPr="009E2DB0">
        <w:rPr>
          <w:rFonts w:ascii="Calibri" w:hAnsi="Calibri" w:cs="Arial"/>
          <w:sz w:val="22"/>
          <w:szCs w:val="22"/>
        </w:rPr>
        <w:tab/>
      </w:r>
      <w:r w:rsidR="00233A31" w:rsidRPr="009E2DB0">
        <w:rPr>
          <w:rFonts w:ascii="Calibri" w:hAnsi="Calibri" w:cs="Arial"/>
          <w:sz w:val="22"/>
          <w:szCs w:val="22"/>
        </w:rPr>
        <w:tab/>
      </w:r>
      <w:r w:rsidR="00233A31" w:rsidRPr="009E2DB0">
        <w:rPr>
          <w:rFonts w:ascii="Calibri" w:hAnsi="Calibri" w:cs="Arial"/>
          <w:sz w:val="22"/>
          <w:szCs w:val="22"/>
        </w:rPr>
        <w:tab/>
        <w:t xml:space="preserve">Załącznik nr </w:t>
      </w:r>
      <w:r w:rsidR="00847E6A">
        <w:rPr>
          <w:rFonts w:ascii="Calibri" w:hAnsi="Calibri" w:cs="Arial"/>
          <w:sz w:val="22"/>
          <w:szCs w:val="22"/>
        </w:rPr>
        <w:t>7</w:t>
      </w:r>
      <w:r w:rsidR="00233A31" w:rsidRPr="009E2DB0">
        <w:rPr>
          <w:rFonts w:ascii="Calibri" w:hAnsi="Calibri" w:cs="Arial"/>
          <w:sz w:val="22"/>
          <w:szCs w:val="22"/>
        </w:rPr>
        <w:t xml:space="preserve"> do SWZ</w:t>
      </w:r>
    </w:p>
    <w:p w:rsidR="00776FA6" w:rsidRPr="009E2DB0" w:rsidRDefault="00776FA6">
      <w:pPr>
        <w:pStyle w:val="Header"/>
        <w:rPr>
          <w:rFonts w:ascii="Calibri" w:hAnsi="Calibri" w:cs="Arial"/>
          <w:sz w:val="22"/>
          <w:szCs w:val="22"/>
        </w:rPr>
      </w:pPr>
    </w:p>
    <w:p w:rsidR="00233A31" w:rsidRPr="009E2DB0" w:rsidRDefault="00233A31" w:rsidP="00EB2552">
      <w:pPr>
        <w:tabs>
          <w:tab w:val="left" w:pos="1309"/>
        </w:tabs>
        <w:jc w:val="right"/>
        <w:rPr>
          <w:rFonts w:ascii="Calibri" w:hAnsi="Calibri" w:cs="Arial"/>
          <w:sz w:val="22"/>
          <w:szCs w:val="22"/>
        </w:rPr>
      </w:pPr>
    </w:p>
    <w:p w:rsidR="00776FA6" w:rsidRPr="009E2DB0" w:rsidRDefault="00233A31" w:rsidP="00EB2552">
      <w:pPr>
        <w:tabs>
          <w:tab w:val="left" w:pos="1309"/>
        </w:tabs>
        <w:jc w:val="right"/>
        <w:rPr>
          <w:rFonts w:ascii="Calibri" w:hAnsi="Calibri" w:cs="Arial"/>
          <w:sz w:val="22"/>
          <w:szCs w:val="22"/>
        </w:rPr>
      </w:pPr>
      <w:r w:rsidRPr="009E2DB0">
        <w:rPr>
          <w:rFonts w:ascii="Calibri" w:hAnsi="Calibri" w:cs="Arial"/>
          <w:sz w:val="22"/>
          <w:szCs w:val="22"/>
        </w:rPr>
        <w:t>………………………………..</w:t>
      </w:r>
      <w:r w:rsidR="00EB2552" w:rsidRPr="009E2DB0">
        <w:rPr>
          <w:rFonts w:ascii="Calibri" w:hAnsi="Calibri" w:cs="Arial"/>
          <w:sz w:val="22"/>
          <w:szCs w:val="22"/>
        </w:rPr>
        <w:t xml:space="preserve">, dnia </w:t>
      </w:r>
      <w:r w:rsidRPr="009E2DB0">
        <w:rPr>
          <w:rFonts w:ascii="Calibri" w:hAnsi="Calibri" w:cs="Arial"/>
          <w:sz w:val="22"/>
          <w:szCs w:val="22"/>
        </w:rPr>
        <w:t>………………………..</w:t>
      </w:r>
      <w:r w:rsidR="00EB2552" w:rsidRPr="009E2DB0">
        <w:rPr>
          <w:rFonts w:ascii="Calibri" w:hAnsi="Calibri" w:cs="Arial"/>
          <w:sz w:val="22"/>
          <w:szCs w:val="22"/>
        </w:rPr>
        <w:t xml:space="preserve"> r. </w:t>
      </w:r>
    </w:p>
    <w:p w:rsidR="00EB2552" w:rsidRPr="009E2DB0" w:rsidRDefault="00EB2552" w:rsidP="00EB2552">
      <w:pPr>
        <w:tabs>
          <w:tab w:val="left" w:pos="1309"/>
        </w:tabs>
        <w:jc w:val="right"/>
        <w:rPr>
          <w:rFonts w:ascii="Calibri" w:hAnsi="Calibri" w:cs="Arial"/>
          <w:sz w:val="22"/>
          <w:szCs w:val="22"/>
        </w:rPr>
      </w:pPr>
    </w:p>
    <w:p w:rsidR="00497357" w:rsidRPr="009E2DB0" w:rsidRDefault="00497357" w:rsidP="00EB2552">
      <w:pPr>
        <w:tabs>
          <w:tab w:val="left" w:pos="1309"/>
        </w:tabs>
        <w:jc w:val="right"/>
        <w:rPr>
          <w:rFonts w:ascii="Calibri" w:hAnsi="Calibri" w:cs="Arial"/>
          <w:sz w:val="22"/>
          <w:szCs w:val="22"/>
        </w:rPr>
      </w:pPr>
    </w:p>
    <w:p w:rsidR="00233A31" w:rsidRPr="009E2DB0" w:rsidRDefault="00233A31" w:rsidP="00233A31">
      <w:pPr>
        <w:tabs>
          <w:tab w:val="left" w:pos="1309"/>
        </w:tabs>
        <w:jc w:val="right"/>
        <w:rPr>
          <w:rFonts w:ascii="Calibri" w:hAnsi="Calibri" w:cs="Arial"/>
        </w:rPr>
      </w:pPr>
      <w:r w:rsidRPr="009E2DB0">
        <w:rPr>
          <w:rFonts w:ascii="Calibri" w:hAnsi="Calibri" w:cs="Arial"/>
        </w:rPr>
        <w:t xml:space="preserve">Zamawiający : </w:t>
      </w:r>
    </w:p>
    <w:p w:rsidR="00233A31" w:rsidRPr="009E2DB0" w:rsidRDefault="00233A31" w:rsidP="00233A31">
      <w:pPr>
        <w:tabs>
          <w:tab w:val="left" w:pos="1309"/>
        </w:tabs>
        <w:jc w:val="right"/>
        <w:rPr>
          <w:rFonts w:ascii="Calibri" w:hAnsi="Calibri" w:cs="Arial"/>
        </w:rPr>
      </w:pPr>
      <w:r w:rsidRPr="009E2DB0">
        <w:rPr>
          <w:rFonts w:ascii="Calibri" w:hAnsi="Calibri" w:cs="Arial"/>
        </w:rPr>
        <w:t>Zakład Karny w Kłodzku,</w:t>
      </w:r>
    </w:p>
    <w:p w:rsidR="00233A31" w:rsidRPr="009E2DB0" w:rsidRDefault="00233A31" w:rsidP="00233A31">
      <w:pPr>
        <w:tabs>
          <w:tab w:val="left" w:pos="1309"/>
        </w:tabs>
        <w:jc w:val="right"/>
        <w:rPr>
          <w:rFonts w:ascii="Calibri" w:hAnsi="Calibri" w:cs="Arial"/>
        </w:rPr>
      </w:pPr>
      <w:r w:rsidRPr="009E2DB0">
        <w:rPr>
          <w:rFonts w:ascii="Calibri" w:hAnsi="Calibri" w:cs="Arial"/>
        </w:rPr>
        <w:t xml:space="preserve"> ul. Bohaterów Getta 16, </w:t>
      </w:r>
    </w:p>
    <w:p w:rsidR="00233A31" w:rsidRPr="009E2DB0" w:rsidRDefault="00233A31" w:rsidP="00233A31">
      <w:pPr>
        <w:tabs>
          <w:tab w:val="left" w:pos="1309"/>
        </w:tabs>
        <w:jc w:val="right"/>
        <w:rPr>
          <w:rFonts w:ascii="Calibri" w:hAnsi="Calibri" w:cs="Arial"/>
        </w:rPr>
      </w:pPr>
      <w:r w:rsidRPr="009E2DB0">
        <w:rPr>
          <w:rFonts w:ascii="Calibri" w:hAnsi="Calibri" w:cs="Arial"/>
        </w:rPr>
        <w:t>57-300 Kłodzko</w:t>
      </w:r>
    </w:p>
    <w:p w:rsidR="009E2DB0" w:rsidRPr="009E2DB0" w:rsidRDefault="009E2DB0" w:rsidP="009E2DB0">
      <w:pPr>
        <w:keepNext/>
        <w:spacing w:line="276" w:lineRule="auto"/>
        <w:outlineLvl w:val="0"/>
        <w:rPr>
          <w:rFonts w:ascii="Calibri" w:hAnsi="Calibri" w:cs="Arial"/>
          <w:kern w:val="0"/>
          <w:sz w:val="22"/>
          <w:szCs w:val="22"/>
          <w:lang w:eastAsia="en-US"/>
        </w:rPr>
      </w:pPr>
      <w:r w:rsidRPr="009E2DB0">
        <w:rPr>
          <w:rFonts w:ascii="Calibri" w:hAnsi="Calibri" w:cs="Arial"/>
          <w:kern w:val="0"/>
          <w:sz w:val="22"/>
          <w:szCs w:val="22"/>
          <w:lang w:eastAsia="en-US"/>
        </w:rPr>
        <w:tab/>
      </w:r>
      <w:r w:rsidRPr="009E2DB0">
        <w:rPr>
          <w:rFonts w:ascii="Calibri" w:hAnsi="Calibri" w:cs="Arial"/>
          <w:kern w:val="0"/>
          <w:sz w:val="22"/>
          <w:szCs w:val="22"/>
          <w:lang w:eastAsia="en-US"/>
        </w:rPr>
        <w:tab/>
      </w:r>
      <w:r w:rsidRPr="009E2DB0">
        <w:rPr>
          <w:rFonts w:ascii="Calibri" w:hAnsi="Calibri" w:cs="Arial"/>
          <w:kern w:val="0"/>
          <w:sz w:val="22"/>
          <w:szCs w:val="22"/>
          <w:lang w:eastAsia="en-US"/>
        </w:rPr>
        <w:tab/>
      </w:r>
      <w:r w:rsidRPr="009E2DB0">
        <w:rPr>
          <w:rFonts w:ascii="Calibri" w:hAnsi="Calibri" w:cs="Arial"/>
          <w:kern w:val="0"/>
          <w:sz w:val="22"/>
          <w:szCs w:val="22"/>
          <w:lang w:eastAsia="en-US"/>
        </w:rPr>
        <w:tab/>
      </w:r>
    </w:p>
    <w:p w:rsidR="009E2DB0" w:rsidRPr="009E2DB0" w:rsidRDefault="009E2DB0" w:rsidP="009E2DB0">
      <w:pPr>
        <w:tabs>
          <w:tab w:val="left" w:pos="3544"/>
        </w:tabs>
        <w:suppressAutoHyphens w:val="0"/>
        <w:spacing w:line="276" w:lineRule="auto"/>
        <w:ind w:left="4950" w:hanging="4950"/>
        <w:jc w:val="right"/>
        <w:rPr>
          <w:rFonts w:ascii="Calibri" w:eastAsia="Times New Roman" w:hAnsi="Calibri" w:cs="Book Antiqua"/>
          <w:kern w:val="0"/>
          <w:sz w:val="22"/>
          <w:szCs w:val="22"/>
          <w:lang w:eastAsia="pl-PL"/>
        </w:rPr>
      </w:pPr>
    </w:p>
    <w:tbl>
      <w:tblPr>
        <w:tblpPr w:leftFromText="141" w:rightFromText="141" w:vertAnchor="text" w:horzAnchor="margin" w:tblpXSpec="center" w:tblpY="-99"/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24"/>
        <w:gridCol w:w="6521"/>
      </w:tblGrid>
      <w:tr w:rsidR="009E2DB0" w:rsidRPr="009E2DB0" w:rsidTr="009E2DB0">
        <w:trPr>
          <w:trHeight w:val="1608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2DB0" w:rsidRPr="009E2DB0" w:rsidRDefault="009E2DB0">
            <w:pPr>
              <w:suppressAutoHyphens w:val="0"/>
              <w:snapToGrid w:val="0"/>
              <w:spacing w:line="276" w:lineRule="auto"/>
              <w:jc w:val="center"/>
              <w:rPr>
                <w:rFonts w:ascii="Calibri" w:eastAsia="Times New Roman" w:hAnsi="Calibri" w:cs="Arial"/>
                <w:i/>
                <w:iCs/>
                <w:kern w:val="0"/>
                <w:sz w:val="22"/>
                <w:szCs w:val="22"/>
                <w:lang w:eastAsia="pl-PL"/>
              </w:rPr>
            </w:pPr>
            <w:r w:rsidRPr="009E2DB0">
              <w:rPr>
                <w:rFonts w:ascii="Calibri" w:eastAsia="Times New Roman" w:hAnsi="Calibri" w:cs="Arial"/>
                <w:kern w:val="0"/>
                <w:sz w:val="22"/>
                <w:szCs w:val="22"/>
                <w:lang w:eastAsia="pl-PL"/>
              </w:rPr>
              <w:br w:type="page"/>
            </w:r>
          </w:p>
          <w:p w:rsidR="009E2DB0" w:rsidRPr="009E2DB0" w:rsidRDefault="009E2DB0">
            <w:pPr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i/>
                <w:iCs/>
                <w:kern w:val="0"/>
                <w:sz w:val="22"/>
                <w:szCs w:val="22"/>
                <w:lang w:eastAsia="pl-PL"/>
              </w:rPr>
            </w:pPr>
          </w:p>
          <w:p w:rsidR="009E2DB0" w:rsidRPr="009E2DB0" w:rsidRDefault="009E2DB0">
            <w:pPr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i/>
                <w:iCs/>
                <w:kern w:val="0"/>
                <w:sz w:val="22"/>
                <w:szCs w:val="22"/>
                <w:lang w:eastAsia="pl-PL"/>
              </w:rPr>
            </w:pPr>
          </w:p>
          <w:p w:rsidR="009E2DB0" w:rsidRPr="009E2DB0" w:rsidRDefault="009E2DB0">
            <w:pPr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i/>
                <w:iCs/>
                <w:kern w:val="0"/>
                <w:sz w:val="22"/>
                <w:szCs w:val="22"/>
                <w:lang w:eastAsia="pl-PL"/>
              </w:rPr>
            </w:pPr>
          </w:p>
          <w:p w:rsidR="009E2DB0" w:rsidRPr="009E2DB0" w:rsidRDefault="009E2DB0">
            <w:pPr>
              <w:suppressAutoHyphens w:val="0"/>
              <w:spacing w:line="276" w:lineRule="auto"/>
              <w:jc w:val="both"/>
              <w:rPr>
                <w:rFonts w:ascii="Calibri" w:eastAsia="Times New Roman" w:hAnsi="Calibri" w:cs="Arial"/>
                <w:i/>
                <w:iCs/>
                <w:kern w:val="0"/>
                <w:sz w:val="22"/>
                <w:szCs w:val="22"/>
                <w:lang w:eastAsia="pl-PL"/>
              </w:rPr>
            </w:pPr>
          </w:p>
          <w:p w:rsidR="009E2DB0" w:rsidRPr="009E2DB0" w:rsidRDefault="009E2DB0">
            <w:pPr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i/>
                <w:iCs/>
                <w:kern w:val="0"/>
                <w:sz w:val="18"/>
                <w:szCs w:val="18"/>
                <w:lang w:eastAsia="pl-PL"/>
              </w:rPr>
            </w:pPr>
            <w:r w:rsidRPr="009E2DB0">
              <w:rPr>
                <w:rFonts w:ascii="Calibri" w:eastAsia="Times New Roman" w:hAnsi="Calibri" w:cs="Arial"/>
                <w:i/>
                <w:iCs/>
                <w:kern w:val="0"/>
                <w:sz w:val="18"/>
                <w:szCs w:val="18"/>
                <w:lang w:eastAsia="pl-PL"/>
              </w:rPr>
              <w:t>(pieczęć Wykonawcy)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9E2DB0" w:rsidRPr="009E2DB0" w:rsidRDefault="009E2DB0" w:rsidP="009E2DB0">
            <w:pPr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</w:pPr>
          </w:p>
          <w:p w:rsidR="009E2DB0" w:rsidRDefault="009E2DB0" w:rsidP="009E2DB0">
            <w:pPr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9E2DB0"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  <w:t xml:space="preserve">OŚWIADCZENIE O PRZYNALEŻNOŚCI, </w:t>
            </w:r>
          </w:p>
          <w:p w:rsidR="009E2DB0" w:rsidRDefault="009E2DB0" w:rsidP="009E2DB0">
            <w:pPr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9E2DB0"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  <w:t>LUB BRAKU</w:t>
            </w:r>
            <w:r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  <w:t xml:space="preserve"> </w:t>
            </w:r>
            <w:r w:rsidRPr="009E2DB0"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  <w:t xml:space="preserve">PRZYNALEŻNOŚCI </w:t>
            </w:r>
          </w:p>
          <w:p w:rsidR="009E2DB0" w:rsidRDefault="009E2DB0" w:rsidP="009E2DB0">
            <w:pPr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9E2DB0"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  <w:t>DO TEJ SAMEJ GRUPY KAPIT</w:t>
            </w:r>
            <w:r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  <w:t>AŁOWEJ</w:t>
            </w:r>
          </w:p>
          <w:p w:rsidR="009E2DB0" w:rsidRPr="009E2DB0" w:rsidRDefault="009E2DB0" w:rsidP="009E2DB0">
            <w:pPr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9E2DB0"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  <w:t xml:space="preserve"> (podstawa art. 108 ust. 1 </w:t>
            </w:r>
            <w:proofErr w:type="spellStart"/>
            <w:r w:rsidRPr="009E2DB0"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  <w:t>pkt</w:t>
            </w:r>
            <w:proofErr w:type="spellEnd"/>
            <w:r w:rsidRPr="009E2DB0"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  <w:t xml:space="preserve"> 5  </w:t>
            </w:r>
            <w:proofErr w:type="spellStart"/>
            <w:r w:rsidRPr="009E2DB0"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9E2DB0"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  <w:t>)</w:t>
            </w:r>
          </w:p>
          <w:p w:rsidR="009E2DB0" w:rsidRPr="009E2DB0" w:rsidRDefault="009E2DB0">
            <w:pPr>
              <w:suppressAutoHyphens w:val="0"/>
              <w:spacing w:line="276" w:lineRule="auto"/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9E2DB0" w:rsidRPr="009E2DB0" w:rsidRDefault="009E2DB0" w:rsidP="009E2DB0">
      <w:pPr>
        <w:suppressAutoHyphens w:val="0"/>
        <w:spacing w:line="276" w:lineRule="auto"/>
        <w:ind w:left="4956"/>
        <w:jc w:val="both"/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</w:pPr>
      <w:r w:rsidRPr="009E2DB0">
        <w:rPr>
          <w:rFonts w:ascii="Calibri" w:eastAsia="Times New Roman" w:hAnsi="Calibri" w:cs="Arial"/>
          <w:kern w:val="0"/>
          <w:sz w:val="22"/>
          <w:szCs w:val="22"/>
          <w:lang w:eastAsia="pl-PL"/>
        </w:rPr>
        <w:t>.........................., dnia ....................</w:t>
      </w:r>
    </w:p>
    <w:p w:rsidR="009E2DB0" w:rsidRPr="009E2DB0" w:rsidRDefault="009E2DB0" w:rsidP="009E2DB0">
      <w:pPr>
        <w:suppressAutoHyphens w:val="0"/>
        <w:spacing w:line="276" w:lineRule="auto"/>
        <w:jc w:val="both"/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</w:pPr>
    </w:p>
    <w:p w:rsidR="009E2DB0" w:rsidRPr="009E2DB0" w:rsidRDefault="009E2DB0" w:rsidP="009E2DB0">
      <w:pPr>
        <w:suppressAutoHyphens w:val="0"/>
        <w:spacing w:line="276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</w:rPr>
      </w:pPr>
      <w:r w:rsidRPr="009E2DB0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>Biorąc udział w postępowaniu o udzielenie zamówienia</w:t>
      </w:r>
      <w:r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 xml:space="preserve"> </w:t>
      </w:r>
      <w:r w:rsidRPr="009E2DB0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>w</w:t>
      </w:r>
      <w:r w:rsidRPr="009E2DB0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 trybie podstawowym bez przeprow</w:t>
      </w:r>
      <w:r w:rsidRPr="009E2DB0">
        <w:rPr>
          <w:rFonts w:ascii="Calibri" w:eastAsia="Times New Roman" w:hAnsi="Calibri" w:cs="Arial"/>
          <w:kern w:val="0"/>
          <w:sz w:val="22"/>
          <w:szCs w:val="22"/>
          <w:lang w:eastAsia="pl-PL"/>
        </w:rPr>
        <w:t>a</w:t>
      </w:r>
      <w:r w:rsidRPr="009E2DB0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dzenia negocjacji (art. 275 </w:t>
      </w:r>
      <w:proofErr w:type="spellStart"/>
      <w:r w:rsidRPr="009E2DB0">
        <w:rPr>
          <w:rFonts w:ascii="Calibri" w:eastAsia="Times New Roman" w:hAnsi="Calibri" w:cs="Arial"/>
          <w:kern w:val="0"/>
          <w:sz w:val="22"/>
          <w:szCs w:val="22"/>
          <w:lang w:eastAsia="pl-PL"/>
        </w:rPr>
        <w:t>pkt</w:t>
      </w:r>
      <w:proofErr w:type="spellEnd"/>
      <w:r w:rsidRPr="009E2DB0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 1 ustawy </w:t>
      </w:r>
      <w:proofErr w:type="spellStart"/>
      <w:r w:rsidRPr="009E2DB0">
        <w:rPr>
          <w:rFonts w:ascii="Calibri" w:eastAsia="Times New Roman" w:hAnsi="Calibri" w:cs="Arial"/>
          <w:kern w:val="0"/>
          <w:sz w:val="22"/>
          <w:szCs w:val="22"/>
          <w:lang w:eastAsia="pl-PL"/>
        </w:rPr>
        <w:t>Pzp</w:t>
      </w:r>
      <w:proofErr w:type="spellEnd"/>
      <w:r w:rsidRPr="009E2DB0">
        <w:rPr>
          <w:rFonts w:ascii="Calibri" w:eastAsia="Times New Roman" w:hAnsi="Calibri" w:cs="Arial"/>
          <w:kern w:val="0"/>
          <w:sz w:val="22"/>
          <w:szCs w:val="22"/>
          <w:lang w:eastAsia="pl-PL"/>
        </w:rPr>
        <w:t>) na zadanie pn.:</w:t>
      </w:r>
    </w:p>
    <w:p w:rsidR="009E2DB0" w:rsidRPr="009E2DB0" w:rsidRDefault="009E2DB0" w:rsidP="009E2DB0">
      <w:pPr>
        <w:suppressAutoHyphens w:val="0"/>
        <w:spacing w:line="276" w:lineRule="auto"/>
        <w:jc w:val="center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</w:p>
    <w:p w:rsidR="00422A85" w:rsidRDefault="00422A85" w:rsidP="00422A85">
      <w:pPr>
        <w:suppressAutoHyphens w:val="0"/>
        <w:spacing w:after="120" w:line="276" w:lineRule="auto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pn.: </w:t>
      </w:r>
      <w:r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  <w:t>„</w:t>
      </w:r>
      <w:bookmarkStart w:id="0" w:name="_Hlk173834248"/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Dostawa i montaż systemu monitoringu w kompleksie 788 </w:t>
      </w:r>
    </w:p>
    <w:p w:rsidR="00422A85" w:rsidRDefault="00422A85" w:rsidP="00422A85">
      <w:pPr>
        <w:suppressAutoHyphens w:val="0"/>
        <w:spacing w:after="120" w:line="276" w:lineRule="auto"/>
        <w:jc w:val="center"/>
        <w:rPr>
          <w:rFonts w:asciiTheme="minorHAnsi" w:eastAsia="Times New Roman" w:hAnsiTheme="minorHAnsi" w:cs="Arial"/>
          <w:b/>
          <w:color w:val="000000"/>
          <w:kern w:val="0"/>
          <w:sz w:val="22"/>
          <w:szCs w:val="22"/>
          <w:lang w:eastAsia="pl-PL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w Zakładzie Karnym w </w:t>
      </w:r>
      <w:bookmarkEnd w:id="0"/>
      <w:r>
        <w:rPr>
          <w:rFonts w:ascii="Calibri" w:hAnsi="Calibri" w:cs="Arial"/>
          <w:b/>
          <w:bCs/>
          <w:color w:val="000000"/>
          <w:sz w:val="22"/>
          <w:szCs w:val="22"/>
        </w:rPr>
        <w:t>Kłod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>z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>ku</w:t>
      </w:r>
      <w:r>
        <w:rPr>
          <w:rFonts w:asciiTheme="minorHAnsi" w:eastAsia="Times New Roman" w:hAnsiTheme="minorHAnsi" w:cs="Arial"/>
          <w:b/>
          <w:color w:val="000000"/>
          <w:kern w:val="0"/>
          <w:sz w:val="22"/>
          <w:szCs w:val="22"/>
          <w:lang w:eastAsia="pl-PL"/>
        </w:rPr>
        <w:t>”</w:t>
      </w:r>
    </w:p>
    <w:p w:rsidR="009E2DB0" w:rsidRPr="009E2DB0" w:rsidRDefault="009E2DB0" w:rsidP="009E2DB0">
      <w:pPr>
        <w:suppressAutoHyphens w:val="0"/>
        <w:spacing w:line="276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</w:p>
    <w:p w:rsidR="009E2DB0" w:rsidRPr="009E2DB0" w:rsidRDefault="009E2DB0" w:rsidP="009E2DB0">
      <w:pPr>
        <w:shd w:val="clear" w:color="auto" w:fill="FFFF99"/>
        <w:suppressAutoHyphens w:val="0"/>
        <w:spacing w:line="276" w:lineRule="auto"/>
        <w:jc w:val="both"/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</w:pPr>
      <w:r w:rsidRPr="009E2DB0"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</w:rPr>
        <w:t>1.</w:t>
      </w:r>
    </w:p>
    <w:p w:rsidR="009E2DB0" w:rsidRPr="009E2DB0" w:rsidRDefault="009E2DB0" w:rsidP="009E2DB0">
      <w:pPr>
        <w:suppressAutoHyphens w:val="0"/>
        <w:spacing w:line="276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  <w:r w:rsidRPr="009E2DB0">
        <w:rPr>
          <w:rFonts w:ascii="Calibri" w:eastAsia="Times New Roman" w:hAnsi="Calibri" w:cs="Arial"/>
          <w:b/>
          <w:bCs/>
          <w:kern w:val="0"/>
          <w:sz w:val="22"/>
          <w:szCs w:val="22"/>
          <w:u w:val="single"/>
          <w:lang w:eastAsia="pl-PL"/>
        </w:rPr>
        <w:t xml:space="preserve">Oświadczam, że </w:t>
      </w:r>
      <w:r w:rsidRPr="009E2DB0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 należę* do tej samej grupy kapitałowej w rozumieniu ustawy z dnia 16 lutego 2007 r. o ochronie konkurencji i konsumentów  (tekst jednolity Dz. U. z 2023 r. poz. 1689 ze zm.) wraz z wykonawcą, który złożył ofertę w przedmiotowym postępowaniu:</w:t>
      </w:r>
    </w:p>
    <w:p w:rsidR="009E2DB0" w:rsidRPr="009E2DB0" w:rsidRDefault="009E2DB0" w:rsidP="009E2DB0">
      <w:pPr>
        <w:suppressAutoHyphens w:val="0"/>
        <w:spacing w:line="276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7938"/>
      </w:tblGrid>
      <w:tr w:rsidR="009E2DB0" w:rsidRPr="009E2DB0" w:rsidTr="009E2DB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DB0" w:rsidRPr="009E2DB0" w:rsidRDefault="009E2DB0">
            <w:pPr>
              <w:suppressAutoHyphens w:val="0"/>
              <w:spacing w:line="276" w:lineRule="auto"/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9E2DB0"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DB0" w:rsidRPr="009E2DB0" w:rsidRDefault="009E2DB0">
            <w:pPr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9E2DB0"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  <w:t>Nazwa i adres podmiotu</w:t>
            </w:r>
          </w:p>
        </w:tc>
      </w:tr>
      <w:tr w:rsidR="009E2DB0" w:rsidRPr="009E2DB0" w:rsidTr="009E2DB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B0" w:rsidRPr="009E2DB0" w:rsidRDefault="009E2DB0">
            <w:pPr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B0" w:rsidRPr="009E2DB0" w:rsidRDefault="009E2DB0">
            <w:pPr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9E2DB0" w:rsidRPr="009E2DB0" w:rsidTr="009E2DB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B0" w:rsidRPr="009E2DB0" w:rsidRDefault="009E2DB0">
            <w:pPr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B0" w:rsidRPr="009E2DB0" w:rsidRDefault="009E2DB0">
            <w:pPr>
              <w:suppressAutoHyphens w:val="0"/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9E2DB0" w:rsidRPr="009E2DB0" w:rsidRDefault="009E2DB0" w:rsidP="009E2DB0">
      <w:pPr>
        <w:suppressAutoHyphens w:val="0"/>
        <w:spacing w:line="276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</w:rPr>
      </w:pPr>
    </w:p>
    <w:p w:rsidR="009E2DB0" w:rsidRPr="009E2DB0" w:rsidRDefault="009E2DB0" w:rsidP="009E2DB0">
      <w:pPr>
        <w:suppressAutoHyphens w:val="0"/>
        <w:spacing w:line="276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</w:rPr>
      </w:pPr>
      <w:r w:rsidRPr="009E2DB0"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</w:rPr>
        <w:t>UWAGA! Wraz ze złożeniem oświadczenia o przynależności do tej samej grupy                         kapitałowej Wykonawca składa dokumenty lub informacje potwierdzające                               przygotowanie oferty niezależnie od innego Wykonawcy należącego do tej samej grupy kapit</w:t>
      </w:r>
      <w:r w:rsidRPr="009E2DB0"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</w:rPr>
        <w:t>a</w:t>
      </w:r>
      <w:r w:rsidRPr="009E2DB0"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</w:rPr>
        <w:t>łowej.</w:t>
      </w:r>
    </w:p>
    <w:p w:rsidR="009E2DB0" w:rsidRPr="009E2DB0" w:rsidRDefault="009E2DB0" w:rsidP="009E2DB0">
      <w:pPr>
        <w:suppressAutoHyphens w:val="0"/>
        <w:spacing w:line="276" w:lineRule="auto"/>
        <w:ind w:left="-181"/>
        <w:jc w:val="center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</w:rPr>
      </w:pPr>
    </w:p>
    <w:p w:rsidR="009E2DB0" w:rsidRPr="009E2DB0" w:rsidRDefault="009E2DB0" w:rsidP="009E2DB0">
      <w:pPr>
        <w:tabs>
          <w:tab w:val="left" w:pos="4536"/>
          <w:tab w:val="left" w:pos="4820"/>
        </w:tabs>
        <w:suppressAutoHyphens w:val="0"/>
        <w:spacing w:line="276" w:lineRule="auto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  <w:r w:rsidRPr="009E2DB0">
        <w:rPr>
          <w:rFonts w:ascii="Calibri" w:eastAsia="Times New Roman" w:hAnsi="Calibri" w:cs="Arial"/>
          <w:kern w:val="0"/>
          <w:sz w:val="22"/>
          <w:szCs w:val="22"/>
          <w:lang w:eastAsia="pl-PL"/>
        </w:rPr>
        <w:tab/>
      </w:r>
    </w:p>
    <w:p w:rsidR="009E2DB0" w:rsidRPr="009E2DB0" w:rsidRDefault="009E2DB0" w:rsidP="009E2DB0">
      <w:pPr>
        <w:shd w:val="clear" w:color="auto" w:fill="FFFF99"/>
        <w:suppressAutoHyphens w:val="0"/>
        <w:spacing w:line="276" w:lineRule="auto"/>
        <w:jc w:val="both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</w:rPr>
      </w:pPr>
      <w:r w:rsidRPr="009E2DB0"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</w:rPr>
        <w:t>2.</w:t>
      </w:r>
    </w:p>
    <w:p w:rsidR="009E2DB0" w:rsidRPr="009E2DB0" w:rsidRDefault="009E2DB0" w:rsidP="009E2DB0">
      <w:pPr>
        <w:tabs>
          <w:tab w:val="left" w:pos="0"/>
        </w:tabs>
        <w:suppressAutoHyphens w:val="0"/>
        <w:spacing w:line="276" w:lineRule="auto"/>
        <w:rPr>
          <w:rFonts w:ascii="Calibri" w:eastAsia="Times New Roman" w:hAnsi="Calibri" w:cs="Arial"/>
          <w:color w:val="000000"/>
          <w:kern w:val="0"/>
          <w:sz w:val="22"/>
          <w:szCs w:val="22"/>
          <w:lang w:eastAsia="pl-PL"/>
        </w:rPr>
      </w:pPr>
      <w:r w:rsidRPr="009E2DB0"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u w:val="single"/>
          <w:lang w:eastAsia="pl-PL"/>
        </w:rPr>
        <w:t>Oświadczam, że</w:t>
      </w:r>
      <w:r w:rsidRPr="009E2DB0">
        <w:rPr>
          <w:rFonts w:ascii="Calibri" w:eastAsia="Times New Roman" w:hAnsi="Calibri" w:cs="Arial"/>
          <w:color w:val="000000"/>
          <w:kern w:val="0"/>
          <w:sz w:val="22"/>
          <w:szCs w:val="22"/>
          <w:lang w:eastAsia="pl-PL"/>
        </w:rPr>
        <w:t xml:space="preserve">  nie należę* do tej samej grupy kapitałowej w rozumieniu ustawy z dnia 16 lut</w:t>
      </w:r>
      <w:r w:rsidRPr="009E2DB0">
        <w:rPr>
          <w:rFonts w:ascii="Calibri" w:eastAsia="Times New Roman" w:hAnsi="Calibri" w:cs="Arial"/>
          <w:color w:val="000000"/>
          <w:kern w:val="0"/>
          <w:sz w:val="22"/>
          <w:szCs w:val="22"/>
          <w:lang w:eastAsia="pl-PL"/>
        </w:rPr>
        <w:t>e</w:t>
      </w:r>
      <w:r w:rsidRPr="009E2DB0">
        <w:rPr>
          <w:rFonts w:ascii="Calibri" w:eastAsia="Times New Roman" w:hAnsi="Calibri" w:cs="Arial"/>
          <w:color w:val="000000"/>
          <w:kern w:val="0"/>
          <w:sz w:val="22"/>
          <w:szCs w:val="22"/>
          <w:lang w:eastAsia="pl-PL"/>
        </w:rPr>
        <w:lastRenderedPageBreak/>
        <w:t>go 2007 r. o ochronie konkurencji i konsumentów  (tekst jednolity Dz. U. z 2023 r. poz. 1689 ze zm.) z wykonawcami, którzy złożyli odrębne oferty w niniejszym postępowaniu.</w:t>
      </w:r>
    </w:p>
    <w:p w:rsidR="009E2DB0" w:rsidRPr="009E2DB0" w:rsidRDefault="009E2DB0" w:rsidP="009E2DB0">
      <w:pPr>
        <w:tabs>
          <w:tab w:val="left" w:pos="0"/>
        </w:tabs>
        <w:suppressAutoHyphens w:val="0"/>
        <w:spacing w:line="276" w:lineRule="auto"/>
        <w:rPr>
          <w:rFonts w:ascii="Calibri" w:eastAsia="Times New Roman" w:hAnsi="Calibri" w:cs="Arial"/>
          <w:color w:val="000000"/>
          <w:kern w:val="0"/>
          <w:sz w:val="22"/>
          <w:szCs w:val="22"/>
          <w:lang w:eastAsia="pl-PL"/>
        </w:rPr>
      </w:pPr>
    </w:p>
    <w:p w:rsidR="009E2DB0" w:rsidRPr="009E2DB0" w:rsidRDefault="009E2DB0" w:rsidP="009E2DB0">
      <w:pPr>
        <w:tabs>
          <w:tab w:val="left" w:pos="0"/>
        </w:tabs>
        <w:suppressAutoHyphens w:val="0"/>
        <w:spacing w:line="276" w:lineRule="auto"/>
        <w:rPr>
          <w:rFonts w:ascii="Calibri" w:eastAsia="Times New Roman" w:hAnsi="Calibri" w:cs="Arial"/>
          <w:color w:val="000000"/>
          <w:kern w:val="0"/>
          <w:sz w:val="22"/>
          <w:szCs w:val="22"/>
          <w:lang w:eastAsia="pl-PL"/>
        </w:rPr>
      </w:pPr>
    </w:p>
    <w:p w:rsidR="009E2DB0" w:rsidRPr="009E2DB0" w:rsidRDefault="009E2DB0" w:rsidP="009E2DB0">
      <w:pPr>
        <w:tabs>
          <w:tab w:val="left" w:pos="4536"/>
          <w:tab w:val="left" w:pos="4820"/>
        </w:tabs>
        <w:suppressAutoHyphens w:val="0"/>
        <w:spacing w:line="276" w:lineRule="auto"/>
        <w:jc w:val="right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  <w:r w:rsidRPr="009E2DB0">
        <w:rPr>
          <w:rFonts w:ascii="Calibri" w:eastAsia="Times New Roman" w:hAnsi="Calibri" w:cs="Arial"/>
          <w:kern w:val="0"/>
          <w:sz w:val="22"/>
          <w:szCs w:val="22"/>
          <w:lang w:eastAsia="pl-PL"/>
        </w:rPr>
        <w:t>.</w:t>
      </w:r>
      <w:r w:rsidRPr="009E2DB0">
        <w:rPr>
          <w:rFonts w:ascii="Calibri" w:eastAsia="Times New Roman" w:hAnsi="Calibri" w:cs="Arial"/>
          <w:kern w:val="0"/>
          <w:sz w:val="22"/>
          <w:szCs w:val="22"/>
          <w:lang w:eastAsia="pl-PL"/>
        </w:rPr>
        <w:tab/>
        <w:t>...................................................................</w:t>
      </w:r>
    </w:p>
    <w:p w:rsidR="009E2DB0" w:rsidRPr="009E2DB0" w:rsidRDefault="009E2DB0" w:rsidP="009E2DB0">
      <w:pPr>
        <w:tabs>
          <w:tab w:val="left" w:pos="3544"/>
        </w:tabs>
        <w:suppressAutoHyphens w:val="0"/>
        <w:spacing w:line="276" w:lineRule="auto"/>
        <w:ind w:left="4950" w:hanging="4950"/>
        <w:jc w:val="right"/>
        <w:rPr>
          <w:rFonts w:ascii="Calibri" w:eastAsia="Times New Roman" w:hAnsi="Calibri" w:cs="Arial"/>
          <w:kern w:val="0"/>
          <w:sz w:val="18"/>
          <w:szCs w:val="18"/>
          <w:lang w:eastAsia="pl-PL"/>
        </w:rPr>
      </w:pPr>
      <w:r w:rsidRPr="009E2DB0">
        <w:rPr>
          <w:rFonts w:ascii="Calibri" w:eastAsia="Times New Roman" w:hAnsi="Calibri" w:cs="Arial"/>
          <w:kern w:val="0"/>
          <w:sz w:val="22"/>
          <w:szCs w:val="22"/>
          <w:lang w:eastAsia="pl-PL"/>
        </w:rPr>
        <w:tab/>
      </w:r>
      <w:r w:rsidRPr="009E2DB0">
        <w:rPr>
          <w:rFonts w:ascii="Calibri" w:eastAsia="Times New Roman" w:hAnsi="Calibri" w:cs="Arial"/>
          <w:kern w:val="0"/>
          <w:sz w:val="22"/>
          <w:szCs w:val="22"/>
          <w:lang w:eastAsia="pl-PL"/>
        </w:rPr>
        <w:tab/>
      </w:r>
      <w:r w:rsidRPr="009E2DB0">
        <w:rPr>
          <w:rFonts w:ascii="Calibri" w:eastAsia="Times New Roman" w:hAnsi="Calibri" w:cs="Arial"/>
          <w:kern w:val="0"/>
          <w:sz w:val="18"/>
          <w:szCs w:val="18"/>
          <w:lang w:eastAsia="pl-PL"/>
        </w:rPr>
        <w:t>(podpis)</w:t>
      </w:r>
    </w:p>
    <w:p w:rsidR="009E2DB0" w:rsidRPr="009E2DB0" w:rsidRDefault="009E2DB0" w:rsidP="009E2DB0">
      <w:pPr>
        <w:suppressAutoHyphens w:val="0"/>
        <w:spacing w:line="276" w:lineRule="auto"/>
        <w:jc w:val="both"/>
        <w:rPr>
          <w:rFonts w:ascii="Calibri" w:eastAsia="Times New Roman" w:hAnsi="Calibri" w:cs="Arial"/>
          <w:bCs/>
          <w:i/>
          <w:color w:val="000000"/>
          <w:kern w:val="0"/>
          <w:sz w:val="18"/>
          <w:szCs w:val="18"/>
          <w:lang w:eastAsia="pl-PL"/>
        </w:rPr>
      </w:pPr>
      <w:r w:rsidRPr="009E2DB0">
        <w:rPr>
          <w:rFonts w:ascii="Calibri" w:eastAsia="Times New Roman" w:hAnsi="Calibri" w:cs="Arial"/>
          <w:bCs/>
          <w:i/>
          <w:color w:val="000000"/>
          <w:kern w:val="0"/>
          <w:sz w:val="18"/>
          <w:szCs w:val="18"/>
          <w:lang w:eastAsia="pl-PL"/>
        </w:rPr>
        <w:t>*niepotrzebne skreślić</w:t>
      </w:r>
    </w:p>
    <w:p w:rsidR="009E2DB0" w:rsidRPr="009E2DB0" w:rsidRDefault="009E2DB0" w:rsidP="009E2DB0">
      <w:pPr>
        <w:tabs>
          <w:tab w:val="left" w:pos="3544"/>
        </w:tabs>
        <w:suppressAutoHyphens w:val="0"/>
        <w:spacing w:line="276" w:lineRule="auto"/>
        <w:rPr>
          <w:rFonts w:ascii="Calibri" w:eastAsia="Times New Roman" w:hAnsi="Calibri" w:cs="Arial"/>
          <w:b/>
          <w:bCs/>
          <w:kern w:val="0"/>
          <w:sz w:val="18"/>
          <w:szCs w:val="18"/>
          <w:lang w:eastAsia="pl-PL"/>
        </w:rPr>
      </w:pPr>
    </w:p>
    <w:p w:rsidR="009E2DB0" w:rsidRPr="009E2DB0" w:rsidRDefault="009E2DB0" w:rsidP="009E2DB0">
      <w:pPr>
        <w:keepNext/>
        <w:tabs>
          <w:tab w:val="left" w:pos="5400"/>
        </w:tabs>
        <w:spacing w:line="276" w:lineRule="auto"/>
        <w:jc w:val="both"/>
        <w:outlineLvl w:val="1"/>
        <w:rPr>
          <w:rFonts w:ascii="Calibri" w:eastAsia="Lucida Sans Unicode" w:hAnsi="Calibri" w:cs="Tahoma"/>
          <w:lang w:eastAsia="ar-SA"/>
        </w:rPr>
      </w:pPr>
      <w:r w:rsidRPr="009E2DB0">
        <w:rPr>
          <w:rFonts w:ascii="Calibri" w:eastAsia="Times New Roman" w:hAnsi="Calibri" w:cs="Arial"/>
          <w:i/>
          <w:kern w:val="0"/>
          <w:sz w:val="18"/>
          <w:szCs w:val="18"/>
          <w:lang w:eastAsia="pl-PL"/>
        </w:rPr>
        <w:t xml:space="preserve">Dokument może być przekazany w postaci elektronicznej opatrzony podpisem zaufanym/ osobistym/ </w:t>
      </w:r>
      <w:proofErr w:type="spellStart"/>
      <w:r w:rsidRPr="009E2DB0">
        <w:rPr>
          <w:rFonts w:ascii="Calibri" w:eastAsia="Times New Roman" w:hAnsi="Calibri" w:cs="Arial"/>
          <w:i/>
          <w:kern w:val="0"/>
          <w:sz w:val="18"/>
          <w:szCs w:val="18"/>
          <w:lang w:eastAsia="pl-PL"/>
        </w:rPr>
        <w:t>kwalifikowalnym</w:t>
      </w:r>
      <w:proofErr w:type="spellEnd"/>
      <w:r w:rsidRPr="009E2DB0">
        <w:rPr>
          <w:rFonts w:ascii="Calibri" w:eastAsia="Times New Roman" w:hAnsi="Calibri" w:cs="Arial"/>
          <w:i/>
          <w:kern w:val="0"/>
          <w:sz w:val="18"/>
          <w:szCs w:val="18"/>
          <w:lang w:eastAsia="pl-PL"/>
        </w:rPr>
        <w:t xml:space="preserve"> podpisem elektronicznym lub przekazany jako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zaufanym/ osobistym/ </w:t>
      </w:r>
      <w:proofErr w:type="spellStart"/>
      <w:r w:rsidRPr="009E2DB0">
        <w:rPr>
          <w:rFonts w:ascii="Calibri" w:eastAsia="Times New Roman" w:hAnsi="Calibri" w:cs="Arial"/>
          <w:i/>
          <w:kern w:val="0"/>
          <w:sz w:val="18"/>
          <w:szCs w:val="18"/>
          <w:lang w:eastAsia="pl-PL"/>
        </w:rPr>
        <w:t>kwalifikowalnym</w:t>
      </w:r>
      <w:proofErr w:type="spellEnd"/>
      <w:r w:rsidRPr="009E2DB0">
        <w:rPr>
          <w:rFonts w:ascii="Calibri" w:eastAsia="Times New Roman" w:hAnsi="Calibri" w:cs="Arial"/>
          <w:i/>
          <w:kern w:val="0"/>
          <w:sz w:val="18"/>
          <w:szCs w:val="18"/>
          <w:lang w:eastAsia="pl-PL"/>
        </w:rPr>
        <w:t xml:space="preserve"> podpisem elektronicznym.</w:t>
      </w:r>
    </w:p>
    <w:p w:rsidR="00F52F93" w:rsidRPr="009E2DB0" w:rsidRDefault="00F52F93" w:rsidP="009E2DB0">
      <w:pPr>
        <w:suppressAutoHyphens w:val="0"/>
        <w:spacing w:line="276" w:lineRule="auto"/>
        <w:jc w:val="both"/>
        <w:rPr>
          <w:rFonts w:ascii="Calibri" w:eastAsia="Calibri" w:hAnsi="Calibri" w:cs="Calibri"/>
          <w:kern w:val="0"/>
          <w:sz w:val="18"/>
          <w:szCs w:val="18"/>
          <w:lang w:eastAsia="pl-PL"/>
        </w:rPr>
      </w:pPr>
    </w:p>
    <w:sectPr w:rsidR="00F52F93" w:rsidRPr="009E2DB0" w:rsidSect="00776FA6">
      <w:pgSz w:w="11906" w:h="16838"/>
      <w:pgMar w:top="964" w:right="1531" w:bottom="850" w:left="1701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2CA"/>
    <w:multiLevelType w:val="hybridMultilevel"/>
    <w:tmpl w:val="D474FD14"/>
    <w:lvl w:ilvl="0" w:tplc="99FE314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9729E"/>
    <w:multiLevelType w:val="hybridMultilevel"/>
    <w:tmpl w:val="EF9A6DBE"/>
    <w:lvl w:ilvl="0" w:tplc="2988B87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E601BD"/>
    <w:multiLevelType w:val="hybridMultilevel"/>
    <w:tmpl w:val="34E6EB92"/>
    <w:lvl w:ilvl="0" w:tplc="D44635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4797F"/>
    <w:multiLevelType w:val="hybridMultilevel"/>
    <w:tmpl w:val="937A32B4"/>
    <w:lvl w:ilvl="0" w:tplc="A76412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01140"/>
    <w:multiLevelType w:val="multilevel"/>
    <w:tmpl w:val="D31EC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B1B1EC4"/>
    <w:multiLevelType w:val="multilevel"/>
    <w:tmpl w:val="137A96E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FF23B45"/>
    <w:multiLevelType w:val="multilevel"/>
    <w:tmpl w:val="0068DE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10"/>
  <w:autoHyphenation/>
  <w:hyphenationZone w:val="425"/>
  <w:characterSpacingControl w:val="doNotCompress"/>
  <w:compat>
    <w:useFELayout/>
  </w:compat>
  <w:rsids>
    <w:rsidRoot w:val="00776FA6"/>
    <w:rsid w:val="000C3BC9"/>
    <w:rsid w:val="000D0D13"/>
    <w:rsid w:val="000D4AAE"/>
    <w:rsid w:val="000F3846"/>
    <w:rsid w:val="00181CDD"/>
    <w:rsid w:val="001873BF"/>
    <w:rsid w:val="001D5EB4"/>
    <w:rsid w:val="001F13D5"/>
    <w:rsid w:val="0021713F"/>
    <w:rsid w:val="00233A31"/>
    <w:rsid w:val="0024492C"/>
    <w:rsid w:val="002D6483"/>
    <w:rsid w:val="0031309B"/>
    <w:rsid w:val="00352E0F"/>
    <w:rsid w:val="00393D8B"/>
    <w:rsid w:val="003A5B03"/>
    <w:rsid w:val="003D5BB2"/>
    <w:rsid w:val="003D718D"/>
    <w:rsid w:val="003F5957"/>
    <w:rsid w:val="00422A85"/>
    <w:rsid w:val="00440FB2"/>
    <w:rsid w:val="00462BCA"/>
    <w:rsid w:val="00472FC0"/>
    <w:rsid w:val="004755C9"/>
    <w:rsid w:val="00477622"/>
    <w:rsid w:val="004947E8"/>
    <w:rsid w:val="00496234"/>
    <w:rsid w:val="00497357"/>
    <w:rsid w:val="00497B4F"/>
    <w:rsid w:val="004B742F"/>
    <w:rsid w:val="005A1575"/>
    <w:rsid w:val="005B216A"/>
    <w:rsid w:val="00662908"/>
    <w:rsid w:val="00663A33"/>
    <w:rsid w:val="00722611"/>
    <w:rsid w:val="00776FA6"/>
    <w:rsid w:val="007E423E"/>
    <w:rsid w:val="00847E6A"/>
    <w:rsid w:val="00861357"/>
    <w:rsid w:val="00890749"/>
    <w:rsid w:val="008A60AB"/>
    <w:rsid w:val="00964F9F"/>
    <w:rsid w:val="009A4DBB"/>
    <w:rsid w:val="009E2DB0"/>
    <w:rsid w:val="00A10410"/>
    <w:rsid w:val="00A73965"/>
    <w:rsid w:val="00A77913"/>
    <w:rsid w:val="00B3503C"/>
    <w:rsid w:val="00B84616"/>
    <w:rsid w:val="00C1284B"/>
    <w:rsid w:val="00C75D77"/>
    <w:rsid w:val="00C7794F"/>
    <w:rsid w:val="00CD0FAC"/>
    <w:rsid w:val="00D1134E"/>
    <w:rsid w:val="00D12ACB"/>
    <w:rsid w:val="00D32C1C"/>
    <w:rsid w:val="00D427FA"/>
    <w:rsid w:val="00D7145C"/>
    <w:rsid w:val="00D7147C"/>
    <w:rsid w:val="00D805D6"/>
    <w:rsid w:val="00D84ACE"/>
    <w:rsid w:val="00DB1195"/>
    <w:rsid w:val="00E13653"/>
    <w:rsid w:val="00E24E02"/>
    <w:rsid w:val="00E2649A"/>
    <w:rsid w:val="00E75F5A"/>
    <w:rsid w:val="00E774FA"/>
    <w:rsid w:val="00E976DA"/>
    <w:rsid w:val="00EB2552"/>
    <w:rsid w:val="00F52F93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FA6"/>
    <w:pPr>
      <w:widowControl w:val="0"/>
    </w:pPr>
  </w:style>
  <w:style w:type="paragraph" w:styleId="Nagwek3">
    <w:name w:val="heading 3"/>
    <w:basedOn w:val="Normalny"/>
    <w:link w:val="Nagwek3Znak"/>
    <w:uiPriority w:val="9"/>
    <w:qFormat/>
    <w:rsid w:val="00663A33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76FA6"/>
    <w:rPr>
      <w:color w:val="000080"/>
      <w:u w:val="single"/>
    </w:rPr>
  </w:style>
  <w:style w:type="character" w:customStyle="1" w:styleId="Znakiwypunktowania">
    <w:name w:val="Znaki wypunktowania"/>
    <w:qFormat/>
    <w:rsid w:val="00776FA6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776FA6"/>
  </w:style>
  <w:style w:type="character" w:customStyle="1" w:styleId="WW8Num15z0">
    <w:name w:val="WW8Num15z0"/>
    <w:qFormat/>
    <w:rsid w:val="00776FA6"/>
    <w:rPr>
      <w:rFonts w:ascii="Calibri" w:eastAsia="Times New Roman" w:hAnsi="Calibri" w:cs="Calibri"/>
      <w:b w:val="0"/>
      <w:bCs w:val="0"/>
      <w:szCs w:val="24"/>
      <w:lang w:val="pl-PL" w:eastAsia="pl-PL"/>
    </w:rPr>
  </w:style>
  <w:style w:type="character" w:customStyle="1" w:styleId="WW8Num1z0">
    <w:name w:val="WW8Num1z0"/>
    <w:qFormat/>
    <w:rsid w:val="00776FA6"/>
  </w:style>
  <w:style w:type="character" w:customStyle="1" w:styleId="WW8Num59z0">
    <w:name w:val="WW8Num59z0"/>
    <w:qFormat/>
    <w:rsid w:val="00776FA6"/>
    <w:rPr>
      <w:b w:val="0"/>
      <w:i w:val="0"/>
      <w:lang w:val="pl-PL"/>
    </w:rPr>
  </w:style>
  <w:style w:type="character" w:customStyle="1" w:styleId="WW8Num59z1">
    <w:name w:val="WW8Num59z1"/>
    <w:qFormat/>
    <w:rsid w:val="00776FA6"/>
  </w:style>
  <w:style w:type="character" w:customStyle="1" w:styleId="WW8Num59z2">
    <w:name w:val="WW8Num59z2"/>
    <w:qFormat/>
    <w:rsid w:val="00776FA6"/>
  </w:style>
  <w:style w:type="character" w:customStyle="1" w:styleId="WW8Num59z3">
    <w:name w:val="WW8Num59z3"/>
    <w:qFormat/>
    <w:rsid w:val="00776FA6"/>
  </w:style>
  <w:style w:type="character" w:customStyle="1" w:styleId="WW8Num59z4">
    <w:name w:val="WW8Num59z4"/>
    <w:qFormat/>
    <w:rsid w:val="00776FA6"/>
  </w:style>
  <w:style w:type="character" w:customStyle="1" w:styleId="WW8Num59z5">
    <w:name w:val="WW8Num59z5"/>
    <w:qFormat/>
    <w:rsid w:val="00776FA6"/>
  </w:style>
  <w:style w:type="character" w:customStyle="1" w:styleId="WW8Num59z6">
    <w:name w:val="WW8Num59z6"/>
    <w:qFormat/>
    <w:rsid w:val="00776FA6"/>
  </w:style>
  <w:style w:type="character" w:customStyle="1" w:styleId="WW8Num59z7">
    <w:name w:val="WW8Num59z7"/>
    <w:qFormat/>
    <w:rsid w:val="00776FA6"/>
  </w:style>
  <w:style w:type="character" w:customStyle="1" w:styleId="WW8Num59z8">
    <w:name w:val="WW8Num59z8"/>
    <w:qFormat/>
    <w:rsid w:val="00776FA6"/>
  </w:style>
  <w:style w:type="character" w:customStyle="1" w:styleId="WW8Num60z0">
    <w:name w:val="WW8Num60z0"/>
    <w:qFormat/>
    <w:rsid w:val="00776FA6"/>
    <w:rPr>
      <w:b w:val="0"/>
      <w:i w:val="0"/>
      <w:lang w:val="pl-PL"/>
    </w:rPr>
  </w:style>
  <w:style w:type="character" w:customStyle="1" w:styleId="WW8Num60z1">
    <w:name w:val="WW8Num60z1"/>
    <w:qFormat/>
    <w:rsid w:val="00776FA6"/>
  </w:style>
  <w:style w:type="character" w:customStyle="1" w:styleId="WW8Num60z2">
    <w:name w:val="WW8Num60z2"/>
    <w:qFormat/>
    <w:rsid w:val="00776FA6"/>
  </w:style>
  <w:style w:type="character" w:customStyle="1" w:styleId="WW8Num60z3">
    <w:name w:val="WW8Num60z3"/>
    <w:qFormat/>
    <w:rsid w:val="00776FA6"/>
  </w:style>
  <w:style w:type="character" w:customStyle="1" w:styleId="WW8Num60z4">
    <w:name w:val="WW8Num60z4"/>
    <w:qFormat/>
    <w:rsid w:val="00776FA6"/>
  </w:style>
  <w:style w:type="character" w:customStyle="1" w:styleId="WW8Num60z5">
    <w:name w:val="WW8Num60z5"/>
    <w:qFormat/>
    <w:rsid w:val="00776FA6"/>
  </w:style>
  <w:style w:type="character" w:customStyle="1" w:styleId="WW8Num60z6">
    <w:name w:val="WW8Num60z6"/>
    <w:qFormat/>
    <w:rsid w:val="00776FA6"/>
  </w:style>
  <w:style w:type="character" w:customStyle="1" w:styleId="WW8Num60z7">
    <w:name w:val="WW8Num60z7"/>
    <w:qFormat/>
    <w:rsid w:val="00776FA6"/>
  </w:style>
  <w:style w:type="character" w:customStyle="1" w:styleId="WW8Num60z8">
    <w:name w:val="WW8Num60z8"/>
    <w:qFormat/>
    <w:rsid w:val="00776FA6"/>
  </w:style>
  <w:style w:type="character" w:customStyle="1" w:styleId="WW8Num62z0">
    <w:name w:val="WW8Num62z0"/>
    <w:qFormat/>
    <w:rsid w:val="00776FA6"/>
    <w:rPr>
      <w:rFonts w:eastAsia="Times New Roman" w:cs="Calibri"/>
      <w:b w:val="0"/>
      <w:bCs/>
      <w:i w:val="0"/>
      <w:iCs/>
      <w:color w:val="000000"/>
      <w:szCs w:val="22"/>
      <w:lang w:val="pl-PL"/>
    </w:rPr>
  </w:style>
  <w:style w:type="character" w:customStyle="1" w:styleId="WW8Num62z1">
    <w:name w:val="WW8Num62z1"/>
    <w:qFormat/>
    <w:rsid w:val="00776FA6"/>
  </w:style>
  <w:style w:type="character" w:customStyle="1" w:styleId="WW8Num62z2">
    <w:name w:val="WW8Num62z2"/>
    <w:qFormat/>
    <w:rsid w:val="00776FA6"/>
  </w:style>
  <w:style w:type="character" w:customStyle="1" w:styleId="WW8Num62z3">
    <w:name w:val="WW8Num62z3"/>
    <w:qFormat/>
    <w:rsid w:val="00776FA6"/>
  </w:style>
  <w:style w:type="character" w:customStyle="1" w:styleId="WW8Num62z4">
    <w:name w:val="WW8Num62z4"/>
    <w:qFormat/>
    <w:rsid w:val="00776FA6"/>
  </w:style>
  <w:style w:type="character" w:customStyle="1" w:styleId="WW8Num62z5">
    <w:name w:val="WW8Num62z5"/>
    <w:qFormat/>
    <w:rsid w:val="00776FA6"/>
  </w:style>
  <w:style w:type="character" w:customStyle="1" w:styleId="WW8Num62z6">
    <w:name w:val="WW8Num62z6"/>
    <w:qFormat/>
    <w:rsid w:val="00776FA6"/>
  </w:style>
  <w:style w:type="character" w:customStyle="1" w:styleId="WW8Num62z7">
    <w:name w:val="WW8Num62z7"/>
    <w:qFormat/>
    <w:rsid w:val="00776FA6"/>
  </w:style>
  <w:style w:type="character" w:customStyle="1" w:styleId="WW8Num62z8">
    <w:name w:val="WW8Num62z8"/>
    <w:qFormat/>
    <w:rsid w:val="00776FA6"/>
  </w:style>
  <w:style w:type="paragraph" w:styleId="Nagwek">
    <w:name w:val="header"/>
    <w:basedOn w:val="Normalny"/>
    <w:next w:val="Tekstpodstawowy"/>
    <w:qFormat/>
    <w:rsid w:val="00776F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76FA6"/>
    <w:pPr>
      <w:spacing w:after="120"/>
    </w:pPr>
  </w:style>
  <w:style w:type="paragraph" w:styleId="Lista">
    <w:name w:val="List"/>
    <w:basedOn w:val="Tekstpodstawowy"/>
    <w:rsid w:val="00776FA6"/>
  </w:style>
  <w:style w:type="paragraph" w:customStyle="1" w:styleId="Caption">
    <w:name w:val="Caption"/>
    <w:basedOn w:val="Normalny"/>
    <w:qFormat/>
    <w:rsid w:val="00776FA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76FA6"/>
    <w:pPr>
      <w:suppressLineNumbers/>
    </w:pPr>
  </w:style>
  <w:style w:type="paragraph" w:customStyle="1" w:styleId="Gwkaistopka">
    <w:name w:val="Główka i stopka"/>
    <w:basedOn w:val="Normalny"/>
    <w:qFormat/>
    <w:rsid w:val="00776FA6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rsid w:val="00776FA6"/>
  </w:style>
  <w:style w:type="paragraph" w:customStyle="1" w:styleId="Zawartotabeli">
    <w:name w:val="Zawartość tabeli"/>
    <w:basedOn w:val="Normalny"/>
    <w:qFormat/>
    <w:rsid w:val="00776FA6"/>
    <w:pPr>
      <w:suppressLineNumbers/>
    </w:pPr>
  </w:style>
  <w:style w:type="numbering" w:customStyle="1" w:styleId="WW8Num15">
    <w:name w:val="WW8Num15"/>
    <w:qFormat/>
    <w:rsid w:val="00776FA6"/>
  </w:style>
  <w:style w:type="numbering" w:customStyle="1" w:styleId="WW8Num59">
    <w:name w:val="WW8Num59"/>
    <w:qFormat/>
    <w:rsid w:val="00776FA6"/>
  </w:style>
  <w:style w:type="numbering" w:customStyle="1" w:styleId="WW8Num60">
    <w:name w:val="WW8Num60"/>
    <w:qFormat/>
    <w:rsid w:val="00776FA6"/>
  </w:style>
  <w:style w:type="numbering" w:customStyle="1" w:styleId="WW8Num62">
    <w:name w:val="WW8Num62"/>
    <w:qFormat/>
    <w:rsid w:val="00776FA6"/>
  </w:style>
  <w:style w:type="paragraph" w:customStyle="1" w:styleId="Default">
    <w:name w:val="Default"/>
    <w:rsid w:val="00EB2552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kern w:val="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663A33"/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663A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k_klodzko@sw.gov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153139aole</cp:lastModifiedBy>
  <cp:revision>68</cp:revision>
  <cp:lastPrinted>2022-04-27T13:22:00Z</cp:lastPrinted>
  <dcterms:created xsi:type="dcterms:W3CDTF">2017-07-17T14:10:00Z</dcterms:created>
  <dcterms:modified xsi:type="dcterms:W3CDTF">2024-09-26T13:16:00Z</dcterms:modified>
  <dc:language>pl-PL</dc:language>
</cp:coreProperties>
</file>