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30FA" w14:textId="5BF520B7" w:rsidR="00366814" w:rsidRDefault="00366814" w:rsidP="00291AE0">
      <w:pPr>
        <w:rPr>
          <w:rFonts w:ascii="Cambria" w:eastAsia="Cambria" w:hAnsi="Cambria" w:cs="Cambria"/>
          <w:sz w:val="20"/>
        </w:rPr>
      </w:pPr>
      <w:bookmarkStart w:id="0" w:name="_Hlk90624294"/>
    </w:p>
    <w:p w14:paraId="15A596FC" w14:textId="77777777" w:rsidR="00366814" w:rsidRPr="00366814" w:rsidRDefault="00366814" w:rsidP="00366814">
      <w:pPr>
        <w:widowControl w:val="0"/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6681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3 do SWZ</w:t>
      </w:r>
    </w:p>
    <w:p w14:paraId="01F4E3BB" w14:textId="77777777" w:rsidR="00366814" w:rsidRDefault="00366814" w:rsidP="00366814">
      <w:pPr>
        <w:widowControl w:val="0"/>
        <w:suppressAutoHyphens/>
        <w:autoSpaceDE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73E7BB3" w14:textId="77777777" w:rsidR="00366814" w:rsidRDefault="00366814" w:rsidP="00366814">
      <w:pPr>
        <w:widowControl w:val="0"/>
        <w:suppressAutoHyphens/>
        <w:autoSpaceDE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C9DECDC" w14:textId="4B66F128" w:rsidR="00366814" w:rsidRPr="00366814" w:rsidRDefault="00366814" w:rsidP="00366814">
      <w:pPr>
        <w:widowControl w:val="0"/>
        <w:suppressAutoHyphens/>
        <w:autoSpaceDE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………………………………………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.............................., dnia...........................r.</w:t>
      </w:r>
    </w:p>
    <w:p w14:paraId="219466F3" w14:textId="737746BB" w:rsidR="00366814" w:rsidRPr="00366814" w:rsidRDefault="00366814" w:rsidP="00366814">
      <w:pPr>
        <w:widowControl w:val="0"/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</w:t>
      </w:r>
    </w:p>
    <w:p w14:paraId="553E4680" w14:textId="24C4F010" w:rsidR="00366814" w:rsidRPr="00366814" w:rsidRDefault="00366814" w:rsidP="00366814">
      <w:pPr>
        <w:widowControl w:val="0"/>
        <w:suppressAutoHyphens/>
        <w:autoSpaceDE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(nazwa i adres Wykonawcy)</w:t>
      </w:r>
    </w:p>
    <w:p w14:paraId="51238E9D" w14:textId="77777777" w:rsidR="00366814" w:rsidRPr="00366814" w:rsidRDefault="00366814" w:rsidP="00366814">
      <w:pPr>
        <w:widowControl w:val="0"/>
        <w:suppressAutoHyphens/>
        <w:autoSpaceDE w:val="0"/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A9D04FE" w14:textId="388656AD" w:rsidR="00366814" w:rsidRPr="00366814" w:rsidRDefault="00366814" w:rsidP="00291AE0">
      <w:pPr>
        <w:widowControl w:val="0"/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14:paraId="24D58048" w14:textId="77777777" w:rsidR="00366814" w:rsidRPr="00366814" w:rsidRDefault="00366814" w:rsidP="00366814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6681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FORMULARZ OFERTOWY</w:t>
      </w:r>
    </w:p>
    <w:p w14:paraId="2DA7153C" w14:textId="77777777" w:rsidR="00366814" w:rsidRPr="00366814" w:rsidRDefault="00366814" w:rsidP="00366814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DE678C8" w14:textId="77777777" w:rsidR="00366814" w:rsidRPr="00366814" w:rsidRDefault="00366814" w:rsidP="00366814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2BF46912" w14:textId="6EB873E4" w:rsidR="00E166C0" w:rsidRPr="00366814" w:rsidRDefault="0074285F" w:rsidP="00133CCE">
      <w:pPr>
        <w:jc w:val="both"/>
        <w:rPr>
          <w:rFonts w:ascii="Cambria" w:eastAsia="Cambria" w:hAnsi="Cambria" w:cs="Cambria"/>
          <w:sz w:val="20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</w:t>
      </w:r>
      <w:r w:rsidR="00366814"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Odpowiadając na ogłoszenie </w:t>
      </w:r>
      <w:r w:rsid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366814" w:rsidRPr="0036681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</w:t>
      </w:r>
      <w:r w:rsidR="00366814"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Dostawa paliw płynnych dla potrzeb </w:t>
      </w:r>
      <w:r w:rsidR="00490DBB" w:rsidRPr="00490D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Przedsiębiorstwa Gospodarki Komunalnej </w:t>
      </w:r>
      <w:r w:rsidR="00366814"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Połańcu Spółka z o.o. ” zgodnie z wymaganiami określonymi </w:t>
      </w:r>
      <w:r w:rsidR="00490DB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366814" w:rsidRP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SWZ dla tego przetargu składamy niniejszą OFERT</w:t>
      </w:r>
      <w:r w:rsidR="003668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Ę</w:t>
      </w:r>
    </w:p>
    <w:p w14:paraId="5A6FA563" w14:textId="77777777" w:rsidR="00FE08E5" w:rsidRDefault="00FE08E5" w:rsidP="00133CCE">
      <w:pPr>
        <w:spacing w:after="0"/>
        <w:ind w:left="6096"/>
        <w:jc w:val="both"/>
        <w:rPr>
          <w:rFonts w:ascii="Cambria" w:eastAsia="Cambria" w:hAnsi="Cambria" w:cs="Cambria"/>
          <w:b/>
          <w:sz w:val="18"/>
        </w:rPr>
      </w:pPr>
    </w:p>
    <w:p w14:paraId="0E0A96C7" w14:textId="1A5455A5" w:rsidR="00AB0744" w:rsidRPr="0074285F" w:rsidRDefault="001475E9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Ja/My……………………………………………………………………………………………</w:t>
      </w:r>
    </w:p>
    <w:p w14:paraId="47471201" w14:textId="77777777" w:rsidR="00AB0744" w:rsidRPr="0074285F" w:rsidRDefault="001475E9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jako upoważniony/</w:t>
      </w:r>
      <w:proofErr w:type="spellStart"/>
      <w:r w:rsidRPr="0074285F">
        <w:rPr>
          <w:rFonts w:ascii="Times New Roman" w:eastAsia="Cambria" w:hAnsi="Times New Roman" w:cs="Times New Roman"/>
          <w:sz w:val="24"/>
          <w:szCs w:val="24"/>
        </w:rPr>
        <w:t>nieni</w:t>
      </w:r>
      <w:proofErr w:type="spellEnd"/>
      <w:r w:rsidRPr="0074285F">
        <w:rPr>
          <w:rFonts w:ascii="Times New Roman" w:eastAsia="Cambria" w:hAnsi="Times New Roman" w:cs="Times New Roman"/>
          <w:sz w:val="24"/>
          <w:szCs w:val="24"/>
        </w:rPr>
        <w:t xml:space="preserve"> przedstawiciel/e firmy/firm*:…………………………………………</w:t>
      </w:r>
    </w:p>
    <w:p w14:paraId="0C8A95AB" w14:textId="30666D24" w:rsidR="00AB0744" w:rsidRPr="0074285F" w:rsidRDefault="001475E9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B9C8AC7" w14:textId="77777777" w:rsidR="00AB0744" w:rsidRPr="0074285F" w:rsidRDefault="001475E9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działając w imieniu reprezentowanej przeze mnie/nas firmy/firm*:………………………</w:t>
      </w:r>
    </w:p>
    <w:p w14:paraId="7F84BCF8" w14:textId="00792D76" w:rsidR="00AB0744" w:rsidRDefault="001475E9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32F5BFB" w14:textId="77777777" w:rsidR="00A26F40" w:rsidRDefault="009F0FA3" w:rsidP="00133CCE">
      <w:pPr>
        <w:tabs>
          <w:tab w:val="left" w:pos="7938"/>
          <w:tab w:val="center" w:pos="8222"/>
        </w:tabs>
        <w:spacing w:after="120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1.1</w:t>
      </w:r>
      <w:r w:rsidR="00A26F40" w:rsidRPr="00A26F40">
        <w:t xml:space="preserve"> </w:t>
      </w:r>
      <w:r w:rsidR="00A26F40" w:rsidRPr="00A26F40">
        <w:rPr>
          <w:rFonts w:ascii="Times New Roman" w:eastAsia="Cambria" w:hAnsi="Times New Roman" w:cs="Times New Roman"/>
          <w:sz w:val="24"/>
          <w:szCs w:val="24"/>
        </w:rPr>
        <w:t>KRS/</w:t>
      </w:r>
      <w:proofErr w:type="spellStart"/>
      <w:r w:rsidR="00A26F40" w:rsidRPr="00A26F40">
        <w:rPr>
          <w:rFonts w:ascii="Times New Roman" w:eastAsia="Cambria" w:hAnsi="Times New Roman" w:cs="Times New Roman"/>
          <w:sz w:val="24"/>
          <w:szCs w:val="24"/>
        </w:rPr>
        <w:t>CEiDG</w:t>
      </w:r>
      <w:proofErr w:type="spellEnd"/>
      <w:r w:rsidR="00A26F40" w:rsidRPr="00A26F40">
        <w:rPr>
          <w:rFonts w:ascii="Times New Roman" w:eastAsia="Cambria" w:hAnsi="Times New Roman" w:cs="Times New Roman"/>
          <w:sz w:val="24"/>
          <w:szCs w:val="24"/>
        </w:rPr>
        <w:t>: ………………………………….……… 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………………………………………..);</w:t>
      </w:r>
      <w:r w:rsidR="00A26F40" w:rsidRPr="00A26F40">
        <w:rPr>
          <w:rFonts w:ascii="Times New Roman" w:eastAsia="Cambria" w:hAnsi="Times New Roman" w:cs="Times New Roman"/>
          <w:sz w:val="24"/>
          <w:szCs w:val="24"/>
        </w:rPr>
        <w:tab/>
      </w:r>
    </w:p>
    <w:p w14:paraId="22527DA4" w14:textId="77777777" w:rsidR="009504F4" w:rsidRPr="0074285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Olej </w:t>
      </w:r>
      <w:r w:rsidR="00F4392B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napędowy</w:t>
      </w:r>
    </w:p>
    <w:p w14:paraId="51AAC6AE" w14:textId="1F1C46AB" w:rsidR="009504F4" w:rsidRPr="0074285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Cena  za 1 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l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…..</w:t>
      </w:r>
      <w:r w:rsidR="00F92D8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….  z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ł 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+ 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(koszty dostawy i zysk Wykonawcy) 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…………….…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zł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– upust zast</w:t>
      </w:r>
      <w:r w:rsidR="00F92D8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osowany za dostarczony 1l …</w:t>
      </w:r>
      <w:r w:rsidR="0047226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..</w:t>
      </w:r>
      <w:r w:rsidR="00F92D8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……. z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ł + (podatek VAT)</w:t>
      </w:r>
      <w:r w:rsidR="004C09A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= cena brutto …</w:t>
      </w:r>
      <w:r w:rsidR="0047226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…….. zł/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l</w:t>
      </w:r>
    </w:p>
    <w:p w14:paraId="1F94F3B4" w14:textId="77777777" w:rsidR="00BF52A9" w:rsidRPr="0074285F" w:rsidRDefault="009504F4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(cen</w:t>
      </w:r>
      <w:r w:rsidR="004C09A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ę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</w:t>
      </w:r>
      <w:r w:rsidR="004C09A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z 1 l należy określić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wg cennika </w:t>
      </w:r>
      <w:r w:rsidR="004C09A1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PKN ORLEN  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na </w:t>
      </w:r>
      <w:r w:rsidR="00C01A00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cztery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dni przed terminem wyznaczonym do składania ofert.)</w:t>
      </w:r>
    </w:p>
    <w:p w14:paraId="305608D9" w14:textId="77777777" w:rsidR="000814BB" w:rsidRPr="0074285F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Oferujemy wykonanie całości przedmiotu zamówienia za łączną cenę brutto</w:t>
      </w:r>
      <w:r w:rsidR="004F3E56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:</w:t>
      </w:r>
    </w:p>
    <w:p w14:paraId="6F9E391B" w14:textId="77777777" w:rsidR="009504F4" w:rsidRPr="0074285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Cena całości przedmiotu zamówienia wynosi; </w:t>
      </w:r>
    </w:p>
    <w:p w14:paraId="2401BD91" w14:textId="77777777" w:rsidR="009504F4" w:rsidRPr="0074285F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Olej </w:t>
      </w:r>
      <w:r w:rsidR="0093460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napęd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owy  </w:t>
      </w:r>
      <w:r w:rsidR="0047226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80</w:t>
      </w:r>
      <w:r w:rsidR="00E166C0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0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00 l * 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……</w:t>
      </w:r>
      <w:r w:rsidR="007848A5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</w:t>
      </w:r>
      <w:r w:rsidR="0093460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…………</w:t>
      </w:r>
      <w:r w:rsidR="007848A5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.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zł ( za 1 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l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oleju </w:t>
      </w:r>
      <w:r w:rsidR="0093460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napęd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owego brutto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) = ……</w:t>
      </w:r>
      <w:r w:rsidR="00F23DAC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……………….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……….. zł</w:t>
      </w:r>
    </w:p>
    <w:p w14:paraId="71D227C8" w14:textId="119C35BF" w:rsidR="009504F4" w:rsidRPr="0074285F" w:rsidRDefault="001475E9" w:rsidP="00894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słownie: ..............................</w:t>
      </w:r>
      <w:r w:rsidR="000814BB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...........................................................................</w:t>
      </w:r>
      <w:r w:rsidR="008948E0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w tym podatek</w:t>
      </w:r>
    </w:p>
    <w:p w14:paraId="264D2822" w14:textId="1CFE9EC8" w:rsidR="00F23DAC" w:rsidRDefault="00F23DAC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Upust, który będzie obowiązywał</w:t>
      </w:r>
      <w:r w:rsidR="00731B0A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do końca realizacji umowy  na o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lej </w:t>
      </w:r>
      <w:r w:rsidR="0093460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napęd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owy wynosi …….</w:t>
      </w:r>
      <w:r w:rsidR="005557A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zł/litr</w:t>
      </w:r>
    </w:p>
    <w:p w14:paraId="79095938" w14:textId="77777777" w:rsidR="000F5249" w:rsidRPr="0074285F" w:rsidRDefault="000F5249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14:paraId="76B0B45F" w14:textId="77777777" w:rsidR="00BF52A9" w:rsidRPr="0074285F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lastRenderedPageBreak/>
        <w:t>Benzyna bezołowiowa 95</w:t>
      </w:r>
    </w:p>
    <w:p w14:paraId="7404AA9A" w14:textId="3DF31DBB" w:rsidR="00BF52A9" w:rsidRPr="0074285F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Cena  za 1 l………..….  zł + (koszty dostawy i zysk Wykonawcy) …………….… zł – upust zastosowany za dostarczony 1l …</w:t>
      </w:r>
      <w:r w:rsidR="0047226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..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……. zł + (podatek VAT)  = cena brutto ……</w:t>
      </w:r>
      <w:r w:rsidR="00472266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..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….. zł/l</w:t>
      </w:r>
    </w:p>
    <w:p w14:paraId="7211CD27" w14:textId="77777777" w:rsidR="002F4F93" w:rsidRPr="0074285F" w:rsidRDefault="00BF52A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(cenę z 1 l należy określić wg cennika PKN ORLEN  na cztery dni przed terminem wyznaczonym do składania ofert.)</w:t>
      </w:r>
    </w:p>
    <w:p w14:paraId="2FF85112" w14:textId="77777777" w:rsidR="00BF52A9" w:rsidRPr="0074285F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Oferujemy wykonanie całości przedmiotu zamówienia za łączną cenę brutto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:</w:t>
      </w:r>
    </w:p>
    <w:p w14:paraId="644AFBC6" w14:textId="77777777" w:rsidR="00BF52A9" w:rsidRPr="0074285F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Cena całości przedmiotu zamówienia wynosi; </w:t>
      </w:r>
    </w:p>
    <w:p w14:paraId="2BA9CBC6" w14:textId="77777777" w:rsidR="00BF52A9" w:rsidRPr="0074285F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Benzyna bezołowiowa 95     1 500 l *  ……………. zł ( za 1 l benzyny bezołowiowej 95 brutto) = …………….. zł</w:t>
      </w:r>
    </w:p>
    <w:p w14:paraId="2BFB3389" w14:textId="06EB2916" w:rsidR="00BF52A9" w:rsidRPr="0074285F" w:rsidRDefault="00BF52A9" w:rsidP="002F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słownie: .........................................................................................</w:t>
      </w:r>
      <w:r w:rsidR="0074285F">
        <w:rPr>
          <w:rFonts w:ascii="Times New Roman" w:eastAsia="Cambria" w:hAnsi="Times New Roman" w:cs="Times New Roman"/>
          <w:color w:val="000000"/>
          <w:sz w:val="24"/>
          <w:szCs w:val="24"/>
        </w:rPr>
        <w:t>................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.. w tym podatek </w:t>
      </w:r>
    </w:p>
    <w:p w14:paraId="5EF4E8FB" w14:textId="207BF856" w:rsidR="00934606" w:rsidRPr="0074285F" w:rsidRDefault="00934606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>Upust, który będzie obowiązywał do końca realizacji umowy  na benzynę bezołowiową 95</w:t>
      </w:r>
      <w:r w:rsidR="00BF52A9"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wynosi …….</w:t>
      </w:r>
      <w:r w:rsidR="005557A5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zł/litr</w:t>
      </w:r>
    </w:p>
    <w:p w14:paraId="1FC137D0" w14:textId="77777777" w:rsidR="00E85212" w:rsidRPr="0074285F" w:rsidRDefault="00E85212" w:rsidP="00133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14:paraId="5286EEB8" w14:textId="77777777" w:rsidR="000F5249" w:rsidRPr="0074285F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sz w:val="24"/>
          <w:szCs w:val="24"/>
        </w:rPr>
        <w:t>Oferujemy wykonanie całości przedmiotu zamówienia za łączną cenę brutto</w:t>
      </w:r>
      <w:r w:rsidRPr="0074285F">
        <w:rPr>
          <w:rFonts w:ascii="Times New Roman" w:eastAsia="Cambria" w:hAnsi="Times New Roman" w:cs="Times New Roman"/>
          <w:sz w:val="24"/>
          <w:szCs w:val="24"/>
        </w:rPr>
        <w:t>:</w:t>
      </w:r>
    </w:p>
    <w:p w14:paraId="1D80DF9D" w14:textId="77777777" w:rsidR="000F5249" w:rsidRPr="0074285F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sz w:val="24"/>
          <w:szCs w:val="24"/>
        </w:rPr>
        <w:t>benzyny bezołowiowej 95 i oleju napędowego  = ……………..……….. zł</w:t>
      </w:r>
    </w:p>
    <w:p w14:paraId="740F4A8C" w14:textId="77777777" w:rsidR="000F5249" w:rsidRPr="0074285F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74285F">
        <w:rPr>
          <w:rFonts w:ascii="Times New Roman" w:eastAsia="Cambria" w:hAnsi="Times New Roman" w:cs="Times New Roman"/>
          <w:sz w:val="24"/>
          <w:szCs w:val="24"/>
        </w:rPr>
        <w:t>słownie: .............................................................................................................. w tym podatek</w:t>
      </w:r>
    </w:p>
    <w:p w14:paraId="09ABC5C3" w14:textId="77777777" w:rsidR="00934606" w:rsidRPr="0074285F" w:rsidRDefault="00934606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</w:p>
    <w:p w14:paraId="1DCE88B5" w14:textId="77777777" w:rsidR="00731B0A" w:rsidRPr="0074285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  <w:u w:val="single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  <w:u w:val="single"/>
        </w:rPr>
        <w:t>Gdzie:</w:t>
      </w:r>
    </w:p>
    <w:p w14:paraId="175F4A71" w14:textId="77777777" w:rsidR="00731B0A" w:rsidRPr="0074285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Times New Roman" w:eastAsia="Cambria" w:hAnsi="Times New Roman" w:cs="Times New Roman"/>
          <w:b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  <w:u w:val="single"/>
        </w:rPr>
        <w:t>cenę z 1 l -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 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określa cennik PKN ORLEN  na cztery dni przed terminem wyznaczonym do składania ofert.</w:t>
      </w:r>
    </w:p>
    <w:p w14:paraId="3DB79DDA" w14:textId="77777777" w:rsidR="00731B0A" w:rsidRPr="0074285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  <w:u w:val="single"/>
        </w:rPr>
        <w:t xml:space="preserve">koszty dostawy i zysk Wykonawcy -  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składa się z kosztów p</w:t>
      </w:r>
      <w:r w:rsidR="00BD4AE8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onoszonych przy dostarczeniu 1l</w:t>
      </w:r>
      <w:r w:rsidR="00A6085D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oleju </w:t>
      </w:r>
      <w:r w:rsidR="006B0DD7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napędowego</w:t>
      </w:r>
      <w:r w:rsidR="00A6085D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z 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magazynu wykonawcy do zbiorników zamawiającego oraz pozostałe koszty ponoszone przez wykonawcę tytułem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</w:t>
      </w:r>
      <w:r w:rsidR="006B0DD7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dostarczenia oleju napędowego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do zamawiającego oraz zysk ze sprzedaży</w:t>
      </w:r>
    </w:p>
    <w:p w14:paraId="647414EA" w14:textId="0693F39B" w:rsidR="00FB6BD1" w:rsidRPr="0074285F" w:rsidRDefault="00731B0A" w:rsidP="00742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  <w:u w:val="single"/>
        </w:rPr>
        <w:t>upust</w:t>
      </w:r>
      <w:r w:rsidRPr="0074285F">
        <w:rPr>
          <w:rFonts w:ascii="Times New Roman" w:eastAsia="Cambria" w:hAnsi="Times New Roman" w:cs="Times New Roman"/>
          <w:b/>
          <w:color w:val="000000"/>
          <w:sz w:val="24"/>
          <w:szCs w:val="24"/>
        </w:rPr>
        <w:t xml:space="preserve"> - 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>stały zadeklarowany upust  dostarczonego do Zamawiającego 1 m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  <w:vertAlign w:val="superscript"/>
        </w:rPr>
        <w:t>3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oleju opałowego</w:t>
      </w:r>
      <w:r w:rsidR="00A6085D"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wyrażony w PLN i </w:t>
      </w:r>
      <w:r w:rsidRPr="0074285F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procentowo.  Upust procentowy liczony będzie wg cen netto na dzień dostawy wg cennika PKN ORLEN i będzie obowiązywał przez cały okres obowiązywania umowy. Wyliczony w ten sposób upust będzie podstawa zmniejszenia ceny za dostarczony do zamawiającego oleju opałowego. </w:t>
      </w:r>
    </w:p>
    <w:p w14:paraId="6D83B484" w14:textId="77777777" w:rsidR="00133CCE" w:rsidRPr="0074285F" w:rsidRDefault="00133CCE" w:rsidP="00133CCE">
      <w:pPr>
        <w:tabs>
          <w:tab w:val="left" w:pos="644"/>
        </w:tabs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14:paraId="4317CBA6" w14:textId="77777777" w:rsidR="0074285F" w:rsidRPr="0074285F" w:rsidRDefault="0074285F" w:rsidP="00133CCE">
      <w:pPr>
        <w:widowControl w:val="0"/>
        <w:autoSpaceDE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2. Oświadczamy, że cena oferty obejmuje pełen zakres zamówienia określony </w:t>
      </w: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br/>
        <w:t>w Załączniku nr 1 do SWZ, jak również wszystkie koszty towarzyszące wykonaniu zamówienia oraz podatek .</w:t>
      </w:r>
    </w:p>
    <w:p w14:paraId="02EC710E" w14:textId="77777777" w:rsidR="0074285F" w:rsidRPr="0074285F" w:rsidRDefault="0074285F" w:rsidP="00133CC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3. Oświadczamy, że zapoznaliśmy się ze specyfikacją istotnych warunków zamówienia </w:t>
      </w: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br/>
        <w:t xml:space="preserve">w tym z Istotnymi Postanowieniami Umowy i nie wnosimy do niej zastrzeżeń oraz </w:t>
      </w: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lastRenderedPageBreak/>
        <w:t>przyjmujemy warunki w niej zawarte.</w:t>
      </w:r>
    </w:p>
    <w:p w14:paraId="03A72B9C" w14:textId="69CB3454" w:rsidR="0074285F" w:rsidRPr="0074285F" w:rsidRDefault="0074285F" w:rsidP="00133CCE">
      <w:pPr>
        <w:widowControl w:val="0"/>
        <w:autoSpaceDE w:val="0"/>
        <w:jc w:val="both"/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4. </w:t>
      </w:r>
      <w:r w:rsidRPr="0074285F"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  <w:t xml:space="preserve">Oświadczamy, że dysponujemy co najmniej jedną stacją paliw znajdującą </w:t>
      </w:r>
      <w:r w:rsidRPr="0074285F"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  <w:br/>
        <w:t xml:space="preserve">się maksymalnie </w:t>
      </w:r>
      <w:r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  <w:t xml:space="preserve">10 km od Przedsiębiorstwa Gospodarki Komunalnej w Połańcu </w:t>
      </w:r>
      <w:r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  <w:br/>
        <w:t>Sp. z o.o. ul. Krakowska 11, 28-230 Połaniec</w:t>
      </w:r>
    </w:p>
    <w:p w14:paraId="4CD64FBC" w14:textId="77777777" w:rsidR="0074285F" w:rsidRPr="0074285F" w:rsidRDefault="0074285F" w:rsidP="00133CCE">
      <w:pPr>
        <w:widowControl w:val="0"/>
        <w:tabs>
          <w:tab w:val="left" w:pos="567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>5. Oświadczamy, że jesteśmy związani niniejszą ofertą przez okres 30 dni od daty</w:t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>wpływu terminu składania ofert.</w:t>
      </w:r>
    </w:p>
    <w:p w14:paraId="54BDC26D" w14:textId="77777777" w:rsidR="0074285F" w:rsidRPr="0074285F" w:rsidRDefault="0074285F" w:rsidP="00133CCE">
      <w:pPr>
        <w:widowControl w:val="0"/>
        <w:tabs>
          <w:tab w:val="left" w:pos="567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6. W przypadku przyznania nam zamówienia, zobowiązujemy się do zawarcia umowy </w:t>
      </w:r>
      <w:r w:rsidRPr="0074285F">
        <w:rPr>
          <w:rFonts w:ascii="Times New Roman" w:hAnsi="Times New Roman" w:cs="Times New Roman"/>
          <w:color w:val="000000"/>
          <w:kern w:val="1"/>
          <w:sz w:val="24"/>
          <w:szCs w:val="24"/>
        </w:rPr>
        <w:br/>
        <w:t>w miejscu i terminie wskazanym przez Zamawiającego.</w:t>
      </w:r>
    </w:p>
    <w:p w14:paraId="2AB20ACC" w14:textId="530C3FE4" w:rsidR="0074285F" w:rsidRPr="0074285F" w:rsidRDefault="0074285F" w:rsidP="00133CCE">
      <w:pPr>
        <w:widowControl w:val="0"/>
        <w:tabs>
          <w:tab w:val="left" w:pos="567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7. Niniejszym informujemy, iż informacje składające się na ofertę, zawarte na stronach stanowią tajemnicę przedsiębiorstwa w rozumieniu przepisów ustawy o zwalczaniu nieuczciwej konkurencji i jako takie nie mogą być ogólnie udostępnione. </w:t>
      </w:r>
    </w:p>
    <w:p w14:paraId="587DDB07" w14:textId="709F39FC" w:rsidR="0074285F" w:rsidRPr="0074285F" w:rsidRDefault="0074285F" w:rsidP="00133CCE">
      <w:pPr>
        <w:widowControl w:val="0"/>
        <w:tabs>
          <w:tab w:val="left" w:pos="851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 ………………………………………………………………………………………</w:t>
      </w:r>
    </w:p>
    <w:p w14:paraId="26F06FD1" w14:textId="77777777" w:rsidR="0074285F" w:rsidRDefault="0074285F" w:rsidP="00133CCE">
      <w:pPr>
        <w:widowControl w:val="0"/>
        <w:tabs>
          <w:tab w:val="left" w:pos="851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proofErr w:type="spellStart"/>
      <w:r w:rsidRPr="0074285F">
        <w:rPr>
          <w:rFonts w:ascii="Times New Roman" w:hAnsi="Times New Roman" w:cs="Times New Roman"/>
          <w:kern w:val="1"/>
          <w:sz w:val="24"/>
          <w:szCs w:val="24"/>
        </w:rPr>
        <w:t>tel</w:t>
      </w:r>
      <w:proofErr w:type="spellEnd"/>
      <w:r w:rsidRPr="0074285F">
        <w:rPr>
          <w:rFonts w:ascii="Times New Roman" w:hAnsi="Times New Roman" w:cs="Times New Roman"/>
          <w:kern w:val="1"/>
          <w:sz w:val="24"/>
          <w:szCs w:val="24"/>
        </w:rPr>
        <w:t>…………….. faks………</w:t>
      </w:r>
    </w:p>
    <w:p w14:paraId="34BEEA3D" w14:textId="6D242474" w:rsidR="0074285F" w:rsidRPr="0074285F" w:rsidRDefault="0074285F" w:rsidP="00133CCE">
      <w:pPr>
        <w:widowControl w:val="0"/>
        <w:tabs>
          <w:tab w:val="left" w:pos="851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>e-mail:……………….…………</w:t>
      </w:r>
    </w:p>
    <w:p w14:paraId="2723E028" w14:textId="2019427A" w:rsidR="0074285F" w:rsidRPr="0074285F" w:rsidRDefault="0074285F" w:rsidP="00133CCE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>Osoba uprawniona do kontaktów z Zamawiającym</w:t>
      </w:r>
    </w:p>
    <w:p w14:paraId="265B391F" w14:textId="77777777" w:rsidR="0074285F" w:rsidRPr="0074285F" w:rsidRDefault="0074285F" w:rsidP="00133CCE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>………………………………………………………….</w:t>
      </w:r>
    </w:p>
    <w:p w14:paraId="14AB24E5" w14:textId="7376FF08" w:rsidR="0074285F" w:rsidRDefault="0074285F" w:rsidP="00133CCE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14:paraId="3722C10E" w14:textId="71141B8A" w:rsidR="0074285F" w:rsidRDefault="0074285F" w:rsidP="00133CCE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14:paraId="2B715E77" w14:textId="77777777" w:rsidR="00291AE0" w:rsidRPr="0074285F" w:rsidRDefault="00291AE0" w:rsidP="00133CCE">
      <w:pPr>
        <w:widowControl w:val="0"/>
        <w:tabs>
          <w:tab w:val="left" w:pos="960"/>
        </w:tabs>
        <w:autoSpaceDE w:val="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14:paraId="04B31560" w14:textId="3A5C4465" w:rsidR="0074285F" w:rsidRPr="0074285F" w:rsidRDefault="0074285F" w:rsidP="00133CCE">
      <w:pPr>
        <w:widowControl w:val="0"/>
        <w:tabs>
          <w:tab w:val="left" w:pos="960"/>
        </w:tabs>
        <w:autoSpaceDE w:val="0"/>
        <w:ind w:left="3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 w:rsidR="00133CCE">
        <w:rPr>
          <w:rFonts w:ascii="Times New Roman" w:hAnsi="Times New Roman" w:cs="Times New Roman"/>
          <w:kern w:val="1"/>
          <w:sz w:val="24"/>
          <w:szCs w:val="24"/>
        </w:rPr>
        <w:tab/>
      </w:r>
      <w:r w:rsidR="00133CCE">
        <w:rPr>
          <w:rFonts w:ascii="Times New Roman" w:hAnsi="Times New Roman" w:cs="Times New Roman"/>
          <w:kern w:val="1"/>
          <w:sz w:val="24"/>
          <w:szCs w:val="24"/>
        </w:rPr>
        <w:tab/>
      </w:r>
      <w:r w:rsidR="00133CCE">
        <w:rPr>
          <w:rFonts w:ascii="Times New Roman" w:hAnsi="Times New Roman" w:cs="Times New Roman"/>
          <w:kern w:val="1"/>
          <w:sz w:val="24"/>
          <w:szCs w:val="24"/>
        </w:rPr>
        <w:tab/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kern w:val="1"/>
          <w:sz w:val="24"/>
          <w:szCs w:val="24"/>
        </w:rPr>
        <w:t>………</w:t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</w:t>
      </w:r>
    </w:p>
    <w:p w14:paraId="6547AF7B" w14:textId="1D5B7533" w:rsidR="0074285F" w:rsidRPr="0074285F" w:rsidRDefault="0074285F" w:rsidP="00133CCE">
      <w:pPr>
        <w:widowControl w:val="0"/>
        <w:tabs>
          <w:tab w:val="left" w:pos="7050"/>
        </w:tabs>
        <w:autoSpaceDE w:val="0"/>
        <w:ind w:left="708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</w:t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   (podpis osoby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 xml:space="preserve">uprawnionej </w:t>
      </w:r>
      <w:r>
        <w:rPr>
          <w:rFonts w:ascii="Times New Roman" w:hAnsi="Times New Roman" w:cs="Times New Roman"/>
          <w:kern w:val="1"/>
          <w:sz w:val="24"/>
          <w:szCs w:val="24"/>
        </w:rPr>
        <w:br/>
      </w:r>
      <w:r w:rsidRPr="0074285F">
        <w:rPr>
          <w:rFonts w:ascii="Times New Roman" w:hAnsi="Times New Roman" w:cs="Times New Roman"/>
          <w:kern w:val="1"/>
          <w:sz w:val="24"/>
          <w:szCs w:val="24"/>
        </w:rPr>
        <w:t>do reprezentacji Wykonawcy)</w:t>
      </w:r>
    </w:p>
    <w:bookmarkEnd w:id="0"/>
    <w:p w14:paraId="0830AEB9" w14:textId="77777777" w:rsidR="00AB0744" w:rsidRPr="0074285F" w:rsidRDefault="00AB0744" w:rsidP="009B2836">
      <w:pPr>
        <w:tabs>
          <w:tab w:val="left" w:pos="7938"/>
          <w:tab w:val="center" w:pos="8222"/>
        </w:tabs>
        <w:spacing w:line="360" w:lineRule="auto"/>
        <w:rPr>
          <w:rFonts w:ascii="Times New Roman" w:eastAsia="Cambria" w:hAnsi="Times New Roman" w:cs="Times New Roman"/>
          <w:sz w:val="24"/>
          <w:szCs w:val="24"/>
        </w:rPr>
      </w:pPr>
    </w:p>
    <w:sectPr w:rsidR="00AB0744" w:rsidRPr="0074285F" w:rsidSect="00645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421D" w14:textId="77777777" w:rsidR="007F1995" w:rsidRDefault="007F1995" w:rsidP="00654C95">
      <w:pPr>
        <w:spacing w:after="0" w:line="240" w:lineRule="auto"/>
      </w:pPr>
      <w:r>
        <w:separator/>
      </w:r>
    </w:p>
  </w:endnote>
  <w:endnote w:type="continuationSeparator" w:id="0">
    <w:p w14:paraId="2953AACD" w14:textId="77777777" w:rsidR="007F1995" w:rsidRDefault="007F1995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9F29" w14:textId="77777777" w:rsidR="00A26F40" w:rsidRDefault="00A26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7119888"/>
      <w:docPartObj>
        <w:docPartGallery w:val="Page Numbers (Bottom of Page)"/>
        <w:docPartUnique/>
      </w:docPartObj>
    </w:sdtPr>
    <w:sdtEndPr/>
    <w:sdtContent>
      <w:p w14:paraId="0DFE3BDD" w14:textId="7DB22B78" w:rsidR="00A26F40" w:rsidRDefault="00A26F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596AD2" w14:textId="77777777" w:rsidR="0064596B" w:rsidRDefault="006459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9595" w14:textId="77777777" w:rsidR="00A26F40" w:rsidRDefault="00A26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5517" w14:textId="77777777" w:rsidR="007F1995" w:rsidRDefault="007F1995" w:rsidP="00654C95">
      <w:pPr>
        <w:spacing w:after="0" w:line="240" w:lineRule="auto"/>
      </w:pPr>
      <w:r>
        <w:separator/>
      </w:r>
    </w:p>
  </w:footnote>
  <w:footnote w:type="continuationSeparator" w:id="0">
    <w:p w14:paraId="78516EBA" w14:textId="77777777" w:rsidR="007F1995" w:rsidRDefault="007F1995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06FF" w14:textId="77777777" w:rsidR="00A26F40" w:rsidRDefault="00A26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8867" w14:textId="77777777" w:rsidR="00A26F40" w:rsidRDefault="00A26F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B75E" w14:textId="77777777" w:rsidR="00A26F40" w:rsidRDefault="00A26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3444881">
    <w:abstractNumId w:val="2"/>
  </w:num>
  <w:num w:numId="2" w16cid:durableId="1788232477">
    <w:abstractNumId w:val="0"/>
  </w:num>
  <w:num w:numId="3" w16cid:durableId="813565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744"/>
    <w:rsid w:val="00023469"/>
    <w:rsid w:val="00025929"/>
    <w:rsid w:val="00031156"/>
    <w:rsid w:val="00033CA4"/>
    <w:rsid w:val="00065DFC"/>
    <w:rsid w:val="00071DBB"/>
    <w:rsid w:val="000814BB"/>
    <w:rsid w:val="000F5249"/>
    <w:rsid w:val="001064BA"/>
    <w:rsid w:val="00133CCE"/>
    <w:rsid w:val="001475E9"/>
    <w:rsid w:val="00184E62"/>
    <w:rsid w:val="00187D02"/>
    <w:rsid w:val="001C4757"/>
    <w:rsid w:val="001D0A0E"/>
    <w:rsid w:val="00226F12"/>
    <w:rsid w:val="0027283D"/>
    <w:rsid w:val="00291AE0"/>
    <w:rsid w:val="002E1190"/>
    <w:rsid w:val="002E3AC8"/>
    <w:rsid w:val="002F02FD"/>
    <w:rsid w:val="002F4F93"/>
    <w:rsid w:val="00323009"/>
    <w:rsid w:val="00352C01"/>
    <w:rsid w:val="00353E02"/>
    <w:rsid w:val="00366814"/>
    <w:rsid w:val="003A2651"/>
    <w:rsid w:val="00472266"/>
    <w:rsid w:val="00490DBB"/>
    <w:rsid w:val="004C09A1"/>
    <w:rsid w:val="004D790E"/>
    <w:rsid w:val="004F3E56"/>
    <w:rsid w:val="005123C3"/>
    <w:rsid w:val="005438D8"/>
    <w:rsid w:val="005557A5"/>
    <w:rsid w:val="00565CC4"/>
    <w:rsid w:val="005B5835"/>
    <w:rsid w:val="005C30F6"/>
    <w:rsid w:val="005D2366"/>
    <w:rsid w:val="005E214B"/>
    <w:rsid w:val="00622528"/>
    <w:rsid w:val="006363CC"/>
    <w:rsid w:val="0064596B"/>
    <w:rsid w:val="00654C95"/>
    <w:rsid w:val="0069080D"/>
    <w:rsid w:val="0069322A"/>
    <w:rsid w:val="006B0DD7"/>
    <w:rsid w:val="006D19F2"/>
    <w:rsid w:val="006E074C"/>
    <w:rsid w:val="006F0DAE"/>
    <w:rsid w:val="006F4FC0"/>
    <w:rsid w:val="00714F5A"/>
    <w:rsid w:val="007311E8"/>
    <w:rsid w:val="00731B0A"/>
    <w:rsid w:val="0074285F"/>
    <w:rsid w:val="007848A5"/>
    <w:rsid w:val="00793FD8"/>
    <w:rsid w:val="007A612C"/>
    <w:rsid w:val="007C2526"/>
    <w:rsid w:val="007D7A7F"/>
    <w:rsid w:val="007F1995"/>
    <w:rsid w:val="00824B4A"/>
    <w:rsid w:val="008477D8"/>
    <w:rsid w:val="00852D5B"/>
    <w:rsid w:val="008948E0"/>
    <w:rsid w:val="00895C9D"/>
    <w:rsid w:val="008B6F5D"/>
    <w:rsid w:val="008C1A26"/>
    <w:rsid w:val="008D4C4B"/>
    <w:rsid w:val="008E05CD"/>
    <w:rsid w:val="00901E93"/>
    <w:rsid w:val="00911D0E"/>
    <w:rsid w:val="009215E8"/>
    <w:rsid w:val="009260BA"/>
    <w:rsid w:val="009344D0"/>
    <w:rsid w:val="00934606"/>
    <w:rsid w:val="00944F5A"/>
    <w:rsid w:val="009504F4"/>
    <w:rsid w:val="00952F49"/>
    <w:rsid w:val="009750DA"/>
    <w:rsid w:val="00985A01"/>
    <w:rsid w:val="009B2836"/>
    <w:rsid w:val="009F0FA3"/>
    <w:rsid w:val="009F4ADC"/>
    <w:rsid w:val="00A00C04"/>
    <w:rsid w:val="00A26F40"/>
    <w:rsid w:val="00A27390"/>
    <w:rsid w:val="00A6085D"/>
    <w:rsid w:val="00AB0744"/>
    <w:rsid w:val="00AE36B4"/>
    <w:rsid w:val="00B30B75"/>
    <w:rsid w:val="00B4568C"/>
    <w:rsid w:val="00B4599D"/>
    <w:rsid w:val="00B65463"/>
    <w:rsid w:val="00B671CB"/>
    <w:rsid w:val="00BB7718"/>
    <w:rsid w:val="00BD4AE8"/>
    <w:rsid w:val="00BD7304"/>
    <w:rsid w:val="00BF52A9"/>
    <w:rsid w:val="00C01A00"/>
    <w:rsid w:val="00C0229F"/>
    <w:rsid w:val="00C05700"/>
    <w:rsid w:val="00C142C5"/>
    <w:rsid w:val="00C30C93"/>
    <w:rsid w:val="00C4165A"/>
    <w:rsid w:val="00C63C67"/>
    <w:rsid w:val="00CA277A"/>
    <w:rsid w:val="00CB349D"/>
    <w:rsid w:val="00CF3789"/>
    <w:rsid w:val="00D06FD0"/>
    <w:rsid w:val="00D50F6C"/>
    <w:rsid w:val="00D52584"/>
    <w:rsid w:val="00D82285"/>
    <w:rsid w:val="00E166C0"/>
    <w:rsid w:val="00E327E6"/>
    <w:rsid w:val="00E43164"/>
    <w:rsid w:val="00E85212"/>
    <w:rsid w:val="00E95750"/>
    <w:rsid w:val="00ED58B9"/>
    <w:rsid w:val="00F21E72"/>
    <w:rsid w:val="00F23DAC"/>
    <w:rsid w:val="00F2483B"/>
    <w:rsid w:val="00F4392B"/>
    <w:rsid w:val="00F70A32"/>
    <w:rsid w:val="00F76F0F"/>
    <w:rsid w:val="00F92D81"/>
    <w:rsid w:val="00FB1EB3"/>
    <w:rsid w:val="00FB66B2"/>
    <w:rsid w:val="00FB6BD1"/>
    <w:rsid w:val="00FD5080"/>
    <w:rsid w:val="00FE08E5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26B66"/>
  <w15:docId w15:val="{694CF2D0-F4FE-4B6D-AF60-DA802492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Poprawka">
    <w:name w:val="Revision"/>
    <w:hidden/>
    <w:uiPriority w:val="99"/>
    <w:semiHidden/>
    <w:rsid w:val="005557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Monika Kuś</cp:lastModifiedBy>
  <cp:revision>6</cp:revision>
  <dcterms:created xsi:type="dcterms:W3CDTF">2022-11-16T10:51:00Z</dcterms:created>
  <dcterms:modified xsi:type="dcterms:W3CDTF">2023-12-07T07:40:00Z</dcterms:modified>
</cp:coreProperties>
</file>