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31DB5" w14:textId="4E89CE6D" w:rsidR="00A40967" w:rsidRDefault="00A40967" w:rsidP="00A40967">
      <w:pPr>
        <w:shd w:val="clear" w:color="auto" w:fill="FFFFFF"/>
        <w:spacing w:after="149" w:line="226" w:lineRule="exact"/>
        <w:ind w:left="10944" w:right="1210"/>
        <w:rPr>
          <w:spacing w:val="-2"/>
        </w:rPr>
      </w:pPr>
      <w:r>
        <w:rPr>
          <w:spacing w:val="-2"/>
        </w:rPr>
        <w:t>Załącznik nr 2 do SWZ</w:t>
      </w:r>
    </w:p>
    <w:p w14:paraId="4BB212B8" w14:textId="478BC3CB" w:rsidR="00804808" w:rsidRPr="00A40967" w:rsidRDefault="00A40967" w:rsidP="00A40967">
      <w:pPr>
        <w:shd w:val="clear" w:color="auto" w:fill="FFFFFF"/>
        <w:spacing w:after="149" w:line="226" w:lineRule="exact"/>
        <w:ind w:left="10944" w:right="1210"/>
      </w:pPr>
      <w:r>
        <w:rPr>
          <w:spacing w:val="-2"/>
        </w:rPr>
        <w:t>Z</w:t>
      </w:r>
      <w:r w:rsidR="00804808" w:rsidRPr="00A40967">
        <w:rPr>
          <w:spacing w:val="-2"/>
        </w:rPr>
        <w:t>ałącznik nr 2 do umowy</w:t>
      </w:r>
    </w:p>
    <w:p w14:paraId="672FA1A3" w14:textId="77777777" w:rsidR="00C65204" w:rsidRPr="009E434D" w:rsidRDefault="00C65204" w:rsidP="00C65204">
      <w:pPr>
        <w:spacing w:line="276" w:lineRule="auto"/>
        <w:ind w:right="-334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WYKONAWCA: …..................................</w:t>
      </w:r>
    </w:p>
    <w:p w14:paraId="2958E8B2" w14:textId="77777777" w:rsidR="00C65204" w:rsidRPr="009E434D" w:rsidRDefault="00C65204" w:rsidP="00C65204">
      <w:pPr>
        <w:spacing w:line="276" w:lineRule="auto"/>
        <w:ind w:right="-334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…...........................................................</w:t>
      </w:r>
    </w:p>
    <w:p w14:paraId="52E3BF84" w14:textId="77777777" w:rsidR="00C65204" w:rsidRPr="009E434D" w:rsidRDefault="00C65204" w:rsidP="00C65204">
      <w:pPr>
        <w:spacing w:line="276" w:lineRule="auto"/>
        <w:ind w:right="-334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…...........................................................</w:t>
      </w:r>
    </w:p>
    <w:p w14:paraId="06371667" w14:textId="77777777" w:rsidR="00C65204" w:rsidRPr="009E434D" w:rsidRDefault="00C65204" w:rsidP="00C65204">
      <w:pPr>
        <w:spacing w:line="276" w:lineRule="auto"/>
        <w:ind w:right="-334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Tel;.: …..................................................</w:t>
      </w:r>
    </w:p>
    <w:p w14:paraId="0A633308" w14:textId="77777777" w:rsidR="00C65204" w:rsidRPr="009E434D" w:rsidRDefault="00C65204" w:rsidP="00C65204">
      <w:pPr>
        <w:spacing w:line="276" w:lineRule="auto"/>
        <w:ind w:right="-334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e-mail:……………………………………………….</w:t>
      </w:r>
    </w:p>
    <w:p w14:paraId="4B5224C8" w14:textId="3AF74522" w:rsidR="00804808" w:rsidRPr="00804808" w:rsidRDefault="00804808" w:rsidP="00804808">
      <w:pPr>
        <w:pStyle w:val="Nagwek1"/>
        <w:jc w:val="center"/>
        <w:rPr>
          <w:lang w:val="pt-PT"/>
        </w:rPr>
      </w:pPr>
      <w:r w:rsidRPr="00C65204">
        <w:rPr>
          <w:lang w:val="pt-PT"/>
        </w:rPr>
        <w:t>O F E R T A</w:t>
      </w:r>
    </w:p>
    <w:p w14:paraId="2959D87C" w14:textId="4FB2CF77" w:rsidR="00804808" w:rsidRPr="00653979" w:rsidRDefault="00804808" w:rsidP="00804808">
      <w:pPr>
        <w:shd w:val="clear" w:color="auto" w:fill="FFFFFF"/>
        <w:spacing w:line="276" w:lineRule="auto"/>
        <w:jc w:val="both"/>
        <w:rPr>
          <w:spacing w:val="-12"/>
        </w:rPr>
      </w:pPr>
      <w:r w:rsidRPr="00804808">
        <w:t xml:space="preserve">Uczestnicząc w postępowaniu o udzielenie zamówienia nr </w:t>
      </w:r>
      <w:r w:rsidR="006F30C8">
        <w:t>ZP/SR/</w:t>
      </w:r>
      <w:r w:rsidR="00C65204">
        <w:t>3/2023</w:t>
      </w:r>
      <w:r w:rsidRPr="00804808">
        <w:t xml:space="preserve"> </w:t>
      </w:r>
      <w:r w:rsidRPr="00804808">
        <w:rPr>
          <w:bCs/>
        </w:rPr>
        <w:t>na „</w:t>
      </w:r>
      <w:r w:rsidRPr="00804808">
        <w:rPr>
          <w:i/>
        </w:rPr>
        <w:t>Kompleksową dostawę gazu ziemnego (sprzedaż i usługa dystrybucji) do obiekt</w:t>
      </w:r>
      <w:r w:rsidR="00FA7409">
        <w:rPr>
          <w:i/>
        </w:rPr>
        <w:t>ów</w:t>
      </w:r>
      <w:r w:rsidRPr="00804808">
        <w:rPr>
          <w:i/>
        </w:rPr>
        <w:t xml:space="preserve"> Sądu Rejonowego w Grodzisku Mazowieckim</w:t>
      </w:r>
      <w:r w:rsidRPr="00804808">
        <w:rPr>
          <w:bCs/>
        </w:rPr>
        <w:t xml:space="preserve">” </w:t>
      </w:r>
      <w:r w:rsidR="00C65204" w:rsidRPr="00382B9D">
        <w:rPr>
          <w:rFonts w:asciiTheme="minorHAnsi" w:hAnsiTheme="minorHAnsi" w:cstheme="minorHAnsi"/>
        </w:rPr>
        <w:t xml:space="preserve">prowadzonego w trybie </w:t>
      </w:r>
      <w:r w:rsidR="00C65204">
        <w:rPr>
          <w:rFonts w:asciiTheme="minorHAnsi" w:hAnsiTheme="minorHAnsi" w:cstheme="minorHAnsi"/>
        </w:rPr>
        <w:t xml:space="preserve">podstawowym bez negocjacji o wartości zamówienia nieprzekraczającej progów unijnych o jakich stanowi art. 3 </w:t>
      </w:r>
      <w:r w:rsidR="00FC0F88">
        <w:rPr>
          <w:rFonts w:asciiTheme="minorHAnsi" w:hAnsiTheme="minorHAnsi" w:cstheme="minorHAnsi"/>
        </w:rPr>
        <w:t xml:space="preserve">ust. 1 </w:t>
      </w:r>
      <w:r w:rsidR="00C65204">
        <w:rPr>
          <w:rFonts w:asciiTheme="minorHAnsi" w:hAnsiTheme="minorHAnsi" w:cstheme="minorHAnsi"/>
        </w:rPr>
        <w:t xml:space="preserve">ustawy z dnia 11 września 2019 r. – Prawo zamówień publicznych (t.j.: Dz.U. </w:t>
      </w:r>
      <w:r w:rsidR="00C65204" w:rsidRPr="00A01362">
        <w:rPr>
          <w:rFonts w:asciiTheme="minorHAnsi" w:hAnsiTheme="minorHAnsi" w:cstheme="minorHAnsi"/>
        </w:rPr>
        <w:t>2023</w:t>
      </w:r>
      <w:r w:rsidR="00C65204">
        <w:rPr>
          <w:rFonts w:asciiTheme="minorHAnsi" w:hAnsiTheme="minorHAnsi" w:cstheme="minorHAnsi"/>
        </w:rPr>
        <w:t xml:space="preserve">, </w:t>
      </w:r>
      <w:r w:rsidR="00C65204" w:rsidRPr="00A01362">
        <w:rPr>
          <w:rFonts w:asciiTheme="minorHAnsi" w:hAnsiTheme="minorHAnsi" w:cstheme="minorHAnsi"/>
        </w:rPr>
        <w:t>poz. 1605</w:t>
      </w:r>
      <w:r w:rsidR="00C65204">
        <w:rPr>
          <w:rFonts w:asciiTheme="minorHAnsi" w:hAnsiTheme="minorHAnsi" w:cstheme="minorHAnsi"/>
        </w:rPr>
        <w:t xml:space="preserve"> z późn. zm.) – dalej PZP:</w:t>
      </w:r>
    </w:p>
    <w:p w14:paraId="76D2DFFD" w14:textId="77777777" w:rsidR="00804808" w:rsidRPr="00090712" w:rsidRDefault="00804808" w:rsidP="00804808">
      <w:pPr>
        <w:shd w:val="clear" w:color="auto" w:fill="FFFFFF"/>
        <w:spacing w:line="276" w:lineRule="auto"/>
        <w:ind w:left="1440"/>
        <w:rPr>
          <w:spacing w:val="-12"/>
        </w:rPr>
      </w:pPr>
    </w:p>
    <w:p w14:paraId="66F05E50" w14:textId="7A307B73" w:rsidR="00804808" w:rsidRDefault="00804808" w:rsidP="005707AC">
      <w:pPr>
        <w:widowControl w:val="0"/>
        <w:numPr>
          <w:ilvl w:val="0"/>
          <w:numId w:val="71"/>
        </w:numPr>
        <w:shd w:val="clear" w:color="auto" w:fill="FFFFFF"/>
        <w:tabs>
          <w:tab w:val="clear" w:pos="1437"/>
        </w:tabs>
        <w:autoSpaceDE w:val="0"/>
        <w:autoSpaceDN w:val="0"/>
        <w:adjustRightInd w:val="0"/>
        <w:spacing w:line="276" w:lineRule="auto"/>
        <w:ind w:left="567" w:hanging="480"/>
        <w:jc w:val="both"/>
      </w:pPr>
      <w:r w:rsidRPr="00090712">
        <w:t xml:space="preserve">Oferujemy wykonanie zamówienia, zgodnie z warunkami określonymi w SWZ oraz w </w:t>
      </w:r>
      <w:r>
        <w:t>istotnych postanowieniach</w:t>
      </w:r>
      <w:r w:rsidRPr="00090712">
        <w:t xml:space="preserve"> umow</w:t>
      </w:r>
      <w:r>
        <w:t>n</w:t>
      </w:r>
      <w:r w:rsidRPr="00090712">
        <w:t>y</w:t>
      </w:r>
      <w:r>
        <w:t>ch</w:t>
      </w:r>
      <w:r w:rsidRPr="00090712">
        <w:t>, w okresie obowiązywania umowy, za wynagrodzenie:</w:t>
      </w:r>
    </w:p>
    <w:p w14:paraId="32206145" w14:textId="77777777" w:rsidR="000B4913" w:rsidRPr="000B4913" w:rsidRDefault="000B4913" w:rsidP="005E7A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</w:pPr>
    </w:p>
    <w:tbl>
      <w:tblPr>
        <w:tblW w:w="14258" w:type="dxa"/>
        <w:tblInd w:w="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5"/>
        <w:gridCol w:w="1842"/>
        <w:gridCol w:w="1560"/>
        <w:gridCol w:w="2268"/>
        <w:gridCol w:w="1559"/>
        <w:gridCol w:w="3544"/>
      </w:tblGrid>
      <w:tr w:rsidR="00804808" w:rsidRPr="00090712" w14:paraId="0E0790DC" w14:textId="77777777" w:rsidTr="00457CFC">
        <w:trPr>
          <w:trHeight w:val="300"/>
        </w:trPr>
        <w:tc>
          <w:tcPr>
            <w:tcW w:w="14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031F" w14:textId="77777777" w:rsidR="00804808" w:rsidRPr="00090712" w:rsidRDefault="00804808" w:rsidP="005707AC">
            <w:pPr>
              <w:numPr>
                <w:ilvl w:val="0"/>
                <w:numId w:val="72"/>
              </w:numPr>
              <w:ind w:left="1079" w:hanging="425"/>
              <w:rPr>
                <w:b/>
              </w:rPr>
            </w:pPr>
            <w:r w:rsidRPr="00090712">
              <w:rPr>
                <w:b/>
              </w:rPr>
              <w:t>Kryterium ceny </w:t>
            </w:r>
          </w:p>
        </w:tc>
      </w:tr>
      <w:tr w:rsidR="00804808" w:rsidRPr="00090712" w14:paraId="4EA03312" w14:textId="77777777" w:rsidTr="00457CFC">
        <w:trPr>
          <w:trHeight w:val="907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FE2B" w14:textId="7079B1EC" w:rsidR="00804808" w:rsidRDefault="00804808" w:rsidP="00457CFC">
            <w:pPr>
              <w:jc w:val="center"/>
              <w:rPr>
                <w:b/>
                <w:sz w:val="18"/>
                <w:szCs w:val="18"/>
              </w:rPr>
            </w:pPr>
            <w:r w:rsidRPr="00463D14">
              <w:rPr>
                <w:b/>
                <w:sz w:val="18"/>
                <w:szCs w:val="18"/>
              </w:rPr>
              <w:t>Obiekt – ul. Bartniaka 21/23</w:t>
            </w:r>
          </w:p>
          <w:p w14:paraId="07AB8BFF" w14:textId="77777777" w:rsidR="000E7EF1" w:rsidRPr="00463D14" w:rsidRDefault="000E7EF1" w:rsidP="00457CFC">
            <w:pPr>
              <w:jc w:val="center"/>
              <w:rPr>
                <w:b/>
                <w:sz w:val="18"/>
                <w:szCs w:val="18"/>
              </w:rPr>
            </w:pPr>
          </w:p>
          <w:p w14:paraId="070C0306" w14:textId="77777777" w:rsidR="00804808" w:rsidRPr="000E7EF1" w:rsidRDefault="000E7EF1" w:rsidP="00457CFC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E7EF1">
              <w:rPr>
                <w:b/>
                <w:color w:val="FF0000"/>
                <w:sz w:val="18"/>
                <w:szCs w:val="18"/>
              </w:rPr>
              <w:t>Jeden punkt poboru z dotychczasową grupą taryfową BW-5</w:t>
            </w:r>
          </w:p>
          <w:p w14:paraId="4BBFA4F1" w14:textId="508485C0" w:rsidR="000E7EF1" w:rsidRPr="00090712" w:rsidRDefault="000E7EF1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8BEB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Liczba jednostek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6C1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Cena jednostkowa netto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7A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Wartość netto (kol. 2 x kol. 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45F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Stawka VAT (w %)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AED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Wartość brutto</w:t>
            </w:r>
          </w:p>
          <w:p w14:paraId="531944ED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(kol. 4 +</w:t>
            </w:r>
          </w:p>
          <w:p w14:paraId="0B76261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kol. 4 × kol. 5)</w:t>
            </w:r>
          </w:p>
        </w:tc>
      </w:tr>
      <w:tr w:rsidR="00804808" w:rsidRPr="00090712" w14:paraId="2F1CDB59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16E6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5BD5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D1F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FDE5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1C2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BA9D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6</w:t>
            </w:r>
          </w:p>
        </w:tc>
      </w:tr>
      <w:tr w:rsidR="00804808" w:rsidRPr="00090712" w14:paraId="3A891854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5A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Paliwo gazowe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BD16" w14:textId="7698ED94" w:rsidR="00804808" w:rsidRPr="00090712" w:rsidRDefault="00C65204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</w:t>
            </w:r>
            <w:r w:rsidR="00553A6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980</w:t>
            </w:r>
            <w:r w:rsidR="00553A6F">
              <w:rPr>
                <w:sz w:val="18"/>
                <w:szCs w:val="18"/>
              </w:rPr>
              <w:t xml:space="preserve"> </w:t>
            </w:r>
            <w:r w:rsidR="00804808" w:rsidRPr="00090712">
              <w:rPr>
                <w:sz w:val="18"/>
                <w:szCs w:val="18"/>
              </w:rPr>
              <w:t>kWh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9A5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993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4BE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3E3B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6870DCF1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1F8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lastRenderedPageBreak/>
              <w:t>Opłata – abonament za sprzedaż</w:t>
            </w:r>
          </w:p>
          <w:p w14:paraId="4D00CBFE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paliwa gazowego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9C3A" w14:textId="12C4F76D" w:rsidR="00804808" w:rsidRPr="00090712" w:rsidRDefault="00A23994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04808" w:rsidRPr="00090712">
              <w:rPr>
                <w:sz w:val="18"/>
                <w:szCs w:val="18"/>
              </w:rPr>
              <w:t xml:space="preserve"> m</w:t>
            </w:r>
            <w:r w:rsidR="00553A6F">
              <w:rPr>
                <w:sz w:val="18"/>
                <w:szCs w:val="18"/>
              </w:rPr>
              <w:t>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257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9873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4E4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56E8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7F4C3B19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0183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D103" w14:textId="70D69147" w:rsidR="00804808" w:rsidRPr="00090712" w:rsidRDefault="00553A6F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644 980 </w:t>
            </w:r>
            <w:r w:rsidRPr="00090712">
              <w:rPr>
                <w:sz w:val="18"/>
                <w:szCs w:val="18"/>
              </w:rPr>
              <w:t>kWh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327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BE12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61AE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F8F8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43413C29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3BC6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Opłata sieciowa stała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E0FD" w14:textId="2E457A88" w:rsidR="00804808" w:rsidRPr="00090712" w:rsidRDefault="00DC1A22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23994">
              <w:rPr>
                <w:sz w:val="18"/>
                <w:szCs w:val="18"/>
              </w:rPr>
              <w:t xml:space="preserve"> 153 600</w:t>
            </w:r>
            <w:r w:rsidR="00804808">
              <w:rPr>
                <w:sz w:val="18"/>
                <w:szCs w:val="18"/>
              </w:rPr>
              <w:t xml:space="preserve"> </w:t>
            </w:r>
            <w:r w:rsidR="00804808" w:rsidRPr="00090712">
              <w:rPr>
                <w:sz w:val="18"/>
                <w:szCs w:val="18"/>
              </w:rPr>
              <w:t>kWh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1D61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F96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35E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4D1E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29B8CABB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B69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auto" w:fill="auto"/>
            <w:vAlign w:val="center"/>
          </w:tcPr>
          <w:p w14:paraId="7B4222C1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41E5" w14:textId="77777777" w:rsidR="00804808" w:rsidRPr="00090712" w:rsidRDefault="00804808" w:rsidP="00457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090712">
              <w:rPr>
                <w:sz w:val="18"/>
                <w:szCs w:val="18"/>
              </w:rPr>
              <w:t>uma z kolumny 6: ………………………</w:t>
            </w:r>
          </w:p>
        </w:tc>
      </w:tr>
    </w:tbl>
    <w:p w14:paraId="3C0A0513" w14:textId="77777777" w:rsidR="00804808" w:rsidRDefault="00804808" w:rsidP="00804808">
      <w:pPr>
        <w:pStyle w:val="Akapitzlist1"/>
        <w:tabs>
          <w:tab w:val="left" w:pos="3000"/>
        </w:tabs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W w:w="14258" w:type="dxa"/>
        <w:tblInd w:w="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5"/>
        <w:gridCol w:w="1842"/>
        <w:gridCol w:w="1560"/>
        <w:gridCol w:w="2268"/>
        <w:gridCol w:w="1559"/>
        <w:gridCol w:w="3544"/>
      </w:tblGrid>
      <w:tr w:rsidR="00804808" w:rsidRPr="00090712" w14:paraId="0A842E6E" w14:textId="77777777" w:rsidTr="00457CFC">
        <w:trPr>
          <w:trHeight w:val="300"/>
        </w:trPr>
        <w:tc>
          <w:tcPr>
            <w:tcW w:w="14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8EE7" w14:textId="1857D62E" w:rsidR="00804808" w:rsidRPr="00A23994" w:rsidRDefault="00804808" w:rsidP="00457CFC">
            <w:pPr>
              <w:ind w:left="720"/>
              <w:rPr>
                <w:b/>
              </w:rPr>
            </w:pPr>
            <w:r w:rsidRPr="00A23994">
              <w:rPr>
                <w:b/>
              </w:rPr>
              <w:t xml:space="preserve">A1 Kryterium ceny </w:t>
            </w:r>
          </w:p>
        </w:tc>
      </w:tr>
      <w:tr w:rsidR="00804808" w:rsidRPr="00090712" w14:paraId="330DAB07" w14:textId="77777777" w:rsidTr="00457CFC">
        <w:trPr>
          <w:trHeight w:val="907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E4C4" w14:textId="47FD5541" w:rsidR="00804808" w:rsidRDefault="00804808" w:rsidP="00457CFC">
            <w:pPr>
              <w:jc w:val="center"/>
              <w:rPr>
                <w:b/>
                <w:sz w:val="18"/>
                <w:szCs w:val="18"/>
              </w:rPr>
            </w:pPr>
            <w:r w:rsidRPr="00463D14">
              <w:rPr>
                <w:b/>
                <w:sz w:val="18"/>
                <w:szCs w:val="18"/>
              </w:rPr>
              <w:t>Obiekt – ul Kościuszki 14</w:t>
            </w:r>
          </w:p>
          <w:p w14:paraId="5CBC808B" w14:textId="77777777" w:rsidR="00463D14" w:rsidRPr="00463D14" w:rsidRDefault="00463D14" w:rsidP="00457CFC">
            <w:pPr>
              <w:jc w:val="center"/>
              <w:rPr>
                <w:b/>
                <w:sz w:val="18"/>
                <w:szCs w:val="18"/>
              </w:rPr>
            </w:pPr>
          </w:p>
          <w:p w14:paraId="7BC54970" w14:textId="130D192C" w:rsidR="00463D14" w:rsidRPr="00463D14" w:rsidRDefault="000E7EF1" w:rsidP="00457CFC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Cztery</w:t>
            </w:r>
            <w:r w:rsidR="00463D14" w:rsidRPr="00463D14">
              <w:rPr>
                <w:b/>
                <w:color w:val="FF0000"/>
                <w:sz w:val="18"/>
                <w:szCs w:val="18"/>
              </w:rPr>
              <w:t xml:space="preserve"> punkty poboru z dotychczasową grupą taryfową BW-</w:t>
            </w:r>
            <w:r>
              <w:rPr>
                <w:b/>
                <w:color w:val="FF0000"/>
                <w:sz w:val="18"/>
                <w:szCs w:val="18"/>
              </w:rPr>
              <w:t>3.12T</w:t>
            </w:r>
          </w:p>
          <w:p w14:paraId="7355EC85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463D14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A8CC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Liczba jednostek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64F6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Cena jednostkowa netto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1CD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Wartość netto (kol. 2 x kol. 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43AF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Stawka VAT (w %)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6E9C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Wartość brutto</w:t>
            </w:r>
          </w:p>
          <w:p w14:paraId="17EC2EF1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(kol. 4 +</w:t>
            </w:r>
          </w:p>
          <w:p w14:paraId="5AD185F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kol. 4 × kol. 5)</w:t>
            </w:r>
          </w:p>
        </w:tc>
      </w:tr>
      <w:tr w:rsidR="00804808" w:rsidRPr="00090712" w14:paraId="4B1906A8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1E7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F3E6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953F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71CB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65C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F50E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6</w:t>
            </w:r>
          </w:p>
        </w:tc>
      </w:tr>
      <w:tr w:rsidR="00804808" w:rsidRPr="00090712" w14:paraId="6A25F1C6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3C8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Paliwo gazowe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537F" w14:textId="29F422CE" w:rsidR="00804808" w:rsidRPr="00090712" w:rsidRDefault="00E56D0D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207 781</w:t>
            </w:r>
            <w:r w:rsidR="00463D14">
              <w:rPr>
                <w:sz w:val="18"/>
                <w:szCs w:val="18"/>
              </w:rPr>
              <w:t xml:space="preserve"> </w:t>
            </w:r>
            <w:r w:rsidR="00804808" w:rsidRPr="00090712">
              <w:rPr>
                <w:sz w:val="18"/>
                <w:szCs w:val="18"/>
              </w:rPr>
              <w:t>kWh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E3D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70A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016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53E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0F2BE46E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3ADB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Opłata – abonament za sprzedaż</w:t>
            </w:r>
          </w:p>
          <w:p w14:paraId="7913BC0C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paliwa gazowego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E7E1" w14:textId="4F4DFC9C" w:rsidR="00804808" w:rsidRDefault="00A23994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04808">
              <w:rPr>
                <w:sz w:val="18"/>
                <w:szCs w:val="18"/>
              </w:rPr>
              <w:t xml:space="preserve"> </w:t>
            </w:r>
            <w:r w:rsidR="00804808" w:rsidRPr="00090712">
              <w:rPr>
                <w:sz w:val="18"/>
                <w:szCs w:val="18"/>
              </w:rPr>
              <w:t xml:space="preserve"> </w:t>
            </w:r>
            <w:r w:rsidR="00E56D0D">
              <w:rPr>
                <w:sz w:val="18"/>
                <w:szCs w:val="18"/>
              </w:rPr>
              <w:t>miesiące</w:t>
            </w:r>
          </w:p>
          <w:p w14:paraId="0522060F" w14:textId="562D9EA2" w:rsidR="00CD3249" w:rsidRPr="00463D14" w:rsidRDefault="00CD3249" w:rsidP="00457CFC">
            <w:pPr>
              <w:jc w:val="center"/>
              <w:rPr>
                <w:b/>
                <w:sz w:val="18"/>
                <w:szCs w:val="18"/>
              </w:rPr>
            </w:pPr>
            <w:r w:rsidRPr="00463D14">
              <w:rPr>
                <w:b/>
                <w:sz w:val="18"/>
                <w:szCs w:val="18"/>
              </w:rPr>
              <w:t xml:space="preserve">(należy uwzględnić </w:t>
            </w:r>
            <w:r w:rsidR="00E93FD6">
              <w:rPr>
                <w:b/>
                <w:sz w:val="18"/>
                <w:szCs w:val="18"/>
              </w:rPr>
              <w:t>4</w:t>
            </w:r>
            <w:r w:rsidRPr="00463D14">
              <w:rPr>
                <w:b/>
                <w:sz w:val="18"/>
                <w:szCs w:val="18"/>
              </w:rPr>
              <w:t xml:space="preserve"> punkty poboru)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1DEF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FAF1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D45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801D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7C8D6811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083C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A915" w14:textId="6B0E9754" w:rsidR="00804808" w:rsidRPr="00090712" w:rsidRDefault="00E56D0D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207 781 </w:t>
            </w:r>
            <w:r w:rsidRPr="00090712">
              <w:rPr>
                <w:sz w:val="18"/>
                <w:szCs w:val="18"/>
              </w:rPr>
              <w:t>kWh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68D0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D9C3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04C1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1DB4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152BAD19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40AC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  <w:r w:rsidRPr="00090712">
              <w:rPr>
                <w:sz w:val="18"/>
                <w:szCs w:val="18"/>
              </w:rPr>
              <w:t>Opłata sieciowa stała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56EA" w14:textId="7187A335" w:rsidR="00804808" w:rsidRDefault="00A23994" w:rsidP="00457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04808" w:rsidRPr="00090712">
              <w:rPr>
                <w:sz w:val="18"/>
                <w:szCs w:val="18"/>
              </w:rPr>
              <w:t xml:space="preserve"> m</w:t>
            </w:r>
            <w:r w:rsidR="00E56D0D">
              <w:rPr>
                <w:sz w:val="18"/>
                <w:szCs w:val="18"/>
              </w:rPr>
              <w:t>iesią</w:t>
            </w:r>
            <w:r w:rsidR="00804808" w:rsidRPr="0009071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e</w:t>
            </w:r>
          </w:p>
          <w:p w14:paraId="0463E0ED" w14:textId="5806996B" w:rsidR="00CD3249" w:rsidRPr="00463D14" w:rsidRDefault="00CD3249" w:rsidP="00457CFC">
            <w:pPr>
              <w:jc w:val="center"/>
              <w:rPr>
                <w:b/>
                <w:sz w:val="18"/>
                <w:szCs w:val="18"/>
              </w:rPr>
            </w:pPr>
            <w:r w:rsidRPr="00463D14">
              <w:rPr>
                <w:b/>
                <w:sz w:val="18"/>
                <w:szCs w:val="18"/>
              </w:rPr>
              <w:t xml:space="preserve">(należy uwzględnić </w:t>
            </w:r>
            <w:r w:rsidR="000E7EF1">
              <w:rPr>
                <w:b/>
                <w:sz w:val="18"/>
                <w:szCs w:val="18"/>
              </w:rPr>
              <w:t>4</w:t>
            </w:r>
            <w:r w:rsidRPr="00463D14">
              <w:rPr>
                <w:b/>
                <w:sz w:val="18"/>
                <w:szCs w:val="18"/>
              </w:rPr>
              <w:t xml:space="preserve"> punkty poboru)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A0CB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442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F6D8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926A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</w:tr>
      <w:tr w:rsidR="00804808" w:rsidRPr="00090712" w14:paraId="1BC38902" w14:textId="77777777" w:rsidTr="00457CFC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6196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auto" w:fill="auto"/>
            <w:vAlign w:val="center"/>
          </w:tcPr>
          <w:p w14:paraId="55589899" w14:textId="77777777" w:rsidR="00804808" w:rsidRPr="00090712" w:rsidRDefault="00804808" w:rsidP="00457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0F02" w14:textId="77777777" w:rsidR="00804808" w:rsidRPr="00090712" w:rsidRDefault="00804808" w:rsidP="00457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 s</w:t>
            </w:r>
            <w:r w:rsidRPr="00090712">
              <w:rPr>
                <w:sz w:val="18"/>
                <w:szCs w:val="18"/>
              </w:rPr>
              <w:t xml:space="preserve">uma z </w:t>
            </w:r>
            <w:r>
              <w:rPr>
                <w:sz w:val="18"/>
                <w:szCs w:val="18"/>
              </w:rPr>
              <w:t>kolumny 6:</w:t>
            </w:r>
            <w:r w:rsidRPr="00090712">
              <w:rPr>
                <w:sz w:val="18"/>
                <w:szCs w:val="18"/>
              </w:rPr>
              <w:t>………………………</w:t>
            </w:r>
          </w:p>
        </w:tc>
      </w:tr>
    </w:tbl>
    <w:p w14:paraId="1184EC7C" w14:textId="2CAB4733" w:rsidR="00463D14" w:rsidRDefault="00463D14" w:rsidP="000B4913">
      <w:pPr>
        <w:pStyle w:val="Akapitzlist1"/>
        <w:tabs>
          <w:tab w:val="left" w:pos="3000"/>
        </w:tabs>
        <w:spacing w:before="120" w:after="120"/>
        <w:ind w:left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7029" w:type="dxa"/>
        <w:tblInd w:w="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5"/>
        <w:gridCol w:w="3544"/>
      </w:tblGrid>
      <w:tr w:rsidR="00463D14" w:rsidRPr="00090712" w14:paraId="39FD6F6C" w14:textId="77777777" w:rsidTr="00463D14">
        <w:trPr>
          <w:trHeight w:val="383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0F7A" w14:textId="55FAD9EA" w:rsidR="00463D14" w:rsidRPr="003B2856" w:rsidRDefault="00463D14" w:rsidP="00CE5265">
            <w:pPr>
              <w:jc w:val="center"/>
              <w:rPr>
                <w:sz w:val="28"/>
                <w:szCs w:val="28"/>
              </w:rPr>
            </w:pPr>
            <w:r w:rsidRPr="00D70A4E">
              <w:rPr>
                <w:b/>
                <w:sz w:val="28"/>
                <w:szCs w:val="28"/>
              </w:rPr>
              <w:t xml:space="preserve">Cena ofertowa brutto </w:t>
            </w:r>
            <w:r w:rsidRPr="00C573FE">
              <w:rPr>
                <w:b/>
                <w:sz w:val="28"/>
                <w:szCs w:val="28"/>
              </w:rPr>
              <w:t>LP1 –</w:t>
            </w:r>
            <w:r w:rsidRPr="00AB393A">
              <w:rPr>
                <w:b/>
                <w:sz w:val="28"/>
                <w:szCs w:val="28"/>
              </w:rPr>
              <w:t>suma kol.6 (A+A1)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242C" w14:textId="5ECB51CC" w:rsidR="00463D14" w:rsidRPr="00090712" w:rsidRDefault="00463D14" w:rsidP="00CE5265">
            <w:pPr>
              <w:rPr>
                <w:sz w:val="18"/>
                <w:szCs w:val="18"/>
              </w:rPr>
            </w:pPr>
            <w:r w:rsidRPr="003B2856">
              <w:rPr>
                <w:b/>
                <w:color w:val="FF0000"/>
                <w:sz w:val="18"/>
                <w:szCs w:val="18"/>
              </w:rPr>
              <w:t>Suma (A+A1) z kolumny 6:</w:t>
            </w:r>
            <w:r w:rsidRPr="000907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……………………</w:t>
            </w:r>
            <w:r w:rsidRPr="00090712">
              <w:rPr>
                <w:sz w:val="18"/>
                <w:szCs w:val="18"/>
              </w:rPr>
              <w:t>………………………</w:t>
            </w:r>
          </w:p>
        </w:tc>
      </w:tr>
    </w:tbl>
    <w:p w14:paraId="41D73549" w14:textId="77777777" w:rsidR="00463D14" w:rsidRDefault="00463D14" w:rsidP="000B4913">
      <w:pPr>
        <w:pStyle w:val="Akapitzlist1"/>
        <w:tabs>
          <w:tab w:val="left" w:pos="3000"/>
        </w:tabs>
        <w:spacing w:before="120" w:after="120"/>
        <w:ind w:left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A09E368" w14:textId="3F638097" w:rsidR="00804808" w:rsidRPr="005E7A08" w:rsidRDefault="00804808" w:rsidP="000B4913">
      <w:pPr>
        <w:pStyle w:val="Akapitzlist1"/>
        <w:tabs>
          <w:tab w:val="left" w:pos="3000"/>
        </w:tabs>
        <w:spacing w:before="120" w:after="120"/>
        <w:ind w:left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7A08">
        <w:rPr>
          <w:rFonts w:asciiTheme="minorHAnsi" w:hAnsiTheme="minorHAnsi" w:cstheme="minorHAnsi"/>
          <w:bCs/>
          <w:sz w:val="20"/>
          <w:szCs w:val="20"/>
        </w:rPr>
        <w:lastRenderedPageBreak/>
        <w:t>Cenę oferty należy podać w złotych polskich z dokładnością do dwóch miejsc po przecinku, za wyjątkiem ceny jednostkowej netto (kol. 3 w tabeli A, A1), którą należy podać z dokładnością do 5 miejsc po przecinku.</w:t>
      </w:r>
    </w:p>
    <w:p w14:paraId="03EE319F" w14:textId="3904FD41" w:rsidR="005E7A08" w:rsidRPr="005E7A08" w:rsidRDefault="009B04F0" w:rsidP="005E7A08">
      <w:pPr>
        <w:pStyle w:val="Akapitzlist1"/>
        <w:tabs>
          <w:tab w:val="left" w:pos="3000"/>
        </w:tabs>
        <w:spacing w:before="120" w:after="120"/>
        <w:ind w:left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Opłaty</w:t>
      </w:r>
      <w:r w:rsidR="00804808" w:rsidRPr="005E7A08">
        <w:rPr>
          <w:rFonts w:asciiTheme="minorHAnsi" w:hAnsiTheme="minorHAnsi" w:cstheme="minorHAnsi"/>
          <w:bCs/>
          <w:sz w:val="20"/>
          <w:szCs w:val="20"/>
        </w:rPr>
        <w:t xml:space="preserve"> za usługę dystrybucji (opłaty stałe i zmienne) nie mogą być wyższe niż ceny obowiązujące na dzień składania oferty (zgodne z obowiązującą taryfą </w:t>
      </w:r>
      <w:r w:rsidR="009471B4">
        <w:rPr>
          <w:rFonts w:asciiTheme="minorHAnsi" w:hAnsiTheme="minorHAnsi" w:cstheme="minorHAnsi"/>
          <w:bCs/>
          <w:sz w:val="20"/>
          <w:szCs w:val="20"/>
        </w:rPr>
        <w:t>Wykonawcy</w:t>
      </w:r>
      <w:r w:rsidR="00804808" w:rsidRPr="005E7A08">
        <w:rPr>
          <w:rFonts w:asciiTheme="minorHAnsi" w:hAnsiTheme="minorHAnsi" w:cstheme="minorHAnsi"/>
          <w:bCs/>
          <w:sz w:val="20"/>
          <w:szCs w:val="20"/>
        </w:rPr>
        <w:t xml:space="preserve"> zatwierdzoną przez Prezesa Urzędu Regulacji Energetyki).</w:t>
      </w:r>
    </w:p>
    <w:p w14:paraId="50BD7F61" w14:textId="38A4D648" w:rsidR="00804808" w:rsidRPr="005E7A08" w:rsidRDefault="00804808" w:rsidP="005E7A08">
      <w:pPr>
        <w:pStyle w:val="Akapitzlist1"/>
        <w:tabs>
          <w:tab w:val="left" w:pos="3000"/>
        </w:tabs>
        <w:spacing w:before="120" w:after="120"/>
        <w:ind w:left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7A08">
        <w:rPr>
          <w:rFonts w:asciiTheme="minorHAnsi" w:hAnsiTheme="minorHAnsi" w:cstheme="minorHAnsi"/>
          <w:iCs/>
          <w:sz w:val="20"/>
          <w:szCs w:val="20"/>
        </w:rPr>
        <w:t xml:space="preserve">Szacunkowe zapotrzebowanie na paliwo gazowe wskazane przez Zamawiającego może odbiegać od faktycznego zużycia i nie będzie stanowiło podstawy roszczeń ze strony </w:t>
      </w:r>
      <w:r w:rsidR="009471B4">
        <w:rPr>
          <w:rFonts w:asciiTheme="minorHAnsi" w:hAnsiTheme="minorHAnsi" w:cstheme="minorHAnsi"/>
          <w:iCs/>
          <w:sz w:val="20"/>
          <w:szCs w:val="20"/>
        </w:rPr>
        <w:t>Wykonawcy</w:t>
      </w:r>
      <w:r w:rsidRPr="005E7A08">
        <w:rPr>
          <w:rFonts w:asciiTheme="minorHAnsi" w:hAnsiTheme="minorHAnsi" w:cstheme="minorHAnsi"/>
          <w:iCs/>
          <w:sz w:val="20"/>
          <w:szCs w:val="20"/>
        </w:rPr>
        <w:t>. Prognozowane zużycie gazu ma charakter orientacyjny i nie stanowi ze strony Zamawiającego zobowiązania do zakupu paliwa gazowego w podanej ilości.</w:t>
      </w:r>
    </w:p>
    <w:p w14:paraId="10CC89C1" w14:textId="77777777" w:rsidR="00804808" w:rsidRPr="000B4913" w:rsidRDefault="00804808" w:rsidP="00804808">
      <w:pPr>
        <w:sectPr w:rsidR="00804808" w:rsidRPr="000B4913" w:rsidSect="00457CFC">
          <w:footerReference w:type="default" r:id="rId8"/>
          <w:footerReference w:type="first" r:id="rId9"/>
          <w:pgSz w:w="16834" w:h="11909" w:orient="landscape"/>
          <w:pgMar w:top="1368" w:right="1126" w:bottom="423" w:left="1134" w:header="708" w:footer="708" w:gutter="0"/>
          <w:cols w:space="60"/>
          <w:noEndnote/>
          <w:docGrid w:linePitch="272"/>
        </w:sectPr>
      </w:pPr>
    </w:p>
    <w:p w14:paraId="096CB494" w14:textId="7F2A906E" w:rsidR="00B27A09" w:rsidRPr="00B27A09" w:rsidRDefault="00B27A09" w:rsidP="00B27A09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lastRenderedPageBreak/>
        <w:t xml:space="preserve">Wykonawca oświadcza, że wykona zamówienie zgodnie z określonymi w SWZ i projekcie </w:t>
      </w:r>
      <w:r>
        <w:rPr>
          <w:rFonts w:asciiTheme="minorHAnsi" w:hAnsiTheme="minorHAnsi" w:cstheme="minorHAnsi"/>
        </w:rPr>
        <w:t>istotnych postanowień umownych wymogami.</w:t>
      </w:r>
    </w:p>
    <w:p w14:paraId="2A583F8C" w14:textId="6F0A1C40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 xml:space="preserve">Wykonawca oświadcza, że cena oferty obejmuje pełen zakres zamówienia określony w Załączniku nr 1 do SWZ i projekcie </w:t>
      </w:r>
      <w:r>
        <w:rPr>
          <w:rFonts w:asciiTheme="minorHAnsi" w:hAnsiTheme="minorHAnsi" w:cstheme="minorHAnsi"/>
        </w:rPr>
        <w:t>istotnych postanowień umownych</w:t>
      </w:r>
      <w:r w:rsidRPr="00B27A09">
        <w:rPr>
          <w:rFonts w:asciiTheme="minorHAnsi" w:hAnsiTheme="minorHAnsi" w:cstheme="minorHAnsi"/>
        </w:rPr>
        <w:t>, jak również wszystkie koszty towarzyszące wykonaniu zamówienia.</w:t>
      </w:r>
    </w:p>
    <w:p w14:paraId="168AB707" w14:textId="71EAA9C0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Podana w ofercie cena, za wyjątkiem zmian dopuszczonych w Rozdziale XX</w:t>
      </w:r>
      <w:r>
        <w:rPr>
          <w:rFonts w:asciiTheme="minorHAnsi" w:hAnsiTheme="minorHAnsi" w:cstheme="minorHAnsi"/>
        </w:rPr>
        <w:t>I</w:t>
      </w:r>
      <w:r w:rsidRPr="00B27A09">
        <w:rPr>
          <w:rFonts w:asciiTheme="minorHAnsi" w:hAnsiTheme="minorHAnsi" w:cstheme="minorHAnsi"/>
        </w:rPr>
        <w:t xml:space="preserve">V ust. 4 SWZ, nie będzie podlegać zmianie i waloryzacji w okresie związania ofertą. </w:t>
      </w:r>
    </w:p>
    <w:p w14:paraId="629C40DD" w14:textId="53CF27FD" w:rsidR="00B27A09" w:rsidRPr="00B27A09" w:rsidRDefault="00B27A09" w:rsidP="00B27A09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 xml:space="preserve">Wykonawca oświadcza, że zapoznał się z projektem </w:t>
      </w:r>
      <w:r>
        <w:rPr>
          <w:rFonts w:asciiTheme="minorHAnsi" w:hAnsiTheme="minorHAnsi" w:cstheme="minorHAnsi"/>
        </w:rPr>
        <w:t>istotnych postanowień umownych</w:t>
      </w:r>
      <w:r w:rsidRPr="00B27A09">
        <w:rPr>
          <w:rFonts w:asciiTheme="minorHAnsi" w:hAnsiTheme="minorHAnsi" w:cstheme="minorHAnsi"/>
        </w:rPr>
        <w:t xml:space="preserve"> i nie wnosi do niego zastrzeżeń.</w:t>
      </w:r>
    </w:p>
    <w:p w14:paraId="33B5BA84" w14:textId="77777777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Wykonawca oświadcza, że zgodnie z art. 7 ust. 1 pkt 1-3 ustawy z dnia 6 marca 2018 r.- Prawo przedsiębiorców (t.j. Dz.U. 2023, poz. 221 z późn. zm.) jest***:</w:t>
      </w:r>
    </w:p>
    <w:p w14:paraId="5DC11F8F" w14:textId="77777777" w:rsidR="00B27A09" w:rsidRPr="00B27A09" w:rsidRDefault="00B27A09" w:rsidP="00B27A09">
      <w:pPr>
        <w:pStyle w:val="Akapitzlist"/>
        <w:widowControl w:val="0"/>
        <w:numPr>
          <w:ilvl w:val="0"/>
          <w:numId w:val="87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proofErr w:type="spellStart"/>
      <w:r w:rsidRPr="00B27A09">
        <w:rPr>
          <w:rFonts w:asciiTheme="minorHAnsi" w:hAnsiTheme="minorHAnsi" w:cstheme="minorHAnsi"/>
        </w:rPr>
        <w:t>Mikroprzedsiębiorcą</w:t>
      </w:r>
      <w:proofErr w:type="spellEnd"/>
    </w:p>
    <w:p w14:paraId="54E4A756" w14:textId="77777777" w:rsidR="00B27A09" w:rsidRPr="00B27A09" w:rsidRDefault="00B27A09" w:rsidP="00B27A09">
      <w:pPr>
        <w:pStyle w:val="Akapitzlist"/>
        <w:widowControl w:val="0"/>
        <w:numPr>
          <w:ilvl w:val="0"/>
          <w:numId w:val="87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Małym przedsiębiorcą</w:t>
      </w:r>
    </w:p>
    <w:p w14:paraId="62F467C8" w14:textId="77777777" w:rsidR="00B27A09" w:rsidRPr="00B27A09" w:rsidRDefault="00B27A09" w:rsidP="00B27A09">
      <w:pPr>
        <w:pStyle w:val="Akapitzlist"/>
        <w:widowControl w:val="0"/>
        <w:numPr>
          <w:ilvl w:val="0"/>
          <w:numId w:val="87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Średnim przedsiębiorcą</w:t>
      </w:r>
    </w:p>
    <w:p w14:paraId="553E3FD1" w14:textId="77777777" w:rsidR="00B27A09" w:rsidRPr="00B27A09" w:rsidRDefault="00B27A09" w:rsidP="00B27A09">
      <w:pPr>
        <w:pStyle w:val="Akapitzlist"/>
        <w:widowControl w:val="0"/>
        <w:numPr>
          <w:ilvl w:val="0"/>
          <w:numId w:val="87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Dużym przedsiębiorcą</w:t>
      </w:r>
    </w:p>
    <w:p w14:paraId="50231ECC" w14:textId="77777777" w:rsidR="00B27A09" w:rsidRPr="00B27A09" w:rsidRDefault="00B27A09" w:rsidP="00B27A09">
      <w:pPr>
        <w:pStyle w:val="Akapitzlist"/>
        <w:widowControl w:val="0"/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  <w:b/>
          <w:i/>
        </w:rPr>
      </w:pPr>
      <w:r w:rsidRPr="00B27A09">
        <w:rPr>
          <w:rFonts w:asciiTheme="minorHAnsi" w:hAnsiTheme="minorHAnsi" w:cstheme="minorHAnsi"/>
          <w:b/>
          <w:i/>
        </w:rPr>
        <w:t>*** właściwe zaznaczyć</w:t>
      </w:r>
    </w:p>
    <w:p w14:paraId="6E616B32" w14:textId="77777777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 xml:space="preserve">Wykonawca oświadcza, że wykonanie części zamówienia powierzy Podwykonawcom </w:t>
      </w:r>
      <w:r w:rsidRPr="00B27A09">
        <w:rPr>
          <w:rFonts w:asciiTheme="minorHAnsi" w:hAnsiTheme="minorHAnsi" w:cstheme="minorHAnsi"/>
          <w:i/>
        </w:rPr>
        <w:t>(należy podać zakres zlecanego podwykonawstwa w przypadku, gdy Wykonawca zamierza zlecać podwykonawstwo oraz wskazać nazwy (firmy) Podwykonawców, dane kontaktowe firm oraz przedstawicieli, w sytuacji, gdy są oni znani Wykonawcy już na etapie składania ofert):</w:t>
      </w:r>
    </w:p>
    <w:p w14:paraId="2A5A5D5E" w14:textId="77777777" w:rsidR="00B27A09" w:rsidRPr="00B27A09" w:rsidRDefault="00B27A09" w:rsidP="00A80E75">
      <w:pPr>
        <w:pStyle w:val="Akapitzlist"/>
        <w:widowControl w:val="0"/>
        <w:numPr>
          <w:ilvl w:val="1"/>
          <w:numId w:val="35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67BCB0E5" w14:textId="77777777" w:rsidR="00B27A09" w:rsidRPr="00B27A09" w:rsidRDefault="00B27A09" w:rsidP="00B27A09">
      <w:pPr>
        <w:pStyle w:val="Akapitzlist"/>
        <w:widowControl w:val="0"/>
        <w:numPr>
          <w:ilvl w:val="1"/>
          <w:numId w:val="35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4CDB218C" w14:textId="77777777" w:rsidR="00B27A09" w:rsidRPr="00B27A09" w:rsidRDefault="00B27A09" w:rsidP="00B27A09">
      <w:pPr>
        <w:pStyle w:val="Akapitzlist"/>
        <w:widowControl w:val="0"/>
        <w:numPr>
          <w:ilvl w:val="1"/>
          <w:numId w:val="35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</w:p>
    <w:p w14:paraId="0DA2E855" w14:textId="77777777" w:rsidR="00B27A09" w:rsidRPr="00B27A09" w:rsidRDefault="00B27A09" w:rsidP="00A80E75">
      <w:pPr>
        <w:pStyle w:val="Akapitzlist"/>
        <w:widowControl w:val="0"/>
        <w:tabs>
          <w:tab w:val="left" w:pos="425"/>
        </w:tabs>
        <w:suppressAutoHyphens/>
        <w:overflowPunct w:val="0"/>
        <w:autoSpaceDE w:val="0"/>
        <w:spacing w:before="120"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W następującym zakresie:</w:t>
      </w:r>
    </w:p>
    <w:p w14:paraId="3DB7AAA5" w14:textId="77777777" w:rsidR="00B27A09" w:rsidRPr="00B27A09" w:rsidRDefault="00B27A09" w:rsidP="00A80E75">
      <w:pPr>
        <w:pStyle w:val="Akapitzlist"/>
        <w:widowControl w:val="0"/>
        <w:numPr>
          <w:ilvl w:val="0"/>
          <w:numId w:val="88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4A1A4466" w14:textId="77777777" w:rsidR="00B27A09" w:rsidRPr="00B27A09" w:rsidRDefault="00B27A09" w:rsidP="00B27A09">
      <w:pPr>
        <w:pStyle w:val="Akapitzlist"/>
        <w:widowControl w:val="0"/>
        <w:numPr>
          <w:ilvl w:val="0"/>
          <w:numId w:val="8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6CBEC954" w14:textId="77777777" w:rsidR="00B27A09" w:rsidRPr="00B27A09" w:rsidRDefault="00B27A09" w:rsidP="00B27A09">
      <w:pPr>
        <w:pStyle w:val="Akapitzlist"/>
        <w:widowControl w:val="0"/>
        <w:numPr>
          <w:ilvl w:val="0"/>
          <w:numId w:val="8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6E3E9845" w14:textId="77777777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W przypadku wyboru naszej oferty, zapłatę za świadczoną usługę należy dokonywać na konto o numerze: ………………………………………………………………………………………………………………</w:t>
      </w:r>
    </w:p>
    <w:p w14:paraId="72647989" w14:textId="77777777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Do nadzorowania wykonania umowy, bieżących kontaktów z Zamawiającym upoważniony będzie: ……………………………………………., tel. ………………………………., e-mail……………………………</w:t>
      </w:r>
    </w:p>
    <w:p w14:paraId="13978152" w14:textId="77777777" w:rsidR="00B27A09" w:rsidRPr="00B27A09" w:rsidRDefault="00B27A09" w:rsidP="00A80E75">
      <w:pPr>
        <w:widowControl w:val="0"/>
        <w:numPr>
          <w:ilvl w:val="0"/>
          <w:numId w:val="86"/>
        </w:numPr>
        <w:tabs>
          <w:tab w:val="left" w:pos="425"/>
        </w:tabs>
        <w:suppressAutoHyphens/>
        <w:overflowPunct w:val="0"/>
        <w:autoSpaceDE w:val="0"/>
        <w:spacing w:before="120"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Załącznikami do niniejszej oferty są:</w:t>
      </w:r>
    </w:p>
    <w:p w14:paraId="3648E6B4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25C75EE9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6C90CA1D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09A6A097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586B839E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……………………………………………………………………………………………………………………………………,</w:t>
      </w:r>
    </w:p>
    <w:p w14:paraId="2FA5182B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6B9D064E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0207D2A1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01281A5F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7A88649C" w14:textId="77777777" w:rsidR="00B27A09" w:rsidRPr="00B27A09" w:rsidRDefault="00B27A09" w:rsidP="00B27A09">
      <w:pPr>
        <w:pStyle w:val="Akapitzlist"/>
        <w:widowControl w:val="0"/>
        <w:numPr>
          <w:ilvl w:val="2"/>
          <w:numId w:val="26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0" w:hanging="357"/>
        <w:jc w:val="both"/>
        <w:textAlignment w:val="baseline"/>
        <w:rPr>
          <w:rFonts w:asciiTheme="minorHAnsi" w:hAnsiTheme="minorHAnsi" w:cstheme="minorHAnsi"/>
        </w:rPr>
      </w:pPr>
      <w:r w:rsidRPr="00B27A0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5D88AB0D" w14:textId="77777777" w:rsidR="00B27A09" w:rsidRPr="009E434D" w:rsidRDefault="00B27A09" w:rsidP="00B27A09">
      <w:pPr>
        <w:spacing w:line="276" w:lineRule="auto"/>
        <w:jc w:val="both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                                              </w:t>
      </w:r>
    </w:p>
    <w:p w14:paraId="5F16FE98" w14:textId="77777777" w:rsidR="00B27A09" w:rsidRPr="009E434D" w:rsidRDefault="00B27A09" w:rsidP="00B27A09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1031E424" w14:textId="77777777" w:rsidR="00B27A09" w:rsidRPr="009E434D" w:rsidRDefault="00B27A09" w:rsidP="00B27A09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6509E12A" w14:textId="77777777" w:rsidR="00B27A09" w:rsidRPr="009E434D" w:rsidRDefault="00B27A09" w:rsidP="00B27A09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470FE8EA" w14:textId="77777777" w:rsidR="00B27A09" w:rsidRPr="009E434D" w:rsidRDefault="00B27A09" w:rsidP="00B27A09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E434D">
        <w:rPr>
          <w:rFonts w:asciiTheme="minorHAnsi" w:hAnsiTheme="minorHAnsi" w:cstheme="minorHAnsi"/>
          <w:szCs w:val="24"/>
        </w:rPr>
        <w:t>.………….................. dnia …...................                          …...............…………………………………..</w:t>
      </w:r>
    </w:p>
    <w:p w14:paraId="4C782EA6" w14:textId="0821E2DA" w:rsidR="00804808" w:rsidRPr="00615246" w:rsidRDefault="00B27A09" w:rsidP="00B27A09">
      <w:pPr>
        <w:shd w:val="clear" w:color="auto" w:fill="FFFFFF"/>
        <w:spacing w:line="276" w:lineRule="auto"/>
        <w:jc w:val="both"/>
        <w:rPr>
          <w:sz w:val="18"/>
          <w:szCs w:val="18"/>
        </w:rPr>
        <w:sectPr w:rsidR="00804808" w:rsidRPr="00615246">
          <w:type w:val="continuous"/>
          <w:pgSz w:w="11909" w:h="16834"/>
          <w:pgMar w:top="1126" w:right="423" w:bottom="360" w:left="1421" w:header="708" w:footer="708" w:gutter="0"/>
          <w:cols w:space="60"/>
          <w:noEndnote/>
        </w:sectPr>
      </w:pPr>
      <w:r w:rsidRPr="009E434D">
        <w:rPr>
          <w:rFonts w:asciiTheme="minorHAnsi" w:hAnsiTheme="minorHAnsi" w:cstheme="minorHAnsi"/>
          <w:i/>
          <w:iCs/>
        </w:rPr>
        <w:tab/>
        <w:t xml:space="preserve"> </w:t>
      </w:r>
      <w:r w:rsidR="00A80E75">
        <w:rPr>
          <w:rFonts w:asciiTheme="minorHAnsi" w:hAnsiTheme="minorHAnsi" w:cstheme="minorHAnsi"/>
          <w:i/>
          <w:iCs/>
        </w:rPr>
        <w:tab/>
        <w:t xml:space="preserve">                                                                                                        </w:t>
      </w:r>
      <w:r w:rsidRPr="009E434D">
        <w:rPr>
          <w:rFonts w:asciiTheme="minorHAnsi" w:hAnsiTheme="minorHAnsi" w:cstheme="minorHAnsi"/>
          <w:i/>
          <w:iCs/>
        </w:rPr>
        <w:t>(</w:t>
      </w:r>
      <w:r w:rsidRPr="009E434D">
        <w:rPr>
          <w:rFonts w:asciiTheme="minorHAnsi" w:hAnsiTheme="minorHAnsi" w:cstheme="minorHAnsi"/>
          <w:i/>
          <w:iCs/>
          <w:sz w:val="20"/>
          <w:szCs w:val="20"/>
        </w:rPr>
        <w:t>podpis Wykonawcy)</w:t>
      </w:r>
    </w:p>
    <w:p w14:paraId="37420C92" w14:textId="77777777" w:rsidR="000A6DB5" w:rsidRDefault="000501A8" w:rsidP="008860BA">
      <w:pPr>
        <w:spacing w:line="276" w:lineRule="auto"/>
        <w:jc w:val="right"/>
      </w:pPr>
      <w:r>
        <w:lastRenderedPageBreak/>
        <w:t xml:space="preserve">Załącznik nr 3 </w:t>
      </w:r>
      <w:r w:rsidR="000B75D1">
        <w:t>d</w:t>
      </w:r>
      <w:r>
        <w:t>o SWZ</w:t>
      </w:r>
    </w:p>
    <w:p w14:paraId="7BE915D3" w14:textId="5AD02DAF" w:rsidR="000501A8" w:rsidRPr="009B04F0" w:rsidRDefault="000501A8" w:rsidP="00E55A2D">
      <w:pPr>
        <w:pStyle w:val="Nagwek1"/>
        <w:spacing w:before="120" w:after="120" w:line="276" w:lineRule="auto"/>
        <w:jc w:val="center"/>
        <w:rPr>
          <w:sz w:val="32"/>
        </w:rPr>
      </w:pPr>
      <w:r w:rsidRPr="009B04F0">
        <w:rPr>
          <w:sz w:val="32"/>
        </w:rPr>
        <w:t xml:space="preserve">Oświadczenie </w:t>
      </w:r>
    </w:p>
    <w:p w14:paraId="7F769EC4" w14:textId="30CED90A" w:rsidR="00A80E75" w:rsidRPr="009E434D" w:rsidRDefault="00A80E75" w:rsidP="00A80E75">
      <w:pPr>
        <w:spacing w:before="240" w:after="120" w:line="276" w:lineRule="auto"/>
        <w:jc w:val="both"/>
      </w:pPr>
      <w:r w:rsidRPr="009E434D">
        <w:t>składane na podstawie art. 125 ust. 1 ustawy z dnia 11 września 2019 r. – Prawo zamówień publicznych (t.j. Dz.U. 202</w:t>
      </w:r>
      <w:r>
        <w:t>3</w:t>
      </w:r>
      <w:r w:rsidRPr="009E434D">
        <w:t xml:space="preserve">, poz. </w:t>
      </w:r>
      <w:r>
        <w:t>1605</w:t>
      </w:r>
      <w:r w:rsidRPr="009E434D">
        <w:t>, dalej-PZP) na potrzeby postępowania o udzielenie zamówienia publicznego na „</w:t>
      </w:r>
      <w:r>
        <w:rPr>
          <w:i/>
          <w:iCs/>
        </w:rPr>
        <w:t xml:space="preserve">Kompleksową dostawę gazu ziemnego (sprzedaż i </w:t>
      </w:r>
      <w:r w:rsidR="00AB05F6">
        <w:rPr>
          <w:i/>
          <w:iCs/>
        </w:rPr>
        <w:t>usługa dystrybucji) do obiektów Sądu Rejonowego w Grodzisku Mazowieckim</w:t>
      </w:r>
      <w:r w:rsidRPr="009E434D">
        <w:t>” – ZP/SR/</w:t>
      </w:r>
      <w:r w:rsidR="00AB05F6">
        <w:t>3</w:t>
      </w:r>
      <w:r>
        <w:t>/2023</w:t>
      </w:r>
      <w:r w:rsidRPr="009E434D">
        <w:t>, prowadzącego przez Sąd Rejonowy w Grodzisku Mazowieckim, dotyczące:</w:t>
      </w:r>
    </w:p>
    <w:p w14:paraId="04B5C3D6" w14:textId="77777777" w:rsidR="00A80E75" w:rsidRPr="009E434D" w:rsidRDefault="00A80E75" w:rsidP="00A80E75">
      <w:pPr>
        <w:pStyle w:val="Nagwek1"/>
        <w:numPr>
          <w:ilvl w:val="0"/>
          <w:numId w:val="37"/>
        </w:numPr>
        <w:spacing w:line="276" w:lineRule="auto"/>
        <w:jc w:val="both"/>
      </w:pPr>
      <w:r w:rsidRPr="009E434D">
        <w:t>Spełniania warunków udziału w postępowaniu</w:t>
      </w:r>
    </w:p>
    <w:p w14:paraId="4C269B52" w14:textId="0E13164E" w:rsidR="00A80E75" w:rsidRPr="009E434D" w:rsidRDefault="00A80E75" w:rsidP="00A80E75">
      <w:pPr>
        <w:spacing w:line="276" w:lineRule="auto"/>
        <w:jc w:val="both"/>
      </w:pPr>
      <w:r w:rsidRPr="009E434D">
        <w:t>W imieniu reprezentowanego przez mnie Wykonawcy</w:t>
      </w:r>
    </w:p>
    <w:p w14:paraId="00216392" w14:textId="77777777" w:rsidR="00A80E75" w:rsidRPr="009E434D" w:rsidRDefault="00A80E75" w:rsidP="00A80E75">
      <w:pPr>
        <w:spacing w:line="276" w:lineRule="auto"/>
        <w:jc w:val="both"/>
      </w:pPr>
      <w:r w:rsidRPr="009E434D">
        <w:t>………………………………………………………………………………………………………………………………………………..</w:t>
      </w:r>
    </w:p>
    <w:p w14:paraId="1BF59628" w14:textId="77777777" w:rsidR="00A80E75" w:rsidRPr="009E434D" w:rsidRDefault="00A80E75" w:rsidP="00A80E75">
      <w:pPr>
        <w:spacing w:line="276" w:lineRule="auto"/>
        <w:jc w:val="both"/>
      </w:pPr>
      <w:r w:rsidRPr="009E434D">
        <w:t>………………………………………………………………………………………………………………………………………………..</w:t>
      </w:r>
    </w:p>
    <w:p w14:paraId="378E4643" w14:textId="1E02F09C" w:rsidR="00A80E75" w:rsidRPr="009E434D" w:rsidRDefault="00A80E75" w:rsidP="00A80E75">
      <w:pPr>
        <w:spacing w:line="276" w:lineRule="auto"/>
        <w:jc w:val="both"/>
        <w:rPr>
          <w:i/>
          <w:sz w:val="20"/>
          <w:szCs w:val="20"/>
        </w:rPr>
      </w:pPr>
      <w:r w:rsidRPr="009E434D">
        <w:rPr>
          <w:i/>
          <w:sz w:val="20"/>
          <w:szCs w:val="20"/>
        </w:rPr>
        <w:t>(pełna nazwa i siedziba wykonawcy</w:t>
      </w:r>
      <w:r w:rsidR="00EB79A9">
        <w:rPr>
          <w:i/>
          <w:sz w:val="20"/>
          <w:szCs w:val="20"/>
        </w:rPr>
        <w:t xml:space="preserve"> </w:t>
      </w:r>
      <w:r w:rsidRPr="009E434D">
        <w:rPr>
          <w:i/>
          <w:sz w:val="20"/>
          <w:szCs w:val="20"/>
        </w:rPr>
        <w:t>wraz z NIP/PESEL, KRS/</w:t>
      </w:r>
      <w:proofErr w:type="spellStart"/>
      <w:r w:rsidRPr="009E434D">
        <w:rPr>
          <w:i/>
          <w:sz w:val="20"/>
          <w:szCs w:val="20"/>
        </w:rPr>
        <w:t>CEiDG</w:t>
      </w:r>
      <w:proofErr w:type="spellEnd"/>
      <w:r w:rsidRPr="009E434D">
        <w:rPr>
          <w:i/>
          <w:sz w:val="20"/>
          <w:szCs w:val="20"/>
        </w:rPr>
        <w:t>)</w:t>
      </w:r>
    </w:p>
    <w:p w14:paraId="682A565F" w14:textId="77777777" w:rsidR="00A80E75" w:rsidRPr="009E434D" w:rsidRDefault="00A80E75" w:rsidP="00A80E75">
      <w:pPr>
        <w:spacing w:line="276" w:lineRule="auto"/>
        <w:jc w:val="both"/>
        <w:rPr>
          <w:i/>
          <w:sz w:val="20"/>
          <w:szCs w:val="20"/>
        </w:rPr>
      </w:pPr>
    </w:p>
    <w:p w14:paraId="6BC990CB" w14:textId="7B6ACF2D" w:rsidR="00AB05F6" w:rsidRDefault="00A80E75" w:rsidP="00EB79A9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</w:pPr>
      <w:r w:rsidRPr="009E434D">
        <w:t xml:space="preserve">Oświadczam, że spełniam warunki udziału w postępowaniu określone przez Zamawiającego w Rozdziale VIII ust. 2 </w:t>
      </w:r>
      <w:r w:rsidR="004A55BE" w:rsidRPr="004A55BE">
        <w:t xml:space="preserve">pkt 2 lit. a) </w:t>
      </w:r>
      <w:r w:rsidRPr="009E434D">
        <w:t>Specyfikacji Warunków Zamówienia.</w:t>
      </w:r>
    </w:p>
    <w:p w14:paraId="394AD1F9" w14:textId="4E2E2539" w:rsidR="00EB79A9" w:rsidRPr="00AB05F6" w:rsidRDefault="00EB79A9" w:rsidP="00EB79A9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</w:pPr>
      <w:r>
        <w:t xml:space="preserve">Oświadczam, że </w:t>
      </w:r>
      <w:r w:rsidR="004A55BE" w:rsidRPr="004A55BE">
        <w:t xml:space="preserve">zgodnie z warunkiem Rozdziału VIII ust. 2 pkt 2 lit. b) SWZ posiadam aktualną koncesję na prowadzenie działalności gospodarczej w zakresie dystrybucji gazu ziemnego wydaną przez Prezesa Urzędu Regulacji Energetyki lub </w:t>
      </w:r>
      <w:r>
        <w:t>mam zawartą umowę z następującym Operatorem Systemu Dystrybucyjnego (0SD):…………………………………………………………………………………………………………………………..*</w:t>
      </w:r>
    </w:p>
    <w:p w14:paraId="3D185130" w14:textId="77341D2E" w:rsidR="00A80E75" w:rsidRPr="009E434D" w:rsidRDefault="00A80E75" w:rsidP="00A80E75">
      <w:pPr>
        <w:pStyle w:val="Akapitzlist"/>
        <w:numPr>
          <w:ilvl w:val="0"/>
          <w:numId w:val="39"/>
        </w:numPr>
        <w:spacing w:line="276" w:lineRule="auto"/>
        <w:ind w:left="357" w:hanging="357"/>
        <w:jc w:val="both"/>
      </w:pPr>
      <w:r w:rsidRPr="009E434D">
        <w:t>Oświadczam, że wszystkie informacje podane w powyższy</w:t>
      </w:r>
      <w:r w:rsidR="00EB79A9">
        <w:t>ch</w:t>
      </w:r>
      <w:r w:rsidRPr="009E434D">
        <w:t xml:space="preserve"> oświadczeni</w:t>
      </w:r>
      <w:r w:rsidR="00EB79A9">
        <w:t>ach</w:t>
      </w:r>
      <w:r w:rsidRPr="009E434D">
        <w:t xml:space="preserve"> są aktualne i zgodne z prawdą oraz zostały przedstawione z pełną świadomością konsekwencji wprowadzenia Zamawiającego w błąd przy przedstawianiu informacji.</w:t>
      </w:r>
    </w:p>
    <w:p w14:paraId="68EF77E6" w14:textId="77777777" w:rsidR="00A80E75" w:rsidRPr="009E434D" w:rsidRDefault="00A80E75" w:rsidP="00A80E75">
      <w:pPr>
        <w:pStyle w:val="Nagwek1"/>
        <w:numPr>
          <w:ilvl w:val="0"/>
          <w:numId w:val="37"/>
        </w:numPr>
        <w:spacing w:after="120" w:line="276" w:lineRule="auto"/>
        <w:ind w:left="714" w:hanging="357"/>
        <w:jc w:val="both"/>
      </w:pPr>
      <w:r w:rsidRPr="009E434D">
        <w:t>Braku podstaw wykluczenia z postępowania</w:t>
      </w:r>
    </w:p>
    <w:p w14:paraId="45D7AE1D" w14:textId="733C3823" w:rsidR="00A80E75" w:rsidRPr="009E434D" w:rsidRDefault="00A80E75" w:rsidP="00A80E75">
      <w:pPr>
        <w:spacing w:before="120" w:after="120" w:line="276" w:lineRule="auto"/>
        <w:jc w:val="both"/>
      </w:pPr>
      <w:r w:rsidRPr="009E434D">
        <w:t>W imieniu reprezentowanego przez mnie Wykonawcy (firmy/konsorcjum)/</w:t>
      </w:r>
      <w:r w:rsidR="004A55BE">
        <w:t>podwykonawcy =</w:t>
      </w:r>
      <w:r w:rsidRPr="009E434D">
        <w:t>*:</w:t>
      </w:r>
    </w:p>
    <w:p w14:paraId="7E3F562A" w14:textId="77777777" w:rsidR="00A80E75" w:rsidRPr="009E434D" w:rsidRDefault="00A80E75" w:rsidP="00A80E75">
      <w:pPr>
        <w:spacing w:before="240" w:line="276" w:lineRule="auto"/>
        <w:jc w:val="both"/>
      </w:pPr>
      <w:r w:rsidRPr="009E434D">
        <w:t>………………………………………………………………………………………………………………………………………………..</w:t>
      </w:r>
    </w:p>
    <w:p w14:paraId="5ED97BF9" w14:textId="77777777" w:rsidR="00A80E75" w:rsidRPr="009E434D" w:rsidRDefault="00A80E75" w:rsidP="00A80E75">
      <w:pPr>
        <w:spacing w:before="240" w:line="276" w:lineRule="auto"/>
        <w:jc w:val="both"/>
      </w:pPr>
      <w:r w:rsidRPr="009E434D">
        <w:t>………………………………………………………………………………………………………………………………………………..</w:t>
      </w:r>
    </w:p>
    <w:p w14:paraId="5875DCE4" w14:textId="684289A7" w:rsidR="00A80E75" w:rsidRPr="009E434D" w:rsidRDefault="00A80E75" w:rsidP="00A80E75">
      <w:pPr>
        <w:spacing w:after="120" w:line="276" w:lineRule="auto"/>
        <w:jc w:val="both"/>
        <w:rPr>
          <w:i/>
          <w:sz w:val="20"/>
          <w:szCs w:val="20"/>
        </w:rPr>
      </w:pPr>
      <w:r w:rsidRPr="009E434D">
        <w:rPr>
          <w:i/>
          <w:sz w:val="20"/>
          <w:szCs w:val="20"/>
        </w:rPr>
        <w:t>(pełna nazwa i siedziba wykonawcy/</w:t>
      </w:r>
      <w:r w:rsidR="004A55BE">
        <w:rPr>
          <w:i/>
          <w:sz w:val="20"/>
          <w:szCs w:val="20"/>
        </w:rPr>
        <w:t xml:space="preserve"> podwykonawcy</w:t>
      </w:r>
      <w:r w:rsidRPr="009E434D">
        <w:rPr>
          <w:i/>
          <w:sz w:val="20"/>
          <w:szCs w:val="20"/>
        </w:rPr>
        <w:t>*, wraz z NIP/PESEL, KRS/</w:t>
      </w:r>
      <w:proofErr w:type="spellStart"/>
      <w:r w:rsidRPr="009E434D">
        <w:rPr>
          <w:i/>
          <w:sz w:val="20"/>
          <w:szCs w:val="20"/>
        </w:rPr>
        <w:t>CEiDG</w:t>
      </w:r>
      <w:proofErr w:type="spellEnd"/>
      <w:r w:rsidRPr="009E434D">
        <w:rPr>
          <w:i/>
          <w:sz w:val="20"/>
          <w:szCs w:val="20"/>
        </w:rPr>
        <w:t>)</w:t>
      </w:r>
    </w:p>
    <w:p w14:paraId="3CA80413" w14:textId="17B1CF23" w:rsidR="00A80E75" w:rsidRPr="009E434D" w:rsidRDefault="00A80E75" w:rsidP="00A80E75">
      <w:pPr>
        <w:pStyle w:val="Akapitzlist"/>
        <w:numPr>
          <w:ilvl w:val="0"/>
          <w:numId w:val="38"/>
        </w:numPr>
        <w:spacing w:before="240" w:line="276" w:lineRule="auto"/>
        <w:ind w:left="357" w:hanging="357"/>
        <w:jc w:val="both"/>
        <w:rPr>
          <w:rFonts w:cs="Calibri"/>
        </w:rPr>
      </w:pPr>
      <w:r w:rsidRPr="009E434D">
        <w:t xml:space="preserve">Oświadczam, że nie podlegam wykluczeniu z postępowania na podstawie </w:t>
      </w:r>
      <w:r w:rsidRPr="009E434D">
        <w:rPr>
          <w:rFonts w:cs="Calibri"/>
        </w:rPr>
        <w:t xml:space="preserve">art. 108 ust. 1 PZP, art. 109 ust. 1 pkt 1, </w:t>
      </w:r>
      <w:r w:rsidR="00EB79A9">
        <w:rPr>
          <w:rFonts w:cs="Calibri"/>
        </w:rPr>
        <w:t xml:space="preserve">pkt 4, pkt 7, pkt 8, pkt 9, pkt 10 </w:t>
      </w:r>
      <w:r w:rsidRPr="009E434D">
        <w:rPr>
          <w:rFonts w:cs="Calibri"/>
        </w:rPr>
        <w:t>PZP.</w:t>
      </w:r>
    </w:p>
    <w:p w14:paraId="14B1204D" w14:textId="77777777" w:rsidR="00A80E75" w:rsidRPr="009E434D" w:rsidRDefault="00A80E75" w:rsidP="00EB79A9">
      <w:pPr>
        <w:pStyle w:val="Akapitzlist"/>
        <w:numPr>
          <w:ilvl w:val="0"/>
          <w:numId w:val="38"/>
        </w:numPr>
        <w:spacing w:line="276" w:lineRule="auto"/>
        <w:ind w:left="357" w:hanging="357"/>
        <w:jc w:val="both"/>
        <w:rPr>
          <w:rFonts w:cs="Calibri"/>
        </w:rPr>
      </w:pPr>
      <w:r w:rsidRPr="009E434D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 narodowego (</w:t>
      </w:r>
      <w:r>
        <w:t xml:space="preserve">t.j. </w:t>
      </w:r>
      <w:r w:rsidRPr="009E434D">
        <w:t>Dz.U. 202</w:t>
      </w:r>
      <w:r>
        <w:t>3</w:t>
      </w:r>
      <w:r w:rsidRPr="009E434D">
        <w:t xml:space="preserve">, poz. </w:t>
      </w:r>
      <w:r>
        <w:t>1497</w:t>
      </w:r>
      <w:r w:rsidRPr="009E434D">
        <w:rPr>
          <w:rFonts w:cs="Calibri"/>
        </w:rPr>
        <w:t>).</w:t>
      </w:r>
    </w:p>
    <w:p w14:paraId="6A30E3D1" w14:textId="77777777" w:rsidR="00A80E75" w:rsidRPr="009E434D" w:rsidRDefault="00A80E75" w:rsidP="00A80E75">
      <w:pPr>
        <w:pStyle w:val="Akapitzlist"/>
        <w:numPr>
          <w:ilvl w:val="0"/>
          <w:numId w:val="38"/>
        </w:numPr>
        <w:spacing w:before="240" w:line="276" w:lineRule="auto"/>
        <w:ind w:left="357" w:hanging="357"/>
        <w:jc w:val="both"/>
        <w:rPr>
          <w:rFonts w:cs="Calibri"/>
        </w:rPr>
      </w:pPr>
      <w:r w:rsidRPr="009E434D">
        <w:rPr>
          <w:rFonts w:cs="Calibri"/>
        </w:rPr>
        <w:lastRenderedPageBreak/>
        <w:t xml:space="preserve">Oświadczam, że zachodzą w stosunku do mnie podstawy wykluczenia z postępowania na podstawie art…………………………………………...……………….PZP </w:t>
      </w:r>
      <w:r w:rsidRPr="009E434D">
        <w:rPr>
          <w:rFonts w:cs="Calibri"/>
          <w:i/>
          <w:sz w:val="20"/>
          <w:szCs w:val="20"/>
        </w:rPr>
        <w:t>(podać mającą zastosowanie podstawę wykluczenia spośród wymienionych w ust. 1).</w:t>
      </w:r>
    </w:p>
    <w:p w14:paraId="70A0AB74" w14:textId="77777777" w:rsidR="00A80E75" w:rsidRPr="009E434D" w:rsidRDefault="00A80E75" w:rsidP="00A80E75">
      <w:pPr>
        <w:spacing w:before="240" w:line="276" w:lineRule="auto"/>
        <w:ind w:left="342"/>
        <w:jc w:val="both"/>
        <w:rPr>
          <w:rFonts w:cs="Calibri"/>
        </w:rPr>
      </w:pPr>
      <w:r w:rsidRPr="009E434D">
        <w:rPr>
          <w:rFonts w:cs="Calibri"/>
        </w:rPr>
        <w:t>Jednocześnie oświadczam, że w związku z ww. okolicznością na podstawie art. 110 ust. 2 PZP podjąłem następujące środki naprawcze:</w:t>
      </w:r>
    </w:p>
    <w:p w14:paraId="5EDE7BDF" w14:textId="77777777" w:rsidR="00A80E75" w:rsidRPr="009E434D" w:rsidRDefault="00A80E75" w:rsidP="00A80E75">
      <w:pPr>
        <w:spacing w:before="240" w:line="276" w:lineRule="auto"/>
        <w:ind w:left="342"/>
        <w:jc w:val="both"/>
        <w:rPr>
          <w:rFonts w:cs="Calibri"/>
        </w:rPr>
      </w:pPr>
      <w:r w:rsidRPr="009E434D">
        <w:rPr>
          <w:rFonts w:cs="Calibri"/>
        </w:rPr>
        <w:t>................................................................................................................................................</w:t>
      </w:r>
    </w:p>
    <w:p w14:paraId="1843083C" w14:textId="77777777" w:rsidR="00A80E75" w:rsidRPr="009E434D" w:rsidRDefault="00A80E75" w:rsidP="00A80E75">
      <w:pPr>
        <w:spacing w:before="240" w:line="276" w:lineRule="auto"/>
        <w:ind w:left="342"/>
        <w:jc w:val="both"/>
        <w:rPr>
          <w:rFonts w:cs="Calibri"/>
        </w:rPr>
      </w:pPr>
      <w:r w:rsidRPr="009E434D">
        <w:rPr>
          <w:rFonts w:cs="Calibri"/>
        </w:rPr>
        <w:t>................................................................................................................................................</w:t>
      </w:r>
    </w:p>
    <w:p w14:paraId="5E9FA0B0" w14:textId="38A9AFD3" w:rsidR="00A80E75" w:rsidRPr="009E434D" w:rsidRDefault="00A80E75" w:rsidP="00A80E75">
      <w:pPr>
        <w:spacing w:before="240" w:line="276" w:lineRule="auto"/>
        <w:ind w:left="342"/>
        <w:jc w:val="both"/>
        <w:rPr>
          <w:rFonts w:cs="Calibri"/>
        </w:rPr>
      </w:pPr>
      <w:r w:rsidRPr="009E434D">
        <w:rPr>
          <w:rFonts w:cs="Calibri"/>
        </w:rPr>
        <w:t>................................................................................................................................................</w:t>
      </w:r>
      <w:r w:rsidR="00EB79A9">
        <w:rPr>
          <w:rFonts w:cs="Calibri"/>
        </w:rPr>
        <w:t>**</w:t>
      </w:r>
    </w:p>
    <w:p w14:paraId="2CE4774D" w14:textId="77777777" w:rsidR="00A80E75" w:rsidRPr="009E434D" w:rsidRDefault="00A80E75" w:rsidP="00A80E75">
      <w:pPr>
        <w:pStyle w:val="Akapitzlist"/>
        <w:numPr>
          <w:ilvl w:val="0"/>
          <w:numId w:val="38"/>
        </w:numPr>
        <w:spacing w:before="240" w:after="120" w:line="276" w:lineRule="auto"/>
        <w:ind w:left="357" w:hanging="357"/>
        <w:jc w:val="both"/>
        <w:rPr>
          <w:rFonts w:cs="Calibri"/>
        </w:rPr>
      </w:pPr>
      <w:r w:rsidRPr="009E434D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C18602" w14:textId="77777777" w:rsidR="00A80E75" w:rsidRPr="009E434D" w:rsidRDefault="00A80E75" w:rsidP="00A80E75">
      <w:pPr>
        <w:spacing w:before="240" w:line="276" w:lineRule="auto"/>
        <w:jc w:val="both"/>
        <w:rPr>
          <w:rFonts w:cs="Calibri"/>
        </w:rPr>
      </w:pPr>
    </w:p>
    <w:p w14:paraId="423EEE0B" w14:textId="77777777" w:rsidR="00A80E75" w:rsidRPr="009E434D" w:rsidRDefault="00A80E75" w:rsidP="00A80E75">
      <w:pPr>
        <w:spacing w:before="240" w:line="276" w:lineRule="auto"/>
        <w:jc w:val="both"/>
        <w:rPr>
          <w:rFonts w:cs="Calibri"/>
        </w:rPr>
      </w:pPr>
      <w:r w:rsidRPr="009E434D">
        <w:rPr>
          <w:rFonts w:cs="Calibri"/>
        </w:rPr>
        <w:t>............................................................</w:t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  <w:t>............................................................</w:t>
      </w:r>
    </w:p>
    <w:p w14:paraId="033EE462" w14:textId="77777777" w:rsidR="00A80E75" w:rsidRPr="009E434D" w:rsidRDefault="00A80E75" w:rsidP="00A80E75">
      <w:pPr>
        <w:spacing w:line="276" w:lineRule="auto"/>
        <w:ind w:left="741" w:firstLine="57"/>
        <w:jc w:val="both"/>
        <w:rPr>
          <w:rFonts w:cs="Calibri"/>
          <w:i/>
          <w:sz w:val="20"/>
          <w:szCs w:val="20"/>
        </w:rPr>
      </w:pPr>
      <w:r w:rsidRPr="009E434D">
        <w:rPr>
          <w:rFonts w:cs="Calibri"/>
          <w:i/>
          <w:sz w:val="20"/>
          <w:szCs w:val="20"/>
        </w:rPr>
        <w:t xml:space="preserve">(Miejscowość, data) </w:t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  <w:sz w:val="20"/>
          <w:szCs w:val="20"/>
        </w:rPr>
        <w:t xml:space="preserve">          (Podpis Wykonawcy lub osoby upoważnionej)</w:t>
      </w:r>
    </w:p>
    <w:p w14:paraId="1ECC228D" w14:textId="77777777" w:rsidR="00A80E75" w:rsidRPr="009E434D" w:rsidRDefault="00A80E75" w:rsidP="00A80E75">
      <w:pPr>
        <w:spacing w:line="276" w:lineRule="auto"/>
        <w:jc w:val="both"/>
        <w:rPr>
          <w:rFonts w:cs="Calibri"/>
          <w:sz w:val="20"/>
          <w:szCs w:val="20"/>
        </w:rPr>
      </w:pPr>
    </w:p>
    <w:p w14:paraId="18562F61" w14:textId="77777777" w:rsidR="00A80E75" w:rsidRPr="009E434D" w:rsidRDefault="00A80E75" w:rsidP="00A80E75">
      <w:pPr>
        <w:spacing w:line="276" w:lineRule="auto"/>
        <w:jc w:val="both"/>
        <w:rPr>
          <w:rFonts w:cs="Calibri"/>
          <w:sz w:val="20"/>
          <w:szCs w:val="20"/>
        </w:rPr>
      </w:pPr>
    </w:p>
    <w:p w14:paraId="7497F0F7" w14:textId="6C724C3C" w:rsidR="00B70BD3" w:rsidRDefault="00B70BD3" w:rsidP="00A80E75"/>
    <w:p w14:paraId="7010D555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19ADEBDD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2E098D31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55E9CC4B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4B6D38E5" w14:textId="77777777" w:rsidR="00EB79A9" w:rsidRP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FE4ED7C" w14:textId="4D34137B" w:rsidR="00EB79A9" w:rsidRDefault="00EB79A9" w:rsidP="00EB79A9">
      <w:pPr>
        <w:tabs>
          <w:tab w:val="center" w:pos="6840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EB79A9">
        <w:rPr>
          <w:rFonts w:asciiTheme="minorHAnsi" w:hAnsiTheme="minorHAnsi" w:cstheme="minorHAnsi"/>
          <w:i/>
          <w:sz w:val="20"/>
          <w:szCs w:val="20"/>
        </w:rPr>
        <w:t xml:space="preserve">*Wskazać OSD w przypadku, gdy Wykonawca </w:t>
      </w:r>
      <w:r w:rsidR="001A6DDE">
        <w:rPr>
          <w:rFonts w:asciiTheme="minorHAnsi" w:hAnsiTheme="minorHAnsi" w:cstheme="minorHAnsi"/>
          <w:i/>
          <w:sz w:val="20"/>
          <w:szCs w:val="20"/>
        </w:rPr>
        <w:t xml:space="preserve">nie ma koncesji na dystrybucję. </w:t>
      </w:r>
      <w:r w:rsidR="001A6DDE" w:rsidRPr="001A6DDE">
        <w:rPr>
          <w:rFonts w:asciiTheme="minorHAnsi" w:hAnsiTheme="minorHAnsi" w:cstheme="minorHAnsi"/>
          <w:i/>
          <w:sz w:val="20"/>
          <w:szCs w:val="20"/>
        </w:rPr>
        <w:t>Braku wskazania OSD oznacza to, iż Wykonawca posiada stosowną koncesję</w:t>
      </w:r>
      <w:r w:rsidR="001A6DDE">
        <w:rPr>
          <w:rFonts w:asciiTheme="minorHAnsi" w:hAnsiTheme="minorHAnsi" w:cstheme="minorHAnsi"/>
          <w:i/>
          <w:sz w:val="20"/>
          <w:szCs w:val="20"/>
        </w:rPr>
        <w:t xml:space="preserve">. </w:t>
      </w:r>
    </w:p>
    <w:p w14:paraId="64B63E49" w14:textId="6C3C5E42" w:rsidR="00EB79A9" w:rsidRPr="00EB79A9" w:rsidRDefault="00EB79A9" w:rsidP="00EB79A9">
      <w:pPr>
        <w:tabs>
          <w:tab w:val="center" w:pos="6840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** W przypadku braku podstaw wykluczenia – pozostawić punkt niewypełniony lub dokonać jego usunięcia.</w:t>
      </w:r>
    </w:p>
    <w:p w14:paraId="7C8030DB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79C5A036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73B305D4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5A21F355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63283D9B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693BD922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52AE7DD7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2C763B0B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4B3315FF" w14:textId="77777777" w:rsidR="00EB79A9" w:rsidRDefault="00EB79A9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111B712F" w14:textId="77777777" w:rsidR="00C91FEE" w:rsidRDefault="00C91FEE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596A6432" w14:textId="7C9F94C6" w:rsidR="00F81005" w:rsidRPr="00F81005" w:rsidRDefault="00F81005" w:rsidP="00F81005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lastRenderedPageBreak/>
        <w:t>Załącznik nr</w:t>
      </w:r>
      <w:r w:rsidR="00BD5158">
        <w:rPr>
          <w:rFonts w:asciiTheme="minorHAnsi" w:hAnsiTheme="minorHAnsi" w:cstheme="minorHAnsi"/>
        </w:rPr>
        <w:t xml:space="preserve"> 4</w:t>
      </w:r>
      <w:r w:rsidRPr="00F81005">
        <w:rPr>
          <w:rFonts w:asciiTheme="minorHAnsi" w:hAnsiTheme="minorHAnsi" w:cstheme="minorHAnsi"/>
        </w:rPr>
        <w:t xml:space="preserve"> do SWZ</w:t>
      </w:r>
    </w:p>
    <w:p w14:paraId="6192C375" w14:textId="77777777" w:rsidR="00F81005" w:rsidRPr="00F81005" w:rsidRDefault="00F81005" w:rsidP="00F81005">
      <w:pPr>
        <w:shd w:val="clear" w:color="auto" w:fill="FFFFFF"/>
        <w:tabs>
          <w:tab w:val="left" w:leader="dot" w:pos="3730"/>
          <w:tab w:val="left" w:leader="dot" w:pos="6696"/>
        </w:tabs>
        <w:spacing w:before="192" w:line="276" w:lineRule="auto"/>
        <w:rPr>
          <w:rFonts w:asciiTheme="minorHAnsi" w:hAnsiTheme="minorHAnsi" w:cstheme="minorHAnsi"/>
          <w:b/>
        </w:rPr>
      </w:pPr>
    </w:p>
    <w:p w14:paraId="5661428F" w14:textId="77777777" w:rsidR="00F81005" w:rsidRDefault="00F81005" w:rsidP="00F81005">
      <w:pPr>
        <w:pStyle w:val="Nagwek1"/>
        <w:spacing w:before="0" w:after="0"/>
        <w:jc w:val="center"/>
      </w:pPr>
      <w:r>
        <w:t xml:space="preserve">Informacja o przynależności lub braku </w:t>
      </w:r>
    </w:p>
    <w:p w14:paraId="6C4346BB" w14:textId="77777777" w:rsidR="00F81005" w:rsidRDefault="00F81005" w:rsidP="00F81005">
      <w:pPr>
        <w:pStyle w:val="Nagwek1"/>
        <w:spacing w:before="0" w:after="0"/>
        <w:jc w:val="center"/>
      </w:pPr>
      <w:r>
        <w:t>przynależności do tej samej grupy kapitałowej</w:t>
      </w:r>
    </w:p>
    <w:p w14:paraId="6BFD6B84" w14:textId="77777777" w:rsidR="00F81005" w:rsidRPr="00F81005" w:rsidRDefault="00F81005" w:rsidP="00F81005"/>
    <w:p w14:paraId="0A0E0202" w14:textId="6E255697" w:rsidR="00F81005" w:rsidRDefault="00F81005" w:rsidP="00915365">
      <w:pPr>
        <w:spacing w:line="276" w:lineRule="auto"/>
        <w:jc w:val="both"/>
      </w:pPr>
      <w:r w:rsidRPr="00F81005">
        <w:rPr>
          <w:rFonts w:asciiTheme="minorHAnsi" w:hAnsiTheme="minorHAnsi" w:cstheme="minorHAnsi"/>
        </w:rPr>
        <w:t xml:space="preserve">Uczestnicząc w postępowaniu o udzielenie zamówienia nr </w:t>
      </w:r>
      <w:r w:rsidR="006F30C8">
        <w:rPr>
          <w:rFonts w:asciiTheme="minorHAnsi" w:hAnsiTheme="minorHAnsi" w:cstheme="minorHAnsi"/>
        </w:rPr>
        <w:t>ZP/SR/</w:t>
      </w:r>
      <w:r w:rsidR="00915365">
        <w:rPr>
          <w:rFonts w:asciiTheme="minorHAnsi" w:hAnsiTheme="minorHAnsi" w:cstheme="minorHAnsi"/>
        </w:rPr>
        <w:t>3/2023</w:t>
      </w:r>
      <w:r w:rsidRPr="00F81005">
        <w:rPr>
          <w:rFonts w:asciiTheme="minorHAnsi" w:hAnsiTheme="minorHAnsi" w:cstheme="minorHAnsi"/>
        </w:rPr>
        <w:t xml:space="preserve"> na </w:t>
      </w:r>
      <w:r w:rsidRPr="00F81005">
        <w:rPr>
          <w:rFonts w:asciiTheme="minorHAnsi" w:hAnsiTheme="minorHAnsi" w:cstheme="minorHAnsi"/>
          <w:i/>
          <w:iCs/>
        </w:rPr>
        <w:t>„</w:t>
      </w:r>
      <w:r w:rsidR="00C56CFE">
        <w:rPr>
          <w:rFonts w:asciiTheme="minorHAnsi" w:hAnsiTheme="minorHAnsi" w:cstheme="minorHAnsi"/>
          <w:i/>
          <w:iCs/>
        </w:rPr>
        <w:t>Kompleksową dostawę gazu ziemnego (sprzedaż i usługa dystrybucji) do obiektów Sądu Rejonowego w Grodzisku Mazowieckim</w:t>
      </w:r>
      <w:r w:rsidRPr="00F81005">
        <w:rPr>
          <w:rFonts w:asciiTheme="minorHAnsi" w:hAnsiTheme="minorHAnsi" w:cstheme="minorHAnsi"/>
        </w:rPr>
        <w:t xml:space="preserve">” </w:t>
      </w:r>
      <w:r w:rsidR="00915365" w:rsidRPr="003C2304">
        <w:t xml:space="preserve">prowadzonego w trybie podstawowym bez negocjacji o wartości zamówienia nie przekraczającej progów unijnych o jakich stanowi art. 3 ustawy z </w:t>
      </w:r>
      <w:r w:rsidR="00915365">
        <w:t xml:space="preserve">dnia </w:t>
      </w:r>
      <w:r w:rsidR="00915365" w:rsidRPr="003C2304">
        <w:t>11 września 2019 r. - Prawo zamówień publicznych (</w:t>
      </w:r>
      <w:r w:rsidR="00915365">
        <w:t xml:space="preserve">t.j.: </w:t>
      </w:r>
      <w:r w:rsidR="00915365" w:rsidRPr="00D42AAC">
        <w:t>2023</w:t>
      </w:r>
      <w:r w:rsidR="00915365">
        <w:t xml:space="preserve">, </w:t>
      </w:r>
      <w:r w:rsidR="00915365" w:rsidRPr="00D42AAC">
        <w:t>poz. 1605</w:t>
      </w:r>
      <w:r w:rsidR="00915365" w:rsidRPr="00D42AAC" w:rsidDel="00D42AAC">
        <w:t xml:space="preserve"> </w:t>
      </w:r>
      <w:r w:rsidR="00915365">
        <w:t>z późn. zm.</w:t>
      </w:r>
      <w:r w:rsidR="00915365" w:rsidRPr="003C2304">
        <w:t>)</w:t>
      </w:r>
    </w:p>
    <w:p w14:paraId="756BBFDF" w14:textId="77777777" w:rsidR="00915365" w:rsidRDefault="00915365" w:rsidP="00915365">
      <w:pPr>
        <w:spacing w:line="276" w:lineRule="auto"/>
        <w:jc w:val="both"/>
        <w:rPr>
          <w:rFonts w:asciiTheme="minorHAnsi" w:hAnsiTheme="minorHAnsi" w:cstheme="minorHAnsi"/>
        </w:rPr>
      </w:pPr>
    </w:p>
    <w:p w14:paraId="1974D566" w14:textId="11EC7535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Oświadczam/y, iż nie należymy / należymy* do </w:t>
      </w:r>
      <w:r w:rsidR="004F5E1D" w:rsidRPr="004F5E1D">
        <w:rPr>
          <w:rFonts w:asciiTheme="minorHAnsi" w:hAnsiTheme="minorHAnsi" w:cstheme="minorHAnsi"/>
        </w:rPr>
        <w:t xml:space="preserve">tej samej </w:t>
      </w:r>
      <w:r w:rsidRPr="009E434D">
        <w:rPr>
          <w:rFonts w:asciiTheme="minorHAnsi" w:hAnsiTheme="minorHAnsi" w:cstheme="minorHAnsi"/>
        </w:rPr>
        <w:t>grupy kapitałowej</w:t>
      </w:r>
      <w:r w:rsidR="004F5E1D" w:rsidRPr="004F5E1D">
        <w:rPr>
          <w:rFonts w:asciiTheme="minorHAnsi" w:hAnsiTheme="minorHAnsi" w:cstheme="minorHAnsi"/>
        </w:rPr>
        <w:t>**z innymi wykonawcami, którzy złożyli odrębne oferty w niniejszym postępowaniu.</w:t>
      </w:r>
      <w:r w:rsidRPr="009E434D">
        <w:rPr>
          <w:rFonts w:cs="Calibri"/>
        </w:rPr>
        <w:t>.</w:t>
      </w:r>
    </w:p>
    <w:p w14:paraId="322B57E9" w14:textId="77777777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3D865C7" w14:textId="0290615D" w:rsidR="00915365" w:rsidRPr="009E434D" w:rsidRDefault="00FF12F0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915365" w:rsidRPr="009E434D">
        <w:rPr>
          <w:rFonts w:asciiTheme="minorHAnsi" w:hAnsiTheme="minorHAnsi" w:cstheme="minorHAnsi"/>
        </w:rPr>
        <w:t xml:space="preserve">oniżej </w:t>
      </w:r>
      <w:r>
        <w:rPr>
          <w:rFonts w:asciiTheme="minorHAnsi" w:hAnsiTheme="minorHAnsi" w:cstheme="minorHAnsi"/>
        </w:rPr>
        <w:t xml:space="preserve">wskazujemy </w:t>
      </w:r>
      <w:r w:rsidRPr="00FF12F0">
        <w:rPr>
          <w:rFonts w:asciiTheme="minorHAnsi" w:hAnsiTheme="minorHAnsi" w:cstheme="minorHAnsi"/>
        </w:rPr>
        <w:t>wykonawcę/-ów, który/-</w:t>
      </w:r>
      <w:proofErr w:type="spellStart"/>
      <w:r w:rsidRPr="00FF12F0">
        <w:rPr>
          <w:rFonts w:asciiTheme="minorHAnsi" w:hAnsiTheme="minorHAnsi" w:cstheme="minorHAnsi"/>
        </w:rPr>
        <w:t>rzy</w:t>
      </w:r>
      <w:proofErr w:type="spellEnd"/>
      <w:r w:rsidRPr="00FF12F0">
        <w:rPr>
          <w:rFonts w:asciiTheme="minorHAnsi" w:hAnsiTheme="minorHAnsi" w:cstheme="minorHAnsi"/>
        </w:rPr>
        <w:t xml:space="preserve"> złożył/-li ofertę w postępowaniu z którym/-i należymy do tej samej grupy kapitałowej***</w:t>
      </w:r>
      <w:r>
        <w:rPr>
          <w:rFonts w:asciiTheme="minorHAnsi" w:hAnsiTheme="minorHAnsi" w:cstheme="minorHAnsi"/>
        </w:rPr>
        <w:t xml:space="preserve"> </w:t>
      </w:r>
      <w:r w:rsidR="00915365" w:rsidRPr="009E434D">
        <w:rPr>
          <w:rFonts w:asciiTheme="minorHAnsi" w:hAnsiTheme="minorHAnsi" w:cstheme="minorHAnsi"/>
        </w:rPr>
        <w:t>:</w:t>
      </w:r>
    </w:p>
    <w:p w14:paraId="5FC55EDB" w14:textId="77777777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31D4D00D" w14:textId="77F3E43B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……………………………………………………………………………………….……</w:t>
      </w:r>
    </w:p>
    <w:p w14:paraId="36A15EF2" w14:textId="77777777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7C42854" w14:textId="234F09BD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Jednocześnie oświadczamy, że przygotowaliśmy ofertę niezależnie od siebie, na potwierdzenie czego chcielibyśmy przedstawić następujące okoliczności wraz z dowodami</w:t>
      </w:r>
      <w:r w:rsidR="00FF12F0" w:rsidRPr="00FF12F0">
        <w:rPr>
          <w:rFonts w:asciiTheme="minorHAnsi" w:hAnsiTheme="minorHAnsi" w:cstheme="minorHAnsi"/>
        </w:rPr>
        <w:t>***</w:t>
      </w:r>
      <w:r w:rsidRPr="009E434D">
        <w:rPr>
          <w:rFonts w:asciiTheme="minorHAnsi" w:hAnsiTheme="minorHAnsi" w:cstheme="minorHAnsi"/>
        </w:rPr>
        <w:t>:</w:t>
      </w:r>
    </w:p>
    <w:p w14:paraId="6B4C041E" w14:textId="77777777" w:rsidR="00915365" w:rsidRPr="009E434D" w:rsidRDefault="00915365" w:rsidP="00915365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5E46D86D" w14:textId="77777777" w:rsidR="00915365" w:rsidRPr="009E434D" w:rsidRDefault="00915365" w:rsidP="00915365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</w:p>
    <w:p w14:paraId="0A112CD1" w14:textId="77777777" w:rsidR="00915365" w:rsidRPr="009E434D" w:rsidRDefault="00915365" w:rsidP="00915365">
      <w:pPr>
        <w:spacing w:before="240"/>
        <w:rPr>
          <w:rFonts w:cs="Calibri"/>
        </w:rPr>
      </w:pPr>
      <w:r w:rsidRPr="009E434D">
        <w:rPr>
          <w:rFonts w:cs="Calibri"/>
        </w:rPr>
        <w:t>............................................................</w:t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  <w:t>............................................................</w:t>
      </w:r>
    </w:p>
    <w:p w14:paraId="4FF10DC4" w14:textId="77777777" w:rsidR="00915365" w:rsidRPr="009E434D" w:rsidRDefault="00915365" w:rsidP="00915365">
      <w:pPr>
        <w:ind w:left="741" w:firstLine="57"/>
        <w:rPr>
          <w:rFonts w:cs="Calibri"/>
          <w:i/>
          <w:sz w:val="20"/>
          <w:szCs w:val="20"/>
        </w:rPr>
      </w:pPr>
      <w:r w:rsidRPr="009E434D">
        <w:rPr>
          <w:rFonts w:cs="Calibri"/>
          <w:i/>
          <w:sz w:val="20"/>
          <w:szCs w:val="20"/>
        </w:rPr>
        <w:t xml:space="preserve">(Miejscowość, data) </w:t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  <w:sz w:val="20"/>
          <w:szCs w:val="20"/>
        </w:rPr>
        <w:t xml:space="preserve">          (Podpis Wykonawcy lub osoby upoważnionej)</w:t>
      </w:r>
    </w:p>
    <w:p w14:paraId="06545FEC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43417878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332DA12C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503D3723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5AAB035C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4DE8082C" w14:textId="77777777" w:rsidR="00FF12F0" w:rsidRPr="009E434D" w:rsidRDefault="00FF12F0" w:rsidP="00FF12F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9E434D">
        <w:rPr>
          <w:rFonts w:asciiTheme="minorHAnsi" w:hAnsiTheme="minorHAnsi" w:cstheme="minorHAnsi"/>
          <w:i/>
          <w:sz w:val="20"/>
          <w:szCs w:val="20"/>
        </w:rPr>
        <w:t xml:space="preserve">* niepotrzebne skreślić  </w:t>
      </w:r>
    </w:p>
    <w:p w14:paraId="598E4BBC" w14:textId="54910E69" w:rsidR="00FF12F0" w:rsidRDefault="00FF12F0" w:rsidP="00FF12F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9E434D">
        <w:rPr>
          <w:rFonts w:asciiTheme="minorHAnsi" w:hAnsiTheme="minorHAnsi" w:cstheme="minorHAnsi"/>
          <w:i/>
          <w:sz w:val="20"/>
          <w:szCs w:val="20"/>
        </w:rPr>
        <w:t xml:space="preserve">** </w:t>
      </w:r>
      <w:r>
        <w:rPr>
          <w:rFonts w:asciiTheme="minorHAnsi" w:hAnsiTheme="minorHAnsi" w:cstheme="minorHAnsi"/>
          <w:i/>
          <w:sz w:val="20"/>
          <w:szCs w:val="20"/>
        </w:rPr>
        <w:t xml:space="preserve">grupa kapitałowa </w:t>
      </w:r>
      <w:r w:rsidRPr="00964722">
        <w:rPr>
          <w:rFonts w:asciiTheme="minorHAnsi" w:hAnsiTheme="minorHAnsi" w:cstheme="minorHAnsi"/>
          <w:i/>
          <w:sz w:val="20"/>
          <w:szCs w:val="20"/>
        </w:rPr>
        <w:t>w rozumieniu ustawy z dnia 16 lutego 2007 r. o ochronie konkurencji i konsumentów (t.j.: Dz.U. 2023, poz. 1689</w:t>
      </w:r>
      <w:r w:rsidR="009D4708">
        <w:rPr>
          <w:rFonts w:asciiTheme="minorHAnsi" w:hAnsiTheme="minorHAnsi" w:cstheme="minorHAnsi"/>
          <w:i/>
          <w:sz w:val="20"/>
          <w:szCs w:val="20"/>
        </w:rPr>
        <w:t xml:space="preserve"> z późn. zm.</w:t>
      </w:r>
      <w:r w:rsidRPr="00964722">
        <w:rPr>
          <w:rFonts w:asciiTheme="minorHAnsi" w:hAnsiTheme="minorHAnsi" w:cstheme="minorHAnsi"/>
          <w:i/>
          <w:sz w:val="20"/>
          <w:szCs w:val="20"/>
        </w:rPr>
        <w:t>)</w:t>
      </w:r>
    </w:p>
    <w:p w14:paraId="42FC5DA3" w14:textId="77777777" w:rsidR="00FF12F0" w:rsidRPr="009E434D" w:rsidRDefault="00FF12F0" w:rsidP="00FF12F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EA36AC">
        <w:rPr>
          <w:rFonts w:asciiTheme="minorHAnsi" w:hAnsiTheme="minorHAnsi" w:cstheme="minorHAnsi"/>
          <w:i/>
          <w:sz w:val="20"/>
          <w:szCs w:val="20"/>
        </w:rPr>
        <w:t>***</w:t>
      </w:r>
      <w:r w:rsidRPr="009E434D">
        <w:rPr>
          <w:rFonts w:asciiTheme="minorHAnsi" w:hAnsiTheme="minorHAnsi" w:cstheme="minorHAnsi"/>
          <w:i/>
          <w:sz w:val="20"/>
          <w:szCs w:val="20"/>
        </w:rPr>
        <w:t xml:space="preserve">wypełnić tylko w przypadku przynależności do </w:t>
      </w:r>
      <w:r>
        <w:rPr>
          <w:rFonts w:asciiTheme="minorHAnsi" w:hAnsiTheme="minorHAnsi" w:cstheme="minorHAnsi"/>
          <w:i/>
          <w:sz w:val="20"/>
          <w:szCs w:val="20"/>
        </w:rPr>
        <w:t xml:space="preserve">tej samej </w:t>
      </w:r>
      <w:r w:rsidRPr="009E434D">
        <w:rPr>
          <w:rFonts w:asciiTheme="minorHAnsi" w:hAnsiTheme="minorHAnsi" w:cstheme="minorHAnsi"/>
          <w:i/>
          <w:sz w:val="20"/>
          <w:szCs w:val="20"/>
        </w:rPr>
        <w:t>grupy kapitałowej</w:t>
      </w:r>
      <w:r>
        <w:rPr>
          <w:rFonts w:asciiTheme="minorHAnsi" w:hAnsiTheme="minorHAnsi" w:cstheme="minorHAnsi"/>
          <w:i/>
          <w:sz w:val="20"/>
          <w:szCs w:val="20"/>
        </w:rPr>
        <w:t xml:space="preserve"> z innymi wykonawcami, którzy złożyli ofertę w postępowaniu</w:t>
      </w:r>
    </w:p>
    <w:p w14:paraId="19B40883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51BD11B6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5F6F63E6" w14:textId="77777777" w:rsidR="00CC5273" w:rsidRDefault="00CC5273" w:rsidP="00CC5273">
      <w:pPr>
        <w:jc w:val="right"/>
        <w:rPr>
          <w:rFonts w:asciiTheme="minorHAnsi" w:hAnsiTheme="minorHAnsi" w:cstheme="minorHAnsi"/>
          <w:bCs/>
        </w:rPr>
      </w:pPr>
    </w:p>
    <w:p w14:paraId="13E12A67" w14:textId="77777777" w:rsidR="00C91FEE" w:rsidRPr="009E434D" w:rsidRDefault="00C91FEE" w:rsidP="00C91FEE">
      <w:pPr>
        <w:rPr>
          <w:rFonts w:asciiTheme="minorHAnsi" w:hAnsiTheme="minorHAnsi" w:cstheme="minorHAnsi"/>
          <w:b/>
          <w:color w:val="000000"/>
        </w:rPr>
      </w:pPr>
    </w:p>
    <w:p w14:paraId="763F2F49" w14:textId="61635BE8" w:rsidR="00974EB3" w:rsidRPr="00C91FEE" w:rsidRDefault="006F30C8" w:rsidP="00C91FEE">
      <w:pPr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br w:type="page"/>
      </w:r>
      <w:r w:rsidRPr="006F30C8">
        <w:rPr>
          <w:rFonts w:cs="Calibri"/>
        </w:rPr>
        <w:lastRenderedPageBreak/>
        <w:t xml:space="preserve">Załącznik nr </w:t>
      </w:r>
      <w:r w:rsidR="00C91FEE">
        <w:rPr>
          <w:rFonts w:cs="Calibri"/>
        </w:rPr>
        <w:t>5</w:t>
      </w:r>
      <w:r w:rsidRPr="006F30C8">
        <w:rPr>
          <w:rFonts w:cs="Calibri"/>
        </w:rPr>
        <w:t xml:space="preserve"> do SWZ</w:t>
      </w:r>
    </w:p>
    <w:p w14:paraId="52A4AE84" w14:textId="12C7D8EB" w:rsidR="006F30C8" w:rsidRDefault="006F30C8" w:rsidP="006F30C8">
      <w:pPr>
        <w:ind w:left="741" w:firstLine="57"/>
        <w:jc w:val="right"/>
        <w:rPr>
          <w:rFonts w:cs="Calibri"/>
        </w:rPr>
      </w:pPr>
    </w:p>
    <w:p w14:paraId="0CA30EA0" w14:textId="77777777" w:rsidR="006F30C8" w:rsidRPr="001A4F03" w:rsidRDefault="006F30C8" w:rsidP="006F30C8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6674BD9B" w14:textId="77777777" w:rsidR="006F30C8" w:rsidRPr="001A4F03" w:rsidRDefault="006F30C8" w:rsidP="006F30C8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279AC6F7" w14:textId="77777777" w:rsidR="006F30C8" w:rsidRDefault="006F30C8" w:rsidP="006F30C8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(nazwy albo imiona i nazwiska, siedziby albo miejsca zamieszkania,</w:t>
      </w:r>
    </w:p>
    <w:p w14:paraId="77CFBB88" w14:textId="77777777" w:rsidR="006F30C8" w:rsidRDefault="006F30C8" w:rsidP="006F30C8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jeżeli są miejscami wykonywania działalności wykonawców wspólnie </w:t>
      </w:r>
    </w:p>
    <w:p w14:paraId="775A4D62" w14:textId="77777777" w:rsidR="006F30C8" w:rsidRPr="001A4F03" w:rsidRDefault="006F30C8" w:rsidP="006F30C8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ubiegających się o udzielenie zamówienia)</w:t>
      </w:r>
    </w:p>
    <w:p w14:paraId="5E57A7E7" w14:textId="77777777" w:rsidR="006F30C8" w:rsidRPr="001A4F03" w:rsidRDefault="006F30C8" w:rsidP="006F30C8">
      <w:pPr>
        <w:spacing w:line="276" w:lineRule="auto"/>
        <w:rPr>
          <w:rFonts w:asciiTheme="minorHAnsi" w:hAnsiTheme="minorHAnsi" w:cstheme="minorHAnsi"/>
        </w:rPr>
      </w:pPr>
    </w:p>
    <w:p w14:paraId="63D13A22" w14:textId="77777777" w:rsidR="006F30C8" w:rsidRPr="001A4F03" w:rsidRDefault="006F30C8" w:rsidP="006F30C8">
      <w:pPr>
        <w:spacing w:line="276" w:lineRule="auto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reprezentowani przez:</w:t>
      </w:r>
    </w:p>
    <w:p w14:paraId="6CB015CC" w14:textId="77777777" w:rsidR="006F30C8" w:rsidRPr="001A4F03" w:rsidRDefault="006F30C8" w:rsidP="006F30C8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3A411F15" w14:textId="77777777" w:rsidR="006F30C8" w:rsidRPr="001A4F03" w:rsidRDefault="006F30C8" w:rsidP="006F30C8">
      <w:pPr>
        <w:spacing w:line="276" w:lineRule="auto"/>
        <w:ind w:right="-53"/>
        <w:jc w:val="both"/>
        <w:rPr>
          <w:rFonts w:asciiTheme="minorHAnsi" w:hAnsiTheme="minorHAnsi" w:cstheme="minorHAnsi"/>
        </w:rPr>
      </w:pPr>
    </w:p>
    <w:p w14:paraId="6F5238BA" w14:textId="77777777" w:rsidR="006F30C8" w:rsidRPr="001A4F03" w:rsidRDefault="006F30C8" w:rsidP="006F30C8">
      <w:pPr>
        <w:spacing w:line="276" w:lineRule="auto"/>
        <w:ind w:right="-53"/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40571814" w14:textId="77777777" w:rsidR="006F30C8" w:rsidRDefault="006F30C8" w:rsidP="006F30C8">
      <w:pPr>
        <w:pStyle w:val="Nagwek1"/>
        <w:spacing w:before="0" w:after="0" w:line="276" w:lineRule="auto"/>
        <w:jc w:val="center"/>
        <w:rPr>
          <w:shd w:val="clear" w:color="auto" w:fill="FFFFFF"/>
        </w:rPr>
      </w:pPr>
      <w:r w:rsidRPr="001A4F03">
        <w:rPr>
          <w:shd w:val="clear" w:color="auto" w:fill="FFFFFF"/>
        </w:rPr>
        <w:t>Oświadczenie</w:t>
      </w:r>
      <w:r>
        <w:rPr>
          <w:shd w:val="clear" w:color="auto" w:fill="FFFFFF"/>
        </w:rPr>
        <w:t xml:space="preserve"> Wykonawców </w:t>
      </w:r>
    </w:p>
    <w:p w14:paraId="68438F4E" w14:textId="77777777" w:rsidR="006F30C8" w:rsidRDefault="006F30C8" w:rsidP="006F30C8">
      <w:pPr>
        <w:pStyle w:val="Nagwek1"/>
        <w:spacing w:before="0" w:after="0" w:line="276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wspólnie ubiegających się o udzielenie zamówienia</w:t>
      </w:r>
      <w:r w:rsidRPr="001A4F03">
        <w:rPr>
          <w:shd w:val="clear" w:color="auto" w:fill="FFFFFF"/>
        </w:rPr>
        <w:t xml:space="preserve"> </w:t>
      </w:r>
    </w:p>
    <w:p w14:paraId="4F82CD1C" w14:textId="77777777" w:rsidR="00C91FEE" w:rsidRPr="009E434D" w:rsidRDefault="00C91FEE" w:rsidP="00C91FEE">
      <w:pPr>
        <w:spacing w:before="120" w:line="276" w:lineRule="auto"/>
        <w:jc w:val="center"/>
      </w:pPr>
      <w:r w:rsidRPr="009E434D">
        <w:t>składane na podstawie art. 117 ust. 4 ustawy z 11 września 2019 r. - Prawo zamówień publicznych (t.j. Dz.U. 202</w:t>
      </w:r>
      <w:r>
        <w:t>3</w:t>
      </w:r>
      <w:r w:rsidRPr="009E434D">
        <w:t xml:space="preserve">, poz. </w:t>
      </w:r>
      <w:r>
        <w:t xml:space="preserve">1605, </w:t>
      </w:r>
      <w:r w:rsidRPr="009E434D">
        <w:t xml:space="preserve">dalej-PZP), dotyczące usług, które wykonają </w:t>
      </w:r>
      <w:r>
        <w:t xml:space="preserve"> </w:t>
      </w:r>
      <w:r w:rsidRPr="009E434D">
        <w:t>poszczególni Wykonawcy</w:t>
      </w:r>
    </w:p>
    <w:p w14:paraId="36F5A444" w14:textId="77777777" w:rsidR="006F30C8" w:rsidRPr="001A4F03" w:rsidRDefault="006F30C8" w:rsidP="006F30C8">
      <w:pPr>
        <w:spacing w:line="276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08AB88E2" w14:textId="77777777" w:rsidR="006F30C8" w:rsidRPr="001A4F03" w:rsidRDefault="006F30C8" w:rsidP="006F30C8">
      <w:pPr>
        <w:spacing w:line="276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37AEF588" w14:textId="77777777" w:rsidR="006F30C8" w:rsidRDefault="006F30C8" w:rsidP="006F30C8">
      <w:pPr>
        <w:pStyle w:val="Nagwek"/>
        <w:spacing w:line="276" w:lineRule="auto"/>
        <w:jc w:val="both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Uprawniony do reprezentowania ………………………………………</w:t>
      </w:r>
      <w:r w:rsidRPr="002D2443">
        <w:rPr>
          <w:rFonts w:asciiTheme="minorHAnsi" w:hAnsiTheme="minorHAnsi" w:cstheme="minorHAnsi"/>
          <w:b/>
        </w:rPr>
        <w:t>*</w:t>
      </w:r>
      <w:r w:rsidRPr="001A4F03">
        <w:rPr>
          <w:rFonts w:asciiTheme="minorHAnsi" w:hAnsiTheme="minorHAnsi" w:cstheme="minorHAnsi"/>
        </w:rPr>
        <w:t xml:space="preserve"> w postępowaniu o udzielenie </w:t>
      </w:r>
    </w:p>
    <w:p w14:paraId="4E0E3B6C" w14:textId="004AD4C2" w:rsidR="006F30C8" w:rsidRPr="001A4F03" w:rsidRDefault="006F30C8" w:rsidP="006F30C8">
      <w:pPr>
        <w:pStyle w:val="Nagwek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A4F03">
        <w:rPr>
          <w:rFonts w:asciiTheme="minorHAnsi" w:hAnsiTheme="minorHAnsi" w:cstheme="minorHAnsi"/>
        </w:rPr>
        <w:t>zamówienia publicznego na „</w:t>
      </w:r>
      <w:r w:rsidR="003603EA">
        <w:rPr>
          <w:rFonts w:asciiTheme="minorHAnsi" w:hAnsiTheme="minorHAnsi" w:cstheme="minorHAnsi"/>
          <w:i/>
        </w:rPr>
        <w:t>Kompleksową dostawę gazu ziemnego (sprzedaż i usługa dystrybucji) do obiektów Sądu Rejonowego w Grodzisku Mazowieckim</w:t>
      </w:r>
      <w:r w:rsidRPr="001A4F03">
        <w:rPr>
          <w:rFonts w:asciiTheme="minorHAnsi" w:hAnsiTheme="minorHAnsi" w:cstheme="minorHAnsi"/>
        </w:rPr>
        <w:t xml:space="preserve">” </w:t>
      </w:r>
      <w:r>
        <w:rPr>
          <w:rFonts w:asciiTheme="minorHAnsi" w:hAnsiTheme="minorHAnsi" w:cstheme="minorHAnsi"/>
          <w:shd w:val="clear" w:color="auto" w:fill="FFFFFF"/>
        </w:rPr>
        <w:t>– ZP/SR/</w:t>
      </w:r>
      <w:r w:rsidR="00C91FEE">
        <w:rPr>
          <w:rFonts w:asciiTheme="minorHAnsi" w:hAnsiTheme="minorHAnsi" w:cstheme="minorHAnsi"/>
          <w:shd w:val="clear" w:color="auto" w:fill="FFFFFF"/>
        </w:rPr>
        <w:t>3/2023</w:t>
      </w:r>
      <w:r>
        <w:rPr>
          <w:rFonts w:asciiTheme="minorHAnsi" w:hAnsiTheme="minorHAnsi" w:cstheme="minorHAnsi"/>
          <w:shd w:val="clear" w:color="auto" w:fill="FFFFFF"/>
        </w:rPr>
        <w:t xml:space="preserve">, </w:t>
      </w:r>
      <w:r w:rsidRPr="001A4F03">
        <w:rPr>
          <w:rFonts w:asciiTheme="minorHAnsi" w:hAnsiTheme="minorHAnsi" w:cstheme="minorHAnsi"/>
          <w:b/>
          <w:bCs/>
        </w:rPr>
        <w:t xml:space="preserve">oświadczam, że następujące </w:t>
      </w:r>
      <w:r w:rsidR="003603EA">
        <w:rPr>
          <w:rFonts w:asciiTheme="minorHAnsi" w:hAnsiTheme="minorHAnsi" w:cstheme="minorHAnsi"/>
          <w:b/>
          <w:bCs/>
        </w:rPr>
        <w:t>dostawy</w:t>
      </w:r>
      <w:r w:rsidRPr="001A4F03">
        <w:rPr>
          <w:rFonts w:asciiTheme="minorHAnsi" w:hAnsiTheme="minorHAnsi" w:cstheme="minorHAnsi"/>
          <w:b/>
          <w:bCs/>
        </w:rPr>
        <w:t xml:space="preserve"> wykonają poszczególni </w:t>
      </w:r>
      <w:r>
        <w:rPr>
          <w:rFonts w:asciiTheme="minorHAnsi" w:hAnsiTheme="minorHAnsi" w:cstheme="minorHAnsi"/>
          <w:b/>
          <w:bCs/>
        </w:rPr>
        <w:t>W</w:t>
      </w:r>
      <w:r w:rsidRPr="001A4F03">
        <w:rPr>
          <w:rFonts w:asciiTheme="minorHAnsi" w:hAnsiTheme="minorHAnsi" w:cstheme="minorHAnsi"/>
          <w:b/>
          <w:bCs/>
        </w:rPr>
        <w:t>ykonawcy wspólnie ubiegający się o udzielenie zamówienia:</w:t>
      </w:r>
    </w:p>
    <w:p w14:paraId="130A6FFC" w14:textId="77777777" w:rsidR="006F30C8" w:rsidRPr="001A4F03" w:rsidRDefault="006F30C8" w:rsidP="006F30C8">
      <w:pPr>
        <w:pStyle w:val="Nagwek"/>
        <w:spacing w:line="276" w:lineRule="auto"/>
        <w:jc w:val="both"/>
        <w:rPr>
          <w:rFonts w:asciiTheme="minorHAnsi" w:hAnsiTheme="minorHAnsi" w:cstheme="minorHAnsi"/>
          <w:iCs/>
          <w:color w:val="222222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6F30C8" w:rsidRPr="001A4F03" w14:paraId="5AA79612" w14:textId="77777777" w:rsidTr="00CE5265">
        <w:tc>
          <w:tcPr>
            <w:tcW w:w="4678" w:type="dxa"/>
            <w:shd w:val="clear" w:color="auto" w:fill="auto"/>
            <w:vAlign w:val="center"/>
          </w:tcPr>
          <w:p w14:paraId="1276D08B" w14:textId="77777777" w:rsidR="006F30C8" w:rsidRPr="002D2443" w:rsidRDefault="006F30C8" w:rsidP="00CE5265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D2443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2B2E99" w14:textId="48D4505E" w:rsidR="006F30C8" w:rsidRPr="002D2443" w:rsidRDefault="006F30C8" w:rsidP="00CE5265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D24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Zakres </w:t>
            </w:r>
            <w:r w:rsidR="00031A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dostaw i </w:t>
            </w:r>
            <w:r w:rsidRPr="002D24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usług, który wykona Wykonawca </w:t>
            </w:r>
            <w:r w:rsidRPr="002D2443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6F30C8" w:rsidRPr="001A4F03" w14:paraId="2286216C" w14:textId="77777777" w:rsidTr="00CE5265">
        <w:tc>
          <w:tcPr>
            <w:tcW w:w="4678" w:type="dxa"/>
            <w:shd w:val="clear" w:color="auto" w:fill="auto"/>
          </w:tcPr>
          <w:p w14:paraId="6A351F5B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1300D8B4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30C8" w:rsidRPr="001A4F03" w14:paraId="02DCFA9D" w14:textId="77777777" w:rsidTr="00CE5265">
        <w:tc>
          <w:tcPr>
            <w:tcW w:w="4678" w:type="dxa"/>
            <w:shd w:val="clear" w:color="auto" w:fill="auto"/>
          </w:tcPr>
          <w:p w14:paraId="0EBCF046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015A5E36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30C8" w:rsidRPr="001A4F03" w14:paraId="7C35A013" w14:textId="77777777" w:rsidTr="00CE5265">
        <w:tc>
          <w:tcPr>
            <w:tcW w:w="4678" w:type="dxa"/>
            <w:shd w:val="clear" w:color="auto" w:fill="auto"/>
          </w:tcPr>
          <w:p w14:paraId="728706F7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41232455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30C8" w:rsidRPr="001A4F03" w14:paraId="31ECD467" w14:textId="77777777" w:rsidTr="00CE5265">
        <w:tc>
          <w:tcPr>
            <w:tcW w:w="4678" w:type="dxa"/>
            <w:shd w:val="clear" w:color="auto" w:fill="auto"/>
          </w:tcPr>
          <w:p w14:paraId="304AF8E2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473AB2DE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30C8" w:rsidRPr="001A4F03" w14:paraId="73DB9E47" w14:textId="77777777" w:rsidTr="00CE5265">
        <w:tc>
          <w:tcPr>
            <w:tcW w:w="4678" w:type="dxa"/>
            <w:shd w:val="clear" w:color="auto" w:fill="auto"/>
          </w:tcPr>
          <w:p w14:paraId="659D4084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5CC104A2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30C8" w:rsidRPr="001A4F03" w14:paraId="25B244C1" w14:textId="77777777" w:rsidTr="00CE5265">
        <w:tc>
          <w:tcPr>
            <w:tcW w:w="4678" w:type="dxa"/>
            <w:shd w:val="clear" w:color="auto" w:fill="auto"/>
          </w:tcPr>
          <w:p w14:paraId="4B540B6B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7246EB00" w14:textId="77777777" w:rsidR="006F30C8" w:rsidRPr="001A4F03" w:rsidRDefault="006F30C8" w:rsidP="00CE5265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3046D5D" w14:textId="77777777" w:rsidR="006F30C8" w:rsidRPr="001A4F03" w:rsidRDefault="006F30C8" w:rsidP="006F30C8">
      <w:pPr>
        <w:spacing w:line="276" w:lineRule="auto"/>
        <w:jc w:val="both"/>
        <w:rPr>
          <w:rFonts w:asciiTheme="minorHAnsi" w:hAnsiTheme="minorHAnsi" w:cstheme="minorHAnsi"/>
        </w:rPr>
      </w:pPr>
    </w:p>
    <w:p w14:paraId="1BE46D0B" w14:textId="77777777" w:rsidR="006F30C8" w:rsidRDefault="006F30C8" w:rsidP="006F30C8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2537F3D3" w14:textId="77777777" w:rsidR="006F30C8" w:rsidRDefault="006F30C8" w:rsidP="006F30C8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E919B4C" w14:textId="77777777" w:rsidR="006F30C8" w:rsidRPr="001A4F03" w:rsidRDefault="006F30C8" w:rsidP="006F30C8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1A4F03">
        <w:rPr>
          <w:rFonts w:asciiTheme="minorHAnsi" w:hAnsiTheme="minorHAnsi" w:cstheme="minorHAnsi"/>
          <w:b/>
          <w:bCs/>
          <w:u w:val="single"/>
        </w:rPr>
        <w:t>Podstawa prawna złożenia oświadczenia:</w:t>
      </w:r>
    </w:p>
    <w:p w14:paraId="62FFB4E8" w14:textId="50EE9E69" w:rsidR="006F30C8" w:rsidRPr="002D2443" w:rsidRDefault="006F30C8" w:rsidP="006F30C8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</w:pPr>
      <w:r w:rsidRPr="002D2443">
        <w:rPr>
          <w:rFonts w:asciiTheme="minorHAnsi" w:hAnsiTheme="minorHAnsi" w:cstheme="minorHAnsi"/>
          <w:color w:val="212529"/>
          <w:shd w:val="clear" w:color="auto" w:fill="FFFFFF"/>
        </w:rPr>
        <w:t xml:space="preserve">Warunek dotyczący uprawnień do prowadzenia określonej działalności gospodarczej lub zawodowej, jest spełniony, jeżeli co najmniej jeden z wykonawców wspólnie ubiegających się o udzielenie zamówienia posiada uprawnienia do prowadzenia określonej działalności gospodarczej lub zawodowej i zrealizuje </w:t>
      </w:r>
      <w:r w:rsidR="003603EA">
        <w:rPr>
          <w:rFonts w:asciiTheme="minorHAnsi" w:hAnsiTheme="minorHAnsi" w:cstheme="minorHAnsi"/>
          <w:color w:val="212529"/>
          <w:shd w:val="clear" w:color="auto" w:fill="FFFFFF"/>
        </w:rPr>
        <w:t>dostawy</w:t>
      </w:r>
      <w:r w:rsidR="00031A9B">
        <w:rPr>
          <w:rFonts w:asciiTheme="minorHAnsi" w:hAnsiTheme="minorHAnsi" w:cstheme="minorHAnsi"/>
          <w:color w:val="212529"/>
          <w:shd w:val="clear" w:color="auto" w:fill="FFFFFF"/>
        </w:rPr>
        <w:t xml:space="preserve"> lub usługi</w:t>
      </w:r>
      <w:r w:rsidRPr="002D2443">
        <w:rPr>
          <w:rFonts w:asciiTheme="minorHAnsi" w:hAnsiTheme="minorHAnsi" w:cstheme="minorHAnsi"/>
          <w:color w:val="212529"/>
          <w:shd w:val="clear" w:color="auto" w:fill="FFFFFF"/>
        </w:rPr>
        <w:t>, do których realizacji te uprawnienia są wymagane</w:t>
      </w:r>
      <w:r>
        <w:rPr>
          <w:rFonts w:asciiTheme="minorHAnsi" w:hAnsiTheme="minorHAnsi" w:cstheme="minorHAnsi"/>
          <w:color w:val="212529"/>
          <w:shd w:val="clear" w:color="auto" w:fill="FFFFFF"/>
        </w:rPr>
        <w:t xml:space="preserve"> </w:t>
      </w:r>
      <w:r w:rsidRPr="002D2443">
        <w:rPr>
          <w:rFonts w:asciiTheme="minorHAnsi" w:hAnsiTheme="minorHAnsi" w:cstheme="minorHAnsi"/>
          <w:b/>
          <w:color w:val="212529"/>
          <w:shd w:val="clear" w:color="auto" w:fill="FFFFFF"/>
        </w:rPr>
        <w:t>(art. 117 ust. 2 PZP).</w:t>
      </w:r>
    </w:p>
    <w:p w14:paraId="6081F6FE" w14:textId="32812CC6" w:rsidR="006F30C8" w:rsidRPr="001A4F03" w:rsidRDefault="006F30C8" w:rsidP="006F30C8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 xml:space="preserve">W przypadku, o którym mowa w art. 117 ust. </w:t>
      </w:r>
      <w:r>
        <w:rPr>
          <w:rFonts w:asciiTheme="minorHAnsi" w:hAnsiTheme="minorHAnsi" w:cstheme="minorHAnsi"/>
        </w:rPr>
        <w:t xml:space="preserve">2 </w:t>
      </w:r>
      <w:r w:rsidRPr="001A4F03">
        <w:rPr>
          <w:rFonts w:asciiTheme="minorHAnsi" w:hAnsiTheme="minorHAnsi" w:cstheme="minorHAnsi"/>
        </w:rPr>
        <w:t xml:space="preserve">, wykonawcy wspólnie ubiegający się o udzielenie zamówienia dołączają odpowiednio do oferty oświadczenie, z którego wynika, które </w:t>
      </w:r>
      <w:r w:rsidR="00963314">
        <w:rPr>
          <w:rFonts w:asciiTheme="minorHAnsi" w:hAnsiTheme="minorHAnsi" w:cstheme="minorHAnsi"/>
        </w:rPr>
        <w:t>dostawy</w:t>
      </w:r>
      <w:r w:rsidRPr="001A4F03">
        <w:rPr>
          <w:rFonts w:asciiTheme="minorHAnsi" w:hAnsiTheme="minorHAnsi" w:cstheme="minorHAnsi"/>
        </w:rPr>
        <w:t xml:space="preserve"> </w:t>
      </w:r>
      <w:r w:rsidR="00031A9B">
        <w:rPr>
          <w:rFonts w:asciiTheme="minorHAnsi" w:hAnsiTheme="minorHAnsi" w:cstheme="minorHAnsi"/>
        </w:rPr>
        <w:t xml:space="preserve">lub usługi </w:t>
      </w:r>
      <w:r w:rsidRPr="001A4F03">
        <w:rPr>
          <w:rFonts w:asciiTheme="minorHAnsi" w:hAnsiTheme="minorHAnsi" w:cstheme="minorHAnsi"/>
        </w:rPr>
        <w:t xml:space="preserve">wykonają poszczególni wykonawcy </w:t>
      </w:r>
      <w:r w:rsidRPr="001A4F03">
        <w:rPr>
          <w:rFonts w:asciiTheme="minorHAnsi" w:hAnsiTheme="minorHAnsi" w:cstheme="minorHAnsi"/>
          <w:b/>
          <w:bCs/>
        </w:rPr>
        <w:t>(art. 117 ust. 4 P</w:t>
      </w:r>
      <w:r>
        <w:rPr>
          <w:rFonts w:asciiTheme="minorHAnsi" w:hAnsiTheme="minorHAnsi" w:cstheme="minorHAnsi"/>
          <w:b/>
          <w:bCs/>
        </w:rPr>
        <w:t>ZP</w:t>
      </w:r>
      <w:r w:rsidRPr="001A4F03">
        <w:rPr>
          <w:rFonts w:asciiTheme="minorHAnsi" w:hAnsiTheme="minorHAnsi" w:cstheme="minorHAnsi"/>
          <w:b/>
          <w:bCs/>
        </w:rPr>
        <w:t>).</w:t>
      </w:r>
    </w:p>
    <w:p w14:paraId="74ED693A" w14:textId="77777777" w:rsidR="006F30C8" w:rsidRDefault="006F30C8" w:rsidP="006F30C8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52EAD90B" w14:textId="77777777" w:rsidR="006F30C8" w:rsidRDefault="006F30C8" w:rsidP="006F30C8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6956852" w14:textId="77777777" w:rsidR="006F30C8" w:rsidRDefault="006F30C8" w:rsidP="006F30C8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</w:p>
    <w:p w14:paraId="7CCFC5C9" w14:textId="77777777" w:rsidR="006F30C8" w:rsidRPr="002D2443" w:rsidRDefault="006F30C8" w:rsidP="006F30C8">
      <w:pPr>
        <w:spacing w:line="276" w:lineRule="auto"/>
        <w:ind w:right="1559"/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</w:p>
    <w:p w14:paraId="49E3B278" w14:textId="20EC9A60" w:rsidR="00915365" w:rsidRDefault="006F30C8" w:rsidP="006F30C8">
      <w:pPr>
        <w:spacing w:line="276" w:lineRule="auto"/>
        <w:ind w:right="1559"/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  <w:r w:rsidRPr="002D2443"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  <w:t>*Wpisać nazwy albo imiona i nazwiska, siedziby albo miejsca zamieszkania, jeżeli są miejscami wykonywania działalności wykonawców wspólnie ubiegających się o udzielenie zamówienia.</w:t>
      </w:r>
    </w:p>
    <w:p w14:paraId="0F6F8493" w14:textId="0539F417" w:rsidR="00C91FEE" w:rsidRDefault="00915365" w:rsidP="00C91FEE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  <w:br w:type="page"/>
      </w:r>
    </w:p>
    <w:p w14:paraId="443DBCE4" w14:textId="77777777" w:rsidR="00C91FEE" w:rsidRDefault="00C91FEE" w:rsidP="00C91FEE">
      <w:pPr>
        <w:spacing w:before="120" w:after="12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Załącznik nr 6 do SWZ</w:t>
      </w:r>
    </w:p>
    <w:p w14:paraId="0F84473B" w14:textId="77777777" w:rsidR="00C91FEE" w:rsidRPr="009E434D" w:rsidRDefault="00C91FEE" w:rsidP="00C91FEE">
      <w:pPr>
        <w:spacing w:before="120" w:after="120" w:line="276" w:lineRule="auto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>Wykonawca:</w:t>
      </w:r>
    </w:p>
    <w:p w14:paraId="60AD5216" w14:textId="77777777" w:rsidR="00C91FEE" w:rsidRPr="009E434D" w:rsidRDefault="00C91FEE" w:rsidP="00C91FEE">
      <w:pPr>
        <w:spacing w:before="120" w:after="120" w:line="276" w:lineRule="auto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………………………………………………    </w:t>
      </w:r>
    </w:p>
    <w:p w14:paraId="743303E9" w14:textId="77777777" w:rsidR="00C91FEE" w:rsidRPr="009E434D" w:rsidRDefault="00C91FEE" w:rsidP="00C91FEE">
      <w:pPr>
        <w:spacing w:before="120" w:after="120" w:line="276" w:lineRule="auto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………………………………………………    </w:t>
      </w:r>
    </w:p>
    <w:p w14:paraId="6429ED64" w14:textId="77777777" w:rsidR="00C91FEE" w:rsidRPr="009E434D" w:rsidRDefault="00C91FEE" w:rsidP="00C91FEE">
      <w:pPr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9E434D">
        <w:rPr>
          <w:rFonts w:asciiTheme="minorHAnsi" w:hAnsiTheme="minorHAnsi" w:cstheme="minorHAnsi"/>
          <w:i/>
          <w:sz w:val="18"/>
          <w:szCs w:val="18"/>
        </w:rPr>
        <w:t xml:space="preserve">(pełna nazwa/firma, adres w zależności </w:t>
      </w:r>
    </w:p>
    <w:p w14:paraId="3784F6F6" w14:textId="77777777" w:rsidR="00C91FEE" w:rsidRPr="009E434D" w:rsidRDefault="00C91FEE" w:rsidP="00C91FEE">
      <w:pPr>
        <w:rPr>
          <w:rFonts w:asciiTheme="minorHAnsi" w:hAnsiTheme="minorHAnsi" w:cstheme="minorHAnsi"/>
          <w:i/>
          <w:sz w:val="18"/>
          <w:szCs w:val="18"/>
        </w:rPr>
      </w:pPr>
      <w:r w:rsidRPr="009E434D">
        <w:rPr>
          <w:rFonts w:asciiTheme="minorHAnsi" w:hAnsiTheme="minorHAnsi" w:cstheme="minorHAnsi"/>
          <w:i/>
          <w:sz w:val="18"/>
          <w:szCs w:val="18"/>
        </w:rPr>
        <w:t>od podmiotu: NIP/PESEL, KRS/</w:t>
      </w:r>
      <w:proofErr w:type="spellStart"/>
      <w:r w:rsidRPr="009E434D">
        <w:rPr>
          <w:rFonts w:asciiTheme="minorHAnsi" w:hAnsiTheme="minorHAnsi" w:cstheme="minorHAnsi"/>
          <w:i/>
          <w:sz w:val="18"/>
          <w:szCs w:val="18"/>
        </w:rPr>
        <w:t>DEiDG</w:t>
      </w:r>
      <w:proofErr w:type="spellEnd"/>
      <w:r w:rsidRPr="009E434D">
        <w:rPr>
          <w:rFonts w:asciiTheme="minorHAnsi" w:hAnsiTheme="minorHAnsi" w:cstheme="minorHAnsi"/>
          <w:i/>
          <w:sz w:val="18"/>
          <w:szCs w:val="18"/>
        </w:rPr>
        <w:t>)</w:t>
      </w:r>
    </w:p>
    <w:p w14:paraId="030308D9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</w:p>
    <w:p w14:paraId="26771944" w14:textId="62879528" w:rsidR="00C91FEE" w:rsidRPr="009E434D" w:rsidRDefault="00B53C4B" w:rsidP="00C91F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C91FEE" w:rsidRPr="009E434D">
        <w:rPr>
          <w:rFonts w:asciiTheme="minorHAnsi" w:hAnsiTheme="minorHAnsi" w:cstheme="minorHAnsi"/>
        </w:rPr>
        <w:t>eprezentowany przez:</w:t>
      </w:r>
    </w:p>
    <w:p w14:paraId="42111488" w14:textId="77777777" w:rsidR="00C91FEE" w:rsidRPr="009E434D" w:rsidRDefault="00C91FEE" w:rsidP="00C91FEE">
      <w:pPr>
        <w:spacing w:before="120" w:after="120" w:line="276" w:lineRule="auto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………………………………………………    </w:t>
      </w:r>
    </w:p>
    <w:p w14:paraId="244D732F" w14:textId="77777777" w:rsidR="00C91FEE" w:rsidRPr="009E434D" w:rsidRDefault="00C91FEE" w:rsidP="00C91FEE">
      <w:pPr>
        <w:spacing w:before="120" w:after="120" w:line="276" w:lineRule="auto"/>
        <w:rPr>
          <w:rFonts w:asciiTheme="minorHAnsi" w:hAnsiTheme="minorHAnsi" w:cstheme="minorHAnsi"/>
        </w:rPr>
      </w:pPr>
      <w:r w:rsidRPr="009E434D">
        <w:rPr>
          <w:rFonts w:asciiTheme="minorHAnsi" w:hAnsiTheme="minorHAnsi" w:cstheme="minorHAnsi"/>
        </w:rPr>
        <w:t xml:space="preserve">………………………………………………    </w:t>
      </w:r>
    </w:p>
    <w:p w14:paraId="4A489A61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  <w:r w:rsidRPr="009E434D">
        <w:rPr>
          <w:rFonts w:asciiTheme="minorHAnsi" w:hAnsiTheme="minorHAnsi" w:cstheme="minorHAnsi"/>
          <w:sz w:val="18"/>
          <w:szCs w:val="18"/>
        </w:rPr>
        <w:t xml:space="preserve">(imię, nazwisko, stanowisko/podstawa </w:t>
      </w:r>
    </w:p>
    <w:p w14:paraId="5E575FF1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  <w:r w:rsidRPr="009E434D">
        <w:rPr>
          <w:rFonts w:asciiTheme="minorHAnsi" w:hAnsiTheme="minorHAnsi" w:cstheme="minorHAnsi"/>
          <w:sz w:val="18"/>
          <w:szCs w:val="18"/>
        </w:rPr>
        <w:t>do reprezentacji)</w:t>
      </w:r>
    </w:p>
    <w:p w14:paraId="59087F2F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</w:p>
    <w:p w14:paraId="360417B9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</w:p>
    <w:p w14:paraId="560EF264" w14:textId="77777777" w:rsidR="00C91FEE" w:rsidRPr="009E434D" w:rsidRDefault="00C91FEE" w:rsidP="00C91FEE">
      <w:pPr>
        <w:rPr>
          <w:rFonts w:asciiTheme="minorHAnsi" w:hAnsiTheme="minorHAnsi" w:cstheme="minorHAnsi"/>
          <w:sz w:val="18"/>
          <w:szCs w:val="18"/>
        </w:rPr>
      </w:pPr>
    </w:p>
    <w:p w14:paraId="1675CC88" w14:textId="77777777" w:rsidR="00C91FEE" w:rsidRPr="009E434D" w:rsidRDefault="00C91FEE" w:rsidP="00C91FEE">
      <w:pPr>
        <w:pStyle w:val="Nagwek1"/>
        <w:jc w:val="center"/>
      </w:pPr>
      <w:r w:rsidRPr="009E434D">
        <w:t>Oświadczenie Wykonawcy</w:t>
      </w:r>
    </w:p>
    <w:p w14:paraId="40344DF4" w14:textId="77777777" w:rsidR="00C91FEE" w:rsidRPr="009E434D" w:rsidRDefault="00C91FEE" w:rsidP="00C91FEE"/>
    <w:p w14:paraId="319F6D99" w14:textId="3DB2B099" w:rsidR="00C91FEE" w:rsidRPr="009E434D" w:rsidRDefault="00C91FEE" w:rsidP="00C91FEE">
      <w:pPr>
        <w:spacing w:before="120" w:after="120" w:line="276" w:lineRule="auto"/>
        <w:jc w:val="both"/>
        <w:rPr>
          <w:i/>
        </w:rPr>
      </w:pPr>
      <w:r w:rsidRPr="009E434D">
        <w:t xml:space="preserve">Składane na potrzeby postępowania o udzielenie zamówienia publicznego na </w:t>
      </w:r>
      <w:r w:rsidRPr="009E434D">
        <w:rPr>
          <w:i/>
        </w:rPr>
        <w:t>„</w:t>
      </w:r>
      <w:r>
        <w:rPr>
          <w:i/>
        </w:rPr>
        <w:t>Kompleksową dostawę gazu ziemnego (sprzedaż i usługa dystrybucji) do obiektów Sądu Rejonowego w Grodzisku Mazowieckim</w:t>
      </w:r>
      <w:r w:rsidRPr="009E434D">
        <w:rPr>
          <w:i/>
        </w:rPr>
        <w:t>” – ZP/SR/</w:t>
      </w:r>
      <w:r>
        <w:rPr>
          <w:i/>
        </w:rPr>
        <w:t>3</w:t>
      </w:r>
      <w:r w:rsidRPr="009E434D">
        <w:rPr>
          <w:i/>
        </w:rPr>
        <w:t>/202</w:t>
      </w:r>
      <w:r>
        <w:rPr>
          <w:i/>
        </w:rPr>
        <w:t>3</w:t>
      </w:r>
      <w:r w:rsidRPr="009E434D">
        <w:rPr>
          <w:i/>
        </w:rPr>
        <w:t>.</w:t>
      </w:r>
    </w:p>
    <w:p w14:paraId="4C3C45E5" w14:textId="77777777" w:rsidR="00C91FEE" w:rsidRPr="009E434D" w:rsidRDefault="00C91FEE" w:rsidP="00C91FEE">
      <w:pPr>
        <w:spacing w:before="240" w:after="120" w:line="276" w:lineRule="auto"/>
        <w:jc w:val="both"/>
      </w:pPr>
      <w:r w:rsidRPr="009E434D">
        <w:t xml:space="preserve">Oświadczam/y o aktualności informacji zawartych w oświadczeniu, o którym mowa w art. 125 ust. 1 </w:t>
      </w:r>
      <w:bookmarkStart w:id="0" w:name="_Hlk115346987"/>
      <w:r w:rsidRPr="009E434D">
        <w:t>ustawy z 11 września 2019 r. - Prawo zamówień publicznych (t.j. Dz.U. 202</w:t>
      </w:r>
      <w:r>
        <w:t>3</w:t>
      </w:r>
      <w:r w:rsidRPr="009E434D">
        <w:t xml:space="preserve">, poz. </w:t>
      </w:r>
      <w:r>
        <w:t>1605</w:t>
      </w:r>
      <w:r w:rsidRPr="009E434D">
        <w:t xml:space="preserve">, dalej-PZP), </w:t>
      </w:r>
      <w:bookmarkEnd w:id="0"/>
      <w:r w:rsidRPr="009E434D">
        <w:t>w zakresie podstaw wykluczenia z postępowania na podstawie:</w:t>
      </w:r>
    </w:p>
    <w:p w14:paraId="551E9523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 xml:space="preserve">art. 108 ust. 1 pkt 3 PZP, </w:t>
      </w:r>
    </w:p>
    <w:p w14:paraId="0DBE027E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108 ust. 1 pkt 4 PZP, dotyczących orzeczenia zakazu ubiegania się o zamówienie publiczne tytułem środka zapobiegawczego,</w:t>
      </w:r>
    </w:p>
    <w:p w14:paraId="3CAC7800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108 ust. 1 pkt 5 PZP, dotyczących zawarcia z innymi wykonawcami porozumienia mającego na celu zakłócenie konkurencji,</w:t>
      </w:r>
    </w:p>
    <w:p w14:paraId="00FA170A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 xml:space="preserve"> art. 108 ust. 1 pkt 6 PZP, </w:t>
      </w:r>
    </w:p>
    <w:p w14:paraId="120151A5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109 ust. 1 pkt 1 PZP, odnośnie do naruszenia obowiązków dotyczących płatności podatków i opłat lokalnych, o których mowa w ustawie z dnia 12 stycznia 1991 r. o podatkach i opłatach lokalnych (t.j. Dz.U. 2023, poz. 70 z późn. zm.),</w:t>
      </w:r>
    </w:p>
    <w:p w14:paraId="7B9326D3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 xml:space="preserve"> art. 109 ust. 1 pkt 7 PZP,</w:t>
      </w:r>
    </w:p>
    <w:p w14:paraId="153CCB94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109 ust. 1 pkt 8 PZP,</w:t>
      </w:r>
    </w:p>
    <w:p w14:paraId="2C0CD2FA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109 ust. 1 pkt 9 PZP,</w:t>
      </w:r>
    </w:p>
    <w:p w14:paraId="24E3B68B" w14:textId="77777777" w:rsid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C91FEE">
        <w:rPr>
          <w:rFonts w:cs="Calibri"/>
          <w:bCs/>
        </w:rPr>
        <w:t>art. 109 ust. 1 pkt 10 PZP,</w:t>
      </w:r>
    </w:p>
    <w:p w14:paraId="17747225" w14:textId="309D7D7B" w:rsidR="00C91FEE" w:rsidRPr="00C91FEE" w:rsidRDefault="00C91FEE" w:rsidP="00C91FEE">
      <w:pPr>
        <w:pStyle w:val="Akapitzlist"/>
        <w:numPr>
          <w:ilvl w:val="0"/>
          <w:numId w:val="91"/>
        </w:numPr>
        <w:spacing w:line="276" w:lineRule="auto"/>
        <w:jc w:val="both"/>
        <w:rPr>
          <w:rFonts w:cs="Calibri"/>
          <w:bCs/>
        </w:rPr>
      </w:pPr>
      <w:r w:rsidRPr="007F3A15">
        <w:lastRenderedPageBreak/>
        <w:t>art. 7 ust. 1 ustawy z dnia 13 kwietnia 2022 r. o szczególnych rozwiązaniach w zakresie przeciwdziałania wspieraniu agresji na Ukrainę oraz służących ochronie bezpieczeństwa narodowego (t.j. Dz.U. 2023, poz. 1497)</w:t>
      </w:r>
      <w:r w:rsidRPr="00C91FEE">
        <w:rPr>
          <w:rFonts w:cs="Calibri"/>
        </w:rPr>
        <w:t>.</w:t>
      </w:r>
    </w:p>
    <w:p w14:paraId="332DA07C" w14:textId="77777777" w:rsidR="00C91FEE" w:rsidRPr="009E434D" w:rsidRDefault="00C91FEE" w:rsidP="00C91FEE">
      <w:pPr>
        <w:spacing w:before="240" w:after="120" w:line="276" w:lineRule="auto"/>
        <w:jc w:val="both"/>
      </w:pPr>
    </w:p>
    <w:p w14:paraId="787289DD" w14:textId="77777777" w:rsidR="00C91FEE" w:rsidRPr="009E434D" w:rsidRDefault="00C91FEE" w:rsidP="00C91FEE">
      <w:pPr>
        <w:spacing w:line="276" w:lineRule="auto"/>
      </w:pPr>
    </w:p>
    <w:p w14:paraId="5D1FD4CD" w14:textId="77777777" w:rsidR="00C91FEE" w:rsidRPr="009E434D" w:rsidRDefault="00C91FEE" w:rsidP="00C91FEE"/>
    <w:p w14:paraId="29339D82" w14:textId="77777777" w:rsidR="00C91FEE" w:rsidRPr="009E434D" w:rsidRDefault="00C91FEE" w:rsidP="00C91FEE"/>
    <w:p w14:paraId="3C2E4052" w14:textId="77777777" w:rsidR="00C91FEE" w:rsidRPr="009E434D" w:rsidRDefault="00C91FEE" w:rsidP="00C91FEE"/>
    <w:p w14:paraId="55665730" w14:textId="77777777" w:rsidR="00C91FEE" w:rsidRPr="009E434D" w:rsidRDefault="00C91FEE" w:rsidP="00C91FEE"/>
    <w:p w14:paraId="522BBEA1" w14:textId="77777777" w:rsidR="00C91FEE" w:rsidRPr="009E434D" w:rsidRDefault="00C91FEE" w:rsidP="00C91FEE">
      <w:pPr>
        <w:spacing w:before="240"/>
        <w:rPr>
          <w:rFonts w:cs="Calibri"/>
        </w:rPr>
      </w:pPr>
      <w:r w:rsidRPr="009E434D">
        <w:rPr>
          <w:rFonts w:cs="Calibri"/>
        </w:rPr>
        <w:t>............................................................</w:t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</w:r>
      <w:r w:rsidRPr="009E434D">
        <w:rPr>
          <w:rFonts w:cs="Calibri"/>
        </w:rPr>
        <w:tab/>
        <w:t>............................................................</w:t>
      </w:r>
    </w:p>
    <w:p w14:paraId="733CF96E" w14:textId="77777777" w:rsidR="00C91FEE" w:rsidRPr="009E434D" w:rsidRDefault="00C91FEE" w:rsidP="00C91FEE">
      <w:pPr>
        <w:ind w:left="741" w:firstLine="57"/>
        <w:rPr>
          <w:rFonts w:cs="Calibri"/>
          <w:i/>
          <w:sz w:val="20"/>
          <w:szCs w:val="20"/>
        </w:rPr>
      </w:pPr>
      <w:r w:rsidRPr="009E434D">
        <w:rPr>
          <w:rFonts w:cs="Calibri"/>
          <w:i/>
          <w:sz w:val="20"/>
          <w:szCs w:val="20"/>
        </w:rPr>
        <w:t xml:space="preserve">(Miejscowość, data) </w:t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</w:rPr>
        <w:tab/>
      </w:r>
      <w:r w:rsidRPr="009E434D">
        <w:rPr>
          <w:rFonts w:cs="Calibri"/>
          <w:i/>
          <w:sz w:val="20"/>
          <w:szCs w:val="20"/>
        </w:rPr>
        <w:t xml:space="preserve">         </w:t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</w:r>
      <w:r w:rsidRPr="009E434D">
        <w:rPr>
          <w:rFonts w:cs="Calibri"/>
          <w:i/>
          <w:sz w:val="20"/>
          <w:szCs w:val="20"/>
        </w:rPr>
        <w:tab/>
        <w:t xml:space="preserve"> (Podpis Wykonawcy)</w:t>
      </w:r>
    </w:p>
    <w:p w14:paraId="2FEB2978" w14:textId="6B564538" w:rsidR="00C91FEE" w:rsidRDefault="00C91FEE">
      <w:pPr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</w:p>
    <w:p w14:paraId="67AA6848" w14:textId="77777777" w:rsidR="00915365" w:rsidRDefault="00915365">
      <w:pPr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</w:p>
    <w:p w14:paraId="541293C2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1A7D84D2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7F5888AD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10EC9E3B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01D0191B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3E6B49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10D7CE7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6E6ED21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FC53837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7568545E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56DEC600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3F92645A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7837E48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44BCEC1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013B6E60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619C1B4F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7CA8B03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5F7B2E9A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0B57768D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00AA8395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4E0F8289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6098ED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2514768C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3D3818C9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3F792148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56427604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45816316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4D4C90FF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3884797A" w14:textId="77777777" w:rsidR="00C91FEE" w:rsidRDefault="00C91FEE" w:rsidP="00915365">
      <w:pPr>
        <w:jc w:val="right"/>
        <w:rPr>
          <w:rFonts w:asciiTheme="minorHAnsi" w:hAnsiTheme="minorHAnsi" w:cstheme="minorHAnsi"/>
          <w:bCs/>
        </w:rPr>
      </w:pPr>
    </w:p>
    <w:p w14:paraId="7402756A" w14:textId="28C0E777" w:rsidR="00915365" w:rsidRPr="00A22792" w:rsidRDefault="00915365" w:rsidP="007E4B34">
      <w:pPr>
        <w:widowControl w:val="0"/>
        <w:autoSpaceDE w:val="0"/>
        <w:autoSpaceDN w:val="0"/>
        <w:adjustRightInd w:val="0"/>
        <w:spacing w:line="276" w:lineRule="auto"/>
        <w:jc w:val="both"/>
      </w:pPr>
      <w:bookmarkStart w:id="1" w:name="_GoBack"/>
      <w:bookmarkEnd w:id="1"/>
    </w:p>
    <w:sectPr w:rsidR="00915365" w:rsidRPr="00A22792" w:rsidSect="00CC5273">
      <w:pgSz w:w="11905" w:h="16837" w:code="9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DB707BB" w16cex:dateUtc="2023-11-26T14:52:00Z"/>
  <w16cex:commentExtensible w16cex:durableId="098DC6FC" w16cex:dateUtc="2023-11-26T16:22:00Z"/>
  <w16cex:commentExtensible w16cex:durableId="71C0C8BB" w16cex:dateUtc="2023-11-26T1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24F55" w14:textId="77777777" w:rsidR="00D53673" w:rsidRDefault="00D53673">
      <w:r>
        <w:separator/>
      </w:r>
    </w:p>
  </w:endnote>
  <w:endnote w:type="continuationSeparator" w:id="0">
    <w:p w14:paraId="66EAA30C" w14:textId="77777777" w:rsidR="00D53673" w:rsidRDefault="00D5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1D4FA" w14:textId="0051BCA2" w:rsidR="00FA667C" w:rsidRPr="00F31424" w:rsidRDefault="00FA667C" w:rsidP="00E216CD">
    <w:pPr>
      <w:pStyle w:val="Stopka"/>
      <w:rPr>
        <w:rFonts w:ascii="Arial" w:eastAsia="Lucida Sans Unicode" w:hAnsi="Arial" w:cs="Tahoma"/>
        <w:i/>
        <w:sz w:val="16"/>
        <w:szCs w:val="16"/>
      </w:rPr>
    </w:pPr>
    <w:r>
      <w:rPr>
        <w:rFonts w:ascii="Arial" w:eastAsia="Lucida Sans Unicode" w:hAnsi="Arial" w:cs="Tahoma"/>
        <w:sz w:val="16"/>
        <w:szCs w:val="16"/>
      </w:rPr>
      <w:br/>
      <w:t>Sąd Rejonowy w Grodzisku Mazowieckim</w:t>
    </w:r>
    <w:r>
      <w:rPr>
        <w:rFonts w:ascii="Arial" w:eastAsia="Lucida Sans Unicode" w:hAnsi="Arial" w:cs="Tahoma"/>
        <w:sz w:val="16"/>
        <w:szCs w:val="16"/>
      </w:rPr>
      <w:tab/>
    </w:r>
    <w:r>
      <w:rPr>
        <w:rFonts w:ascii="Arial" w:eastAsia="Lucida Sans Unicode" w:hAnsi="Arial" w:cs="Tahoma"/>
        <w:sz w:val="16"/>
        <w:szCs w:val="16"/>
      </w:rPr>
      <w:tab/>
      <w:t xml:space="preserve">   </w:t>
    </w:r>
    <w:r w:rsidRPr="006D01AA">
      <w:rPr>
        <w:rFonts w:ascii="Arial" w:eastAsia="Lucida Sans Unicode" w:hAnsi="Arial" w:cs="Tahoma"/>
        <w:sz w:val="16"/>
        <w:szCs w:val="16"/>
      </w:rPr>
      <w:t xml:space="preserve">Strona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PAGE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sz w:val="16"/>
        <w:szCs w:val="16"/>
      </w:rPr>
      <w:t>2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 w:rsidRPr="006D01AA">
      <w:rPr>
        <w:rFonts w:ascii="Arial" w:eastAsia="Lucida Sans Unicode" w:hAnsi="Arial" w:cs="Tahoma"/>
        <w:sz w:val="16"/>
        <w:szCs w:val="16"/>
      </w:rPr>
      <w:t xml:space="preserve"> z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NUMPAGES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sz w:val="16"/>
        <w:szCs w:val="16"/>
      </w:rPr>
      <w:t>54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>
      <w:rPr>
        <w:rFonts w:ascii="Arial" w:eastAsia="Lucida Sans Unicode" w:hAnsi="Arial" w:cs="Tahoma"/>
        <w:sz w:val="16"/>
        <w:szCs w:val="16"/>
      </w:rPr>
      <w:br/>
    </w:r>
    <w:r>
      <w:rPr>
        <w:rFonts w:ascii="Arial" w:eastAsia="Lucida Sans Unicode" w:hAnsi="Arial" w:cs="Tahoma"/>
        <w:sz w:val="16"/>
        <w:szCs w:val="16"/>
      </w:rPr>
      <w:br/>
      <w:t>Zamówienie publiczne prowadzone w trybie podstawowym bez negocjacji</w:t>
    </w:r>
    <w:r w:rsidRPr="00374CEB">
      <w:rPr>
        <w:rFonts w:ascii="Arial" w:eastAsia="Lucida Sans Unicode" w:hAnsi="Arial" w:cs="Tahoma"/>
        <w:sz w:val="16"/>
        <w:szCs w:val="16"/>
      </w:rPr>
      <w:t xml:space="preserve"> na </w:t>
    </w:r>
    <w:r>
      <w:rPr>
        <w:rFonts w:ascii="Arial" w:eastAsia="Lucida Sans Unicode" w:hAnsi="Arial" w:cs="Tahoma"/>
        <w:i/>
        <w:sz w:val="16"/>
        <w:szCs w:val="16"/>
      </w:rPr>
      <w:t>„Kompleksową dostawę gazu ziemnego (sprzedaż i usługa dystrybucji) do obiektów Sądu Rejonowego w Grodzisku Mazowieckim”.</w:t>
    </w:r>
  </w:p>
  <w:p w14:paraId="17B46F43" w14:textId="550AA5A7" w:rsidR="00FA667C" w:rsidRPr="00DD1803" w:rsidRDefault="00FA667C" w:rsidP="00E216CD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br/>
      <w:t>Zamówienie numer ZP/SR/3/2023</w:t>
    </w:r>
  </w:p>
  <w:p w14:paraId="78B793A7" w14:textId="1D6940A6" w:rsidR="00FA667C" w:rsidRDefault="00FA667C" w:rsidP="00E216CD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9EB7A" w14:textId="77777777" w:rsidR="00FA667C" w:rsidRDefault="00FA667C" w:rsidP="00636D92">
    <w:pPr>
      <w:pStyle w:val="Stopka"/>
      <w:rPr>
        <w:rFonts w:ascii="Arial" w:eastAsia="Lucida Sans Unicode" w:hAnsi="Arial" w:cs="Tahoma"/>
        <w:sz w:val="16"/>
        <w:szCs w:val="16"/>
      </w:rPr>
    </w:pPr>
  </w:p>
  <w:p w14:paraId="1F2AA00E" w14:textId="74C9639C" w:rsidR="00FA667C" w:rsidRPr="00F31424" w:rsidRDefault="00FA667C" w:rsidP="00636D92">
    <w:pPr>
      <w:pStyle w:val="Stopka"/>
      <w:rPr>
        <w:rFonts w:ascii="Arial" w:eastAsia="Lucida Sans Unicode" w:hAnsi="Arial" w:cs="Tahoma"/>
        <w:i/>
        <w:sz w:val="16"/>
        <w:szCs w:val="16"/>
      </w:rPr>
    </w:pPr>
    <w:r>
      <w:rPr>
        <w:rFonts w:ascii="Arial" w:eastAsia="Lucida Sans Unicode" w:hAnsi="Arial" w:cs="Tahoma"/>
        <w:sz w:val="16"/>
        <w:szCs w:val="16"/>
      </w:rPr>
      <w:t>Sąd Rejonowy w Grodzisku Mazowieckim</w:t>
    </w:r>
    <w:r>
      <w:rPr>
        <w:rFonts w:ascii="Arial" w:eastAsia="Lucida Sans Unicode" w:hAnsi="Arial" w:cs="Tahoma"/>
        <w:sz w:val="16"/>
        <w:szCs w:val="16"/>
      </w:rPr>
      <w:tab/>
    </w:r>
    <w:r>
      <w:rPr>
        <w:rFonts w:ascii="Arial" w:eastAsia="Lucida Sans Unicode" w:hAnsi="Arial" w:cs="Tahoma"/>
        <w:sz w:val="16"/>
        <w:szCs w:val="16"/>
      </w:rPr>
      <w:tab/>
      <w:t xml:space="preserve">   </w:t>
    </w:r>
    <w:r w:rsidRPr="006D01AA">
      <w:rPr>
        <w:rFonts w:ascii="Arial" w:eastAsia="Lucida Sans Unicode" w:hAnsi="Arial" w:cs="Tahoma"/>
        <w:sz w:val="16"/>
        <w:szCs w:val="16"/>
      </w:rPr>
      <w:t xml:space="preserve">Strona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PAGE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sz w:val="16"/>
        <w:szCs w:val="16"/>
      </w:rPr>
      <w:t>3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 w:rsidRPr="006D01AA">
      <w:rPr>
        <w:rFonts w:ascii="Arial" w:eastAsia="Lucida Sans Unicode" w:hAnsi="Arial" w:cs="Tahoma"/>
        <w:sz w:val="16"/>
        <w:szCs w:val="16"/>
      </w:rPr>
      <w:t xml:space="preserve"> z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NUMPAGES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sz w:val="16"/>
        <w:szCs w:val="16"/>
      </w:rPr>
      <w:t>75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>
      <w:rPr>
        <w:rFonts w:ascii="Arial" w:eastAsia="Lucida Sans Unicode" w:hAnsi="Arial" w:cs="Tahoma"/>
        <w:sz w:val="16"/>
        <w:szCs w:val="16"/>
      </w:rPr>
      <w:br/>
    </w:r>
    <w:r>
      <w:rPr>
        <w:rFonts w:ascii="Arial" w:eastAsia="Lucida Sans Unicode" w:hAnsi="Arial" w:cs="Tahoma"/>
        <w:sz w:val="16"/>
        <w:szCs w:val="16"/>
      </w:rPr>
      <w:br/>
      <w:t>Zamówienie publiczne prowadzone w trybie podstawowym bez negocjacji</w:t>
    </w:r>
    <w:r w:rsidRPr="00374CEB">
      <w:rPr>
        <w:rFonts w:ascii="Arial" w:eastAsia="Lucida Sans Unicode" w:hAnsi="Arial" w:cs="Tahoma"/>
        <w:sz w:val="16"/>
        <w:szCs w:val="16"/>
      </w:rPr>
      <w:t xml:space="preserve"> na </w:t>
    </w:r>
    <w:r>
      <w:rPr>
        <w:rFonts w:ascii="Arial" w:eastAsia="Lucida Sans Unicode" w:hAnsi="Arial" w:cs="Tahoma"/>
        <w:i/>
        <w:sz w:val="16"/>
        <w:szCs w:val="16"/>
      </w:rPr>
      <w:t>„Kompleksową dostawę gazu ziemnego (sprzedaż i usługa dystrybucji) do obiektów Sądu Rejonowego w Grodzisku Mazowieckim”.</w:t>
    </w:r>
  </w:p>
  <w:p w14:paraId="3596468F" w14:textId="4D4E2ED2" w:rsidR="00FA667C" w:rsidRPr="00DD1803" w:rsidRDefault="00FA667C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br/>
      <w:t>Zamówienie numer ZP/SR/3/2023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E66C7" w14:textId="77777777" w:rsidR="00D53673" w:rsidRDefault="00D53673">
      <w:r>
        <w:separator/>
      </w:r>
    </w:p>
  </w:footnote>
  <w:footnote w:type="continuationSeparator" w:id="0">
    <w:p w14:paraId="40FF0CFB" w14:textId="77777777" w:rsidR="00D53673" w:rsidRDefault="00D53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 "/>
      <w:lvlJc w:val="left"/>
      <w:pPr>
        <w:tabs>
          <w:tab w:val="num" w:pos="425"/>
        </w:tabs>
        <w:ind w:left="425" w:hanging="283"/>
      </w:pPr>
      <w:rPr>
        <w:rFonts w:ascii="Arial" w:hAnsi="Arial"/>
        <w:sz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37"/>
    <w:multiLevelType w:val="multilevel"/>
    <w:tmpl w:val="DD442B4A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8640DF"/>
    <w:multiLevelType w:val="hybridMultilevel"/>
    <w:tmpl w:val="E0D4D1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3F74D32"/>
    <w:multiLevelType w:val="hybridMultilevel"/>
    <w:tmpl w:val="CE10CC92"/>
    <w:lvl w:ilvl="0" w:tplc="958C87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84F6967"/>
    <w:multiLevelType w:val="hybridMultilevel"/>
    <w:tmpl w:val="8F80CA0E"/>
    <w:lvl w:ilvl="0" w:tplc="E3C6BD4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A304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</w:abstractNum>
  <w:abstractNum w:abstractNumId="1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8B276C"/>
    <w:multiLevelType w:val="hybridMultilevel"/>
    <w:tmpl w:val="3B00D37E"/>
    <w:lvl w:ilvl="0" w:tplc="59DCC9B6">
      <w:start w:val="1"/>
      <w:numFmt w:val="decimal"/>
      <w:lvlText w:val="%1)"/>
      <w:lvlJc w:val="left"/>
      <w:pPr>
        <w:ind w:left="5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A51262"/>
    <w:multiLevelType w:val="hybridMultilevel"/>
    <w:tmpl w:val="C8B0B8FC"/>
    <w:lvl w:ilvl="0" w:tplc="B608FE40">
      <w:start w:val="1"/>
      <w:numFmt w:val="bullet"/>
      <w:lvlText w:val=""/>
      <w:lvlJc w:val="left"/>
      <w:pPr>
        <w:ind w:left="1077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0ABD2902"/>
    <w:multiLevelType w:val="hybridMultilevel"/>
    <w:tmpl w:val="CCC2D7EC"/>
    <w:lvl w:ilvl="0" w:tplc="8F1ED520">
      <w:start w:val="1"/>
      <w:numFmt w:val="decimal"/>
      <w:lvlText w:val="%1."/>
      <w:lvlJc w:val="left"/>
      <w:pPr>
        <w:ind w:left="5605" w:hanging="360"/>
      </w:pPr>
    </w:lvl>
    <w:lvl w:ilvl="1" w:tplc="04150019" w:tentative="1">
      <w:start w:val="1"/>
      <w:numFmt w:val="lowerLetter"/>
      <w:lvlText w:val="%2."/>
      <w:lvlJc w:val="left"/>
      <w:pPr>
        <w:ind w:left="6325" w:hanging="360"/>
      </w:pPr>
    </w:lvl>
    <w:lvl w:ilvl="2" w:tplc="0415001B" w:tentative="1">
      <w:start w:val="1"/>
      <w:numFmt w:val="lowerRoman"/>
      <w:lvlText w:val="%3."/>
      <w:lvlJc w:val="right"/>
      <w:pPr>
        <w:ind w:left="7045" w:hanging="180"/>
      </w:pPr>
    </w:lvl>
    <w:lvl w:ilvl="3" w:tplc="0415000F" w:tentative="1">
      <w:start w:val="1"/>
      <w:numFmt w:val="decimal"/>
      <w:lvlText w:val="%4."/>
      <w:lvlJc w:val="left"/>
      <w:pPr>
        <w:ind w:left="7765" w:hanging="360"/>
      </w:pPr>
    </w:lvl>
    <w:lvl w:ilvl="4" w:tplc="04150019" w:tentative="1">
      <w:start w:val="1"/>
      <w:numFmt w:val="lowerLetter"/>
      <w:lvlText w:val="%5."/>
      <w:lvlJc w:val="left"/>
      <w:pPr>
        <w:ind w:left="8485" w:hanging="360"/>
      </w:pPr>
    </w:lvl>
    <w:lvl w:ilvl="5" w:tplc="0415001B" w:tentative="1">
      <w:start w:val="1"/>
      <w:numFmt w:val="lowerRoman"/>
      <w:lvlText w:val="%6."/>
      <w:lvlJc w:val="right"/>
      <w:pPr>
        <w:ind w:left="9205" w:hanging="180"/>
      </w:pPr>
    </w:lvl>
    <w:lvl w:ilvl="6" w:tplc="0415000F" w:tentative="1">
      <w:start w:val="1"/>
      <w:numFmt w:val="decimal"/>
      <w:lvlText w:val="%7."/>
      <w:lvlJc w:val="left"/>
      <w:pPr>
        <w:ind w:left="9925" w:hanging="360"/>
      </w:pPr>
    </w:lvl>
    <w:lvl w:ilvl="7" w:tplc="04150019" w:tentative="1">
      <w:start w:val="1"/>
      <w:numFmt w:val="lowerLetter"/>
      <w:lvlText w:val="%8."/>
      <w:lvlJc w:val="left"/>
      <w:pPr>
        <w:ind w:left="10645" w:hanging="360"/>
      </w:pPr>
    </w:lvl>
    <w:lvl w:ilvl="8" w:tplc="0415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17" w15:restartNumberingAfterBreak="0">
    <w:nsid w:val="0B8F29A3"/>
    <w:multiLevelType w:val="hybridMultilevel"/>
    <w:tmpl w:val="1090ABCE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211" w:firstLine="2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E459FC"/>
    <w:multiLevelType w:val="hybridMultilevel"/>
    <w:tmpl w:val="4692D8B0"/>
    <w:lvl w:ilvl="0" w:tplc="7D22EC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8677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E545F91"/>
    <w:multiLevelType w:val="multilevel"/>
    <w:tmpl w:val="160E55F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F6C5404"/>
    <w:multiLevelType w:val="hybridMultilevel"/>
    <w:tmpl w:val="F2703316"/>
    <w:lvl w:ilvl="0" w:tplc="5AC01542">
      <w:start w:val="1"/>
      <w:numFmt w:val="decimal"/>
      <w:lvlText w:val="%1)"/>
      <w:lvlJc w:val="left"/>
      <w:pPr>
        <w:ind w:left="79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0F753110"/>
    <w:multiLevelType w:val="hybridMultilevel"/>
    <w:tmpl w:val="A348A9AA"/>
    <w:lvl w:ilvl="0" w:tplc="4F1C644E">
      <w:start w:val="1"/>
      <w:numFmt w:val="upperLetter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57008B"/>
    <w:multiLevelType w:val="hybridMultilevel"/>
    <w:tmpl w:val="68249D6A"/>
    <w:lvl w:ilvl="0" w:tplc="7BBC728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1A2C69"/>
    <w:multiLevelType w:val="hybridMultilevel"/>
    <w:tmpl w:val="BB3C71E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8A85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4A81C6A"/>
    <w:multiLevelType w:val="hybridMultilevel"/>
    <w:tmpl w:val="6C6E5068"/>
    <w:lvl w:ilvl="0" w:tplc="AD9252F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B5016"/>
    <w:multiLevelType w:val="hybridMultilevel"/>
    <w:tmpl w:val="0EB802BA"/>
    <w:lvl w:ilvl="0" w:tplc="E12E3A6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457073"/>
    <w:multiLevelType w:val="hybridMultilevel"/>
    <w:tmpl w:val="AD400E74"/>
    <w:lvl w:ilvl="0" w:tplc="F9BC2F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611C93"/>
    <w:multiLevelType w:val="hybridMultilevel"/>
    <w:tmpl w:val="B13E1040"/>
    <w:lvl w:ilvl="0" w:tplc="B608FE40">
      <w:start w:val="1"/>
      <w:numFmt w:val="bullet"/>
      <w:lvlText w:val=""/>
      <w:lvlJc w:val="left"/>
      <w:pPr>
        <w:ind w:left="1080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8E548CD"/>
    <w:multiLevelType w:val="hybridMultilevel"/>
    <w:tmpl w:val="46906720"/>
    <w:lvl w:ilvl="0" w:tplc="6E3A0CFA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D93CED"/>
    <w:multiLevelType w:val="hybridMultilevel"/>
    <w:tmpl w:val="0BC03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030E13"/>
    <w:multiLevelType w:val="hybridMultilevel"/>
    <w:tmpl w:val="396EAB98"/>
    <w:lvl w:ilvl="0" w:tplc="AC98CF96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0E31FA"/>
    <w:multiLevelType w:val="hybridMultilevel"/>
    <w:tmpl w:val="68501B82"/>
    <w:lvl w:ilvl="0" w:tplc="5B3C6D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36C54"/>
    <w:multiLevelType w:val="hybridMultilevel"/>
    <w:tmpl w:val="3078CDEE"/>
    <w:lvl w:ilvl="0" w:tplc="AC1E81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710FA1"/>
    <w:multiLevelType w:val="hybridMultilevel"/>
    <w:tmpl w:val="6FD6C71C"/>
    <w:lvl w:ilvl="0" w:tplc="7F3207E6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F1353E"/>
    <w:multiLevelType w:val="hybridMultilevel"/>
    <w:tmpl w:val="A68AA40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21207FAA"/>
    <w:multiLevelType w:val="hybridMultilevel"/>
    <w:tmpl w:val="C5AA9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E666BA"/>
    <w:multiLevelType w:val="hybridMultilevel"/>
    <w:tmpl w:val="CAEAE6C6"/>
    <w:lvl w:ilvl="0" w:tplc="E8AA4D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0E5DFB"/>
    <w:multiLevelType w:val="hybridMultilevel"/>
    <w:tmpl w:val="0C9ACED2"/>
    <w:lvl w:ilvl="0" w:tplc="DAC2F36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4714AE5"/>
    <w:multiLevelType w:val="hybridMultilevel"/>
    <w:tmpl w:val="46AA5CEE"/>
    <w:lvl w:ilvl="0" w:tplc="8EC237D6">
      <w:start w:val="1"/>
      <w:numFmt w:val="decimal"/>
      <w:lvlText w:val="%1)"/>
      <w:lvlJc w:val="left"/>
      <w:pPr>
        <w:ind w:left="57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0" w15:restartNumberingAfterBreak="0">
    <w:nsid w:val="24BC044A"/>
    <w:multiLevelType w:val="hybridMultilevel"/>
    <w:tmpl w:val="2D42CCF0"/>
    <w:lvl w:ilvl="0" w:tplc="B97E9DC4">
      <w:start w:val="25"/>
      <w:numFmt w:val="upperRoman"/>
      <w:lvlText w:val="%1."/>
      <w:lvlJc w:val="righ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55318D"/>
    <w:multiLevelType w:val="hybridMultilevel"/>
    <w:tmpl w:val="82A8DE68"/>
    <w:lvl w:ilvl="0" w:tplc="BEFEC7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DF92768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  <w:lvl w:ilvl="2" w:tplc="E878E04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E5E5B0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8916AD"/>
    <w:multiLevelType w:val="hybridMultilevel"/>
    <w:tmpl w:val="F85EE256"/>
    <w:lvl w:ilvl="0" w:tplc="BA7E2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AD55E0"/>
    <w:multiLevelType w:val="hybridMultilevel"/>
    <w:tmpl w:val="6D165A72"/>
    <w:lvl w:ilvl="0" w:tplc="FA2C0D8E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0D10B1"/>
    <w:multiLevelType w:val="hybridMultilevel"/>
    <w:tmpl w:val="2E1A0AC6"/>
    <w:lvl w:ilvl="0" w:tplc="1CB46524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color w:val="auto"/>
      </w:rPr>
    </w:lvl>
    <w:lvl w:ilvl="1" w:tplc="D3120618">
      <w:start w:val="1"/>
      <w:numFmt w:val="decimal"/>
      <w:lvlText w:val="%2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DB529F"/>
    <w:multiLevelType w:val="hybridMultilevel"/>
    <w:tmpl w:val="527858E0"/>
    <w:lvl w:ilvl="0" w:tplc="263E807A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526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47" w15:restartNumberingAfterBreak="0">
    <w:nsid w:val="31037CB0"/>
    <w:multiLevelType w:val="hybridMultilevel"/>
    <w:tmpl w:val="754A295A"/>
    <w:lvl w:ilvl="0" w:tplc="958C879E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0C61DD"/>
    <w:multiLevelType w:val="hybridMultilevel"/>
    <w:tmpl w:val="6C9AC6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E022DB"/>
    <w:multiLevelType w:val="hybridMultilevel"/>
    <w:tmpl w:val="5AD65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5E08BB"/>
    <w:multiLevelType w:val="hybridMultilevel"/>
    <w:tmpl w:val="52EEF370"/>
    <w:lvl w:ilvl="0" w:tplc="06DA3C30">
      <w:start w:val="1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627061"/>
    <w:multiLevelType w:val="hybridMultilevel"/>
    <w:tmpl w:val="06BCA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53F7F18"/>
    <w:multiLevelType w:val="hybridMultilevel"/>
    <w:tmpl w:val="49387A42"/>
    <w:lvl w:ilvl="0" w:tplc="D684423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AA16B20"/>
    <w:multiLevelType w:val="hybridMultilevel"/>
    <w:tmpl w:val="E81AD3C2"/>
    <w:lvl w:ilvl="0" w:tplc="95E4B69E">
      <w:start w:val="9"/>
      <w:numFmt w:val="decimal"/>
      <w:lvlText w:val="%1."/>
      <w:lvlJc w:val="left"/>
      <w:pPr>
        <w:tabs>
          <w:tab w:val="num" w:pos="811"/>
        </w:tabs>
        <w:ind w:left="811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410D2D"/>
    <w:multiLevelType w:val="hybridMultilevel"/>
    <w:tmpl w:val="3574099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3E8B2E0B"/>
    <w:multiLevelType w:val="hybridMultilevel"/>
    <w:tmpl w:val="BB3C71E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8A85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A831D1"/>
    <w:multiLevelType w:val="hybridMultilevel"/>
    <w:tmpl w:val="B34E62B6"/>
    <w:lvl w:ilvl="0" w:tplc="C42A06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8" w15:restartNumberingAfterBreak="0">
    <w:nsid w:val="436368B0"/>
    <w:multiLevelType w:val="hybridMultilevel"/>
    <w:tmpl w:val="DEF883B4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9" w15:restartNumberingAfterBreak="0">
    <w:nsid w:val="43847236"/>
    <w:multiLevelType w:val="hybridMultilevel"/>
    <w:tmpl w:val="ABD6ACB2"/>
    <w:lvl w:ilvl="0" w:tplc="BFC09CC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5963D38"/>
    <w:multiLevelType w:val="hybridMultilevel"/>
    <w:tmpl w:val="09AA2B38"/>
    <w:lvl w:ilvl="0" w:tplc="4846FC6C">
      <w:start w:val="1"/>
      <w:numFmt w:val="decimal"/>
      <w:lvlText w:val="%1."/>
      <w:lvlJc w:val="left"/>
      <w:pPr>
        <w:ind w:left="111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810DAD"/>
    <w:multiLevelType w:val="hybridMultilevel"/>
    <w:tmpl w:val="0FF0DA8A"/>
    <w:lvl w:ilvl="0" w:tplc="8CC4B8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87422C"/>
    <w:multiLevelType w:val="hybridMultilevel"/>
    <w:tmpl w:val="C97AD1F0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64" w15:restartNumberingAfterBreak="0">
    <w:nsid w:val="536F16FC"/>
    <w:multiLevelType w:val="hybridMultilevel"/>
    <w:tmpl w:val="65945056"/>
    <w:lvl w:ilvl="0" w:tplc="5EDA24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BD750D"/>
    <w:multiLevelType w:val="hybridMultilevel"/>
    <w:tmpl w:val="54BAC35A"/>
    <w:lvl w:ilvl="0" w:tplc="04150011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6" w15:restartNumberingAfterBreak="0">
    <w:nsid w:val="55D52553"/>
    <w:multiLevelType w:val="hybridMultilevel"/>
    <w:tmpl w:val="11B6F7AC"/>
    <w:lvl w:ilvl="0" w:tplc="4B64A54A">
      <w:start w:val="20"/>
      <w:numFmt w:val="upperRoman"/>
      <w:lvlText w:val="%1."/>
      <w:lvlJc w:val="right"/>
      <w:pPr>
        <w:ind w:left="5605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A472D"/>
    <w:multiLevelType w:val="hybridMultilevel"/>
    <w:tmpl w:val="C3508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0112B8"/>
    <w:multiLevelType w:val="hybridMultilevel"/>
    <w:tmpl w:val="6C3CC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8045958"/>
    <w:multiLevelType w:val="hybridMultilevel"/>
    <w:tmpl w:val="C5C80618"/>
    <w:lvl w:ilvl="0" w:tplc="4484D7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EB05075"/>
    <w:multiLevelType w:val="hybridMultilevel"/>
    <w:tmpl w:val="97E81FC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0FE45E5"/>
    <w:multiLevelType w:val="hybridMultilevel"/>
    <w:tmpl w:val="C5AA9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1FF42B6"/>
    <w:multiLevelType w:val="hybridMultilevel"/>
    <w:tmpl w:val="1624C10C"/>
    <w:lvl w:ilvl="0" w:tplc="A2F89880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75" w15:restartNumberingAfterBreak="0">
    <w:nsid w:val="627F6B70"/>
    <w:multiLevelType w:val="hybridMultilevel"/>
    <w:tmpl w:val="D7345E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D2374C"/>
    <w:multiLevelType w:val="hybridMultilevel"/>
    <w:tmpl w:val="83D86DD0"/>
    <w:lvl w:ilvl="0" w:tplc="1812DE2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2C344C52">
      <w:start w:val="1"/>
      <w:numFmt w:val="lowerLetter"/>
      <w:lvlText w:val="%2)"/>
      <w:lvlJc w:val="left"/>
      <w:pPr>
        <w:ind w:left="884" w:hanging="360"/>
      </w:pPr>
      <w:rPr>
        <w:rFonts w:hint="default"/>
        <w:i w:val="0"/>
        <w:iCs/>
        <w:lang w:val="pl-PL"/>
      </w:rPr>
    </w:lvl>
    <w:lvl w:ilvl="2" w:tplc="27986D6C">
      <w:start w:val="1"/>
      <w:numFmt w:val="lowerLetter"/>
      <w:lvlText w:val="%3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78" w15:restartNumberingAfterBreak="0">
    <w:nsid w:val="67DD4848"/>
    <w:multiLevelType w:val="hybridMultilevel"/>
    <w:tmpl w:val="6F488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2912" w:hanging="360"/>
      </w:pPr>
    </w:lvl>
    <w:lvl w:ilvl="2" w:tplc="57CE1606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4A1978"/>
    <w:multiLevelType w:val="hybridMultilevel"/>
    <w:tmpl w:val="C97AD1F0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80" w15:restartNumberingAfterBreak="0">
    <w:nsid w:val="69F07173"/>
    <w:multiLevelType w:val="hybridMultilevel"/>
    <w:tmpl w:val="9F26E9D0"/>
    <w:lvl w:ilvl="0" w:tplc="DF74E42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B323A30"/>
    <w:multiLevelType w:val="hybridMultilevel"/>
    <w:tmpl w:val="FBC42378"/>
    <w:lvl w:ilvl="0" w:tplc="F5F2C55C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5D21DA"/>
    <w:multiLevelType w:val="hybridMultilevel"/>
    <w:tmpl w:val="0E5AE38E"/>
    <w:lvl w:ilvl="0" w:tplc="52F27E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6B85163C"/>
    <w:multiLevelType w:val="hybridMultilevel"/>
    <w:tmpl w:val="F466A2D0"/>
    <w:lvl w:ilvl="0" w:tplc="9342EAE0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4" w15:restartNumberingAfterBreak="0">
    <w:nsid w:val="6BFA3208"/>
    <w:multiLevelType w:val="hybridMultilevel"/>
    <w:tmpl w:val="139A4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D2739D1"/>
    <w:multiLevelType w:val="hybridMultilevel"/>
    <w:tmpl w:val="739EF706"/>
    <w:lvl w:ilvl="0" w:tplc="0415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7" w15:restartNumberingAfterBreak="0">
    <w:nsid w:val="6DA34BA3"/>
    <w:multiLevelType w:val="hybridMultilevel"/>
    <w:tmpl w:val="CB947E58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8" w15:restartNumberingAfterBreak="0">
    <w:nsid w:val="6FE877EF"/>
    <w:multiLevelType w:val="hybridMultilevel"/>
    <w:tmpl w:val="C0DEB206"/>
    <w:lvl w:ilvl="0" w:tplc="8CD0A6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508083B"/>
    <w:multiLevelType w:val="hybridMultilevel"/>
    <w:tmpl w:val="C0F0482C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1" w15:restartNumberingAfterBreak="0">
    <w:nsid w:val="76683C44"/>
    <w:multiLevelType w:val="hybridMultilevel"/>
    <w:tmpl w:val="7EE8223A"/>
    <w:lvl w:ilvl="0" w:tplc="5BC27EB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2" w15:restartNumberingAfterBreak="0">
    <w:nsid w:val="7677754A"/>
    <w:multiLevelType w:val="hybridMultilevel"/>
    <w:tmpl w:val="EC32CE42"/>
    <w:lvl w:ilvl="0" w:tplc="72BAA41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93" w15:restartNumberingAfterBreak="0">
    <w:nsid w:val="773500F6"/>
    <w:multiLevelType w:val="hybridMultilevel"/>
    <w:tmpl w:val="4F6EAE50"/>
    <w:lvl w:ilvl="0" w:tplc="C58AC9D2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76C442A"/>
    <w:multiLevelType w:val="hybridMultilevel"/>
    <w:tmpl w:val="E6922EA0"/>
    <w:lvl w:ilvl="0" w:tplc="05B8B9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0E15DF"/>
    <w:multiLevelType w:val="hybridMultilevel"/>
    <w:tmpl w:val="887EE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AC051C"/>
    <w:multiLevelType w:val="hybridMultilevel"/>
    <w:tmpl w:val="8668B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C632C5B"/>
    <w:multiLevelType w:val="hybridMultilevel"/>
    <w:tmpl w:val="C5C80618"/>
    <w:lvl w:ilvl="0" w:tplc="4484D7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DF414E"/>
    <w:multiLevelType w:val="hybridMultilevel"/>
    <w:tmpl w:val="FE76B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93245F"/>
    <w:multiLevelType w:val="hybridMultilevel"/>
    <w:tmpl w:val="1A5A7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9"/>
  </w:num>
  <w:num w:numId="2">
    <w:abstractNumId w:val="60"/>
  </w:num>
  <w:num w:numId="3">
    <w:abstractNumId w:val="2"/>
  </w:num>
  <w:num w:numId="4">
    <w:abstractNumId w:val="1"/>
  </w:num>
  <w:num w:numId="5">
    <w:abstractNumId w:val="0"/>
  </w:num>
  <w:num w:numId="6">
    <w:abstractNumId w:val="85"/>
  </w:num>
  <w:num w:numId="7">
    <w:abstractNumId w:val="38"/>
  </w:num>
  <w:num w:numId="8">
    <w:abstractNumId w:val="32"/>
  </w:num>
  <w:num w:numId="9">
    <w:abstractNumId w:val="42"/>
  </w:num>
  <w:num w:numId="10">
    <w:abstractNumId w:val="18"/>
  </w:num>
  <w:num w:numId="11">
    <w:abstractNumId w:val="77"/>
  </w:num>
  <w:num w:numId="12">
    <w:abstractNumId w:val="73"/>
  </w:num>
  <w:num w:numId="13">
    <w:abstractNumId w:val="70"/>
    <w:lvlOverride w:ilvl="0">
      <w:startOverride w:val="1"/>
    </w:lvlOverride>
  </w:num>
  <w:num w:numId="14">
    <w:abstractNumId w:val="57"/>
    <w:lvlOverride w:ilvl="0">
      <w:startOverride w:val="1"/>
    </w:lvlOverride>
  </w:num>
  <w:num w:numId="15">
    <w:abstractNumId w:val="36"/>
  </w:num>
  <w:num w:numId="16">
    <w:abstractNumId w:val="19"/>
  </w:num>
  <w:num w:numId="17">
    <w:abstractNumId w:val="22"/>
  </w:num>
  <w:num w:numId="18">
    <w:abstractNumId w:val="41"/>
  </w:num>
  <w:num w:numId="19">
    <w:abstractNumId w:val="92"/>
  </w:num>
  <w:num w:numId="20">
    <w:abstractNumId w:val="93"/>
  </w:num>
  <w:num w:numId="21">
    <w:abstractNumId w:val="44"/>
  </w:num>
  <w:num w:numId="22">
    <w:abstractNumId w:val="52"/>
  </w:num>
  <w:num w:numId="23">
    <w:abstractNumId w:val="74"/>
  </w:num>
  <w:num w:numId="24">
    <w:abstractNumId w:val="45"/>
  </w:num>
  <w:num w:numId="25">
    <w:abstractNumId w:val="65"/>
  </w:num>
  <w:num w:numId="26">
    <w:abstractNumId w:val="80"/>
  </w:num>
  <w:num w:numId="27">
    <w:abstractNumId w:val="59"/>
  </w:num>
  <w:num w:numId="28">
    <w:abstractNumId w:val="23"/>
  </w:num>
  <w:num w:numId="29">
    <w:abstractNumId w:val="11"/>
  </w:num>
  <w:num w:numId="30">
    <w:abstractNumId w:val="86"/>
  </w:num>
  <w:num w:numId="31">
    <w:abstractNumId w:val="39"/>
  </w:num>
  <w:num w:numId="32">
    <w:abstractNumId w:val="78"/>
  </w:num>
  <w:num w:numId="33">
    <w:abstractNumId w:val="68"/>
  </w:num>
  <w:num w:numId="34">
    <w:abstractNumId w:val="76"/>
  </w:num>
  <w:num w:numId="35">
    <w:abstractNumId w:val="46"/>
  </w:num>
  <w:num w:numId="36">
    <w:abstractNumId w:val="49"/>
  </w:num>
  <w:num w:numId="37">
    <w:abstractNumId w:val="48"/>
  </w:num>
  <w:num w:numId="38">
    <w:abstractNumId w:val="31"/>
  </w:num>
  <w:num w:numId="39">
    <w:abstractNumId w:val="94"/>
  </w:num>
  <w:num w:numId="40">
    <w:abstractNumId w:val="35"/>
  </w:num>
  <w:num w:numId="41">
    <w:abstractNumId w:val="87"/>
  </w:num>
  <w:num w:numId="42">
    <w:abstractNumId w:val="90"/>
  </w:num>
  <w:num w:numId="43">
    <w:abstractNumId w:val="26"/>
  </w:num>
  <w:num w:numId="44">
    <w:abstractNumId w:val="72"/>
  </w:num>
  <w:num w:numId="45">
    <w:abstractNumId w:val="83"/>
  </w:num>
  <w:num w:numId="46">
    <w:abstractNumId w:val="20"/>
  </w:num>
  <w:num w:numId="47">
    <w:abstractNumId w:val="97"/>
  </w:num>
  <w:num w:numId="48">
    <w:abstractNumId w:val="54"/>
  </w:num>
  <w:num w:numId="49">
    <w:abstractNumId w:val="58"/>
  </w:num>
  <w:num w:numId="50">
    <w:abstractNumId w:val="69"/>
  </w:num>
  <w:num w:numId="51">
    <w:abstractNumId w:val="99"/>
  </w:num>
  <w:num w:numId="52">
    <w:abstractNumId w:val="34"/>
  </w:num>
  <w:num w:numId="53">
    <w:abstractNumId w:val="33"/>
  </w:num>
  <w:num w:numId="54">
    <w:abstractNumId w:val="30"/>
  </w:num>
  <w:num w:numId="55">
    <w:abstractNumId w:val="62"/>
  </w:num>
  <w:num w:numId="56">
    <w:abstractNumId w:val="16"/>
  </w:num>
  <w:num w:numId="57">
    <w:abstractNumId w:val="9"/>
  </w:num>
  <w:num w:numId="58">
    <w:abstractNumId w:val="43"/>
  </w:num>
  <w:num w:numId="59">
    <w:abstractNumId w:val="96"/>
  </w:num>
  <w:num w:numId="60">
    <w:abstractNumId w:val="95"/>
  </w:num>
  <w:num w:numId="61">
    <w:abstractNumId w:val="63"/>
  </w:num>
  <w:num w:numId="62">
    <w:abstractNumId w:val="24"/>
  </w:num>
  <w:num w:numId="63">
    <w:abstractNumId w:val="50"/>
  </w:num>
  <w:num w:numId="64">
    <w:abstractNumId w:val="66"/>
  </w:num>
  <w:num w:numId="65">
    <w:abstractNumId w:val="81"/>
  </w:num>
  <w:num w:numId="66">
    <w:abstractNumId w:val="56"/>
  </w:num>
  <w:num w:numId="67">
    <w:abstractNumId w:val="12"/>
  </w:num>
  <w:num w:numId="68">
    <w:abstractNumId w:val="10"/>
  </w:num>
  <w:num w:numId="69">
    <w:abstractNumId w:val="47"/>
  </w:num>
  <w:num w:numId="70">
    <w:abstractNumId w:val="71"/>
  </w:num>
  <w:num w:numId="71">
    <w:abstractNumId w:val="17"/>
  </w:num>
  <w:num w:numId="72">
    <w:abstractNumId w:val="21"/>
  </w:num>
  <w:num w:numId="73">
    <w:abstractNumId w:val="27"/>
  </w:num>
  <w:num w:numId="74">
    <w:abstractNumId w:val="14"/>
  </w:num>
  <w:num w:numId="75">
    <w:abstractNumId w:val="61"/>
  </w:num>
  <w:num w:numId="76">
    <w:abstractNumId w:val="82"/>
  </w:num>
  <w:num w:numId="77">
    <w:abstractNumId w:val="75"/>
  </w:num>
  <w:num w:numId="78">
    <w:abstractNumId w:val="37"/>
  </w:num>
  <w:num w:numId="79">
    <w:abstractNumId w:val="28"/>
  </w:num>
  <w:num w:numId="80">
    <w:abstractNumId w:val="55"/>
  </w:num>
  <w:num w:numId="81">
    <w:abstractNumId w:val="98"/>
  </w:num>
  <w:num w:numId="82">
    <w:abstractNumId w:val="91"/>
  </w:num>
  <w:num w:numId="83">
    <w:abstractNumId w:val="67"/>
  </w:num>
  <w:num w:numId="84">
    <w:abstractNumId w:val="53"/>
  </w:num>
  <w:num w:numId="85">
    <w:abstractNumId w:val="40"/>
  </w:num>
  <w:num w:numId="86">
    <w:abstractNumId w:val="7"/>
  </w:num>
  <w:num w:numId="87">
    <w:abstractNumId w:val="15"/>
  </w:num>
  <w:num w:numId="88">
    <w:abstractNumId w:val="88"/>
  </w:num>
  <w:num w:numId="89">
    <w:abstractNumId w:val="84"/>
  </w:num>
  <w:num w:numId="90">
    <w:abstractNumId w:val="79"/>
  </w:num>
  <w:num w:numId="91">
    <w:abstractNumId w:val="51"/>
  </w:num>
  <w:num w:numId="92">
    <w:abstractNumId w:val="29"/>
  </w:num>
  <w:num w:numId="93">
    <w:abstractNumId w:val="64"/>
  </w:num>
  <w:num w:numId="94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1031A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1A9B"/>
    <w:rsid w:val="00032937"/>
    <w:rsid w:val="00032FCA"/>
    <w:rsid w:val="00033137"/>
    <w:rsid w:val="00033A87"/>
    <w:rsid w:val="00033AAD"/>
    <w:rsid w:val="00034266"/>
    <w:rsid w:val="00034629"/>
    <w:rsid w:val="00035151"/>
    <w:rsid w:val="00036141"/>
    <w:rsid w:val="0003628A"/>
    <w:rsid w:val="000364B3"/>
    <w:rsid w:val="0003711D"/>
    <w:rsid w:val="00037537"/>
    <w:rsid w:val="000376C0"/>
    <w:rsid w:val="00037A32"/>
    <w:rsid w:val="0004004F"/>
    <w:rsid w:val="00040703"/>
    <w:rsid w:val="00040AB2"/>
    <w:rsid w:val="00040DD5"/>
    <w:rsid w:val="00040F4D"/>
    <w:rsid w:val="00041076"/>
    <w:rsid w:val="00041364"/>
    <w:rsid w:val="00041891"/>
    <w:rsid w:val="00041D3C"/>
    <w:rsid w:val="0004244F"/>
    <w:rsid w:val="0004303A"/>
    <w:rsid w:val="00045981"/>
    <w:rsid w:val="00045E04"/>
    <w:rsid w:val="000501A8"/>
    <w:rsid w:val="000511FC"/>
    <w:rsid w:val="00051485"/>
    <w:rsid w:val="000514C4"/>
    <w:rsid w:val="0005155B"/>
    <w:rsid w:val="00052C55"/>
    <w:rsid w:val="00052E07"/>
    <w:rsid w:val="0005369C"/>
    <w:rsid w:val="00053E02"/>
    <w:rsid w:val="00055167"/>
    <w:rsid w:val="00055CF1"/>
    <w:rsid w:val="000561DE"/>
    <w:rsid w:val="000567DB"/>
    <w:rsid w:val="00056938"/>
    <w:rsid w:val="00056EE8"/>
    <w:rsid w:val="00057F73"/>
    <w:rsid w:val="00060E1E"/>
    <w:rsid w:val="000611DC"/>
    <w:rsid w:val="00061581"/>
    <w:rsid w:val="00061611"/>
    <w:rsid w:val="000621A4"/>
    <w:rsid w:val="00063AF1"/>
    <w:rsid w:val="00063E22"/>
    <w:rsid w:val="00064343"/>
    <w:rsid w:val="000645C5"/>
    <w:rsid w:val="000645D9"/>
    <w:rsid w:val="0006614B"/>
    <w:rsid w:val="0006658B"/>
    <w:rsid w:val="00066B8A"/>
    <w:rsid w:val="0007083B"/>
    <w:rsid w:val="00070A7B"/>
    <w:rsid w:val="00071642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B45"/>
    <w:rsid w:val="00081B8B"/>
    <w:rsid w:val="000846F3"/>
    <w:rsid w:val="00084848"/>
    <w:rsid w:val="00085C65"/>
    <w:rsid w:val="000861F8"/>
    <w:rsid w:val="00090D43"/>
    <w:rsid w:val="00090FBB"/>
    <w:rsid w:val="00091027"/>
    <w:rsid w:val="000917D9"/>
    <w:rsid w:val="00096149"/>
    <w:rsid w:val="00096260"/>
    <w:rsid w:val="000A0A5C"/>
    <w:rsid w:val="000A1069"/>
    <w:rsid w:val="000A2336"/>
    <w:rsid w:val="000A29C5"/>
    <w:rsid w:val="000A3ECD"/>
    <w:rsid w:val="000A4D1B"/>
    <w:rsid w:val="000A52C2"/>
    <w:rsid w:val="000A5D0F"/>
    <w:rsid w:val="000A6233"/>
    <w:rsid w:val="000A6DB5"/>
    <w:rsid w:val="000A7CB3"/>
    <w:rsid w:val="000B20A8"/>
    <w:rsid w:val="000B2B61"/>
    <w:rsid w:val="000B2D78"/>
    <w:rsid w:val="000B2E41"/>
    <w:rsid w:val="000B3997"/>
    <w:rsid w:val="000B3BB8"/>
    <w:rsid w:val="000B4913"/>
    <w:rsid w:val="000B6412"/>
    <w:rsid w:val="000B735C"/>
    <w:rsid w:val="000B75D1"/>
    <w:rsid w:val="000C057B"/>
    <w:rsid w:val="000C09A6"/>
    <w:rsid w:val="000C16C8"/>
    <w:rsid w:val="000C2284"/>
    <w:rsid w:val="000C2618"/>
    <w:rsid w:val="000C393D"/>
    <w:rsid w:val="000C4194"/>
    <w:rsid w:val="000C68CE"/>
    <w:rsid w:val="000C718D"/>
    <w:rsid w:val="000C7661"/>
    <w:rsid w:val="000D00DF"/>
    <w:rsid w:val="000D0EDA"/>
    <w:rsid w:val="000D1054"/>
    <w:rsid w:val="000D111B"/>
    <w:rsid w:val="000D177F"/>
    <w:rsid w:val="000D17C1"/>
    <w:rsid w:val="000D370A"/>
    <w:rsid w:val="000D44D5"/>
    <w:rsid w:val="000D4767"/>
    <w:rsid w:val="000D510C"/>
    <w:rsid w:val="000D51FB"/>
    <w:rsid w:val="000D56F0"/>
    <w:rsid w:val="000D6D7F"/>
    <w:rsid w:val="000D77A1"/>
    <w:rsid w:val="000E1148"/>
    <w:rsid w:val="000E262C"/>
    <w:rsid w:val="000E2828"/>
    <w:rsid w:val="000E3E7A"/>
    <w:rsid w:val="000E4619"/>
    <w:rsid w:val="000E5550"/>
    <w:rsid w:val="000E598A"/>
    <w:rsid w:val="000E6BF2"/>
    <w:rsid w:val="000E6D8E"/>
    <w:rsid w:val="000E7A06"/>
    <w:rsid w:val="000E7B87"/>
    <w:rsid w:val="000E7EF1"/>
    <w:rsid w:val="000F19B7"/>
    <w:rsid w:val="000F25C9"/>
    <w:rsid w:val="000F26EE"/>
    <w:rsid w:val="000F342B"/>
    <w:rsid w:val="000F4917"/>
    <w:rsid w:val="000F4B7D"/>
    <w:rsid w:val="000F4F5C"/>
    <w:rsid w:val="000F4FCF"/>
    <w:rsid w:val="000F5272"/>
    <w:rsid w:val="00101566"/>
    <w:rsid w:val="00101EDC"/>
    <w:rsid w:val="00102086"/>
    <w:rsid w:val="001021B2"/>
    <w:rsid w:val="00102C55"/>
    <w:rsid w:val="00104AB0"/>
    <w:rsid w:val="00104F3B"/>
    <w:rsid w:val="001053FD"/>
    <w:rsid w:val="00105873"/>
    <w:rsid w:val="001068AC"/>
    <w:rsid w:val="00106ABF"/>
    <w:rsid w:val="00106CE1"/>
    <w:rsid w:val="00107C81"/>
    <w:rsid w:val="001127D3"/>
    <w:rsid w:val="001127DF"/>
    <w:rsid w:val="00115F5C"/>
    <w:rsid w:val="00115F80"/>
    <w:rsid w:val="0011769F"/>
    <w:rsid w:val="00117D6A"/>
    <w:rsid w:val="0012015A"/>
    <w:rsid w:val="00120245"/>
    <w:rsid w:val="00120CC1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611"/>
    <w:rsid w:val="00127FA2"/>
    <w:rsid w:val="00130A66"/>
    <w:rsid w:val="00131087"/>
    <w:rsid w:val="001321DA"/>
    <w:rsid w:val="001326B2"/>
    <w:rsid w:val="00133E87"/>
    <w:rsid w:val="00137624"/>
    <w:rsid w:val="00140DB0"/>
    <w:rsid w:val="00141D3A"/>
    <w:rsid w:val="00141FCB"/>
    <w:rsid w:val="00142D70"/>
    <w:rsid w:val="00143650"/>
    <w:rsid w:val="001444FF"/>
    <w:rsid w:val="00144904"/>
    <w:rsid w:val="00144973"/>
    <w:rsid w:val="00145A35"/>
    <w:rsid w:val="0014621A"/>
    <w:rsid w:val="00146B9B"/>
    <w:rsid w:val="00146CFB"/>
    <w:rsid w:val="00147428"/>
    <w:rsid w:val="0014758A"/>
    <w:rsid w:val="0015002F"/>
    <w:rsid w:val="001523C8"/>
    <w:rsid w:val="00152B93"/>
    <w:rsid w:val="00153325"/>
    <w:rsid w:val="0015491F"/>
    <w:rsid w:val="001555D4"/>
    <w:rsid w:val="001560B9"/>
    <w:rsid w:val="0016235D"/>
    <w:rsid w:val="0016416A"/>
    <w:rsid w:val="00164E83"/>
    <w:rsid w:val="00166665"/>
    <w:rsid w:val="001667A2"/>
    <w:rsid w:val="00167270"/>
    <w:rsid w:val="001707BA"/>
    <w:rsid w:val="001708DF"/>
    <w:rsid w:val="00173508"/>
    <w:rsid w:val="001735AA"/>
    <w:rsid w:val="001735B5"/>
    <w:rsid w:val="00173B13"/>
    <w:rsid w:val="001763CB"/>
    <w:rsid w:val="00176662"/>
    <w:rsid w:val="00176CBE"/>
    <w:rsid w:val="00176CFD"/>
    <w:rsid w:val="00177A00"/>
    <w:rsid w:val="001800FC"/>
    <w:rsid w:val="00180781"/>
    <w:rsid w:val="001811A8"/>
    <w:rsid w:val="001813DD"/>
    <w:rsid w:val="00181C14"/>
    <w:rsid w:val="00182A9D"/>
    <w:rsid w:val="00183706"/>
    <w:rsid w:val="001850E0"/>
    <w:rsid w:val="00187DA8"/>
    <w:rsid w:val="001925F8"/>
    <w:rsid w:val="00193D80"/>
    <w:rsid w:val="001972CC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A6DDE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4FF"/>
    <w:rsid w:val="001B5C02"/>
    <w:rsid w:val="001B5E3D"/>
    <w:rsid w:val="001B602E"/>
    <w:rsid w:val="001B7766"/>
    <w:rsid w:val="001C1213"/>
    <w:rsid w:val="001C127E"/>
    <w:rsid w:val="001C17FA"/>
    <w:rsid w:val="001C24B7"/>
    <w:rsid w:val="001C256D"/>
    <w:rsid w:val="001C37CD"/>
    <w:rsid w:val="001C41C0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663"/>
    <w:rsid w:val="001D660D"/>
    <w:rsid w:val="001D68E0"/>
    <w:rsid w:val="001D6C6C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17BE"/>
    <w:rsid w:val="001F2392"/>
    <w:rsid w:val="001F2991"/>
    <w:rsid w:val="001F2C7B"/>
    <w:rsid w:val="001F31AF"/>
    <w:rsid w:val="001F36C0"/>
    <w:rsid w:val="001F4D46"/>
    <w:rsid w:val="002002BC"/>
    <w:rsid w:val="002005B9"/>
    <w:rsid w:val="00200871"/>
    <w:rsid w:val="0020159C"/>
    <w:rsid w:val="00201637"/>
    <w:rsid w:val="00203A53"/>
    <w:rsid w:val="002054F7"/>
    <w:rsid w:val="00205D79"/>
    <w:rsid w:val="002070BD"/>
    <w:rsid w:val="0020757B"/>
    <w:rsid w:val="002101F4"/>
    <w:rsid w:val="002122D1"/>
    <w:rsid w:val="00213EB8"/>
    <w:rsid w:val="00215D36"/>
    <w:rsid w:val="002162BB"/>
    <w:rsid w:val="00217663"/>
    <w:rsid w:val="00217753"/>
    <w:rsid w:val="002178D6"/>
    <w:rsid w:val="00217DE2"/>
    <w:rsid w:val="00220AF0"/>
    <w:rsid w:val="0022144E"/>
    <w:rsid w:val="0022155B"/>
    <w:rsid w:val="002222E3"/>
    <w:rsid w:val="00223A85"/>
    <w:rsid w:val="002240A5"/>
    <w:rsid w:val="00225326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6545"/>
    <w:rsid w:val="002370D0"/>
    <w:rsid w:val="0024081B"/>
    <w:rsid w:val="0024154A"/>
    <w:rsid w:val="0024296E"/>
    <w:rsid w:val="0024411C"/>
    <w:rsid w:val="0024596B"/>
    <w:rsid w:val="00245A99"/>
    <w:rsid w:val="00246039"/>
    <w:rsid w:val="00246692"/>
    <w:rsid w:val="00246C40"/>
    <w:rsid w:val="002477EC"/>
    <w:rsid w:val="002501C4"/>
    <w:rsid w:val="002514F3"/>
    <w:rsid w:val="00251BA5"/>
    <w:rsid w:val="00252ED2"/>
    <w:rsid w:val="002535F8"/>
    <w:rsid w:val="0025493A"/>
    <w:rsid w:val="00255489"/>
    <w:rsid w:val="00255CB2"/>
    <w:rsid w:val="0025645A"/>
    <w:rsid w:val="002577C8"/>
    <w:rsid w:val="00257D98"/>
    <w:rsid w:val="002601C4"/>
    <w:rsid w:val="002630C5"/>
    <w:rsid w:val="002636C4"/>
    <w:rsid w:val="00263AF9"/>
    <w:rsid w:val="0026735F"/>
    <w:rsid w:val="00270106"/>
    <w:rsid w:val="0027156F"/>
    <w:rsid w:val="002720BD"/>
    <w:rsid w:val="0027260C"/>
    <w:rsid w:val="00273440"/>
    <w:rsid w:val="00275805"/>
    <w:rsid w:val="00276478"/>
    <w:rsid w:val="00276E9A"/>
    <w:rsid w:val="00280631"/>
    <w:rsid w:val="0028068E"/>
    <w:rsid w:val="002806B6"/>
    <w:rsid w:val="00280AFD"/>
    <w:rsid w:val="00282FC1"/>
    <w:rsid w:val="00283291"/>
    <w:rsid w:val="002839BC"/>
    <w:rsid w:val="00283E89"/>
    <w:rsid w:val="002851AD"/>
    <w:rsid w:val="002854F7"/>
    <w:rsid w:val="00286878"/>
    <w:rsid w:val="0029090D"/>
    <w:rsid w:val="00290AE2"/>
    <w:rsid w:val="002913DA"/>
    <w:rsid w:val="00291857"/>
    <w:rsid w:val="00291C20"/>
    <w:rsid w:val="00292068"/>
    <w:rsid w:val="00292291"/>
    <w:rsid w:val="002932F2"/>
    <w:rsid w:val="0029350B"/>
    <w:rsid w:val="00294967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7B2"/>
    <w:rsid w:val="002A68B5"/>
    <w:rsid w:val="002A77C1"/>
    <w:rsid w:val="002B003C"/>
    <w:rsid w:val="002B17F3"/>
    <w:rsid w:val="002B3776"/>
    <w:rsid w:val="002B5397"/>
    <w:rsid w:val="002B591B"/>
    <w:rsid w:val="002B62C2"/>
    <w:rsid w:val="002B74F7"/>
    <w:rsid w:val="002B7506"/>
    <w:rsid w:val="002B75C2"/>
    <w:rsid w:val="002B787C"/>
    <w:rsid w:val="002C0F85"/>
    <w:rsid w:val="002C1EB4"/>
    <w:rsid w:val="002C24F2"/>
    <w:rsid w:val="002C25BA"/>
    <w:rsid w:val="002C2D7E"/>
    <w:rsid w:val="002C6F05"/>
    <w:rsid w:val="002D0FB7"/>
    <w:rsid w:val="002D106D"/>
    <w:rsid w:val="002D10D1"/>
    <w:rsid w:val="002D145B"/>
    <w:rsid w:val="002D2B8D"/>
    <w:rsid w:val="002D34DA"/>
    <w:rsid w:val="002D3ED4"/>
    <w:rsid w:val="002D4D8B"/>
    <w:rsid w:val="002D4F05"/>
    <w:rsid w:val="002D537D"/>
    <w:rsid w:val="002E1715"/>
    <w:rsid w:val="002E2191"/>
    <w:rsid w:val="002E24EC"/>
    <w:rsid w:val="002E30EE"/>
    <w:rsid w:val="002E542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384D"/>
    <w:rsid w:val="00305057"/>
    <w:rsid w:val="0030539D"/>
    <w:rsid w:val="00306CAD"/>
    <w:rsid w:val="00310297"/>
    <w:rsid w:val="00310357"/>
    <w:rsid w:val="00311B0E"/>
    <w:rsid w:val="00312428"/>
    <w:rsid w:val="00313014"/>
    <w:rsid w:val="00313C8E"/>
    <w:rsid w:val="003147EA"/>
    <w:rsid w:val="00314C57"/>
    <w:rsid w:val="00315D55"/>
    <w:rsid w:val="003162EB"/>
    <w:rsid w:val="0031636D"/>
    <w:rsid w:val="00317510"/>
    <w:rsid w:val="00317C5B"/>
    <w:rsid w:val="0032180A"/>
    <w:rsid w:val="00321C5C"/>
    <w:rsid w:val="00322343"/>
    <w:rsid w:val="00327783"/>
    <w:rsid w:val="00327889"/>
    <w:rsid w:val="00327A13"/>
    <w:rsid w:val="00330F23"/>
    <w:rsid w:val="00332FB2"/>
    <w:rsid w:val="003330F6"/>
    <w:rsid w:val="00333440"/>
    <w:rsid w:val="00334FF0"/>
    <w:rsid w:val="00335C7E"/>
    <w:rsid w:val="003360A6"/>
    <w:rsid w:val="00336DDA"/>
    <w:rsid w:val="00337E4B"/>
    <w:rsid w:val="003400B8"/>
    <w:rsid w:val="00341B4E"/>
    <w:rsid w:val="00343BEC"/>
    <w:rsid w:val="00344A80"/>
    <w:rsid w:val="00345629"/>
    <w:rsid w:val="0034731A"/>
    <w:rsid w:val="0034764B"/>
    <w:rsid w:val="00347B65"/>
    <w:rsid w:val="00347D9F"/>
    <w:rsid w:val="00347DD0"/>
    <w:rsid w:val="0035029F"/>
    <w:rsid w:val="00350AED"/>
    <w:rsid w:val="003517C7"/>
    <w:rsid w:val="00352403"/>
    <w:rsid w:val="003528D4"/>
    <w:rsid w:val="003529D7"/>
    <w:rsid w:val="00354081"/>
    <w:rsid w:val="003544E7"/>
    <w:rsid w:val="00354A0D"/>
    <w:rsid w:val="003568F5"/>
    <w:rsid w:val="00356CFB"/>
    <w:rsid w:val="003603EA"/>
    <w:rsid w:val="00360478"/>
    <w:rsid w:val="00361400"/>
    <w:rsid w:val="00361F5C"/>
    <w:rsid w:val="00362B5F"/>
    <w:rsid w:val="003655FE"/>
    <w:rsid w:val="00365785"/>
    <w:rsid w:val="00365896"/>
    <w:rsid w:val="00365979"/>
    <w:rsid w:val="003665E4"/>
    <w:rsid w:val="003708F3"/>
    <w:rsid w:val="003716A7"/>
    <w:rsid w:val="00371864"/>
    <w:rsid w:val="003718DC"/>
    <w:rsid w:val="00371F60"/>
    <w:rsid w:val="00372D38"/>
    <w:rsid w:val="00374B1F"/>
    <w:rsid w:val="00376448"/>
    <w:rsid w:val="00376E75"/>
    <w:rsid w:val="003772FC"/>
    <w:rsid w:val="00377B13"/>
    <w:rsid w:val="00377FC1"/>
    <w:rsid w:val="0038060F"/>
    <w:rsid w:val="00381B5C"/>
    <w:rsid w:val="003846B8"/>
    <w:rsid w:val="00385A3F"/>
    <w:rsid w:val="00385B9F"/>
    <w:rsid w:val="00390F10"/>
    <w:rsid w:val="0039221F"/>
    <w:rsid w:val="00392558"/>
    <w:rsid w:val="00392E0E"/>
    <w:rsid w:val="00393648"/>
    <w:rsid w:val="00394C6D"/>
    <w:rsid w:val="003957F7"/>
    <w:rsid w:val="00395B19"/>
    <w:rsid w:val="003962A9"/>
    <w:rsid w:val="003A1142"/>
    <w:rsid w:val="003A14B8"/>
    <w:rsid w:val="003A279E"/>
    <w:rsid w:val="003A2B58"/>
    <w:rsid w:val="003A2C7D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4DB7"/>
    <w:rsid w:val="003B529A"/>
    <w:rsid w:val="003B5596"/>
    <w:rsid w:val="003B6C52"/>
    <w:rsid w:val="003B6FAE"/>
    <w:rsid w:val="003C0209"/>
    <w:rsid w:val="003C1BE8"/>
    <w:rsid w:val="003C1E6B"/>
    <w:rsid w:val="003C2304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2740"/>
    <w:rsid w:val="003D35CE"/>
    <w:rsid w:val="003D3F74"/>
    <w:rsid w:val="003D52C8"/>
    <w:rsid w:val="003D6AA5"/>
    <w:rsid w:val="003D6C33"/>
    <w:rsid w:val="003D6DFA"/>
    <w:rsid w:val="003E0458"/>
    <w:rsid w:val="003E05B3"/>
    <w:rsid w:val="003E0FE8"/>
    <w:rsid w:val="003E20B5"/>
    <w:rsid w:val="003E2406"/>
    <w:rsid w:val="003E279C"/>
    <w:rsid w:val="003E2B13"/>
    <w:rsid w:val="003E37C8"/>
    <w:rsid w:val="003E3C6D"/>
    <w:rsid w:val="003E42FE"/>
    <w:rsid w:val="003E4436"/>
    <w:rsid w:val="003E6D02"/>
    <w:rsid w:val="003E6E3B"/>
    <w:rsid w:val="003E77B0"/>
    <w:rsid w:val="003E7BE1"/>
    <w:rsid w:val="003F0443"/>
    <w:rsid w:val="003F05A0"/>
    <w:rsid w:val="003F0C13"/>
    <w:rsid w:val="003F108A"/>
    <w:rsid w:val="003F10FE"/>
    <w:rsid w:val="003F15A5"/>
    <w:rsid w:val="003F223F"/>
    <w:rsid w:val="003F2F9E"/>
    <w:rsid w:val="003F3B8D"/>
    <w:rsid w:val="003F402D"/>
    <w:rsid w:val="003F4068"/>
    <w:rsid w:val="003F4CE1"/>
    <w:rsid w:val="003F4E03"/>
    <w:rsid w:val="003F5150"/>
    <w:rsid w:val="003F6529"/>
    <w:rsid w:val="003F6F14"/>
    <w:rsid w:val="003F7649"/>
    <w:rsid w:val="00400197"/>
    <w:rsid w:val="004002D2"/>
    <w:rsid w:val="00400360"/>
    <w:rsid w:val="00400997"/>
    <w:rsid w:val="0040103B"/>
    <w:rsid w:val="004011CB"/>
    <w:rsid w:val="004011D7"/>
    <w:rsid w:val="00402176"/>
    <w:rsid w:val="004028DA"/>
    <w:rsid w:val="00403E93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07BBC"/>
    <w:rsid w:val="004118E3"/>
    <w:rsid w:val="0041205D"/>
    <w:rsid w:val="004124A0"/>
    <w:rsid w:val="00413BD0"/>
    <w:rsid w:val="0041512D"/>
    <w:rsid w:val="00415C7E"/>
    <w:rsid w:val="00415F17"/>
    <w:rsid w:val="00416330"/>
    <w:rsid w:val="00420676"/>
    <w:rsid w:val="0042121B"/>
    <w:rsid w:val="004214EF"/>
    <w:rsid w:val="00422B89"/>
    <w:rsid w:val="00423D42"/>
    <w:rsid w:val="00425098"/>
    <w:rsid w:val="00425589"/>
    <w:rsid w:val="00425915"/>
    <w:rsid w:val="0042601D"/>
    <w:rsid w:val="00426081"/>
    <w:rsid w:val="00427453"/>
    <w:rsid w:val="00427DF4"/>
    <w:rsid w:val="00430844"/>
    <w:rsid w:val="004333CB"/>
    <w:rsid w:val="00433485"/>
    <w:rsid w:val="004344C0"/>
    <w:rsid w:val="00434BED"/>
    <w:rsid w:val="00435FDE"/>
    <w:rsid w:val="00436690"/>
    <w:rsid w:val="00436BF8"/>
    <w:rsid w:val="0043712B"/>
    <w:rsid w:val="00441D40"/>
    <w:rsid w:val="004437E2"/>
    <w:rsid w:val="00443802"/>
    <w:rsid w:val="00443F4E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57CFC"/>
    <w:rsid w:val="00460A0B"/>
    <w:rsid w:val="00463D14"/>
    <w:rsid w:val="00464F9F"/>
    <w:rsid w:val="004658CF"/>
    <w:rsid w:val="004659A9"/>
    <w:rsid w:val="00465C8C"/>
    <w:rsid w:val="00466589"/>
    <w:rsid w:val="00466ADF"/>
    <w:rsid w:val="004671FF"/>
    <w:rsid w:val="00467B7A"/>
    <w:rsid w:val="00470B96"/>
    <w:rsid w:val="00470CF0"/>
    <w:rsid w:val="0047234C"/>
    <w:rsid w:val="0047236E"/>
    <w:rsid w:val="004724DD"/>
    <w:rsid w:val="004738E0"/>
    <w:rsid w:val="0047496E"/>
    <w:rsid w:val="00475359"/>
    <w:rsid w:val="00475743"/>
    <w:rsid w:val="00476BAA"/>
    <w:rsid w:val="00477134"/>
    <w:rsid w:val="0047721C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2502"/>
    <w:rsid w:val="004836E1"/>
    <w:rsid w:val="0048422B"/>
    <w:rsid w:val="00484568"/>
    <w:rsid w:val="004847F3"/>
    <w:rsid w:val="0048550B"/>
    <w:rsid w:val="004862E2"/>
    <w:rsid w:val="004865D5"/>
    <w:rsid w:val="0048681B"/>
    <w:rsid w:val="00491F35"/>
    <w:rsid w:val="00491FAD"/>
    <w:rsid w:val="004926F8"/>
    <w:rsid w:val="00494D6F"/>
    <w:rsid w:val="00494E9A"/>
    <w:rsid w:val="00495585"/>
    <w:rsid w:val="00495911"/>
    <w:rsid w:val="00497A91"/>
    <w:rsid w:val="004A0EB8"/>
    <w:rsid w:val="004A0FFA"/>
    <w:rsid w:val="004A1910"/>
    <w:rsid w:val="004A278F"/>
    <w:rsid w:val="004A28A4"/>
    <w:rsid w:val="004A28BA"/>
    <w:rsid w:val="004A28EE"/>
    <w:rsid w:val="004A3580"/>
    <w:rsid w:val="004A3CD8"/>
    <w:rsid w:val="004A432D"/>
    <w:rsid w:val="004A4535"/>
    <w:rsid w:val="004A55BE"/>
    <w:rsid w:val="004A6CC0"/>
    <w:rsid w:val="004A739F"/>
    <w:rsid w:val="004B06D0"/>
    <w:rsid w:val="004B121F"/>
    <w:rsid w:val="004B3B64"/>
    <w:rsid w:val="004B46C8"/>
    <w:rsid w:val="004B4A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AB0"/>
    <w:rsid w:val="004C6E02"/>
    <w:rsid w:val="004C6EDC"/>
    <w:rsid w:val="004D03E8"/>
    <w:rsid w:val="004D179C"/>
    <w:rsid w:val="004D1944"/>
    <w:rsid w:val="004D1E27"/>
    <w:rsid w:val="004D42B2"/>
    <w:rsid w:val="004D4863"/>
    <w:rsid w:val="004D6053"/>
    <w:rsid w:val="004D6190"/>
    <w:rsid w:val="004D6829"/>
    <w:rsid w:val="004D7E91"/>
    <w:rsid w:val="004E1305"/>
    <w:rsid w:val="004E22B6"/>
    <w:rsid w:val="004E2961"/>
    <w:rsid w:val="004E350A"/>
    <w:rsid w:val="004E392C"/>
    <w:rsid w:val="004E3B5E"/>
    <w:rsid w:val="004E499A"/>
    <w:rsid w:val="004E5602"/>
    <w:rsid w:val="004E57C4"/>
    <w:rsid w:val="004E6183"/>
    <w:rsid w:val="004E68FF"/>
    <w:rsid w:val="004E7D15"/>
    <w:rsid w:val="004F04FD"/>
    <w:rsid w:val="004F0D42"/>
    <w:rsid w:val="004F14B9"/>
    <w:rsid w:val="004F14E5"/>
    <w:rsid w:val="004F1E72"/>
    <w:rsid w:val="004F1E8D"/>
    <w:rsid w:val="004F2226"/>
    <w:rsid w:val="004F25A6"/>
    <w:rsid w:val="004F2AD6"/>
    <w:rsid w:val="004F3F23"/>
    <w:rsid w:val="004F4F21"/>
    <w:rsid w:val="004F5E1D"/>
    <w:rsid w:val="004F7505"/>
    <w:rsid w:val="004F78DD"/>
    <w:rsid w:val="004F7A24"/>
    <w:rsid w:val="004F7CEE"/>
    <w:rsid w:val="005021CC"/>
    <w:rsid w:val="00502400"/>
    <w:rsid w:val="00502B56"/>
    <w:rsid w:val="00503CCA"/>
    <w:rsid w:val="00504016"/>
    <w:rsid w:val="0050465A"/>
    <w:rsid w:val="00504994"/>
    <w:rsid w:val="00505F53"/>
    <w:rsid w:val="00507370"/>
    <w:rsid w:val="00507771"/>
    <w:rsid w:val="005101C3"/>
    <w:rsid w:val="005103F9"/>
    <w:rsid w:val="005117EF"/>
    <w:rsid w:val="00511A09"/>
    <w:rsid w:val="005121FE"/>
    <w:rsid w:val="00512561"/>
    <w:rsid w:val="00512AA4"/>
    <w:rsid w:val="00513E9D"/>
    <w:rsid w:val="0051537A"/>
    <w:rsid w:val="00516C11"/>
    <w:rsid w:val="00516FFE"/>
    <w:rsid w:val="00523540"/>
    <w:rsid w:val="00523A86"/>
    <w:rsid w:val="00527521"/>
    <w:rsid w:val="00527C53"/>
    <w:rsid w:val="00530903"/>
    <w:rsid w:val="0053121E"/>
    <w:rsid w:val="00532278"/>
    <w:rsid w:val="005328EC"/>
    <w:rsid w:val="00532F83"/>
    <w:rsid w:val="00533D47"/>
    <w:rsid w:val="00533E48"/>
    <w:rsid w:val="00535000"/>
    <w:rsid w:val="005356AD"/>
    <w:rsid w:val="00535DED"/>
    <w:rsid w:val="005402C0"/>
    <w:rsid w:val="0054168E"/>
    <w:rsid w:val="00541DD9"/>
    <w:rsid w:val="00542B4C"/>
    <w:rsid w:val="00543FAE"/>
    <w:rsid w:val="005475E8"/>
    <w:rsid w:val="00547820"/>
    <w:rsid w:val="00547D88"/>
    <w:rsid w:val="00551F98"/>
    <w:rsid w:val="0055240B"/>
    <w:rsid w:val="00552639"/>
    <w:rsid w:val="00552FBA"/>
    <w:rsid w:val="0055387B"/>
    <w:rsid w:val="00553A6F"/>
    <w:rsid w:val="00554BC6"/>
    <w:rsid w:val="00555602"/>
    <w:rsid w:val="00556184"/>
    <w:rsid w:val="00556E93"/>
    <w:rsid w:val="005613E7"/>
    <w:rsid w:val="005626E8"/>
    <w:rsid w:val="00562913"/>
    <w:rsid w:val="005648FA"/>
    <w:rsid w:val="00564902"/>
    <w:rsid w:val="005668D7"/>
    <w:rsid w:val="00570081"/>
    <w:rsid w:val="005703BE"/>
    <w:rsid w:val="00570559"/>
    <w:rsid w:val="00570717"/>
    <w:rsid w:val="005707AC"/>
    <w:rsid w:val="00573E5B"/>
    <w:rsid w:val="00573EF7"/>
    <w:rsid w:val="00574042"/>
    <w:rsid w:val="0057488A"/>
    <w:rsid w:val="005762D9"/>
    <w:rsid w:val="00576AEC"/>
    <w:rsid w:val="0058089A"/>
    <w:rsid w:val="00581E46"/>
    <w:rsid w:val="00582C38"/>
    <w:rsid w:val="00582EDC"/>
    <w:rsid w:val="0058369C"/>
    <w:rsid w:val="00583BC6"/>
    <w:rsid w:val="005841EE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71A"/>
    <w:rsid w:val="005A3AD2"/>
    <w:rsid w:val="005A4F14"/>
    <w:rsid w:val="005A73F6"/>
    <w:rsid w:val="005A7D38"/>
    <w:rsid w:val="005B1A5A"/>
    <w:rsid w:val="005B220B"/>
    <w:rsid w:val="005B230A"/>
    <w:rsid w:val="005B24D4"/>
    <w:rsid w:val="005B2854"/>
    <w:rsid w:val="005B2B74"/>
    <w:rsid w:val="005B2C58"/>
    <w:rsid w:val="005B3382"/>
    <w:rsid w:val="005B472B"/>
    <w:rsid w:val="005B5095"/>
    <w:rsid w:val="005B53F9"/>
    <w:rsid w:val="005B5A66"/>
    <w:rsid w:val="005B6EEE"/>
    <w:rsid w:val="005B7397"/>
    <w:rsid w:val="005B759D"/>
    <w:rsid w:val="005B7AD0"/>
    <w:rsid w:val="005C0ADD"/>
    <w:rsid w:val="005C1197"/>
    <w:rsid w:val="005C1EA7"/>
    <w:rsid w:val="005C23DE"/>
    <w:rsid w:val="005C2A6C"/>
    <w:rsid w:val="005C428E"/>
    <w:rsid w:val="005C478C"/>
    <w:rsid w:val="005C51E8"/>
    <w:rsid w:val="005C5ED8"/>
    <w:rsid w:val="005C6208"/>
    <w:rsid w:val="005C6758"/>
    <w:rsid w:val="005C6961"/>
    <w:rsid w:val="005C6C06"/>
    <w:rsid w:val="005D38FE"/>
    <w:rsid w:val="005D43E1"/>
    <w:rsid w:val="005D59F6"/>
    <w:rsid w:val="005D6583"/>
    <w:rsid w:val="005D76C8"/>
    <w:rsid w:val="005D77C8"/>
    <w:rsid w:val="005D7A5F"/>
    <w:rsid w:val="005E0B31"/>
    <w:rsid w:val="005E2FE6"/>
    <w:rsid w:val="005E3059"/>
    <w:rsid w:val="005E38F1"/>
    <w:rsid w:val="005E3919"/>
    <w:rsid w:val="005E5CD3"/>
    <w:rsid w:val="005E5FE3"/>
    <w:rsid w:val="005E638C"/>
    <w:rsid w:val="005E7A08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7C8"/>
    <w:rsid w:val="00602B45"/>
    <w:rsid w:val="00602DAA"/>
    <w:rsid w:val="0060346E"/>
    <w:rsid w:val="006051C3"/>
    <w:rsid w:val="0060556B"/>
    <w:rsid w:val="006057A5"/>
    <w:rsid w:val="006069F7"/>
    <w:rsid w:val="006072E4"/>
    <w:rsid w:val="00607BAC"/>
    <w:rsid w:val="00610078"/>
    <w:rsid w:val="006105C3"/>
    <w:rsid w:val="0061081B"/>
    <w:rsid w:val="00610CA2"/>
    <w:rsid w:val="0061186A"/>
    <w:rsid w:val="00611F97"/>
    <w:rsid w:val="0061221B"/>
    <w:rsid w:val="006138DF"/>
    <w:rsid w:val="00613977"/>
    <w:rsid w:val="00614013"/>
    <w:rsid w:val="00615246"/>
    <w:rsid w:val="00615535"/>
    <w:rsid w:val="006166F7"/>
    <w:rsid w:val="006166FA"/>
    <w:rsid w:val="006178C6"/>
    <w:rsid w:val="00617A8E"/>
    <w:rsid w:val="006204E8"/>
    <w:rsid w:val="0062247B"/>
    <w:rsid w:val="00624151"/>
    <w:rsid w:val="006263BF"/>
    <w:rsid w:val="00626C2A"/>
    <w:rsid w:val="00627978"/>
    <w:rsid w:val="00627C39"/>
    <w:rsid w:val="00627E16"/>
    <w:rsid w:val="00630E68"/>
    <w:rsid w:val="006316CD"/>
    <w:rsid w:val="00631CB2"/>
    <w:rsid w:val="00632207"/>
    <w:rsid w:val="006331BD"/>
    <w:rsid w:val="00633CAA"/>
    <w:rsid w:val="00633E3F"/>
    <w:rsid w:val="00633F84"/>
    <w:rsid w:val="00636D92"/>
    <w:rsid w:val="0063706C"/>
    <w:rsid w:val="00637338"/>
    <w:rsid w:val="00640E5A"/>
    <w:rsid w:val="006418E5"/>
    <w:rsid w:val="00641EB7"/>
    <w:rsid w:val="00643AE1"/>
    <w:rsid w:val="00643C0B"/>
    <w:rsid w:val="0064415A"/>
    <w:rsid w:val="00644944"/>
    <w:rsid w:val="00645449"/>
    <w:rsid w:val="00645907"/>
    <w:rsid w:val="00645D97"/>
    <w:rsid w:val="00646964"/>
    <w:rsid w:val="0064790D"/>
    <w:rsid w:val="00647C5B"/>
    <w:rsid w:val="0065013A"/>
    <w:rsid w:val="006507EB"/>
    <w:rsid w:val="00651132"/>
    <w:rsid w:val="00651CF4"/>
    <w:rsid w:val="00653685"/>
    <w:rsid w:val="006538DD"/>
    <w:rsid w:val="00653979"/>
    <w:rsid w:val="0065638C"/>
    <w:rsid w:val="00657005"/>
    <w:rsid w:val="006570E4"/>
    <w:rsid w:val="00657D08"/>
    <w:rsid w:val="00657F2B"/>
    <w:rsid w:val="006611FC"/>
    <w:rsid w:val="00662D9D"/>
    <w:rsid w:val="00662EA9"/>
    <w:rsid w:val="006632B4"/>
    <w:rsid w:val="00663C50"/>
    <w:rsid w:val="00663EDF"/>
    <w:rsid w:val="00664705"/>
    <w:rsid w:val="0066522E"/>
    <w:rsid w:val="00665FD1"/>
    <w:rsid w:val="00666EF9"/>
    <w:rsid w:val="00667BCA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611"/>
    <w:rsid w:val="00692D60"/>
    <w:rsid w:val="00693B02"/>
    <w:rsid w:val="00694D31"/>
    <w:rsid w:val="00695D45"/>
    <w:rsid w:val="00696C55"/>
    <w:rsid w:val="00697311"/>
    <w:rsid w:val="006A06BE"/>
    <w:rsid w:val="006A0E50"/>
    <w:rsid w:val="006A13ED"/>
    <w:rsid w:val="006A1B55"/>
    <w:rsid w:val="006A1D83"/>
    <w:rsid w:val="006A1EC3"/>
    <w:rsid w:val="006A2021"/>
    <w:rsid w:val="006A3CB5"/>
    <w:rsid w:val="006A46B6"/>
    <w:rsid w:val="006A670C"/>
    <w:rsid w:val="006A717B"/>
    <w:rsid w:val="006A7D52"/>
    <w:rsid w:val="006B0D48"/>
    <w:rsid w:val="006B0DCD"/>
    <w:rsid w:val="006B20F3"/>
    <w:rsid w:val="006B2954"/>
    <w:rsid w:val="006B2A47"/>
    <w:rsid w:val="006B5A82"/>
    <w:rsid w:val="006B6664"/>
    <w:rsid w:val="006B7FD5"/>
    <w:rsid w:val="006C1AA3"/>
    <w:rsid w:val="006C1EA6"/>
    <w:rsid w:val="006C1F40"/>
    <w:rsid w:val="006C2470"/>
    <w:rsid w:val="006C45B7"/>
    <w:rsid w:val="006C475B"/>
    <w:rsid w:val="006C67C3"/>
    <w:rsid w:val="006D03BA"/>
    <w:rsid w:val="006D054B"/>
    <w:rsid w:val="006D1FD2"/>
    <w:rsid w:val="006D2C3E"/>
    <w:rsid w:val="006D3AD6"/>
    <w:rsid w:val="006D5000"/>
    <w:rsid w:val="006D50B1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8D6"/>
    <w:rsid w:val="006F2AB6"/>
    <w:rsid w:val="006F30C8"/>
    <w:rsid w:val="006F346A"/>
    <w:rsid w:val="006F41B1"/>
    <w:rsid w:val="006F442D"/>
    <w:rsid w:val="006F4C4C"/>
    <w:rsid w:val="006F54CB"/>
    <w:rsid w:val="006F6033"/>
    <w:rsid w:val="006F62DF"/>
    <w:rsid w:val="006F6862"/>
    <w:rsid w:val="006F68B6"/>
    <w:rsid w:val="00700435"/>
    <w:rsid w:val="007010F1"/>
    <w:rsid w:val="00701C68"/>
    <w:rsid w:val="00702504"/>
    <w:rsid w:val="0070345D"/>
    <w:rsid w:val="00704176"/>
    <w:rsid w:val="00704477"/>
    <w:rsid w:val="0070502E"/>
    <w:rsid w:val="00705C6B"/>
    <w:rsid w:val="0070695C"/>
    <w:rsid w:val="0070746D"/>
    <w:rsid w:val="00710865"/>
    <w:rsid w:val="00711310"/>
    <w:rsid w:val="00711FA2"/>
    <w:rsid w:val="007130E8"/>
    <w:rsid w:val="00714511"/>
    <w:rsid w:val="007159BF"/>
    <w:rsid w:val="007163F2"/>
    <w:rsid w:val="00716A40"/>
    <w:rsid w:val="00717649"/>
    <w:rsid w:val="0072113D"/>
    <w:rsid w:val="00721D5E"/>
    <w:rsid w:val="007225D0"/>
    <w:rsid w:val="007259C0"/>
    <w:rsid w:val="00726AA2"/>
    <w:rsid w:val="007272ED"/>
    <w:rsid w:val="007300E4"/>
    <w:rsid w:val="00730288"/>
    <w:rsid w:val="0073043F"/>
    <w:rsid w:val="00732E2B"/>
    <w:rsid w:val="00733BC6"/>
    <w:rsid w:val="00733DCB"/>
    <w:rsid w:val="007347F0"/>
    <w:rsid w:val="00736E34"/>
    <w:rsid w:val="00736EB2"/>
    <w:rsid w:val="007371F8"/>
    <w:rsid w:val="007372CC"/>
    <w:rsid w:val="0073753E"/>
    <w:rsid w:val="00740603"/>
    <w:rsid w:val="00741538"/>
    <w:rsid w:val="0074168D"/>
    <w:rsid w:val="00741949"/>
    <w:rsid w:val="007420EB"/>
    <w:rsid w:val="007423E3"/>
    <w:rsid w:val="007438F8"/>
    <w:rsid w:val="00745856"/>
    <w:rsid w:val="0074600E"/>
    <w:rsid w:val="00747581"/>
    <w:rsid w:val="00750AE6"/>
    <w:rsid w:val="007511BF"/>
    <w:rsid w:val="00751997"/>
    <w:rsid w:val="00752FF9"/>
    <w:rsid w:val="00753785"/>
    <w:rsid w:val="007539A3"/>
    <w:rsid w:val="00754995"/>
    <w:rsid w:val="00755680"/>
    <w:rsid w:val="00755FAD"/>
    <w:rsid w:val="007568AF"/>
    <w:rsid w:val="00760056"/>
    <w:rsid w:val="00760AAB"/>
    <w:rsid w:val="00761760"/>
    <w:rsid w:val="00761BA8"/>
    <w:rsid w:val="00762210"/>
    <w:rsid w:val="007645FF"/>
    <w:rsid w:val="00764A50"/>
    <w:rsid w:val="00764D43"/>
    <w:rsid w:val="00764D94"/>
    <w:rsid w:val="00765A22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2DB4"/>
    <w:rsid w:val="00773532"/>
    <w:rsid w:val="00774B93"/>
    <w:rsid w:val="007753CE"/>
    <w:rsid w:val="00775B0B"/>
    <w:rsid w:val="00775CB4"/>
    <w:rsid w:val="007769FC"/>
    <w:rsid w:val="00777DC2"/>
    <w:rsid w:val="00780B28"/>
    <w:rsid w:val="00781B75"/>
    <w:rsid w:val="00785A83"/>
    <w:rsid w:val="00786A21"/>
    <w:rsid w:val="00790653"/>
    <w:rsid w:val="00791DCB"/>
    <w:rsid w:val="0079675F"/>
    <w:rsid w:val="0079771E"/>
    <w:rsid w:val="007A0EBB"/>
    <w:rsid w:val="007A125D"/>
    <w:rsid w:val="007A262E"/>
    <w:rsid w:val="007A2C63"/>
    <w:rsid w:val="007A2ECB"/>
    <w:rsid w:val="007A3385"/>
    <w:rsid w:val="007A3EC3"/>
    <w:rsid w:val="007A4362"/>
    <w:rsid w:val="007A4E10"/>
    <w:rsid w:val="007A6DC8"/>
    <w:rsid w:val="007A7063"/>
    <w:rsid w:val="007A7B03"/>
    <w:rsid w:val="007B05BD"/>
    <w:rsid w:val="007B091C"/>
    <w:rsid w:val="007B1160"/>
    <w:rsid w:val="007B17EA"/>
    <w:rsid w:val="007B2D7F"/>
    <w:rsid w:val="007B42EF"/>
    <w:rsid w:val="007B5CCF"/>
    <w:rsid w:val="007B6080"/>
    <w:rsid w:val="007B6766"/>
    <w:rsid w:val="007B7462"/>
    <w:rsid w:val="007B7530"/>
    <w:rsid w:val="007B7670"/>
    <w:rsid w:val="007C000E"/>
    <w:rsid w:val="007C1EA4"/>
    <w:rsid w:val="007C6C35"/>
    <w:rsid w:val="007C7451"/>
    <w:rsid w:val="007C75FB"/>
    <w:rsid w:val="007D0523"/>
    <w:rsid w:val="007D10F6"/>
    <w:rsid w:val="007D1272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760"/>
    <w:rsid w:val="007E1AF5"/>
    <w:rsid w:val="007E1F05"/>
    <w:rsid w:val="007E2AB6"/>
    <w:rsid w:val="007E2BAE"/>
    <w:rsid w:val="007E3256"/>
    <w:rsid w:val="007E3BBB"/>
    <w:rsid w:val="007E48EB"/>
    <w:rsid w:val="007E4B34"/>
    <w:rsid w:val="007E59ED"/>
    <w:rsid w:val="007E5BEE"/>
    <w:rsid w:val="007E5C29"/>
    <w:rsid w:val="007E5DA6"/>
    <w:rsid w:val="007E6247"/>
    <w:rsid w:val="007E637B"/>
    <w:rsid w:val="007F02B9"/>
    <w:rsid w:val="007F329E"/>
    <w:rsid w:val="007F3A15"/>
    <w:rsid w:val="007F751D"/>
    <w:rsid w:val="007F79BD"/>
    <w:rsid w:val="00800E66"/>
    <w:rsid w:val="00800EFF"/>
    <w:rsid w:val="00801B57"/>
    <w:rsid w:val="00801FBF"/>
    <w:rsid w:val="00802132"/>
    <w:rsid w:val="008026F7"/>
    <w:rsid w:val="00804808"/>
    <w:rsid w:val="00804A12"/>
    <w:rsid w:val="00807141"/>
    <w:rsid w:val="00807F39"/>
    <w:rsid w:val="00810956"/>
    <w:rsid w:val="00812443"/>
    <w:rsid w:val="0081552B"/>
    <w:rsid w:val="00815B5E"/>
    <w:rsid w:val="00822594"/>
    <w:rsid w:val="00822799"/>
    <w:rsid w:val="008228F7"/>
    <w:rsid w:val="008239BD"/>
    <w:rsid w:val="00823A7C"/>
    <w:rsid w:val="008252B2"/>
    <w:rsid w:val="00825AB2"/>
    <w:rsid w:val="00831776"/>
    <w:rsid w:val="00832858"/>
    <w:rsid w:val="008330B1"/>
    <w:rsid w:val="00834D6A"/>
    <w:rsid w:val="00835260"/>
    <w:rsid w:val="00836340"/>
    <w:rsid w:val="00836909"/>
    <w:rsid w:val="008376F5"/>
    <w:rsid w:val="0084108B"/>
    <w:rsid w:val="008411E8"/>
    <w:rsid w:val="00841485"/>
    <w:rsid w:val="008443C6"/>
    <w:rsid w:val="008445CB"/>
    <w:rsid w:val="00845947"/>
    <w:rsid w:val="00846775"/>
    <w:rsid w:val="008474C1"/>
    <w:rsid w:val="00847898"/>
    <w:rsid w:val="0085061D"/>
    <w:rsid w:val="00850C6B"/>
    <w:rsid w:val="008516D9"/>
    <w:rsid w:val="00852BD9"/>
    <w:rsid w:val="008539CF"/>
    <w:rsid w:val="008561CD"/>
    <w:rsid w:val="00856EF0"/>
    <w:rsid w:val="00856F45"/>
    <w:rsid w:val="00857C5C"/>
    <w:rsid w:val="00860281"/>
    <w:rsid w:val="0086085B"/>
    <w:rsid w:val="008616A7"/>
    <w:rsid w:val="0086286D"/>
    <w:rsid w:val="00862DB9"/>
    <w:rsid w:val="00863C66"/>
    <w:rsid w:val="00864A1D"/>
    <w:rsid w:val="00864B41"/>
    <w:rsid w:val="00866950"/>
    <w:rsid w:val="00866A57"/>
    <w:rsid w:val="0086710A"/>
    <w:rsid w:val="008671C3"/>
    <w:rsid w:val="0087091C"/>
    <w:rsid w:val="008721DE"/>
    <w:rsid w:val="00872AB5"/>
    <w:rsid w:val="00873937"/>
    <w:rsid w:val="0087429D"/>
    <w:rsid w:val="008750D6"/>
    <w:rsid w:val="00875114"/>
    <w:rsid w:val="008756CA"/>
    <w:rsid w:val="008762F5"/>
    <w:rsid w:val="0087659E"/>
    <w:rsid w:val="00876BEA"/>
    <w:rsid w:val="0087701F"/>
    <w:rsid w:val="00877C35"/>
    <w:rsid w:val="008804AF"/>
    <w:rsid w:val="008806BA"/>
    <w:rsid w:val="00880CE7"/>
    <w:rsid w:val="008818CA"/>
    <w:rsid w:val="00881CE8"/>
    <w:rsid w:val="0088280A"/>
    <w:rsid w:val="00882969"/>
    <w:rsid w:val="00882F8B"/>
    <w:rsid w:val="00883AC4"/>
    <w:rsid w:val="00883BF5"/>
    <w:rsid w:val="008846A9"/>
    <w:rsid w:val="008847C4"/>
    <w:rsid w:val="008854A7"/>
    <w:rsid w:val="00885AA3"/>
    <w:rsid w:val="008860BA"/>
    <w:rsid w:val="00886753"/>
    <w:rsid w:val="00890390"/>
    <w:rsid w:val="00890B9B"/>
    <w:rsid w:val="00892B6E"/>
    <w:rsid w:val="00892C4D"/>
    <w:rsid w:val="0089511D"/>
    <w:rsid w:val="008975A8"/>
    <w:rsid w:val="00897B3A"/>
    <w:rsid w:val="008A00A1"/>
    <w:rsid w:val="008A1362"/>
    <w:rsid w:val="008A1A15"/>
    <w:rsid w:val="008A3A90"/>
    <w:rsid w:val="008A5DE3"/>
    <w:rsid w:val="008A6007"/>
    <w:rsid w:val="008A6314"/>
    <w:rsid w:val="008A6BA0"/>
    <w:rsid w:val="008A6F48"/>
    <w:rsid w:val="008A7095"/>
    <w:rsid w:val="008A755B"/>
    <w:rsid w:val="008B0B05"/>
    <w:rsid w:val="008B1B61"/>
    <w:rsid w:val="008B2178"/>
    <w:rsid w:val="008B2A03"/>
    <w:rsid w:val="008B2DB6"/>
    <w:rsid w:val="008B39A3"/>
    <w:rsid w:val="008B3DB6"/>
    <w:rsid w:val="008B671E"/>
    <w:rsid w:val="008B698C"/>
    <w:rsid w:val="008B71DD"/>
    <w:rsid w:val="008B7862"/>
    <w:rsid w:val="008C2FE2"/>
    <w:rsid w:val="008C3006"/>
    <w:rsid w:val="008C3357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45B8"/>
    <w:rsid w:val="008E0267"/>
    <w:rsid w:val="008E0A42"/>
    <w:rsid w:val="008E19F4"/>
    <w:rsid w:val="008E1A17"/>
    <w:rsid w:val="008E316C"/>
    <w:rsid w:val="008E393C"/>
    <w:rsid w:val="008E59D7"/>
    <w:rsid w:val="008E63FD"/>
    <w:rsid w:val="008E6443"/>
    <w:rsid w:val="008E7AD3"/>
    <w:rsid w:val="008E7F58"/>
    <w:rsid w:val="008F0365"/>
    <w:rsid w:val="008F1282"/>
    <w:rsid w:val="008F39B7"/>
    <w:rsid w:val="008F3E4D"/>
    <w:rsid w:val="008F62E3"/>
    <w:rsid w:val="008F76BA"/>
    <w:rsid w:val="00900168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1EDF"/>
    <w:rsid w:val="009128A4"/>
    <w:rsid w:val="00913AF1"/>
    <w:rsid w:val="00914A63"/>
    <w:rsid w:val="00914E89"/>
    <w:rsid w:val="00915365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655"/>
    <w:rsid w:val="00927FE7"/>
    <w:rsid w:val="009300A1"/>
    <w:rsid w:val="009302D0"/>
    <w:rsid w:val="00930500"/>
    <w:rsid w:val="00930DD9"/>
    <w:rsid w:val="00930EEB"/>
    <w:rsid w:val="0093122A"/>
    <w:rsid w:val="00931E87"/>
    <w:rsid w:val="00933EC0"/>
    <w:rsid w:val="00935B11"/>
    <w:rsid w:val="00936437"/>
    <w:rsid w:val="00936CE8"/>
    <w:rsid w:val="0094103C"/>
    <w:rsid w:val="00941972"/>
    <w:rsid w:val="009426A2"/>
    <w:rsid w:val="00942B7E"/>
    <w:rsid w:val="00944163"/>
    <w:rsid w:val="009451AA"/>
    <w:rsid w:val="0094542A"/>
    <w:rsid w:val="00946075"/>
    <w:rsid w:val="00946A3B"/>
    <w:rsid w:val="009471B4"/>
    <w:rsid w:val="009479A1"/>
    <w:rsid w:val="00950A03"/>
    <w:rsid w:val="0095123E"/>
    <w:rsid w:val="00951550"/>
    <w:rsid w:val="00952895"/>
    <w:rsid w:val="009529B6"/>
    <w:rsid w:val="009538F6"/>
    <w:rsid w:val="009547A6"/>
    <w:rsid w:val="00955A1D"/>
    <w:rsid w:val="0096028F"/>
    <w:rsid w:val="00960828"/>
    <w:rsid w:val="00961722"/>
    <w:rsid w:val="009621BE"/>
    <w:rsid w:val="00963314"/>
    <w:rsid w:val="00963360"/>
    <w:rsid w:val="00964A09"/>
    <w:rsid w:val="009650B5"/>
    <w:rsid w:val="00965D81"/>
    <w:rsid w:val="009667BB"/>
    <w:rsid w:val="00966871"/>
    <w:rsid w:val="0097023C"/>
    <w:rsid w:val="0097047C"/>
    <w:rsid w:val="0097185B"/>
    <w:rsid w:val="00971C34"/>
    <w:rsid w:val="00971E8D"/>
    <w:rsid w:val="00972413"/>
    <w:rsid w:val="0097382E"/>
    <w:rsid w:val="009739CD"/>
    <w:rsid w:val="00974EB3"/>
    <w:rsid w:val="00974EE8"/>
    <w:rsid w:val="00975BB4"/>
    <w:rsid w:val="00975CBE"/>
    <w:rsid w:val="009766C2"/>
    <w:rsid w:val="009769DE"/>
    <w:rsid w:val="0097722C"/>
    <w:rsid w:val="00977ABA"/>
    <w:rsid w:val="00977FD7"/>
    <w:rsid w:val="00980049"/>
    <w:rsid w:val="00980077"/>
    <w:rsid w:val="009809D9"/>
    <w:rsid w:val="009819B7"/>
    <w:rsid w:val="009823E4"/>
    <w:rsid w:val="00982C62"/>
    <w:rsid w:val="00983932"/>
    <w:rsid w:val="009852EB"/>
    <w:rsid w:val="00985A35"/>
    <w:rsid w:val="009869C4"/>
    <w:rsid w:val="00986DC3"/>
    <w:rsid w:val="00987549"/>
    <w:rsid w:val="009916D6"/>
    <w:rsid w:val="00991AE8"/>
    <w:rsid w:val="00992D88"/>
    <w:rsid w:val="00993281"/>
    <w:rsid w:val="009932FB"/>
    <w:rsid w:val="00994D3A"/>
    <w:rsid w:val="009956E0"/>
    <w:rsid w:val="0099575E"/>
    <w:rsid w:val="009958FC"/>
    <w:rsid w:val="0099590B"/>
    <w:rsid w:val="00996D78"/>
    <w:rsid w:val="00997942"/>
    <w:rsid w:val="00997B78"/>
    <w:rsid w:val="009A0266"/>
    <w:rsid w:val="009A06F4"/>
    <w:rsid w:val="009A07B8"/>
    <w:rsid w:val="009A0E46"/>
    <w:rsid w:val="009A1DE8"/>
    <w:rsid w:val="009A29D5"/>
    <w:rsid w:val="009A4712"/>
    <w:rsid w:val="009A7AC1"/>
    <w:rsid w:val="009B04F0"/>
    <w:rsid w:val="009B04FA"/>
    <w:rsid w:val="009B111F"/>
    <w:rsid w:val="009B2BE1"/>
    <w:rsid w:val="009B31B1"/>
    <w:rsid w:val="009B48E2"/>
    <w:rsid w:val="009B5DBC"/>
    <w:rsid w:val="009B5DCB"/>
    <w:rsid w:val="009B6F33"/>
    <w:rsid w:val="009B7B93"/>
    <w:rsid w:val="009C0E0C"/>
    <w:rsid w:val="009C163D"/>
    <w:rsid w:val="009C18A6"/>
    <w:rsid w:val="009C1E04"/>
    <w:rsid w:val="009C341F"/>
    <w:rsid w:val="009C3984"/>
    <w:rsid w:val="009C403F"/>
    <w:rsid w:val="009C428F"/>
    <w:rsid w:val="009C4B57"/>
    <w:rsid w:val="009C5594"/>
    <w:rsid w:val="009C63C6"/>
    <w:rsid w:val="009C71D6"/>
    <w:rsid w:val="009C7418"/>
    <w:rsid w:val="009C745C"/>
    <w:rsid w:val="009C7B93"/>
    <w:rsid w:val="009D00FA"/>
    <w:rsid w:val="009D091E"/>
    <w:rsid w:val="009D0941"/>
    <w:rsid w:val="009D15DD"/>
    <w:rsid w:val="009D2203"/>
    <w:rsid w:val="009D43FA"/>
    <w:rsid w:val="009D4708"/>
    <w:rsid w:val="009D5879"/>
    <w:rsid w:val="009D6BF1"/>
    <w:rsid w:val="009D6F14"/>
    <w:rsid w:val="009E01B7"/>
    <w:rsid w:val="009E2FE8"/>
    <w:rsid w:val="009E34EA"/>
    <w:rsid w:val="009E3E0E"/>
    <w:rsid w:val="009E4D2F"/>
    <w:rsid w:val="009E4EE9"/>
    <w:rsid w:val="009E5A39"/>
    <w:rsid w:val="009E66EA"/>
    <w:rsid w:val="009E6C6E"/>
    <w:rsid w:val="009E73AE"/>
    <w:rsid w:val="009F0965"/>
    <w:rsid w:val="009F0F8B"/>
    <w:rsid w:val="009F140A"/>
    <w:rsid w:val="009F1678"/>
    <w:rsid w:val="009F1F1A"/>
    <w:rsid w:val="009F22D2"/>
    <w:rsid w:val="009F246C"/>
    <w:rsid w:val="009F39EC"/>
    <w:rsid w:val="009F451C"/>
    <w:rsid w:val="009F4C36"/>
    <w:rsid w:val="009F5F2D"/>
    <w:rsid w:val="009F6D9F"/>
    <w:rsid w:val="009F7447"/>
    <w:rsid w:val="009F7914"/>
    <w:rsid w:val="00A013EB"/>
    <w:rsid w:val="00A017A3"/>
    <w:rsid w:val="00A02D04"/>
    <w:rsid w:val="00A03FC3"/>
    <w:rsid w:val="00A04592"/>
    <w:rsid w:val="00A05264"/>
    <w:rsid w:val="00A05BBF"/>
    <w:rsid w:val="00A05F0B"/>
    <w:rsid w:val="00A060A3"/>
    <w:rsid w:val="00A06251"/>
    <w:rsid w:val="00A06A17"/>
    <w:rsid w:val="00A072B0"/>
    <w:rsid w:val="00A075B6"/>
    <w:rsid w:val="00A07FF6"/>
    <w:rsid w:val="00A10BA7"/>
    <w:rsid w:val="00A11037"/>
    <w:rsid w:val="00A1166A"/>
    <w:rsid w:val="00A1183E"/>
    <w:rsid w:val="00A126E4"/>
    <w:rsid w:val="00A13B80"/>
    <w:rsid w:val="00A13D1B"/>
    <w:rsid w:val="00A13ECF"/>
    <w:rsid w:val="00A1404E"/>
    <w:rsid w:val="00A144AD"/>
    <w:rsid w:val="00A14CEA"/>
    <w:rsid w:val="00A156E9"/>
    <w:rsid w:val="00A1696E"/>
    <w:rsid w:val="00A16ADB"/>
    <w:rsid w:val="00A179EB"/>
    <w:rsid w:val="00A209DE"/>
    <w:rsid w:val="00A222FF"/>
    <w:rsid w:val="00A22792"/>
    <w:rsid w:val="00A23336"/>
    <w:rsid w:val="00A23994"/>
    <w:rsid w:val="00A23CD1"/>
    <w:rsid w:val="00A24114"/>
    <w:rsid w:val="00A244A1"/>
    <w:rsid w:val="00A2795F"/>
    <w:rsid w:val="00A3063C"/>
    <w:rsid w:val="00A3139A"/>
    <w:rsid w:val="00A34889"/>
    <w:rsid w:val="00A35A0E"/>
    <w:rsid w:val="00A35ACC"/>
    <w:rsid w:val="00A35C5A"/>
    <w:rsid w:val="00A36B5C"/>
    <w:rsid w:val="00A36CF0"/>
    <w:rsid w:val="00A40145"/>
    <w:rsid w:val="00A403FC"/>
    <w:rsid w:val="00A405DE"/>
    <w:rsid w:val="00A40967"/>
    <w:rsid w:val="00A40C98"/>
    <w:rsid w:val="00A41C0C"/>
    <w:rsid w:val="00A4268A"/>
    <w:rsid w:val="00A42FAB"/>
    <w:rsid w:val="00A43FF9"/>
    <w:rsid w:val="00A45F86"/>
    <w:rsid w:val="00A461DF"/>
    <w:rsid w:val="00A46463"/>
    <w:rsid w:val="00A46A80"/>
    <w:rsid w:val="00A46F7E"/>
    <w:rsid w:val="00A479D2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5E9B"/>
    <w:rsid w:val="00A70612"/>
    <w:rsid w:val="00A70D7C"/>
    <w:rsid w:val="00A710F9"/>
    <w:rsid w:val="00A741FE"/>
    <w:rsid w:val="00A74747"/>
    <w:rsid w:val="00A752C2"/>
    <w:rsid w:val="00A75A99"/>
    <w:rsid w:val="00A768FB"/>
    <w:rsid w:val="00A76ADE"/>
    <w:rsid w:val="00A7734C"/>
    <w:rsid w:val="00A804CC"/>
    <w:rsid w:val="00A80D8B"/>
    <w:rsid w:val="00A80E75"/>
    <w:rsid w:val="00A816A6"/>
    <w:rsid w:val="00A81A75"/>
    <w:rsid w:val="00A82671"/>
    <w:rsid w:val="00A839AD"/>
    <w:rsid w:val="00A877AA"/>
    <w:rsid w:val="00A87E0B"/>
    <w:rsid w:val="00A90974"/>
    <w:rsid w:val="00A94A99"/>
    <w:rsid w:val="00A94D19"/>
    <w:rsid w:val="00A95718"/>
    <w:rsid w:val="00A958DE"/>
    <w:rsid w:val="00A959A7"/>
    <w:rsid w:val="00A96E32"/>
    <w:rsid w:val="00AA0A9B"/>
    <w:rsid w:val="00AA1630"/>
    <w:rsid w:val="00AA1A6E"/>
    <w:rsid w:val="00AA273F"/>
    <w:rsid w:val="00AA2C42"/>
    <w:rsid w:val="00AA58E3"/>
    <w:rsid w:val="00AA63CB"/>
    <w:rsid w:val="00AA680A"/>
    <w:rsid w:val="00AA76E3"/>
    <w:rsid w:val="00AA7709"/>
    <w:rsid w:val="00AB0065"/>
    <w:rsid w:val="00AB05F6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1A21"/>
    <w:rsid w:val="00AC2B33"/>
    <w:rsid w:val="00AC4EF0"/>
    <w:rsid w:val="00AC686F"/>
    <w:rsid w:val="00AC74AE"/>
    <w:rsid w:val="00AC7AC1"/>
    <w:rsid w:val="00AC7B56"/>
    <w:rsid w:val="00AD017A"/>
    <w:rsid w:val="00AD228A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A1B"/>
    <w:rsid w:val="00AF0B54"/>
    <w:rsid w:val="00AF1530"/>
    <w:rsid w:val="00AF3A2D"/>
    <w:rsid w:val="00AF42F7"/>
    <w:rsid w:val="00AF4F46"/>
    <w:rsid w:val="00AF4F80"/>
    <w:rsid w:val="00AF60A0"/>
    <w:rsid w:val="00AF7093"/>
    <w:rsid w:val="00AF7661"/>
    <w:rsid w:val="00AF795F"/>
    <w:rsid w:val="00B00421"/>
    <w:rsid w:val="00B00D39"/>
    <w:rsid w:val="00B010B2"/>
    <w:rsid w:val="00B011C3"/>
    <w:rsid w:val="00B0229A"/>
    <w:rsid w:val="00B02C6B"/>
    <w:rsid w:val="00B03D9E"/>
    <w:rsid w:val="00B04572"/>
    <w:rsid w:val="00B05105"/>
    <w:rsid w:val="00B05DEB"/>
    <w:rsid w:val="00B07FC3"/>
    <w:rsid w:val="00B10046"/>
    <w:rsid w:val="00B1020A"/>
    <w:rsid w:val="00B11876"/>
    <w:rsid w:val="00B11FD6"/>
    <w:rsid w:val="00B1605F"/>
    <w:rsid w:val="00B167D4"/>
    <w:rsid w:val="00B17223"/>
    <w:rsid w:val="00B2041D"/>
    <w:rsid w:val="00B20A2B"/>
    <w:rsid w:val="00B20F54"/>
    <w:rsid w:val="00B20F74"/>
    <w:rsid w:val="00B21997"/>
    <w:rsid w:val="00B2217B"/>
    <w:rsid w:val="00B2319C"/>
    <w:rsid w:val="00B239F9"/>
    <w:rsid w:val="00B23F80"/>
    <w:rsid w:val="00B24A42"/>
    <w:rsid w:val="00B24EBF"/>
    <w:rsid w:val="00B25940"/>
    <w:rsid w:val="00B2614F"/>
    <w:rsid w:val="00B26BE1"/>
    <w:rsid w:val="00B27A09"/>
    <w:rsid w:val="00B30F32"/>
    <w:rsid w:val="00B32078"/>
    <w:rsid w:val="00B32B49"/>
    <w:rsid w:val="00B332FD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17CD"/>
    <w:rsid w:val="00B423A7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2E31"/>
    <w:rsid w:val="00B5389C"/>
    <w:rsid w:val="00B53C4B"/>
    <w:rsid w:val="00B54B3C"/>
    <w:rsid w:val="00B55D3B"/>
    <w:rsid w:val="00B56CB1"/>
    <w:rsid w:val="00B574EB"/>
    <w:rsid w:val="00B60894"/>
    <w:rsid w:val="00B61655"/>
    <w:rsid w:val="00B7046B"/>
    <w:rsid w:val="00B70AA9"/>
    <w:rsid w:val="00B70B68"/>
    <w:rsid w:val="00B70BD3"/>
    <w:rsid w:val="00B716F6"/>
    <w:rsid w:val="00B73CDA"/>
    <w:rsid w:val="00B73D01"/>
    <w:rsid w:val="00B73F29"/>
    <w:rsid w:val="00B75F4C"/>
    <w:rsid w:val="00B76352"/>
    <w:rsid w:val="00B76B68"/>
    <w:rsid w:val="00B80C89"/>
    <w:rsid w:val="00B81BF1"/>
    <w:rsid w:val="00B8210E"/>
    <w:rsid w:val="00B821AB"/>
    <w:rsid w:val="00B83E5E"/>
    <w:rsid w:val="00B842C1"/>
    <w:rsid w:val="00B8531C"/>
    <w:rsid w:val="00B868D3"/>
    <w:rsid w:val="00B91EC0"/>
    <w:rsid w:val="00B91EE0"/>
    <w:rsid w:val="00B940AE"/>
    <w:rsid w:val="00B96D9B"/>
    <w:rsid w:val="00B96F0B"/>
    <w:rsid w:val="00B97060"/>
    <w:rsid w:val="00B97551"/>
    <w:rsid w:val="00B97E4A"/>
    <w:rsid w:val="00BA05B7"/>
    <w:rsid w:val="00BA0950"/>
    <w:rsid w:val="00BA2078"/>
    <w:rsid w:val="00BA2498"/>
    <w:rsid w:val="00BA2DE7"/>
    <w:rsid w:val="00BA34E8"/>
    <w:rsid w:val="00BA3569"/>
    <w:rsid w:val="00BA3988"/>
    <w:rsid w:val="00BA459F"/>
    <w:rsid w:val="00BA4A71"/>
    <w:rsid w:val="00BA67ED"/>
    <w:rsid w:val="00BA73FC"/>
    <w:rsid w:val="00BB0249"/>
    <w:rsid w:val="00BB0D99"/>
    <w:rsid w:val="00BB1B82"/>
    <w:rsid w:val="00BB226D"/>
    <w:rsid w:val="00BB22C0"/>
    <w:rsid w:val="00BB2FD0"/>
    <w:rsid w:val="00BB3DE2"/>
    <w:rsid w:val="00BB41E6"/>
    <w:rsid w:val="00BB4FC7"/>
    <w:rsid w:val="00BB699B"/>
    <w:rsid w:val="00BB6AF7"/>
    <w:rsid w:val="00BB7F58"/>
    <w:rsid w:val="00BC1739"/>
    <w:rsid w:val="00BC1F66"/>
    <w:rsid w:val="00BC24F6"/>
    <w:rsid w:val="00BC2C5F"/>
    <w:rsid w:val="00BC2F67"/>
    <w:rsid w:val="00BC4324"/>
    <w:rsid w:val="00BC47F3"/>
    <w:rsid w:val="00BC48E4"/>
    <w:rsid w:val="00BC4D65"/>
    <w:rsid w:val="00BC6ADC"/>
    <w:rsid w:val="00BC70F7"/>
    <w:rsid w:val="00BD11A4"/>
    <w:rsid w:val="00BD1389"/>
    <w:rsid w:val="00BD276A"/>
    <w:rsid w:val="00BD2D6D"/>
    <w:rsid w:val="00BD3187"/>
    <w:rsid w:val="00BD394E"/>
    <w:rsid w:val="00BD5158"/>
    <w:rsid w:val="00BD5377"/>
    <w:rsid w:val="00BD5D76"/>
    <w:rsid w:val="00BD7C8A"/>
    <w:rsid w:val="00BD7E28"/>
    <w:rsid w:val="00BE0D56"/>
    <w:rsid w:val="00BE1047"/>
    <w:rsid w:val="00BE167B"/>
    <w:rsid w:val="00BE17E8"/>
    <w:rsid w:val="00BE1D44"/>
    <w:rsid w:val="00BE2AA2"/>
    <w:rsid w:val="00BE32AD"/>
    <w:rsid w:val="00BE37C5"/>
    <w:rsid w:val="00BE386C"/>
    <w:rsid w:val="00BE3FBE"/>
    <w:rsid w:val="00BE553A"/>
    <w:rsid w:val="00BE75CB"/>
    <w:rsid w:val="00BF0883"/>
    <w:rsid w:val="00BF093D"/>
    <w:rsid w:val="00BF14D8"/>
    <w:rsid w:val="00BF14F1"/>
    <w:rsid w:val="00BF21BC"/>
    <w:rsid w:val="00BF284C"/>
    <w:rsid w:val="00BF29AD"/>
    <w:rsid w:val="00BF5B75"/>
    <w:rsid w:val="00BF64E8"/>
    <w:rsid w:val="00BF72E9"/>
    <w:rsid w:val="00C00D2B"/>
    <w:rsid w:val="00C00D9E"/>
    <w:rsid w:val="00C01278"/>
    <w:rsid w:val="00C02EAF"/>
    <w:rsid w:val="00C03A9B"/>
    <w:rsid w:val="00C03D69"/>
    <w:rsid w:val="00C048B0"/>
    <w:rsid w:val="00C04F4E"/>
    <w:rsid w:val="00C05103"/>
    <w:rsid w:val="00C054E5"/>
    <w:rsid w:val="00C05FF1"/>
    <w:rsid w:val="00C073A7"/>
    <w:rsid w:val="00C076E7"/>
    <w:rsid w:val="00C07A5E"/>
    <w:rsid w:val="00C135CB"/>
    <w:rsid w:val="00C135ED"/>
    <w:rsid w:val="00C138F1"/>
    <w:rsid w:val="00C14757"/>
    <w:rsid w:val="00C1481E"/>
    <w:rsid w:val="00C14C8E"/>
    <w:rsid w:val="00C14DCC"/>
    <w:rsid w:val="00C15290"/>
    <w:rsid w:val="00C15F45"/>
    <w:rsid w:val="00C160BE"/>
    <w:rsid w:val="00C164C9"/>
    <w:rsid w:val="00C1770E"/>
    <w:rsid w:val="00C20CC4"/>
    <w:rsid w:val="00C20D4C"/>
    <w:rsid w:val="00C21FD9"/>
    <w:rsid w:val="00C22631"/>
    <w:rsid w:val="00C22B87"/>
    <w:rsid w:val="00C23C66"/>
    <w:rsid w:val="00C23F9E"/>
    <w:rsid w:val="00C24865"/>
    <w:rsid w:val="00C262C2"/>
    <w:rsid w:val="00C270B9"/>
    <w:rsid w:val="00C27F59"/>
    <w:rsid w:val="00C30359"/>
    <w:rsid w:val="00C31E5C"/>
    <w:rsid w:val="00C31ED0"/>
    <w:rsid w:val="00C33794"/>
    <w:rsid w:val="00C35844"/>
    <w:rsid w:val="00C4040B"/>
    <w:rsid w:val="00C4206A"/>
    <w:rsid w:val="00C425DA"/>
    <w:rsid w:val="00C42E9B"/>
    <w:rsid w:val="00C4373F"/>
    <w:rsid w:val="00C43B58"/>
    <w:rsid w:val="00C44124"/>
    <w:rsid w:val="00C47375"/>
    <w:rsid w:val="00C475F7"/>
    <w:rsid w:val="00C503F6"/>
    <w:rsid w:val="00C50702"/>
    <w:rsid w:val="00C50737"/>
    <w:rsid w:val="00C50FF0"/>
    <w:rsid w:val="00C51C23"/>
    <w:rsid w:val="00C51D97"/>
    <w:rsid w:val="00C52D1B"/>
    <w:rsid w:val="00C54FCF"/>
    <w:rsid w:val="00C55FCD"/>
    <w:rsid w:val="00C56CFE"/>
    <w:rsid w:val="00C56D44"/>
    <w:rsid w:val="00C571CA"/>
    <w:rsid w:val="00C5727F"/>
    <w:rsid w:val="00C57950"/>
    <w:rsid w:val="00C57E5C"/>
    <w:rsid w:val="00C6136B"/>
    <w:rsid w:val="00C614E0"/>
    <w:rsid w:val="00C63065"/>
    <w:rsid w:val="00C630B9"/>
    <w:rsid w:val="00C631B9"/>
    <w:rsid w:val="00C65204"/>
    <w:rsid w:val="00C660E9"/>
    <w:rsid w:val="00C66783"/>
    <w:rsid w:val="00C7083B"/>
    <w:rsid w:val="00C7174D"/>
    <w:rsid w:val="00C76864"/>
    <w:rsid w:val="00C76D87"/>
    <w:rsid w:val="00C80250"/>
    <w:rsid w:val="00C80F47"/>
    <w:rsid w:val="00C83B55"/>
    <w:rsid w:val="00C83BC8"/>
    <w:rsid w:val="00C84086"/>
    <w:rsid w:val="00C84485"/>
    <w:rsid w:val="00C8724A"/>
    <w:rsid w:val="00C87E10"/>
    <w:rsid w:val="00C90E62"/>
    <w:rsid w:val="00C91FEE"/>
    <w:rsid w:val="00C92765"/>
    <w:rsid w:val="00C92942"/>
    <w:rsid w:val="00C92CEB"/>
    <w:rsid w:val="00C93361"/>
    <w:rsid w:val="00C95BE3"/>
    <w:rsid w:val="00C95FA0"/>
    <w:rsid w:val="00C96C26"/>
    <w:rsid w:val="00C972A5"/>
    <w:rsid w:val="00C97B43"/>
    <w:rsid w:val="00C97D8D"/>
    <w:rsid w:val="00CA0556"/>
    <w:rsid w:val="00CA05A0"/>
    <w:rsid w:val="00CA06FA"/>
    <w:rsid w:val="00CA2795"/>
    <w:rsid w:val="00CA30AD"/>
    <w:rsid w:val="00CA3170"/>
    <w:rsid w:val="00CA4289"/>
    <w:rsid w:val="00CA64D7"/>
    <w:rsid w:val="00CA6D6D"/>
    <w:rsid w:val="00CB06F2"/>
    <w:rsid w:val="00CB203C"/>
    <w:rsid w:val="00CB2366"/>
    <w:rsid w:val="00CB250E"/>
    <w:rsid w:val="00CB28E0"/>
    <w:rsid w:val="00CB2A26"/>
    <w:rsid w:val="00CB2C57"/>
    <w:rsid w:val="00CB320D"/>
    <w:rsid w:val="00CB4679"/>
    <w:rsid w:val="00CB46A5"/>
    <w:rsid w:val="00CB495D"/>
    <w:rsid w:val="00CB4A37"/>
    <w:rsid w:val="00CB6F08"/>
    <w:rsid w:val="00CB7CD8"/>
    <w:rsid w:val="00CC047F"/>
    <w:rsid w:val="00CC067A"/>
    <w:rsid w:val="00CC174F"/>
    <w:rsid w:val="00CC1C2E"/>
    <w:rsid w:val="00CC29DA"/>
    <w:rsid w:val="00CC3070"/>
    <w:rsid w:val="00CC32B4"/>
    <w:rsid w:val="00CC38C5"/>
    <w:rsid w:val="00CC3BFB"/>
    <w:rsid w:val="00CC469D"/>
    <w:rsid w:val="00CC5273"/>
    <w:rsid w:val="00CC6256"/>
    <w:rsid w:val="00CC66D0"/>
    <w:rsid w:val="00CC75B4"/>
    <w:rsid w:val="00CD121C"/>
    <w:rsid w:val="00CD1EA3"/>
    <w:rsid w:val="00CD2426"/>
    <w:rsid w:val="00CD26C6"/>
    <w:rsid w:val="00CD302E"/>
    <w:rsid w:val="00CD3249"/>
    <w:rsid w:val="00CD4BCA"/>
    <w:rsid w:val="00CE1871"/>
    <w:rsid w:val="00CE22F4"/>
    <w:rsid w:val="00CE245E"/>
    <w:rsid w:val="00CE2E5F"/>
    <w:rsid w:val="00CE39DF"/>
    <w:rsid w:val="00CE44C8"/>
    <w:rsid w:val="00CE4A05"/>
    <w:rsid w:val="00CE5265"/>
    <w:rsid w:val="00CE55CA"/>
    <w:rsid w:val="00CE7B02"/>
    <w:rsid w:val="00CE7BDC"/>
    <w:rsid w:val="00CF0BA5"/>
    <w:rsid w:val="00CF1026"/>
    <w:rsid w:val="00CF13B1"/>
    <w:rsid w:val="00CF2213"/>
    <w:rsid w:val="00CF2DB6"/>
    <w:rsid w:val="00CF3309"/>
    <w:rsid w:val="00CF426F"/>
    <w:rsid w:val="00CF547A"/>
    <w:rsid w:val="00CF5A63"/>
    <w:rsid w:val="00CF5B5D"/>
    <w:rsid w:val="00CF68A3"/>
    <w:rsid w:val="00CF6AE5"/>
    <w:rsid w:val="00D0033D"/>
    <w:rsid w:val="00D026A6"/>
    <w:rsid w:val="00D028AC"/>
    <w:rsid w:val="00D0299E"/>
    <w:rsid w:val="00D02E16"/>
    <w:rsid w:val="00D02E57"/>
    <w:rsid w:val="00D0522A"/>
    <w:rsid w:val="00D05ADD"/>
    <w:rsid w:val="00D05F80"/>
    <w:rsid w:val="00D07418"/>
    <w:rsid w:val="00D1038F"/>
    <w:rsid w:val="00D10529"/>
    <w:rsid w:val="00D109E0"/>
    <w:rsid w:val="00D109F9"/>
    <w:rsid w:val="00D10E4D"/>
    <w:rsid w:val="00D1131D"/>
    <w:rsid w:val="00D120F3"/>
    <w:rsid w:val="00D13075"/>
    <w:rsid w:val="00D136F8"/>
    <w:rsid w:val="00D160DB"/>
    <w:rsid w:val="00D16134"/>
    <w:rsid w:val="00D16FED"/>
    <w:rsid w:val="00D1796A"/>
    <w:rsid w:val="00D20295"/>
    <w:rsid w:val="00D20301"/>
    <w:rsid w:val="00D20EDA"/>
    <w:rsid w:val="00D2279B"/>
    <w:rsid w:val="00D22ABF"/>
    <w:rsid w:val="00D23D51"/>
    <w:rsid w:val="00D24F6A"/>
    <w:rsid w:val="00D276FB"/>
    <w:rsid w:val="00D3142D"/>
    <w:rsid w:val="00D31A98"/>
    <w:rsid w:val="00D32541"/>
    <w:rsid w:val="00D329EB"/>
    <w:rsid w:val="00D33B7B"/>
    <w:rsid w:val="00D33C9D"/>
    <w:rsid w:val="00D34B24"/>
    <w:rsid w:val="00D35BB2"/>
    <w:rsid w:val="00D366C3"/>
    <w:rsid w:val="00D36A2C"/>
    <w:rsid w:val="00D36AE2"/>
    <w:rsid w:val="00D3796B"/>
    <w:rsid w:val="00D37A1D"/>
    <w:rsid w:val="00D402C7"/>
    <w:rsid w:val="00D415AC"/>
    <w:rsid w:val="00D43A22"/>
    <w:rsid w:val="00D44D8D"/>
    <w:rsid w:val="00D46648"/>
    <w:rsid w:val="00D4664A"/>
    <w:rsid w:val="00D520F1"/>
    <w:rsid w:val="00D52F06"/>
    <w:rsid w:val="00D53673"/>
    <w:rsid w:val="00D536B4"/>
    <w:rsid w:val="00D537B2"/>
    <w:rsid w:val="00D54CB9"/>
    <w:rsid w:val="00D554F8"/>
    <w:rsid w:val="00D55929"/>
    <w:rsid w:val="00D55E87"/>
    <w:rsid w:val="00D56368"/>
    <w:rsid w:val="00D575AF"/>
    <w:rsid w:val="00D57F25"/>
    <w:rsid w:val="00D60108"/>
    <w:rsid w:val="00D6014F"/>
    <w:rsid w:val="00D62767"/>
    <w:rsid w:val="00D638EC"/>
    <w:rsid w:val="00D64235"/>
    <w:rsid w:val="00D6429E"/>
    <w:rsid w:val="00D65F98"/>
    <w:rsid w:val="00D66C61"/>
    <w:rsid w:val="00D71BB9"/>
    <w:rsid w:val="00D73270"/>
    <w:rsid w:val="00D7499E"/>
    <w:rsid w:val="00D749DD"/>
    <w:rsid w:val="00D74A7A"/>
    <w:rsid w:val="00D75C30"/>
    <w:rsid w:val="00D75CEE"/>
    <w:rsid w:val="00D76E00"/>
    <w:rsid w:val="00D8122E"/>
    <w:rsid w:val="00D8176F"/>
    <w:rsid w:val="00D81BFF"/>
    <w:rsid w:val="00D83EE2"/>
    <w:rsid w:val="00D8408A"/>
    <w:rsid w:val="00D86011"/>
    <w:rsid w:val="00D8710C"/>
    <w:rsid w:val="00D874FF"/>
    <w:rsid w:val="00D90D62"/>
    <w:rsid w:val="00D91D06"/>
    <w:rsid w:val="00D94DF6"/>
    <w:rsid w:val="00D9503C"/>
    <w:rsid w:val="00D9570E"/>
    <w:rsid w:val="00D95B71"/>
    <w:rsid w:val="00D966C1"/>
    <w:rsid w:val="00D976BF"/>
    <w:rsid w:val="00DA1905"/>
    <w:rsid w:val="00DA22E2"/>
    <w:rsid w:val="00DA29EC"/>
    <w:rsid w:val="00DA2B65"/>
    <w:rsid w:val="00DA3001"/>
    <w:rsid w:val="00DA4DA3"/>
    <w:rsid w:val="00DA609C"/>
    <w:rsid w:val="00DA622B"/>
    <w:rsid w:val="00DA7605"/>
    <w:rsid w:val="00DA7698"/>
    <w:rsid w:val="00DA7E76"/>
    <w:rsid w:val="00DB1655"/>
    <w:rsid w:val="00DB18B0"/>
    <w:rsid w:val="00DB1FE7"/>
    <w:rsid w:val="00DB271B"/>
    <w:rsid w:val="00DB3984"/>
    <w:rsid w:val="00DB47AA"/>
    <w:rsid w:val="00DB4870"/>
    <w:rsid w:val="00DB4B62"/>
    <w:rsid w:val="00DB5669"/>
    <w:rsid w:val="00DB5B0C"/>
    <w:rsid w:val="00DB762C"/>
    <w:rsid w:val="00DB7757"/>
    <w:rsid w:val="00DB77E8"/>
    <w:rsid w:val="00DB7A42"/>
    <w:rsid w:val="00DB7FB0"/>
    <w:rsid w:val="00DC0262"/>
    <w:rsid w:val="00DC047F"/>
    <w:rsid w:val="00DC1A22"/>
    <w:rsid w:val="00DC1D86"/>
    <w:rsid w:val="00DC35B8"/>
    <w:rsid w:val="00DC3E23"/>
    <w:rsid w:val="00DC3EC6"/>
    <w:rsid w:val="00DC41EC"/>
    <w:rsid w:val="00DC4930"/>
    <w:rsid w:val="00DC5A7B"/>
    <w:rsid w:val="00DC707E"/>
    <w:rsid w:val="00DD0C45"/>
    <w:rsid w:val="00DD1803"/>
    <w:rsid w:val="00DD372B"/>
    <w:rsid w:val="00DD4693"/>
    <w:rsid w:val="00DD47BA"/>
    <w:rsid w:val="00DD50ED"/>
    <w:rsid w:val="00DD5C3A"/>
    <w:rsid w:val="00DD68E5"/>
    <w:rsid w:val="00DD6DEE"/>
    <w:rsid w:val="00DD777C"/>
    <w:rsid w:val="00DE005C"/>
    <w:rsid w:val="00DE0782"/>
    <w:rsid w:val="00DE2294"/>
    <w:rsid w:val="00DE22F3"/>
    <w:rsid w:val="00DE366E"/>
    <w:rsid w:val="00DE488F"/>
    <w:rsid w:val="00DE6E1B"/>
    <w:rsid w:val="00DE74DB"/>
    <w:rsid w:val="00DF0064"/>
    <w:rsid w:val="00DF0156"/>
    <w:rsid w:val="00DF20D4"/>
    <w:rsid w:val="00DF268A"/>
    <w:rsid w:val="00DF3034"/>
    <w:rsid w:val="00DF3869"/>
    <w:rsid w:val="00DF45FC"/>
    <w:rsid w:val="00DF48B3"/>
    <w:rsid w:val="00DF5760"/>
    <w:rsid w:val="00DF5E23"/>
    <w:rsid w:val="00DF5E25"/>
    <w:rsid w:val="00DF7370"/>
    <w:rsid w:val="00DF7BB6"/>
    <w:rsid w:val="00E0054E"/>
    <w:rsid w:val="00E011C2"/>
    <w:rsid w:val="00E01CD0"/>
    <w:rsid w:val="00E0200B"/>
    <w:rsid w:val="00E04A0C"/>
    <w:rsid w:val="00E0527F"/>
    <w:rsid w:val="00E055AC"/>
    <w:rsid w:val="00E057D0"/>
    <w:rsid w:val="00E058E8"/>
    <w:rsid w:val="00E070A9"/>
    <w:rsid w:val="00E1029A"/>
    <w:rsid w:val="00E105F4"/>
    <w:rsid w:val="00E11A44"/>
    <w:rsid w:val="00E1416E"/>
    <w:rsid w:val="00E14758"/>
    <w:rsid w:val="00E14A75"/>
    <w:rsid w:val="00E14C83"/>
    <w:rsid w:val="00E15B23"/>
    <w:rsid w:val="00E164B3"/>
    <w:rsid w:val="00E17096"/>
    <w:rsid w:val="00E17E3C"/>
    <w:rsid w:val="00E20460"/>
    <w:rsid w:val="00E216CD"/>
    <w:rsid w:val="00E21ABB"/>
    <w:rsid w:val="00E23CC7"/>
    <w:rsid w:val="00E23D63"/>
    <w:rsid w:val="00E2480E"/>
    <w:rsid w:val="00E248BB"/>
    <w:rsid w:val="00E24FC7"/>
    <w:rsid w:val="00E2502C"/>
    <w:rsid w:val="00E26154"/>
    <w:rsid w:val="00E266F2"/>
    <w:rsid w:val="00E3032A"/>
    <w:rsid w:val="00E30FC2"/>
    <w:rsid w:val="00E332AE"/>
    <w:rsid w:val="00E35F27"/>
    <w:rsid w:val="00E3617F"/>
    <w:rsid w:val="00E36DB6"/>
    <w:rsid w:val="00E36FAB"/>
    <w:rsid w:val="00E3703E"/>
    <w:rsid w:val="00E37677"/>
    <w:rsid w:val="00E376BD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03B"/>
    <w:rsid w:val="00E45B40"/>
    <w:rsid w:val="00E46EA4"/>
    <w:rsid w:val="00E47B02"/>
    <w:rsid w:val="00E52BAD"/>
    <w:rsid w:val="00E52C3B"/>
    <w:rsid w:val="00E5433E"/>
    <w:rsid w:val="00E5482A"/>
    <w:rsid w:val="00E55A2D"/>
    <w:rsid w:val="00E563D7"/>
    <w:rsid w:val="00E56D0D"/>
    <w:rsid w:val="00E5722D"/>
    <w:rsid w:val="00E60263"/>
    <w:rsid w:val="00E60549"/>
    <w:rsid w:val="00E62215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AC1"/>
    <w:rsid w:val="00E71DA8"/>
    <w:rsid w:val="00E720CB"/>
    <w:rsid w:val="00E731AF"/>
    <w:rsid w:val="00E73C7D"/>
    <w:rsid w:val="00E746D0"/>
    <w:rsid w:val="00E7495C"/>
    <w:rsid w:val="00E75928"/>
    <w:rsid w:val="00E768F0"/>
    <w:rsid w:val="00E779E4"/>
    <w:rsid w:val="00E80192"/>
    <w:rsid w:val="00E80338"/>
    <w:rsid w:val="00E8086A"/>
    <w:rsid w:val="00E80BA5"/>
    <w:rsid w:val="00E81B72"/>
    <w:rsid w:val="00E81F86"/>
    <w:rsid w:val="00E836EA"/>
    <w:rsid w:val="00E84327"/>
    <w:rsid w:val="00E84835"/>
    <w:rsid w:val="00E84975"/>
    <w:rsid w:val="00E859D0"/>
    <w:rsid w:val="00E86E14"/>
    <w:rsid w:val="00E87622"/>
    <w:rsid w:val="00E90539"/>
    <w:rsid w:val="00E9182B"/>
    <w:rsid w:val="00E9185F"/>
    <w:rsid w:val="00E91C67"/>
    <w:rsid w:val="00E93362"/>
    <w:rsid w:val="00E934BC"/>
    <w:rsid w:val="00E93FD6"/>
    <w:rsid w:val="00E95D90"/>
    <w:rsid w:val="00EA0454"/>
    <w:rsid w:val="00EA0C2A"/>
    <w:rsid w:val="00EA19CD"/>
    <w:rsid w:val="00EA1A05"/>
    <w:rsid w:val="00EA2847"/>
    <w:rsid w:val="00EA3642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9A9"/>
    <w:rsid w:val="00EB7F03"/>
    <w:rsid w:val="00EB7FD7"/>
    <w:rsid w:val="00EC0285"/>
    <w:rsid w:val="00EC0B71"/>
    <w:rsid w:val="00EC103D"/>
    <w:rsid w:val="00EC184F"/>
    <w:rsid w:val="00EC2888"/>
    <w:rsid w:val="00EC2A23"/>
    <w:rsid w:val="00EC2B66"/>
    <w:rsid w:val="00EC3982"/>
    <w:rsid w:val="00EC51AD"/>
    <w:rsid w:val="00EC6200"/>
    <w:rsid w:val="00EC6268"/>
    <w:rsid w:val="00EC736A"/>
    <w:rsid w:val="00ED07BD"/>
    <w:rsid w:val="00ED1AE0"/>
    <w:rsid w:val="00ED30DD"/>
    <w:rsid w:val="00ED372E"/>
    <w:rsid w:val="00ED3DFE"/>
    <w:rsid w:val="00ED3E47"/>
    <w:rsid w:val="00ED42DB"/>
    <w:rsid w:val="00ED625F"/>
    <w:rsid w:val="00ED62D8"/>
    <w:rsid w:val="00ED66D3"/>
    <w:rsid w:val="00ED7F4F"/>
    <w:rsid w:val="00EE0357"/>
    <w:rsid w:val="00EE03C4"/>
    <w:rsid w:val="00EE0A98"/>
    <w:rsid w:val="00EE29B0"/>
    <w:rsid w:val="00EE32A2"/>
    <w:rsid w:val="00EE4B23"/>
    <w:rsid w:val="00EE4BD8"/>
    <w:rsid w:val="00EE4D5E"/>
    <w:rsid w:val="00EE59EC"/>
    <w:rsid w:val="00EE6805"/>
    <w:rsid w:val="00EE7EE7"/>
    <w:rsid w:val="00EF0518"/>
    <w:rsid w:val="00EF0C76"/>
    <w:rsid w:val="00EF2C0F"/>
    <w:rsid w:val="00EF332F"/>
    <w:rsid w:val="00EF47B2"/>
    <w:rsid w:val="00EF4D9B"/>
    <w:rsid w:val="00EF5E2F"/>
    <w:rsid w:val="00EF5E5C"/>
    <w:rsid w:val="00EF6A96"/>
    <w:rsid w:val="00F00C08"/>
    <w:rsid w:val="00F01DCB"/>
    <w:rsid w:val="00F02F57"/>
    <w:rsid w:val="00F03E7A"/>
    <w:rsid w:val="00F0432C"/>
    <w:rsid w:val="00F056EC"/>
    <w:rsid w:val="00F062FD"/>
    <w:rsid w:val="00F064E7"/>
    <w:rsid w:val="00F06ADB"/>
    <w:rsid w:val="00F10817"/>
    <w:rsid w:val="00F10982"/>
    <w:rsid w:val="00F11117"/>
    <w:rsid w:val="00F111EF"/>
    <w:rsid w:val="00F11717"/>
    <w:rsid w:val="00F12266"/>
    <w:rsid w:val="00F1295D"/>
    <w:rsid w:val="00F12A33"/>
    <w:rsid w:val="00F14B68"/>
    <w:rsid w:val="00F14D99"/>
    <w:rsid w:val="00F14ECE"/>
    <w:rsid w:val="00F17125"/>
    <w:rsid w:val="00F171C1"/>
    <w:rsid w:val="00F21617"/>
    <w:rsid w:val="00F21D3C"/>
    <w:rsid w:val="00F22D7A"/>
    <w:rsid w:val="00F23784"/>
    <w:rsid w:val="00F244B0"/>
    <w:rsid w:val="00F2474E"/>
    <w:rsid w:val="00F2504F"/>
    <w:rsid w:val="00F27540"/>
    <w:rsid w:val="00F27D54"/>
    <w:rsid w:val="00F30409"/>
    <w:rsid w:val="00F306D2"/>
    <w:rsid w:val="00F314FA"/>
    <w:rsid w:val="00F31C87"/>
    <w:rsid w:val="00F32503"/>
    <w:rsid w:val="00F32EB0"/>
    <w:rsid w:val="00F33529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B5B"/>
    <w:rsid w:val="00F52153"/>
    <w:rsid w:val="00F5314F"/>
    <w:rsid w:val="00F53E61"/>
    <w:rsid w:val="00F543CE"/>
    <w:rsid w:val="00F55714"/>
    <w:rsid w:val="00F563F3"/>
    <w:rsid w:val="00F56513"/>
    <w:rsid w:val="00F60276"/>
    <w:rsid w:val="00F60D50"/>
    <w:rsid w:val="00F61E6B"/>
    <w:rsid w:val="00F639B0"/>
    <w:rsid w:val="00F645AB"/>
    <w:rsid w:val="00F64E52"/>
    <w:rsid w:val="00F65CE5"/>
    <w:rsid w:val="00F66D00"/>
    <w:rsid w:val="00F66D30"/>
    <w:rsid w:val="00F66E7A"/>
    <w:rsid w:val="00F674B4"/>
    <w:rsid w:val="00F70501"/>
    <w:rsid w:val="00F7123F"/>
    <w:rsid w:val="00F71EBE"/>
    <w:rsid w:val="00F72EFC"/>
    <w:rsid w:val="00F73533"/>
    <w:rsid w:val="00F74F25"/>
    <w:rsid w:val="00F757A9"/>
    <w:rsid w:val="00F7591C"/>
    <w:rsid w:val="00F7603B"/>
    <w:rsid w:val="00F76543"/>
    <w:rsid w:val="00F7689B"/>
    <w:rsid w:val="00F76F88"/>
    <w:rsid w:val="00F80D72"/>
    <w:rsid w:val="00F81005"/>
    <w:rsid w:val="00F8117E"/>
    <w:rsid w:val="00F81863"/>
    <w:rsid w:val="00F82107"/>
    <w:rsid w:val="00F828E6"/>
    <w:rsid w:val="00F83806"/>
    <w:rsid w:val="00F83B65"/>
    <w:rsid w:val="00F86F50"/>
    <w:rsid w:val="00F87442"/>
    <w:rsid w:val="00F90BE8"/>
    <w:rsid w:val="00F92468"/>
    <w:rsid w:val="00F92ED9"/>
    <w:rsid w:val="00F93F84"/>
    <w:rsid w:val="00F94126"/>
    <w:rsid w:val="00F95510"/>
    <w:rsid w:val="00F95F3C"/>
    <w:rsid w:val="00F96229"/>
    <w:rsid w:val="00FA0929"/>
    <w:rsid w:val="00FA1E56"/>
    <w:rsid w:val="00FA2E83"/>
    <w:rsid w:val="00FA3063"/>
    <w:rsid w:val="00FA3840"/>
    <w:rsid w:val="00FA45F8"/>
    <w:rsid w:val="00FA4AE8"/>
    <w:rsid w:val="00FA520A"/>
    <w:rsid w:val="00FA6505"/>
    <w:rsid w:val="00FA667C"/>
    <w:rsid w:val="00FA6B63"/>
    <w:rsid w:val="00FA7409"/>
    <w:rsid w:val="00FA7587"/>
    <w:rsid w:val="00FA7F11"/>
    <w:rsid w:val="00FB05DF"/>
    <w:rsid w:val="00FB0A07"/>
    <w:rsid w:val="00FB10E3"/>
    <w:rsid w:val="00FB176C"/>
    <w:rsid w:val="00FB19B4"/>
    <w:rsid w:val="00FB1B96"/>
    <w:rsid w:val="00FB1F78"/>
    <w:rsid w:val="00FB2BFB"/>
    <w:rsid w:val="00FB33D2"/>
    <w:rsid w:val="00FB4332"/>
    <w:rsid w:val="00FB4DF7"/>
    <w:rsid w:val="00FB5045"/>
    <w:rsid w:val="00FB7037"/>
    <w:rsid w:val="00FC0439"/>
    <w:rsid w:val="00FC087C"/>
    <w:rsid w:val="00FC0F88"/>
    <w:rsid w:val="00FC1B7F"/>
    <w:rsid w:val="00FC4275"/>
    <w:rsid w:val="00FC4655"/>
    <w:rsid w:val="00FC4D05"/>
    <w:rsid w:val="00FC5DA2"/>
    <w:rsid w:val="00FC7112"/>
    <w:rsid w:val="00FC7BA7"/>
    <w:rsid w:val="00FC7CC5"/>
    <w:rsid w:val="00FC7DB9"/>
    <w:rsid w:val="00FD0E1C"/>
    <w:rsid w:val="00FD1B4A"/>
    <w:rsid w:val="00FD2CCD"/>
    <w:rsid w:val="00FD3E07"/>
    <w:rsid w:val="00FD414B"/>
    <w:rsid w:val="00FD4A38"/>
    <w:rsid w:val="00FD4D9C"/>
    <w:rsid w:val="00FD4DB6"/>
    <w:rsid w:val="00FD4F9C"/>
    <w:rsid w:val="00FD5586"/>
    <w:rsid w:val="00FD5C82"/>
    <w:rsid w:val="00FD61F2"/>
    <w:rsid w:val="00FD6AA3"/>
    <w:rsid w:val="00FD781A"/>
    <w:rsid w:val="00FD7D78"/>
    <w:rsid w:val="00FE00B3"/>
    <w:rsid w:val="00FE3553"/>
    <w:rsid w:val="00FE4554"/>
    <w:rsid w:val="00FF12F0"/>
    <w:rsid w:val="00FF1677"/>
    <w:rsid w:val="00FF2C63"/>
    <w:rsid w:val="00FF3B8A"/>
    <w:rsid w:val="00FF45D9"/>
    <w:rsid w:val="00FF4B98"/>
    <w:rsid w:val="00FF4D1F"/>
    <w:rsid w:val="00FF4FA9"/>
    <w:rsid w:val="00FF6405"/>
    <w:rsid w:val="00FF6B43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F89AEA"/>
  <w15:docId w15:val="{33167F68-7A03-40CD-9047-197E7ED3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0DB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720CB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720CB"/>
    <w:rPr>
      <w:rFonts w:ascii="Calibri" w:hAnsi="Calibri" w:cs="Arial"/>
      <w:b/>
      <w:bCs/>
      <w:kern w:val="32"/>
      <w:sz w:val="28"/>
      <w:szCs w:val="32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D160DB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D160DB"/>
    <w:rPr>
      <w:rFonts w:ascii="Calibri" w:hAnsi="Calibri"/>
      <w:b/>
      <w:sz w:val="36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, Znak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 Znak Znak1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aliases w:val="Footnote Reference Number,Footnote symbol,Odwołanie przypisu,times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D160DB"/>
    <w:rPr>
      <w:rFonts w:cs="Arial"/>
      <w:b/>
      <w:bCs/>
      <w:sz w:val="32"/>
    </w:rPr>
  </w:style>
  <w:style w:type="character" w:customStyle="1" w:styleId="PodtytuZnak">
    <w:name w:val="Podtytuł Znak"/>
    <w:link w:val="Podtytu"/>
    <w:rsid w:val="00D160DB"/>
    <w:rPr>
      <w:rFonts w:ascii="Calibri" w:hAnsi="Calibri" w:cs="Arial"/>
      <w:b/>
      <w:bCs/>
      <w:sz w:val="3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Calibri" w:hAnsi="Calibri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971E8D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F12266"/>
    <w:rPr>
      <w:b/>
      <w:bCs/>
      <w:smallCaps/>
      <w:color w:val="4F81BD" w:themeColor="accent1"/>
      <w:spacing w:val="5"/>
    </w:rPr>
  </w:style>
  <w:style w:type="paragraph" w:customStyle="1" w:styleId="Standardowy0">
    <w:name w:val="Standardowy.+"/>
    <w:uiPriority w:val="99"/>
    <w:rsid w:val="00963360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sz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A1A8-7C96-4A5D-8D07-13AA9F58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2121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14818</CharactersWithSpaces>
  <SharedDoc>false</SharedDoc>
  <HyperlinkBase/>
  <HLinks>
    <vt:vector size="30" baseType="variant">
      <vt:variant>
        <vt:i4>118</vt:i4>
      </vt:variant>
      <vt:variant>
        <vt:i4>12</vt:i4>
      </vt:variant>
      <vt:variant>
        <vt:i4>0</vt:i4>
      </vt:variant>
      <vt:variant>
        <vt:i4>5</vt:i4>
      </vt:variant>
      <vt:variant>
        <vt:lpwstr>mailto:elzbieta.dudziec@grodzisk.sr.gov.pl</vt:lpwstr>
      </vt:variant>
      <vt:variant>
        <vt:lpwstr/>
      </vt:variant>
      <vt:variant>
        <vt:i4>3670068</vt:i4>
      </vt:variant>
      <vt:variant>
        <vt:i4>9</vt:i4>
      </vt:variant>
      <vt:variant>
        <vt:i4>0</vt:i4>
      </vt:variant>
      <vt:variant>
        <vt:i4>5</vt:i4>
      </vt:variant>
      <vt:variant>
        <vt:lpwstr>http://www.grodzisk.sr.gov.pl/</vt:lpwstr>
      </vt:variant>
      <vt:variant>
        <vt:lpwstr/>
      </vt:variant>
      <vt:variant>
        <vt:i4>786559</vt:i4>
      </vt:variant>
      <vt:variant>
        <vt:i4>6</vt:i4>
      </vt:variant>
      <vt:variant>
        <vt:i4>0</vt:i4>
      </vt:variant>
      <vt:variant>
        <vt:i4>5</vt:i4>
      </vt:variant>
      <vt:variant>
        <vt:lpwstr>mailto:karolina.kruger@grodzisk.sr.gov.pl</vt:lpwstr>
      </vt:variant>
      <vt:variant>
        <vt:lpwstr/>
      </vt:variant>
      <vt:variant>
        <vt:i4>5374005</vt:i4>
      </vt:variant>
      <vt:variant>
        <vt:i4>3</vt:i4>
      </vt:variant>
      <vt:variant>
        <vt:i4>0</vt:i4>
      </vt:variant>
      <vt:variant>
        <vt:i4>5</vt:i4>
      </vt:variant>
      <vt:variant>
        <vt:lpwstr>mailto:pawel.boliglowa@grodzisk.sr.gov.pl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https://ezamowienia.ms.gov.pl/czs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Kruger Karolina</cp:lastModifiedBy>
  <cp:revision>2</cp:revision>
  <cp:lastPrinted>2023-11-27T13:07:00Z</cp:lastPrinted>
  <dcterms:created xsi:type="dcterms:W3CDTF">2023-11-27T14:03:00Z</dcterms:created>
  <dcterms:modified xsi:type="dcterms:W3CDTF">2023-11-27T14:03:00Z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