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A2097" w14:textId="72C28C5D" w:rsidR="00D30323" w:rsidRPr="00F92C58" w:rsidRDefault="003924C2" w:rsidP="00CF65BC">
      <w:pPr>
        <w:suppressAutoHyphens/>
        <w:spacing w:after="0"/>
        <w:jc w:val="center"/>
        <w:rPr>
          <w:rFonts w:ascii="Cambria" w:eastAsia="Times New Roman" w:hAnsi="Cambria" w:cs="Calibri"/>
          <w:sz w:val="24"/>
          <w:szCs w:val="24"/>
          <w:lang w:eastAsia="zh-CN"/>
        </w:rPr>
      </w:pPr>
      <w:r>
        <w:rPr>
          <w:rFonts w:ascii="Cambria" w:eastAsia="Times New Roman" w:hAnsi="Cambria" w:cs="Cambria"/>
          <w:b/>
          <w:bCs/>
          <w:sz w:val="24"/>
          <w:szCs w:val="24"/>
          <w:lang w:eastAsia="zh-CN"/>
        </w:rPr>
        <w:t xml:space="preserve">                                                                                                                                                                                                                                                                                                                                                                                                                                                                                                                                                                                                                                                                                                                                                             </w:t>
      </w:r>
      <w:r w:rsidR="00D30323" w:rsidRPr="00F92C58">
        <w:rPr>
          <w:rFonts w:ascii="Cambria" w:eastAsia="Times New Roman" w:hAnsi="Cambria" w:cs="Cambria"/>
          <w:b/>
          <w:bCs/>
          <w:sz w:val="24"/>
          <w:szCs w:val="24"/>
          <w:lang w:eastAsia="zh-CN"/>
        </w:rPr>
        <w:t>Załącznik Nr 2 do SWZ</w:t>
      </w:r>
    </w:p>
    <w:p w14:paraId="1B3139CB" w14:textId="77777777" w:rsidR="00D30323" w:rsidRPr="00F92C58" w:rsidRDefault="00D30323" w:rsidP="00CF65BC">
      <w:pPr>
        <w:pBdr>
          <w:bottom w:val="single" w:sz="4" w:space="1" w:color="000000"/>
        </w:pBdr>
        <w:suppressAutoHyphens/>
        <w:spacing w:after="0"/>
        <w:jc w:val="center"/>
        <w:rPr>
          <w:rFonts w:ascii="Cambria" w:eastAsia="Times New Roman" w:hAnsi="Cambria" w:cs="Calibri"/>
          <w:b/>
          <w:sz w:val="24"/>
          <w:szCs w:val="24"/>
          <w:lang w:eastAsia="zh-CN"/>
        </w:rPr>
      </w:pPr>
      <w:r w:rsidRPr="00F92C58">
        <w:rPr>
          <w:rFonts w:ascii="Cambria" w:eastAsia="Times New Roman" w:hAnsi="Cambria" w:cs="Cambria"/>
          <w:b/>
          <w:sz w:val="24"/>
          <w:szCs w:val="24"/>
          <w:lang w:eastAsia="zh-CN"/>
        </w:rPr>
        <w:t>Projekt umowy</w:t>
      </w:r>
    </w:p>
    <w:p w14:paraId="459F65D4" w14:textId="4D01FDDD" w:rsidR="00D30323" w:rsidRPr="00F92C58" w:rsidRDefault="00D30323" w:rsidP="00CF65BC">
      <w:pPr>
        <w:tabs>
          <w:tab w:val="left" w:pos="142"/>
        </w:tabs>
        <w:suppressAutoHyphens/>
        <w:jc w:val="center"/>
        <w:rPr>
          <w:rFonts w:ascii="Cambria" w:eastAsia="Times New Roman" w:hAnsi="Cambria" w:cs="Calibri"/>
          <w:sz w:val="24"/>
          <w:szCs w:val="24"/>
          <w:lang w:eastAsia="zh-CN"/>
        </w:rPr>
      </w:pPr>
      <w:r w:rsidRPr="00F92C58">
        <w:rPr>
          <w:rFonts w:ascii="Cambria" w:eastAsia="Times New Roman" w:hAnsi="Cambria" w:cs="Cambria"/>
          <w:bCs/>
          <w:sz w:val="24"/>
          <w:szCs w:val="24"/>
          <w:lang w:eastAsia="zh-CN"/>
        </w:rPr>
        <w:t>(Znak sprawy:</w:t>
      </w:r>
      <w:r w:rsidRPr="00F92C58">
        <w:rPr>
          <w:rFonts w:ascii="Cambria" w:eastAsia="Times New Roman" w:hAnsi="Cambria" w:cs="Calibri"/>
          <w:b/>
          <w:bCs/>
          <w:sz w:val="24"/>
          <w:szCs w:val="24"/>
          <w:lang w:eastAsia="zh-CN"/>
        </w:rPr>
        <w:t xml:space="preserve"> ZP/</w:t>
      </w:r>
      <w:r w:rsidR="0017211B">
        <w:rPr>
          <w:rFonts w:ascii="Cambria" w:eastAsia="Times New Roman" w:hAnsi="Cambria" w:cs="Calibri"/>
          <w:b/>
          <w:bCs/>
          <w:sz w:val="24"/>
          <w:szCs w:val="24"/>
          <w:lang w:eastAsia="zh-CN"/>
        </w:rPr>
        <w:t>9</w:t>
      </w:r>
      <w:r w:rsidRPr="00F92C58">
        <w:rPr>
          <w:rFonts w:ascii="Cambria" w:eastAsia="Times New Roman" w:hAnsi="Cambria" w:cs="Calibri"/>
          <w:b/>
          <w:bCs/>
          <w:sz w:val="24"/>
          <w:szCs w:val="24"/>
          <w:lang w:eastAsia="zh-CN"/>
        </w:rPr>
        <w:t>/202</w:t>
      </w:r>
      <w:r w:rsidR="0017211B">
        <w:rPr>
          <w:rFonts w:ascii="Cambria" w:eastAsia="Times New Roman" w:hAnsi="Cambria" w:cs="Calibri"/>
          <w:b/>
          <w:bCs/>
          <w:sz w:val="24"/>
          <w:szCs w:val="24"/>
          <w:lang w:eastAsia="zh-CN"/>
        </w:rPr>
        <w:t>3</w:t>
      </w:r>
      <w:r w:rsidRPr="00F92C58">
        <w:rPr>
          <w:rFonts w:ascii="Cambria" w:eastAsia="Times New Roman" w:hAnsi="Cambria" w:cs="Helvetica"/>
          <w:bCs/>
          <w:color w:val="000000"/>
          <w:sz w:val="24"/>
          <w:szCs w:val="24"/>
          <w:lang w:eastAsia="zh-CN"/>
        </w:rPr>
        <w:t>)</w:t>
      </w:r>
    </w:p>
    <w:p w14:paraId="51647C06" w14:textId="419DA95D" w:rsidR="00C04302" w:rsidRPr="00F92C58" w:rsidRDefault="00C04302" w:rsidP="00CF65BC">
      <w:pPr>
        <w:jc w:val="center"/>
        <w:rPr>
          <w:rFonts w:ascii="Cambria" w:hAnsi="Cambria" w:cs="Times New Roman"/>
          <w:b/>
          <w:sz w:val="24"/>
          <w:szCs w:val="24"/>
        </w:rPr>
      </w:pPr>
      <w:r w:rsidRPr="00F92C58">
        <w:rPr>
          <w:rFonts w:ascii="Cambria" w:hAnsi="Cambria" w:cs="Times New Roman"/>
          <w:b/>
          <w:sz w:val="24"/>
          <w:szCs w:val="24"/>
        </w:rPr>
        <w:t xml:space="preserve">U M O W </w:t>
      </w:r>
      <w:r w:rsidR="00CF65BC" w:rsidRPr="00F92C58">
        <w:rPr>
          <w:rFonts w:ascii="Cambria" w:hAnsi="Cambria" w:cs="Times New Roman"/>
          <w:b/>
          <w:sz w:val="24"/>
          <w:szCs w:val="24"/>
        </w:rPr>
        <w:t>A</w:t>
      </w:r>
    </w:p>
    <w:p w14:paraId="59DCF241" w14:textId="3854DD59" w:rsidR="006B59B2" w:rsidRPr="00F92C58" w:rsidRDefault="006B59B2" w:rsidP="00CF65BC">
      <w:pPr>
        <w:tabs>
          <w:tab w:val="left" w:pos="8244"/>
        </w:tabs>
        <w:autoSpaceDE w:val="0"/>
        <w:autoSpaceDN w:val="0"/>
        <w:adjustRightInd w:val="0"/>
        <w:spacing w:after="0"/>
        <w:jc w:val="both"/>
        <w:rPr>
          <w:rFonts w:ascii="Cambria" w:eastAsia="Times New Roman" w:hAnsi="Cambria" w:cs="Times"/>
          <w:color w:val="000000"/>
          <w:sz w:val="24"/>
          <w:szCs w:val="24"/>
          <w:lang w:eastAsia="pl-PL"/>
        </w:rPr>
      </w:pPr>
      <w:r w:rsidRPr="00F92C58">
        <w:rPr>
          <w:rFonts w:ascii="Cambria" w:eastAsia="Times New Roman" w:hAnsi="Cambria" w:cs="Times"/>
          <w:color w:val="000000"/>
          <w:sz w:val="24"/>
          <w:szCs w:val="24"/>
          <w:lang w:eastAsia="pl-PL"/>
        </w:rPr>
        <w:t xml:space="preserve">zawarta dnia ..................................... r., pomiędzy: </w:t>
      </w:r>
      <w:r w:rsidRPr="00F92C58">
        <w:rPr>
          <w:rFonts w:ascii="Cambria" w:eastAsia="Times New Roman" w:hAnsi="Cambria" w:cs="Times"/>
          <w:color w:val="000000"/>
          <w:sz w:val="24"/>
          <w:szCs w:val="24"/>
          <w:lang w:eastAsia="pl-PL"/>
        </w:rPr>
        <w:tab/>
      </w:r>
    </w:p>
    <w:p w14:paraId="5D7F62F0" w14:textId="15BB6D75" w:rsidR="006B59B2" w:rsidRPr="00F92C58" w:rsidRDefault="006B59B2" w:rsidP="00CF65BC">
      <w:pPr>
        <w:autoSpaceDE w:val="0"/>
        <w:autoSpaceDN w:val="0"/>
        <w:adjustRightInd w:val="0"/>
        <w:spacing w:after="0"/>
        <w:jc w:val="both"/>
        <w:rPr>
          <w:rFonts w:ascii="Cambria" w:eastAsia="Times New Roman" w:hAnsi="Cambria" w:cs="Times"/>
          <w:color w:val="000000"/>
          <w:sz w:val="24"/>
          <w:szCs w:val="24"/>
          <w:lang w:eastAsia="pl-PL"/>
        </w:rPr>
      </w:pPr>
      <w:r w:rsidRPr="00F92C58">
        <w:rPr>
          <w:rFonts w:ascii="Cambria" w:eastAsia="Times New Roman" w:hAnsi="Cambria" w:cs="Times"/>
          <w:b/>
          <w:bCs/>
          <w:color w:val="000000"/>
          <w:sz w:val="24"/>
          <w:szCs w:val="24"/>
          <w:lang w:eastAsia="pl-PL"/>
        </w:rPr>
        <w:t>Gminą Puchaczów</w:t>
      </w:r>
      <w:r w:rsidRPr="00F92C58">
        <w:rPr>
          <w:rFonts w:ascii="Cambria" w:eastAsia="Times New Roman" w:hAnsi="Cambria" w:cs="Times"/>
          <w:color w:val="000000"/>
          <w:sz w:val="24"/>
          <w:szCs w:val="24"/>
          <w:lang w:eastAsia="pl-PL"/>
        </w:rPr>
        <w:t xml:space="preserve"> z siedzibą przy ul. Lubelska 22, 21-013 Puchaczów</w:t>
      </w:r>
      <w:r w:rsidR="00CF65BC" w:rsidRPr="00F92C58">
        <w:rPr>
          <w:rFonts w:ascii="Cambria" w:eastAsia="Times New Roman" w:hAnsi="Cambria" w:cs="Times"/>
          <w:color w:val="000000"/>
          <w:sz w:val="24"/>
          <w:szCs w:val="24"/>
          <w:lang w:eastAsia="pl-PL"/>
        </w:rPr>
        <w:t xml:space="preserve"> </w:t>
      </w:r>
      <w:r w:rsidRPr="00F92C58">
        <w:rPr>
          <w:rFonts w:ascii="Cambria" w:eastAsia="Times New Roman" w:hAnsi="Cambria" w:cs="Times"/>
          <w:color w:val="000000"/>
          <w:sz w:val="24"/>
          <w:szCs w:val="24"/>
          <w:lang w:eastAsia="pl-PL"/>
        </w:rPr>
        <w:t>NIP: 5050040501, REGON: 431019968</w:t>
      </w:r>
      <w:r w:rsidR="00CF65BC" w:rsidRPr="00F92C58">
        <w:rPr>
          <w:rFonts w:ascii="Cambria" w:eastAsia="Times New Roman" w:hAnsi="Cambria" w:cs="Times"/>
          <w:color w:val="000000"/>
          <w:sz w:val="24"/>
          <w:szCs w:val="24"/>
          <w:lang w:eastAsia="pl-PL"/>
        </w:rPr>
        <w:t xml:space="preserve"> </w:t>
      </w:r>
      <w:r w:rsidRPr="00F92C58">
        <w:rPr>
          <w:rFonts w:ascii="Cambria" w:eastAsia="Times New Roman" w:hAnsi="Cambria" w:cs="Times"/>
          <w:color w:val="000000"/>
          <w:sz w:val="24"/>
          <w:szCs w:val="24"/>
          <w:lang w:eastAsia="pl-PL"/>
        </w:rPr>
        <w:t xml:space="preserve">zwaną w dalszej części umowy </w:t>
      </w:r>
      <w:r w:rsidRPr="00F92C58">
        <w:rPr>
          <w:rFonts w:ascii="Cambria" w:eastAsia="Times New Roman" w:hAnsi="Cambria" w:cs="Times"/>
          <w:b/>
          <w:bCs/>
          <w:color w:val="000000"/>
          <w:sz w:val="24"/>
          <w:szCs w:val="24"/>
          <w:lang w:eastAsia="pl-PL"/>
        </w:rPr>
        <w:t>„Zamawiającym”,</w:t>
      </w:r>
      <w:r w:rsidR="00CF65BC" w:rsidRPr="00F92C58">
        <w:rPr>
          <w:rFonts w:ascii="Cambria" w:eastAsia="Times New Roman" w:hAnsi="Cambria" w:cs="Times"/>
          <w:color w:val="000000"/>
          <w:sz w:val="24"/>
          <w:szCs w:val="24"/>
          <w:lang w:eastAsia="pl-PL"/>
        </w:rPr>
        <w:t xml:space="preserve"> </w:t>
      </w:r>
      <w:r w:rsidRPr="00F92C58">
        <w:rPr>
          <w:rFonts w:ascii="Cambria" w:eastAsia="Times New Roman" w:hAnsi="Cambria" w:cs="Times"/>
          <w:sz w:val="24"/>
          <w:szCs w:val="24"/>
          <w:lang w:eastAsia="pl-PL"/>
        </w:rPr>
        <w:t xml:space="preserve">którą reprezentuje: </w:t>
      </w:r>
    </w:p>
    <w:p w14:paraId="7B038300" w14:textId="77777777" w:rsidR="006B59B2" w:rsidRPr="00F92C58" w:rsidRDefault="006B59B2" w:rsidP="00CF65BC">
      <w:pPr>
        <w:autoSpaceDE w:val="0"/>
        <w:autoSpaceDN w:val="0"/>
        <w:adjustRightInd w:val="0"/>
        <w:spacing w:after="0"/>
        <w:rPr>
          <w:rFonts w:ascii="Cambria" w:eastAsia="Times New Roman" w:hAnsi="Cambria" w:cs="Times"/>
          <w:b/>
          <w:bCs/>
          <w:sz w:val="24"/>
          <w:szCs w:val="24"/>
          <w:lang w:eastAsia="pl-PL"/>
        </w:rPr>
      </w:pPr>
      <w:r w:rsidRPr="00F92C58">
        <w:rPr>
          <w:rFonts w:ascii="Cambria" w:eastAsia="Times New Roman" w:hAnsi="Cambria" w:cs="Times"/>
          <w:b/>
          <w:bCs/>
          <w:sz w:val="24"/>
          <w:szCs w:val="24"/>
          <w:lang w:eastAsia="pl-PL"/>
        </w:rPr>
        <w:t xml:space="preserve">Pan Adam Grzesiuk – </w:t>
      </w:r>
      <w:r w:rsidRPr="00F92C58">
        <w:rPr>
          <w:rFonts w:ascii="Cambria" w:eastAsia="Times New Roman" w:hAnsi="Cambria" w:cs="Times"/>
          <w:sz w:val="24"/>
          <w:szCs w:val="24"/>
          <w:lang w:eastAsia="pl-PL"/>
        </w:rPr>
        <w:t>Wójt Gminy Puchaczów</w:t>
      </w:r>
    </w:p>
    <w:p w14:paraId="50C593D4" w14:textId="77777777" w:rsidR="006B59B2" w:rsidRPr="00F92C58" w:rsidRDefault="006B59B2" w:rsidP="00CF65BC">
      <w:pPr>
        <w:autoSpaceDE w:val="0"/>
        <w:autoSpaceDN w:val="0"/>
        <w:adjustRightInd w:val="0"/>
        <w:spacing w:after="0"/>
        <w:rPr>
          <w:rFonts w:ascii="Cambria" w:eastAsia="Times New Roman" w:hAnsi="Cambria" w:cs="Times"/>
          <w:sz w:val="24"/>
          <w:szCs w:val="24"/>
          <w:lang w:eastAsia="pl-PL"/>
        </w:rPr>
      </w:pPr>
      <w:r w:rsidRPr="00F92C58">
        <w:rPr>
          <w:rFonts w:ascii="Cambria" w:eastAsia="Times New Roman" w:hAnsi="Cambria" w:cs="Times"/>
          <w:sz w:val="24"/>
          <w:szCs w:val="24"/>
          <w:lang w:eastAsia="pl-PL"/>
        </w:rPr>
        <w:t xml:space="preserve">przy kontrasygnacie Skarbnika Gminy Puchaczów – </w:t>
      </w:r>
      <w:r w:rsidRPr="00F92C58">
        <w:rPr>
          <w:rFonts w:ascii="Cambria" w:eastAsia="Times New Roman" w:hAnsi="Cambria" w:cs="Times"/>
          <w:b/>
          <w:bCs/>
          <w:sz w:val="24"/>
          <w:szCs w:val="24"/>
          <w:lang w:eastAsia="pl-PL"/>
        </w:rPr>
        <w:t>Pani Barbary Marcinek</w:t>
      </w:r>
    </w:p>
    <w:p w14:paraId="46C51D88" w14:textId="77777777" w:rsidR="006B59B2" w:rsidRPr="00F92C58" w:rsidRDefault="006B59B2" w:rsidP="00CF65BC">
      <w:pPr>
        <w:suppressAutoHyphens/>
        <w:spacing w:after="0"/>
        <w:rPr>
          <w:rFonts w:ascii="Cambria" w:eastAsia="Times New Roman" w:hAnsi="Cambria" w:cs="Calibri"/>
          <w:sz w:val="24"/>
          <w:szCs w:val="24"/>
          <w:lang w:eastAsia="zh-CN"/>
        </w:rPr>
      </w:pPr>
      <w:r w:rsidRPr="00F92C58">
        <w:rPr>
          <w:rFonts w:ascii="Cambria" w:eastAsia="Times New Roman" w:hAnsi="Cambria" w:cs="Calibri"/>
          <w:sz w:val="24"/>
          <w:szCs w:val="24"/>
          <w:lang w:eastAsia="zh-CN"/>
        </w:rPr>
        <w:t>a</w:t>
      </w:r>
    </w:p>
    <w:p w14:paraId="130ACB5E" w14:textId="77777777" w:rsidR="006B59B2" w:rsidRPr="00F92C58" w:rsidRDefault="006B59B2" w:rsidP="00CF65BC">
      <w:pPr>
        <w:widowControl w:val="0"/>
        <w:suppressAutoHyphens/>
        <w:autoSpaceDE w:val="0"/>
        <w:spacing w:after="0"/>
        <w:jc w:val="both"/>
        <w:rPr>
          <w:rFonts w:ascii="Cambria" w:eastAsia="Times New Roman" w:hAnsi="Cambria" w:cs="Times New Roman"/>
          <w:i/>
          <w:iCs/>
          <w:color w:val="000000"/>
          <w:sz w:val="24"/>
          <w:szCs w:val="24"/>
          <w:lang w:eastAsia="zh-CN"/>
        </w:rPr>
      </w:pPr>
      <w:r w:rsidRPr="00F92C58">
        <w:rPr>
          <w:rFonts w:ascii="Cambria" w:eastAsia="Times New Roman" w:hAnsi="Cambria" w:cs="Times New Roman"/>
          <w:i/>
          <w:iCs/>
          <w:color w:val="000000"/>
          <w:sz w:val="24"/>
          <w:szCs w:val="24"/>
          <w:lang w:eastAsia="zh-CN"/>
        </w:rPr>
        <w:t xml:space="preserve">*gdy kontrahentem jest spółka prawa handlowego: </w:t>
      </w:r>
    </w:p>
    <w:p w14:paraId="20288A46" w14:textId="77777777" w:rsidR="006B59B2" w:rsidRPr="00F92C58" w:rsidRDefault="006B59B2" w:rsidP="00CF65BC">
      <w:pPr>
        <w:widowControl w:val="0"/>
        <w:suppressAutoHyphens/>
        <w:autoSpaceDE w:val="0"/>
        <w:spacing w:after="0"/>
        <w:jc w:val="both"/>
        <w:rPr>
          <w:rFonts w:ascii="Cambria" w:eastAsia="Times New Roman" w:hAnsi="Cambria" w:cs="Times New Roman"/>
          <w:color w:val="000000"/>
          <w:sz w:val="24"/>
          <w:szCs w:val="24"/>
          <w:lang w:eastAsia="zh-CN"/>
        </w:rPr>
      </w:pPr>
      <w:r w:rsidRPr="00F92C58">
        <w:rPr>
          <w:rFonts w:ascii="Cambria" w:eastAsia="Times New Roman" w:hAnsi="Cambria" w:cs="Times New Roman"/>
          <w:color w:val="000000"/>
          <w:sz w:val="24"/>
          <w:szCs w:val="24"/>
          <w:lang w:eastAsia="zh-CN"/>
        </w:rPr>
        <w:t xml:space="preserve">spółką pod firmą „…” z siedzibą w ... (wpisać tylko nazwę miasta/miejscowości), </w:t>
      </w:r>
      <w:r w:rsidRPr="00F92C58">
        <w:rPr>
          <w:rFonts w:ascii="Cambria" w:eastAsia="Times New Roman" w:hAnsi="Cambria" w:cs="Times New Roman"/>
          <w:color w:val="000000"/>
          <w:sz w:val="24"/>
          <w:szCs w:val="24"/>
          <w:lang w:eastAsia="zh-CN"/>
        </w:rPr>
        <w:br/>
        <w:t xml:space="preserve">ul. ………., ………………. (wpisać adres), wpisaną do Rejestru Przedsiębiorców Krajowego Rejestru Sądowego pod numerem KRS ... – zgodnie z wydrukiem </w:t>
      </w:r>
      <w:r w:rsidRPr="00F92C58">
        <w:rPr>
          <w:rFonts w:ascii="Cambria" w:eastAsia="Times New Roman" w:hAnsi="Cambria" w:cs="Times New Roman"/>
          <w:color w:val="000000"/>
          <w:sz w:val="24"/>
          <w:szCs w:val="24"/>
          <w:lang w:eastAsia="zh-CN"/>
        </w:rPr>
        <w:br/>
        <w:t xml:space="preserve">z Centralnej Informacji Krajowego Rejestru Sądowego, stanowiącym załącznik do umowy, NIP ……………….., REGON …………………….., BDO: …………………… </w:t>
      </w:r>
      <w:r w:rsidRPr="00F92C58">
        <w:rPr>
          <w:rFonts w:ascii="Cambria" w:eastAsia="Times New Roman" w:hAnsi="Cambria" w:cs="Times New Roman"/>
          <w:i/>
          <w:iCs/>
          <w:color w:val="000000"/>
          <w:sz w:val="24"/>
          <w:szCs w:val="24"/>
          <w:lang w:eastAsia="zh-CN"/>
        </w:rPr>
        <w:t>(jeżeli dotyczy)</w:t>
      </w:r>
      <w:r w:rsidRPr="00F92C58">
        <w:rPr>
          <w:rFonts w:ascii="Cambria" w:eastAsia="Times New Roman" w:hAnsi="Cambria" w:cs="Times New Roman"/>
          <w:color w:val="000000"/>
          <w:sz w:val="24"/>
          <w:szCs w:val="24"/>
          <w:lang w:eastAsia="zh-CN"/>
        </w:rPr>
        <w:t xml:space="preserve">, kapitał zakładowy …………………… zł </w:t>
      </w:r>
      <w:r w:rsidRPr="00F92C58">
        <w:rPr>
          <w:rFonts w:ascii="Cambria" w:eastAsia="Times New Roman" w:hAnsi="Cambria" w:cs="Times New Roman"/>
          <w:i/>
          <w:iCs/>
          <w:color w:val="000000"/>
          <w:sz w:val="24"/>
          <w:szCs w:val="24"/>
          <w:lang w:eastAsia="zh-CN"/>
        </w:rPr>
        <w:t xml:space="preserve">(jeżeli Wykonawcą jest spółka </w:t>
      </w:r>
      <w:r w:rsidRPr="00F92C58">
        <w:rPr>
          <w:rFonts w:ascii="Cambria" w:eastAsia="Times New Roman" w:hAnsi="Cambria" w:cs="Times New Roman"/>
          <w:i/>
          <w:iCs/>
          <w:color w:val="000000"/>
          <w:sz w:val="24"/>
          <w:szCs w:val="24"/>
          <w:lang w:eastAsia="zh-CN"/>
        </w:rPr>
        <w:br/>
        <w:t xml:space="preserve">z ograniczoną odpowiedzialnością lub akcyjna), wpłacony …………………………. </w:t>
      </w:r>
      <w:r w:rsidRPr="00F92C58">
        <w:rPr>
          <w:rFonts w:ascii="Cambria" w:eastAsia="Times New Roman" w:hAnsi="Cambria" w:cs="Times New Roman"/>
          <w:i/>
          <w:iCs/>
          <w:color w:val="000000"/>
          <w:sz w:val="24"/>
          <w:szCs w:val="24"/>
          <w:lang w:eastAsia="zh-CN"/>
        </w:rPr>
        <w:br/>
        <w:t>(w całości lub w części – jeżeli Wykonawcą jest spółka akcyjna),</w:t>
      </w:r>
      <w:r w:rsidRPr="00F92C58">
        <w:rPr>
          <w:rFonts w:ascii="Cambria" w:eastAsia="Times New Roman" w:hAnsi="Cambria" w:cs="Times New Roman"/>
          <w:color w:val="000000"/>
          <w:sz w:val="24"/>
          <w:szCs w:val="24"/>
          <w:lang w:eastAsia="zh-CN"/>
        </w:rPr>
        <w:t xml:space="preserve"> zwaną dalej </w:t>
      </w:r>
      <w:r w:rsidRPr="00F92C58">
        <w:rPr>
          <w:rFonts w:ascii="Cambria" w:eastAsia="Times New Roman" w:hAnsi="Cambria" w:cs="Times New Roman"/>
          <w:b/>
          <w:bCs/>
          <w:color w:val="000000"/>
          <w:sz w:val="24"/>
          <w:szCs w:val="24"/>
          <w:lang w:eastAsia="zh-CN"/>
        </w:rPr>
        <w:t>„Wykonawcą”,</w:t>
      </w:r>
      <w:r w:rsidRPr="00F92C58">
        <w:rPr>
          <w:rFonts w:ascii="Cambria" w:eastAsia="Times New Roman" w:hAnsi="Cambria" w:cs="Times New Roman"/>
          <w:color w:val="000000"/>
          <w:sz w:val="24"/>
          <w:szCs w:val="24"/>
          <w:lang w:eastAsia="zh-CN"/>
        </w:rPr>
        <w:t xml:space="preserve"> reprezentowaną przez ..........</w:t>
      </w:r>
      <w:r w:rsidRPr="00F92C58">
        <w:rPr>
          <w:rFonts w:ascii="Cambria" w:eastAsia="Times New Roman" w:hAnsi="Cambria" w:cs="Times New Roman"/>
          <w:color w:val="000000"/>
          <w:sz w:val="24"/>
          <w:szCs w:val="24"/>
          <w:vertAlign w:val="superscript"/>
          <w:lang w:eastAsia="zh-CN"/>
        </w:rPr>
        <w:footnoteReference w:id="1"/>
      </w:r>
      <w:r w:rsidRPr="00F92C58">
        <w:rPr>
          <w:rFonts w:ascii="Cambria" w:eastAsia="Times New Roman" w:hAnsi="Cambria" w:cs="Times New Roman"/>
          <w:color w:val="000000"/>
          <w:sz w:val="24"/>
          <w:szCs w:val="24"/>
          <w:lang w:eastAsia="zh-CN"/>
        </w:rPr>
        <w:t>/reprezentowaną przez … działającą/-ego na podstawie pełnomocnictwa, stanowiącego załącznik do umowy</w:t>
      </w:r>
      <w:r w:rsidRPr="00F92C58">
        <w:rPr>
          <w:rFonts w:ascii="Cambria" w:eastAsia="Times New Roman" w:hAnsi="Cambria" w:cs="Times New Roman"/>
          <w:color w:val="000000"/>
          <w:sz w:val="24"/>
          <w:szCs w:val="24"/>
          <w:vertAlign w:val="superscript"/>
          <w:lang w:eastAsia="zh-CN"/>
        </w:rPr>
        <w:footnoteReference w:id="2"/>
      </w:r>
      <w:r w:rsidRPr="00F92C58">
        <w:rPr>
          <w:rFonts w:ascii="Cambria" w:eastAsia="Times New Roman" w:hAnsi="Cambria" w:cs="Times New Roman"/>
          <w:color w:val="000000"/>
          <w:sz w:val="24"/>
          <w:szCs w:val="24"/>
          <w:lang w:eastAsia="zh-CN"/>
        </w:rPr>
        <w:t xml:space="preserve">, </w:t>
      </w:r>
    </w:p>
    <w:p w14:paraId="4E4D70F3" w14:textId="77777777" w:rsidR="006B59B2" w:rsidRPr="00F92C58" w:rsidRDefault="006B59B2" w:rsidP="00CF65BC">
      <w:pPr>
        <w:widowControl w:val="0"/>
        <w:suppressAutoHyphens/>
        <w:autoSpaceDE w:val="0"/>
        <w:spacing w:after="0"/>
        <w:jc w:val="both"/>
        <w:rPr>
          <w:rFonts w:ascii="Cambria" w:eastAsia="Times New Roman" w:hAnsi="Cambria" w:cs="Times New Roman"/>
          <w:color w:val="000000"/>
          <w:sz w:val="24"/>
          <w:szCs w:val="24"/>
          <w:lang w:eastAsia="zh-CN"/>
        </w:rPr>
      </w:pPr>
      <w:r w:rsidRPr="00F92C58">
        <w:rPr>
          <w:rFonts w:ascii="Cambria" w:eastAsia="Times New Roman" w:hAnsi="Cambria" w:cs="Times New Roman"/>
          <w:color w:val="000000"/>
          <w:sz w:val="24"/>
          <w:szCs w:val="24"/>
          <w:lang w:eastAsia="zh-CN"/>
        </w:rPr>
        <w:t xml:space="preserve">*gdy kontrahentem jest osoba fizyczna prowadząca działalność gospodarczą: </w:t>
      </w:r>
    </w:p>
    <w:p w14:paraId="0BF30C19" w14:textId="77777777" w:rsidR="006B59B2" w:rsidRPr="00F92C58" w:rsidRDefault="006B59B2" w:rsidP="00CF65BC">
      <w:pPr>
        <w:widowControl w:val="0"/>
        <w:suppressAutoHyphens/>
        <w:autoSpaceDE w:val="0"/>
        <w:spacing w:after="0"/>
        <w:jc w:val="both"/>
        <w:rPr>
          <w:rFonts w:ascii="Cambria" w:eastAsia="Times New Roman" w:hAnsi="Cambria" w:cs="Times New Roman"/>
          <w:color w:val="000000"/>
          <w:sz w:val="24"/>
          <w:szCs w:val="24"/>
          <w:lang w:eastAsia="zh-CN"/>
        </w:rPr>
      </w:pPr>
      <w:r w:rsidRPr="00F92C58">
        <w:rPr>
          <w:rFonts w:ascii="Cambria" w:eastAsia="Times New Roman" w:hAnsi="Cambria" w:cs="Times New Roman"/>
          <w:color w:val="000000"/>
          <w:sz w:val="24"/>
          <w:szCs w:val="24"/>
          <w:lang w:eastAsia="zh-CN"/>
        </w:rPr>
        <w:t xml:space="preserve">Panią/Panem ………., prowadzącą/-ym działalność gospodarczą pod firmą „………….…” </w:t>
      </w:r>
      <w:r w:rsidRPr="00F92C58">
        <w:rPr>
          <w:rFonts w:ascii="Cambria" w:eastAsia="Times New Roman" w:hAnsi="Cambria" w:cs="Times New Roman"/>
          <w:color w:val="000000"/>
          <w:sz w:val="24"/>
          <w:szCs w:val="24"/>
          <w:lang w:eastAsia="zh-CN"/>
        </w:rPr>
        <w:br/>
        <w:t xml:space="preserve">z siedzibą w … (wpisać tylko nazwę miasta/miejscowości), ul. ……………….. (wpisać adres), – zgodnie z wydrukiem z Centralnej Ewidencji i Informacji o Działalności Gospodarczej, stanowiącym załącznik do umowy, NIP ……………, REGON …………., BDO: …………………… </w:t>
      </w:r>
      <w:r w:rsidRPr="00F92C58">
        <w:rPr>
          <w:rFonts w:ascii="Cambria" w:eastAsia="Times New Roman" w:hAnsi="Cambria" w:cs="Times New Roman"/>
          <w:i/>
          <w:iCs/>
          <w:color w:val="000000"/>
          <w:sz w:val="24"/>
          <w:szCs w:val="24"/>
          <w:lang w:eastAsia="zh-CN"/>
        </w:rPr>
        <w:t>(jeżeli dotyczy),</w:t>
      </w:r>
      <w:r w:rsidRPr="00F92C58">
        <w:rPr>
          <w:rFonts w:ascii="Cambria" w:eastAsia="Times New Roman" w:hAnsi="Cambria" w:cs="Times New Roman"/>
          <w:color w:val="000000"/>
          <w:sz w:val="24"/>
          <w:szCs w:val="24"/>
          <w:lang w:eastAsia="zh-CN"/>
        </w:rPr>
        <w:t xml:space="preserve"> zwaną/-ym dalej </w:t>
      </w:r>
      <w:r w:rsidRPr="00F92C58">
        <w:rPr>
          <w:rFonts w:ascii="Cambria" w:eastAsia="Times New Roman" w:hAnsi="Cambria" w:cs="Times New Roman"/>
          <w:b/>
          <w:bCs/>
          <w:color w:val="000000"/>
          <w:sz w:val="24"/>
          <w:szCs w:val="24"/>
          <w:lang w:eastAsia="zh-CN"/>
        </w:rPr>
        <w:t>„Wykonawcą”,</w:t>
      </w:r>
      <w:r w:rsidRPr="00F92C58">
        <w:rPr>
          <w:rFonts w:ascii="Cambria" w:eastAsia="Times New Roman" w:hAnsi="Cambria" w:cs="Times New Roman"/>
          <w:color w:val="000000"/>
          <w:sz w:val="24"/>
          <w:szCs w:val="24"/>
          <w:lang w:eastAsia="zh-CN"/>
        </w:rPr>
        <w:t xml:space="preserve"> reprezentowaną/-ym przez … działającą/-ego na podstawie pełnomocnictwa, stanowiącego załącznik do umowy</w:t>
      </w:r>
      <w:r w:rsidRPr="00F92C58">
        <w:rPr>
          <w:rFonts w:ascii="Cambria" w:eastAsia="Times New Roman" w:hAnsi="Cambria" w:cs="Times New Roman"/>
          <w:color w:val="000000"/>
          <w:sz w:val="24"/>
          <w:szCs w:val="24"/>
          <w:vertAlign w:val="superscript"/>
          <w:lang w:eastAsia="zh-CN"/>
        </w:rPr>
        <w:footnoteReference w:id="3"/>
      </w:r>
      <w:r w:rsidRPr="00F92C58">
        <w:rPr>
          <w:rFonts w:ascii="Cambria" w:eastAsia="Times New Roman" w:hAnsi="Cambria" w:cs="Times New Roman"/>
          <w:color w:val="000000"/>
          <w:sz w:val="24"/>
          <w:szCs w:val="24"/>
          <w:lang w:eastAsia="zh-CN"/>
        </w:rPr>
        <w:t xml:space="preserve">, wspólnie zwanymi dalej </w:t>
      </w:r>
      <w:r w:rsidRPr="00F92C58">
        <w:rPr>
          <w:rFonts w:ascii="Cambria" w:eastAsia="Times New Roman" w:hAnsi="Cambria" w:cs="Times New Roman"/>
          <w:b/>
          <w:bCs/>
          <w:color w:val="000000"/>
          <w:sz w:val="24"/>
          <w:szCs w:val="24"/>
          <w:lang w:eastAsia="zh-CN"/>
        </w:rPr>
        <w:t xml:space="preserve">„Stronami”, </w:t>
      </w:r>
    </w:p>
    <w:p w14:paraId="59DB0E62" w14:textId="2C8FCE63" w:rsidR="00165720" w:rsidRPr="003924C2" w:rsidRDefault="006B59B2" w:rsidP="003924C2">
      <w:pPr>
        <w:suppressAutoHyphens/>
        <w:spacing w:after="0"/>
        <w:rPr>
          <w:rFonts w:ascii="Cambria" w:eastAsia="Times New Roman" w:hAnsi="Cambria" w:cs="Arial"/>
          <w:sz w:val="24"/>
          <w:szCs w:val="24"/>
          <w:lang w:eastAsia="zh-CN"/>
        </w:rPr>
      </w:pPr>
      <w:r w:rsidRPr="00F92C58">
        <w:rPr>
          <w:rFonts w:ascii="Cambria" w:eastAsia="Times New Roman" w:hAnsi="Cambria" w:cs="Arial"/>
          <w:sz w:val="24"/>
          <w:szCs w:val="24"/>
          <w:lang w:eastAsia="zh-CN"/>
        </w:rPr>
        <w:t>o następującej treści:</w:t>
      </w:r>
    </w:p>
    <w:p w14:paraId="61B14FEB" w14:textId="77777777" w:rsidR="003924C2" w:rsidRDefault="003924C2" w:rsidP="003924C2">
      <w:pPr>
        <w:suppressAutoHyphens/>
        <w:spacing w:after="0"/>
        <w:contextualSpacing/>
        <w:jc w:val="both"/>
        <w:rPr>
          <w:rFonts w:ascii="Cambria" w:hAnsi="Cambria" w:cs="Times New Roman"/>
          <w:sz w:val="24"/>
          <w:szCs w:val="24"/>
        </w:rPr>
      </w:pPr>
    </w:p>
    <w:p w14:paraId="1CC1B113" w14:textId="1CBF3DBA" w:rsidR="006B59B2" w:rsidRPr="00C62CE1" w:rsidRDefault="00165720" w:rsidP="003924C2">
      <w:pPr>
        <w:suppressAutoHyphens/>
        <w:spacing w:after="0"/>
        <w:contextualSpacing/>
        <w:jc w:val="both"/>
        <w:rPr>
          <w:rFonts w:ascii="Cambria" w:hAnsi="Cambria" w:cs="Times New Roman"/>
          <w:i/>
          <w:iCs/>
          <w:sz w:val="24"/>
          <w:szCs w:val="24"/>
        </w:rPr>
      </w:pPr>
      <w:r w:rsidRPr="00C62CE1">
        <w:rPr>
          <w:rFonts w:ascii="Cambria" w:hAnsi="Cambria" w:cs="Times New Roman"/>
          <w:i/>
          <w:iCs/>
          <w:sz w:val="24"/>
          <w:szCs w:val="24"/>
        </w:rPr>
        <w:t xml:space="preserve">Strony oświadczają, że niniejsza umowa, zwana dalej „umową”, została </w:t>
      </w:r>
      <w:r w:rsidRPr="00C62CE1">
        <w:rPr>
          <w:rFonts w:ascii="Cambria" w:hAnsi="Cambria" w:cs="Times New Roman"/>
          <w:i/>
          <w:iCs/>
          <w:sz w:val="24"/>
          <w:szCs w:val="24"/>
        </w:rPr>
        <w:br/>
        <w:t xml:space="preserve">zawarta w wyniku udzielenia zamówienia publicznego </w:t>
      </w:r>
      <w:r w:rsidRPr="00C62CE1">
        <w:rPr>
          <w:rFonts w:ascii="Cambria" w:hAnsi="Cambria" w:cs="Times New Roman"/>
          <w:b/>
          <w:bCs/>
          <w:i/>
          <w:iCs/>
          <w:sz w:val="24"/>
          <w:szCs w:val="24"/>
          <w:u w:val="single"/>
        </w:rPr>
        <w:t>w trybie podstawowym</w:t>
      </w:r>
      <w:r w:rsidRPr="00C62CE1">
        <w:rPr>
          <w:rFonts w:ascii="Cambria" w:hAnsi="Cambria" w:cs="Times New Roman"/>
          <w:i/>
          <w:iCs/>
          <w:sz w:val="24"/>
          <w:szCs w:val="24"/>
        </w:rPr>
        <w:t>, zgodnie ustawą z dnia 11 września 2019 r. Prawo zamówień publicznych  (t. j. Dz. U. z 202</w:t>
      </w:r>
      <w:r w:rsidR="00E21345">
        <w:rPr>
          <w:rFonts w:ascii="Cambria" w:hAnsi="Cambria" w:cs="Times New Roman"/>
          <w:i/>
          <w:iCs/>
          <w:sz w:val="24"/>
          <w:szCs w:val="24"/>
        </w:rPr>
        <w:t>3</w:t>
      </w:r>
      <w:r w:rsidRPr="00C62CE1">
        <w:rPr>
          <w:rFonts w:ascii="Cambria" w:hAnsi="Cambria" w:cs="Times New Roman"/>
          <w:i/>
          <w:iCs/>
          <w:sz w:val="24"/>
          <w:szCs w:val="24"/>
        </w:rPr>
        <w:t xml:space="preserve"> r., poz. </w:t>
      </w:r>
      <w:r w:rsidR="00E21345">
        <w:rPr>
          <w:rFonts w:ascii="Cambria" w:hAnsi="Cambria" w:cs="Times New Roman"/>
          <w:i/>
          <w:iCs/>
          <w:sz w:val="24"/>
          <w:szCs w:val="24"/>
        </w:rPr>
        <w:t>1605</w:t>
      </w:r>
      <w:r w:rsidRPr="00C62CE1">
        <w:rPr>
          <w:rFonts w:ascii="Cambria" w:hAnsi="Cambria" w:cs="Times New Roman"/>
          <w:i/>
          <w:iCs/>
          <w:sz w:val="24"/>
          <w:szCs w:val="24"/>
        </w:rPr>
        <w:t xml:space="preserve"> z późn. zm.),</w:t>
      </w:r>
    </w:p>
    <w:p w14:paraId="2EA8CE9B" w14:textId="77777777" w:rsidR="003924C2" w:rsidRDefault="003924C2" w:rsidP="00CF65BC">
      <w:pPr>
        <w:jc w:val="center"/>
        <w:rPr>
          <w:rFonts w:ascii="Cambria" w:hAnsi="Cambria" w:cs="Times New Roman"/>
          <w:sz w:val="24"/>
          <w:szCs w:val="24"/>
        </w:rPr>
      </w:pPr>
    </w:p>
    <w:p w14:paraId="2C6993E7" w14:textId="6A53DF42" w:rsidR="0057184B" w:rsidRPr="00F92C58" w:rsidRDefault="00C04302" w:rsidP="00CF65BC">
      <w:pPr>
        <w:jc w:val="center"/>
        <w:rPr>
          <w:rFonts w:ascii="Cambria" w:hAnsi="Cambria" w:cs="Times New Roman"/>
          <w:sz w:val="24"/>
          <w:szCs w:val="24"/>
        </w:rPr>
      </w:pPr>
      <w:r w:rsidRPr="00F92C58">
        <w:rPr>
          <w:rFonts w:ascii="Cambria" w:hAnsi="Cambria" w:cs="Times New Roman"/>
          <w:sz w:val="24"/>
          <w:szCs w:val="24"/>
        </w:rPr>
        <w:lastRenderedPageBreak/>
        <w:t>§ 1</w:t>
      </w:r>
    </w:p>
    <w:p w14:paraId="105381BB" w14:textId="7F596691" w:rsidR="00A474AF" w:rsidRPr="00A474AF" w:rsidRDefault="009F7CFE" w:rsidP="00A474AF">
      <w:pPr>
        <w:pStyle w:val="Akapitzlist"/>
        <w:widowControl w:val="0"/>
        <w:numPr>
          <w:ilvl w:val="1"/>
          <w:numId w:val="21"/>
        </w:numPr>
        <w:spacing w:after="0"/>
        <w:ind w:left="426" w:hanging="426"/>
        <w:jc w:val="both"/>
        <w:outlineLvl w:val="3"/>
        <w:rPr>
          <w:rFonts w:asciiTheme="majorHAnsi" w:hAnsiTheme="majorHAnsi"/>
          <w:sz w:val="24"/>
          <w:szCs w:val="24"/>
        </w:rPr>
      </w:pPr>
      <w:r>
        <w:rPr>
          <w:rFonts w:asciiTheme="majorHAnsi" w:hAnsiTheme="majorHAnsi"/>
          <w:sz w:val="24"/>
          <w:szCs w:val="24"/>
        </w:rPr>
        <w:t>Zamawiający zleca a Wykonawca przyjmuje do realizacji zamówienie publiczne polegające na „</w:t>
      </w:r>
      <w:r w:rsidRPr="009F7CFE">
        <w:rPr>
          <w:rFonts w:asciiTheme="majorHAnsi" w:hAnsiTheme="majorHAnsi"/>
          <w:b/>
          <w:bCs/>
          <w:sz w:val="24"/>
          <w:szCs w:val="24"/>
        </w:rPr>
        <w:t>Sukcesywnej dostawie oleju napędowego grzewczego do budynków gminnych położonych na terenie gminy Puchaczów.”</w:t>
      </w:r>
    </w:p>
    <w:p w14:paraId="6EA498BB" w14:textId="4D955298" w:rsidR="00A474AF" w:rsidRPr="00A474AF" w:rsidRDefault="009F7CFE" w:rsidP="00A474AF">
      <w:pPr>
        <w:widowControl w:val="0"/>
        <w:numPr>
          <w:ilvl w:val="1"/>
          <w:numId w:val="21"/>
        </w:numPr>
        <w:spacing w:after="0"/>
        <w:ind w:left="426" w:hanging="426"/>
        <w:jc w:val="both"/>
        <w:outlineLvl w:val="3"/>
        <w:rPr>
          <w:rFonts w:asciiTheme="majorHAnsi" w:hAnsiTheme="majorHAnsi"/>
          <w:sz w:val="24"/>
          <w:szCs w:val="24"/>
        </w:rPr>
      </w:pPr>
      <w:r>
        <w:rPr>
          <w:rFonts w:asciiTheme="majorHAnsi" w:hAnsiTheme="majorHAnsi"/>
          <w:sz w:val="24"/>
          <w:szCs w:val="24"/>
        </w:rPr>
        <w:t xml:space="preserve">Dostawa obejmuje: załadunek, transport i rozładunek oleju napędowego </w:t>
      </w:r>
      <w:r w:rsidR="00A474AF" w:rsidRPr="00A474AF">
        <w:rPr>
          <w:rFonts w:asciiTheme="majorHAnsi" w:hAnsiTheme="majorHAnsi"/>
          <w:sz w:val="24"/>
          <w:szCs w:val="24"/>
        </w:rPr>
        <w:t xml:space="preserve">grzewczego do budynków gminnych: </w:t>
      </w:r>
    </w:p>
    <w:p w14:paraId="3B8427CF" w14:textId="77777777" w:rsidR="00A474AF" w:rsidRPr="00A474AF" w:rsidRDefault="00A474AF" w:rsidP="00A474AF">
      <w:pPr>
        <w:spacing w:after="0"/>
        <w:jc w:val="both"/>
        <w:rPr>
          <w:rFonts w:asciiTheme="majorHAnsi" w:hAnsiTheme="majorHAnsi"/>
          <w:sz w:val="24"/>
          <w:szCs w:val="24"/>
        </w:rPr>
      </w:pPr>
      <w:r w:rsidRPr="00A474AF">
        <w:rPr>
          <w:rFonts w:asciiTheme="majorHAnsi" w:hAnsiTheme="majorHAnsi"/>
          <w:sz w:val="24"/>
          <w:szCs w:val="24"/>
        </w:rPr>
        <w:t>- Budynek Wielofunkcyjny w Bogdance,</w:t>
      </w:r>
    </w:p>
    <w:p w14:paraId="57F7FD00" w14:textId="77777777" w:rsidR="00A474AF" w:rsidRPr="00A474AF" w:rsidRDefault="00A474AF" w:rsidP="00A474AF">
      <w:pPr>
        <w:spacing w:after="0"/>
        <w:jc w:val="both"/>
        <w:rPr>
          <w:rFonts w:asciiTheme="majorHAnsi" w:hAnsiTheme="majorHAnsi"/>
          <w:sz w:val="24"/>
          <w:szCs w:val="24"/>
        </w:rPr>
      </w:pPr>
      <w:r w:rsidRPr="00A474AF">
        <w:rPr>
          <w:rFonts w:asciiTheme="majorHAnsi" w:hAnsiTheme="majorHAnsi"/>
          <w:sz w:val="24"/>
          <w:szCs w:val="24"/>
        </w:rPr>
        <w:t>- Budynek Wielofunkcyjny w Albertowie,</w:t>
      </w:r>
    </w:p>
    <w:p w14:paraId="5FB1C9CE" w14:textId="77777777" w:rsidR="00A474AF" w:rsidRPr="00A474AF" w:rsidRDefault="00A474AF" w:rsidP="00A474AF">
      <w:pPr>
        <w:spacing w:after="0"/>
        <w:jc w:val="both"/>
        <w:rPr>
          <w:rFonts w:asciiTheme="majorHAnsi" w:hAnsiTheme="majorHAnsi"/>
          <w:sz w:val="24"/>
          <w:szCs w:val="24"/>
        </w:rPr>
      </w:pPr>
      <w:r w:rsidRPr="00A474AF">
        <w:rPr>
          <w:rFonts w:asciiTheme="majorHAnsi" w:hAnsiTheme="majorHAnsi"/>
          <w:sz w:val="24"/>
          <w:szCs w:val="24"/>
        </w:rPr>
        <w:t>- Budynek Wielofunkcyjny w Zawadowie.</w:t>
      </w:r>
    </w:p>
    <w:p w14:paraId="563CBA83" w14:textId="705560B7" w:rsidR="00A474AF" w:rsidRPr="000C2C68" w:rsidRDefault="00A474AF" w:rsidP="000C2C68">
      <w:pPr>
        <w:widowControl w:val="0"/>
        <w:numPr>
          <w:ilvl w:val="1"/>
          <w:numId w:val="21"/>
        </w:numPr>
        <w:spacing w:after="0"/>
        <w:ind w:left="567" w:hanging="567"/>
        <w:jc w:val="both"/>
        <w:outlineLvl w:val="3"/>
        <w:rPr>
          <w:rFonts w:asciiTheme="majorHAnsi" w:hAnsiTheme="majorHAnsi"/>
          <w:bCs/>
          <w:sz w:val="24"/>
          <w:szCs w:val="24"/>
        </w:rPr>
      </w:pPr>
      <w:r w:rsidRPr="000C2C68">
        <w:rPr>
          <w:rFonts w:asciiTheme="majorHAnsi" w:hAnsiTheme="majorHAnsi"/>
          <w:sz w:val="24"/>
          <w:szCs w:val="24"/>
        </w:rPr>
        <w:t>Olej napędowy grzewczy musi być zgodny z Polską Normą  PN-C-96024 „Przetwory naftowe. Oleje opałowe”  i posiadać parametry nie gorsze niż:</w:t>
      </w:r>
    </w:p>
    <w:p w14:paraId="72CC24A7" w14:textId="77777777" w:rsidR="00A474AF" w:rsidRPr="00A474AF" w:rsidRDefault="00A474AF" w:rsidP="00A474AF">
      <w:pPr>
        <w:numPr>
          <w:ilvl w:val="0"/>
          <w:numId w:val="33"/>
        </w:numPr>
        <w:ind w:left="709" w:hanging="425"/>
        <w:contextualSpacing/>
        <w:rPr>
          <w:rFonts w:asciiTheme="majorHAnsi" w:hAnsiTheme="majorHAnsi"/>
          <w:bCs/>
          <w:sz w:val="24"/>
          <w:szCs w:val="24"/>
        </w:rPr>
      </w:pPr>
      <w:r w:rsidRPr="00A474AF">
        <w:rPr>
          <w:rFonts w:asciiTheme="majorHAnsi" w:hAnsiTheme="majorHAnsi"/>
          <w:bCs/>
          <w:sz w:val="24"/>
          <w:szCs w:val="24"/>
        </w:rPr>
        <w:t>Wartość opałowa: min 42,6 MJ/kg;</w:t>
      </w:r>
    </w:p>
    <w:p w14:paraId="1CA71E8B" w14:textId="77777777" w:rsidR="00A474AF" w:rsidRPr="00A474AF" w:rsidRDefault="00A474AF" w:rsidP="00A474AF">
      <w:pPr>
        <w:numPr>
          <w:ilvl w:val="0"/>
          <w:numId w:val="33"/>
        </w:numPr>
        <w:ind w:left="709" w:hanging="425"/>
        <w:contextualSpacing/>
        <w:rPr>
          <w:rFonts w:asciiTheme="majorHAnsi" w:hAnsiTheme="majorHAnsi"/>
          <w:bCs/>
          <w:sz w:val="24"/>
          <w:szCs w:val="24"/>
        </w:rPr>
      </w:pPr>
      <w:r w:rsidRPr="00A474AF">
        <w:rPr>
          <w:rFonts w:asciiTheme="majorHAnsi" w:hAnsiTheme="majorHAnsi"/>
          <w:bCs/>
          <w:sz w:val="24"/>
          <w:szCs w:val="24"/>
        </w:rPr>
        <w:t>Gęstość w temp. 15 °C: max 860 kg/m³;</w:t>
      </w:r>
    </w:p>
    <w:p w14:paraId="524B8859" w14:textId="77777777" w:rsidR="00A474AF" w:rsidRPr="00A474AF" w:rsidRDefault="00A474AF" w:rsidP="00A474AF">
      <w:pPr>
        <w:numPr>
          <w:ilvl w:val="0"/>
          <w:numId w:val="33"/>
        </w:numPr>
        <w:spacing w:after="0"/>
        <w:ind w:left="709" w:hanging="425"/>
        <w:jc w:val="both"/>
        <w:rPr>
          <w:rFonts w:asciiTheme="majorHAnsi" w:hAnsiTheme="majorHAnsi"/>
          <w:bCs/>
          <w:sz w:val="24"/>
          <w:szCs w:val="24"/>
        </w:rPr>
      </w:pPr>
      <w:r w:rsidRPr="00A474AF">
        <w:rPr>
          <w:rFonts w:asciiTheme="majorHAnsi" w:hAnsiTheme="majorHAnsi"/>
          <w:bCs/>
          <w:sz w:val="24"/>
          <w:szCs w:val="24"/>
        </w:rPr>
        <w:t>Temperatura zapłonu: m in. 56°C;</w:t>
      </w:r>
    </w:p>
    <w:p w14:paraId="36BA8D9B" w14:textId="77777777" w:rsidR="00A474AF" w:rsidRPr="00A474AF" w:rsidRDefault="00A474AF" w:rsidP="00A474AF">
      <w:pPr>
        <w:numPr>
          <w:ilvl w:val="0"/>
          <w:numId w:val="33"/>
        </w:numPr>
        <w:spacing w:after="0"/>
        <w:ind w:left="709" w:hanging="425"/>
        <w:jc w:val="both"/>
        <w:rPr>
          <w:rFonts w:asciiTheme="majorHAnsi" w:hAnsiTheme="majorHAnsi"/>
          <w:bCs/>
          <w:sz w:val="24"/>
          <w:szCs w:val="24"/>
        </w:rPr>
      </w:pPr>
      <w:r w:rsidRPr="00A474AF">
        <w:rPr>
          <w:rFonts w:asciiTheme="majorHAnsi" w:hAnsiTheme="majorHAnsi"/>
          <w:bCs/>
          <w:sz w:val="24"/>
          <w:szCs w:val="24"/>
        </w:rPr>
        <w:t>Lepkość kinematyczna w temperaturze 20 °C: max 6,00 mm</w:t>
      </w:r>
      <w:r w:rsidRPr="00A474AF">
        <w:rPr>
          <w:rFonts w:asciiTheme="majorHAnsi" w:hAnsiTheme="majorHAnsi"/>
          <w:bCs/>
          <w:sz w:val="24"/>
          <w:szCs w:val="24"/>
          <w:vertAlign w:val="superscript"/>
        </w:rPr>
        <w:t>2</w:t>
      </w:r>
      <w:r w:rsidRPr="00A474AF">
        <w:rPr>
          <w:rFonts w:asciiTheme="majorHAnsi" w:hAnsiTheme="majorHAnsi"/>
          <w:bCs/>
          <w:sz w:val="24"/>
          <w:szCs w:val="24"/>
        </w:rPr>
        <w:t>/s;</w:t>
      </w:r>
    </w:p>
    <w:p w14:paraId="2DD753E5" w14:textId="77777777" w:rsidR="00A474AF" w:rsidRPr="00A474AF" w:rsidRDefault="00A474AF" w:rsidP="00A474AF">
      <w:pPr>
        <w:numPr>
          <w:ilvl w:val="0"/>
          <w:numId w:val="33"/>
        </w:numPr>
        <w:spacing w:after="0"/>
        <w:ind w:left="709" w:hanging="425"/>
        <w:jc w:val="both"/>
        <w:rPr>
          <w:rFonts w:asciiTheme="majorHAnsi" w:hAnsiTheme="majorHAnsi"/>
          <w:bCs/>
          <w:sz w:val="24"/>
          <w:szCs w:val="24"/>
        </w:rPr>
      </w:pPr>
      <w:r w:rsidRPr="00A474AF">
        <w:rPr>
          <w:rFonts w:asciiTheme="majorHAnsi" w:hAnsiTheme="majorHAnsi"/>
          <w:bCs/>
          <w:sz w:val="24"/>
          <w:szCs w:val="24"/>
        </w:rPr>
        <w:t>Skład frakcyjny:</w:t>
      </w:r>
    </w:p>
    <w:p w14:paraId="38BA30D7" w14:textId="77777777" w:rsidR="00A474AF" w:rsidRPr="00A474AF" w:rsidRDefault="00A474AF" w:rsidP="00A474AF">
      <w:pPr>
        <w:numPr>
          <w:ilvl w:val="0"/>
          <w:numId w:val="34"/>
        </w:numPr>
        <w:spacing w:after="0"/>
        <w:ind w:left="1134" w:hanging="425"/>
        <w:jc w:val="both"/>
        <w:rPr>
          <w:rFonts w:asciiTheme="majorHAnsi" w:hAnsiTheme="majorHAnsi"/>
          <w:bCs/>
          <w:sz w:val="24"/>
          <w:szCs w:val="24"/>
        </w:rPr>
      </w:pPr>
      <w:r w:rsidRPr="00A474AF">
        <w:rPr>
          <w:rFonts w:asciiTheme="majorHAnsi" w:hAnsiTheme="majorHAnsi"/>
          <w:bCs/>
          <w:sz w:val="24"/>
          <w:szCs w:val="24"/>
        </w:rPr>
        <w:t xml:space="preserve">do temperatury </w:t>
      </w:r>
      <w:smartTag w:uri="urn:schemas-microsoft-com:office:smarttags" w:element="metricconverter">
        <w:smartTagPr>
          <w:attr w:name="ProductID" w:val="250 ﾰC"/>
        </w:smartTagPr>
        <w:r w:rsidRPr="00A474AF">
          <w:rPr>
            <w:rFonts w:asciiTheme="majorHAnsi" w:hAnsiTheme="majorHAnsi"/>
            <w:bCs/>
            <w:sz w:val="24"/>
            <w:szCs w:val="24"/>
          </w:rPr>
          <w:t>250 °C</w:t>
        </w:r>
      </w:smartTag>
      <w:r w:rsidRPr="00A474AF">
        <w:rPr>
          <w:rFonts w:asciiTheme="majorHAnsi" w:hAnsiTheme="majorHAnsi"/>
          <w:bCs/>
          <w:sz w:val="24"/>
          <w:szCs w:val="24"/>
        </w:rPr>
        <w:t xml:space="preserve"> destyluje max 65% (V/V);</w:t>
      </w:r>
    </w:p>
    <w:p w14:paraId="59F067DE" w14:textId="77777777" w:rsidR="00A474AF" w:rsidRPr="00A474AF" w:rsidRDefault="00A474AF" w:rsidP="00A474AF">
      <w:pPr>
        <w:numPr>
          <w:ilvl w:val="0"/>
          <w:numId w:val="34"/>
        </w:numPr>
        <w:spacing w:after="0"/>
        <w:ind w:left="1134" w:hanging="425"/>
        <w:jc w:val="both"/>
        <w:rPr>
          <w:rFonts w:asciiTheme="majorHAnsi" w:hAnsiTheme="majorHAnsi"/>
          <w:bCs/>
          <w:sz w:val="24"/>
          <w:szCs w:val="24"/>
        </w:rPr>
      </w:pPr>
      <w:r w:rsidRPr="00A474AF">
        <w:rPr>
          <w:rFonts w:asciiTheme="majorHAnsi" w:hAnsiTheme="majorHAnsi"/>
          <w:bCs/>
          <w:sz w:val="24"/>
          <w:szCs w:val="24"/>
        </w:rPr>
        <w:t>do  temperatury 350 °C destyluje min 85% (V/V);</w:t>
      </w:r>
    </w:p>
    <w:p w14:paraId="76CD9F97" w14:textId="77777777" w:rsidR="00A474AF" w:rsidRPr="00A474AF" w:rsidRDefault="00A474AF" w:rsidP="00A474AF">
      <w:pPr>
        <w:numPr>
          <w:ilvl w:val="0"/>
          <w:numId w:val="33"/>
        </w:numPr>
        <w:spacing w:after="0"/>
        <w:ind w:left="709" w:hanging="425"/>
        <w:jc w:val="both"/>
        <w:rPr>
          <w:rFonts w:asciiTheme="majorHAnsi" w:hAnsiTheme="majorHAnsi"/>
          <w:bCs/>
          <w:sz w:val="24"/>
          <w:szCs w:val="24"/>
        </w:rPr>
      </w:pPr>
      <w:r w:rsidRPr="00A474AF">
        <w:rPr>
          <w:rFonts w:asciiTheme="majorHAnsi" w:hAnsiTheme="majorHAnsi"/>
          <w:bCs/>
          <w:sz w:val="24"/>
          <w:szCs w:val="24"/>
        </w:rPr>
        <w:t>Temperatura płynięcia:  max -20°C;</w:t>
      </w:r>
    </w:p>
    <w:p w14:paraId="49704BEE" w14:textId="77777777" w:rsidR="00A474AF" w:rsidRPr="00A474AF" w:rsidRDefault="00A474AF" w:rsidP="00A474AF">
      <w:pPr>
        <w:numPr>
          <w:ilvl w:val="0"/>
          <w:numId w:val="33"/>
        </w:numPr>
        <w:spacing w:after="0"/>
        <w:ind w:left="709" w:hanging="425"/>
        <w:jc w:val="both"/>
        <w:rPr>
          <w:rFonts w:asciiTheme="majorHAnsi" w:hAnsiTheme="majorHAnsi"/>
          <w:bCs/>
          <w:sz w:val="24"/>
          <w:szCs w:val="24"/>
        </w:rPr>
      </w:pPr>
      <w:r w:rsidRPr="00A474AF">
        <w:rPr>
          <w:rFonts w:asciiTheme="majorHAnsi" w:hAnsiTheme="majorHAnsi"/>
          <w:bCs/>
          <w:sz w:val="24"/>
          <w:szCs w:val="24"/>
        </w:rPr>
        <w:t xml:space="preserve">pozostałość po koksowaniu z 10% pozostałości destylacyjnej max. 0,3% (m/m), </w:t>
      </w:r>
    </w:p>
    <w:p w14:paraId="741DCED6" w14:textId="77777777" w:rsidR="00A474AF" w:rsidRPr="00A474AF" w:rsidRDefault="00A474AF" w:rsidP="00A474AF">
      <w:pPr>
        <w:numPr>
          <w:ilvl w:val="0"/>
          <w:numId w:val="33"/>
        </w:numPr>
        <w:spacing w:after="0"/>
        <w:ind w:left="709" w:hanging="425"/>
        <w:jc w:val="both"/>
        <w:rPr>
          <w:rFonts w:asciiTheme="majorHAnsi" w:hAnsiTheme="majorHAnsi"/>
          <w:bCs/>
          <w:sz w:val="24"/>
          <w:szCs w:val="24"/>
        </w:rPr>
      </w:pPr>
      <w:r w:rsidRPr="00A474AF">
        <w:rPr>
          <w:rFonts w:asciiTheme="majorHAnsi" w:hAnsiTheme="majorHAnsi"/>
          <w:bCs/>
          <w:sz w:val="24"/>
          <w:szCs w:val="24"/>
        </w:rPr>
        <w:t>Pozostałość po spopieleniu: max 0,01% (m/m);</w:t>
      </w:r>
    </w:p>
    <w:p w14:paraId="3694DEBB" w14:textId="77777777" w:rsidR="00A474AF" w:rsidRPr="00A474AF" w:rsidRDefault="00A474AF" w:rsidP="00A474AF">
      <w:pPr>
        <w:numPr>
          <w:ilvl w:val="0"/>
          <w:numId w:val="33"/>
        </w:numPr>
        <w:spacing w:after="0"/>
        <w:ind w:left="709" w:hanging="425"/>
        <w:jc w:val="both"/>
        <w:rPr>
          <w:rFonts w:asciiTheme="majorHAnsi" w:hAnsiTheme="majorHAnsi"/>
          <w:bCs/>
          <w:sz w:val="24"/>
          <w:szCs w:val="24"/>
        </w:rPr>
      </w:pPr>
      <w:r w:rsidRPr="00A474AF">
        <w:rPr>
          <w:rFonts w:asciiTheme="majorHAnsi" w:hAnsiTheme="majorHAnsi"/>
          <w:bCs/>
          <w:sz w:val="24"/>
          <w:szCs w:val="24"/>
        </w:rPr>
        <w:t>Zawartość siarki: max 0,1 % ( m/m );</w:t>
      </w:r>
    </w:p>
    <w:p w14:paraId="0831707F" w14:textId="77777777" w:rsidR="00A474AF" w:rsidRPr="00A474AF" w:rsidRDefault="00A474AF" w:rsidP="00A474AF">
      <w:pPr>
        <w:numPr>
          <w:ilvl w:val="0"/>
          <w:numId w:val="33"/>
        </w:numPr>
        <w:spacing w:after="0"/>
        <w:ind w:left="709" w:hanging="425"/>
        <w:jc w:val="both"/>
        <w:rPr>
          <w:rFonts w:asciiTheme="majorHAnsi" w:hAnsiTheme="majorHAnsi"/>
          <w:bCs/>
          <w:sz w:val="24"/>
          <w:szCs w:val="24"/>
        </w:rPr>
      </w:pPr>
      <w:r w:rsidRPr="00A474AF">
        <w:rPr>
          <w:rFonts w:asciiTheme="majorHAnsi" w:hAnsiTheme="majorHAnsi"/>
          <w:bCs/>
          <w:sz w:val="24"/>
          <w:szCs w:val="24"/>
        </w:rPr>
        <w:t>Zawartość wody: max 0,02 (m/m)</w:t>
      </w:r>
    </w:p>
    <w:p w14:paraId="6BB57354" w14:textId="77777777" w:rsidR="00A474AF" w:rsidRPr="00A474AF" w:rsidRDefault="00A474AF" w:rsidP="00A474AF">
      <w:pPr>
        <w:numPr>
          <w:ilvl w:val="0"/>
          <w:numId w:val="33"/>
        </w:numPr>
        <w:spacing w:after="0"/>
        <w:ind w:left="709" w:hanging="425"/>
        <w:jc w:val="both"/>
        <w:rPr>
          <w:rFonts w:asciiTheme="majorHAnsi" w:hAnsiTheme="majorHAnsi"/>
          <w:bCs/>
          <w:sz w:val="24"/>
          <w:szCs w:val="24"/>
        </w:rPr>
      </w:pPr>
      <w:r w:rsidRPr="00A474AF">
        <w:rPr>
          <w:rFonts w:asciiTheme="majorHAnsi" w:hAnsiTheme="majorHAnsi"/>
          <w:bCs/>
          <w:sz w:val="24"/>
          <w:szCs w:val="24"/>
        </w:rPr>
        <w:t>Zawartość zanieczyszczeń stałych: max 24 mg/kg;</w:t>
      </w:r>
    </w:p>
    <w:p w14:paraId="2B164A63" w14:textId="77777777" w:rsidR="00A474AF" w:rsidRPr="00A474AF" w:rsidRDefault="00A474AF" w:rsidP="00A474AF">
      <w:pPr>
        <w:numPr>
          <w:ilvl w:val="0"/>
          <w:numId w:val="33"/>
        </w:numPr>
        <w:spacing w:after="0"/>
        <w:ind w:left="709" w:hanging="425"/>
        <w:jc w:val="both"/>
        <w:rPr>
          <w:rFonts w:asciiTheme="majorHAnsi" w:hAnsiTheme="majorHAnsi"/>
          <w:bCs/>
          <w:sz w:val="24"/>
          <w:szCs w:val="24"/>
        </w:rPr>
      </w:pPr>
      <w:r w:rsidRPr="00A474AF">
        <w:rPr>
          <w:rFonts w:asciiTheme="majorHAnsi" w:hAnsiTheme="majorHAnsi"/>
          <w:bCs/>
          <w:sz w:val="24"/>
          <w:szCs w:val="24"/>
        </w:rPr>
        <w:t>Barwa: czerwona.</w:t>
      </w:r>
    </w:p>
    <w:p w14:paraId="190522DC" w14:textId="09BA2327" w:rsidR="00917E6E" w:rsidRPr="00F92C58" w:rsidRDefault="00C04302" w:rsidP="001F73A3">
      <w:pPr>
        <w:ind w:left="284" w:hanging="284"/>
        <w:jc w:val="both"/>
        <w:rPr>
          <w:rFonts w:ascii="Cambria" w:hAnsi="Cambria" w:cs="Times New Roman"/>
          <w:sz w:val="24"/>
          <w:szCs w:val="24"/>
        </w:rPr>
      </w:pPr>
      <w:r w:rsidRPr="00F92C58">
        <w:rPr>
          <w:rFonts w:ascii="Cambria" w:hAnsi="Cambria" w:cs="Times New Roman"/>
          <w:sz w:val="24"/>
          <w:szCs w:val="24"/>
        </w:rPr>
        <w:t xml:space="preserve">4. Przewidywane zapotrzebowanie na olej </w:t>
      </w:r>
      <w:r w:rsidR="00455636" w:rsidRPr="00F92C58">
        <w:rPr>
          <w:rFonts w:ascii="Cambria" w:hAnsi="Cambria" w:cs="Times New Roman"/>
          <w:sz w:val="24"/>
          <w:szCs w:val="24"/>
        </w:rPr>
        <w:t xml:space="preserve">napędowy grzewczy </w:t>
      </w:r>
      <w:r w:rsidRPr="00F92C58">
        <w:rPr>
          <w:rFonts w:ascii="Cambria" w:hAnsi="Cambria" w:cs="Times New Roman"/>
          <w:sz w:val="24"/>
          <w:szCs w:val="24"/>
        </w:rPr>
        <w:t>wynosi</w:t>
      </w:r>
      <w:r w:rsidR="0064352B" w:rsidRPr="00F92C58">
        <w:rPr>
          <w:rFonts w:ascii="Cambria" w:hAnsi="Cambria" w:cs="Times New Roman"/>
          <w:sz w:val="24"/>
          <w:szCs w:val="24"/>
        </w:rPr>
        <w:t xml:space="preserve"> </w:t>
      </w:r>
      <w:r w:rsidR="00EC688B">
        <w:rPr>
          <w:rFonts w:ascii="Cambria" w:hAnsi="Cambria" w:cs="Times New Roman"/>
          <w:sz w:val="24"/>
          <w:szCs w:val="24"/>
        </w:rPr>
        <w:t>5</w:t>
      </w:r>
      <w:r w:rsidR="00B416B9" w:rsidRPr="00E525D4">
        <w:rPr>
          <w:rFonts w:ascii="Cambria" w:hAnsi="Cambria" w:cs="Times New Roman"/>
          <w:sz w:val="24"/>
          <w:szCs w:val="24"/>
        </w:rPr>
        <w:t xml:space="preserve">5 </w:t>
      </w:r>
      <w:r w:rsidR="0064352B" w:rsidRPr="00F92C58">
        <w:rPr>
          <w:rFonts w:ascii="Cambria" w:hAnsi="Cambria" w:cs="Times New Roman"/>
          <w:sz w:val="24"/>
          <w:szCs w:val="24"/>
        </w:rPr>
        <w:t>m</w:t>
      </w:r>
      <w:r w:rsidR="0064352B" w:rsidRPr="00F92C58">
        <w:rPr>
          <w:rFonts w:ascii="Cambria" w:hAnsi="Cambria" w:cs="Times New Roman"/>
          <w:sz w:val="24"/>
          <w:szCs w:val="24"/>
          <w:vertAlign w:val="superscript"/>
        </w:rPr>
        <w:t>3</w:t>
      </w:r>
      <w:r w:rsidR="00C000D2" w:rsidRPr="00F92C58">
        <w:rPr>
          <w:rFonts w:ascii="Cambria" w:hAnsi="Cambria" w:cs="Times New Roman"/>
          <w:sz w:val="24"/>
          <w:szCs w:val="24"/>
        </w:rPr>
        <w:t>, p</w:t>
      </w:r>
      <w:r w:rsidRPr="00F92C58">
        <w:rPr>
          <w:rFonts w:ascii="Cambria" w:hAnsi="Cambria" w:cs="Times New Roman"/>
          <w:sz w:val="24"/>
          <w:szCs w:val="24"/>
        </w:rPr>
        <w:t xml:space="preserve">odana ilość oleju jest szacunkowym zapotrzebowaniem w okresie trwania umowy. Zamawiający zastrzega sobie prawo </w:t>
      </w:r>
      <w:r w:rsidR="0064352B" w:rsidRPr="00F92C58">
        <w:rPr>
          <w:rFonts w:ascii="Cambria" w:hAnsi="Cambria" w:cs="Times New Roman"/>
          <w:sz w:val="24"/>
          <w:szCs w:val="24"/>
        </w:rPr>
        <w:t xml:space="preserve">zwiększenia lub </w:t>
      </w:r>
      <w:r w:rsidRPr="00F92C58">
        <w:rPr>
          <w:rFonts w:ascii="Cambria" w:hAnsi="Cambria" w:cs="Times New Roman"/>
          <w:sz w:val="24"/>
          <w:szCs w:val="24"/>
        </w:rPr>
        <w:t xml:space="preserve">zmniejszenia szacunkowej ilości oleju w ramach przedmiotu zamówienia, które dostosowywane będą do potrzeb i warunków zaopatrzenia w ciepło. </w:t>
      </w:r>
      <w:r w:rsidR="004355CC" w:rsidRPr="00F92C58">
        <w:rPr>
          <w:rFonts w:ascii="Cambria" w:hAnsi="Cambria" w:cs="Times New Roman"/>
          <w:sz w:val="24"/>
          <w:szCs w:val="24"/>
        </w:rPr>
        <w:t xml:space="preserve">Ostatecznie zamówiona ilość będzie wynikać ze stwierdzonych potrzeb Zamawiającego.  Minimalna jednorazowa dostawa to </w:t>
      </w:r>
      <w:r w:rsidR="00A12AF5">
        <w:rPr>
          <w:rFonts w:ascii="Cambria" w:hAnsi="Cambria" w:cs="Times New Roman"/>
          <w:sz w:val="24"/>
          <w:szCs w:val="24"/>
        </w:rPr>
        <w:t>4</w:t>
      </w:r>
      <w:r w:rsidR="004355CC" w:rsidRPr="00F92C58">
        <w:rPr>
          <w:rFonts w:ascii="Cambria" w:hAnsi="Cambria" w:cs="Times New Roman"/>
          <w:sz w:val="24"/>
          <w:szCs w:val="24"/>
        </w:rPr>
        <w:t xml:space="preserve"> m</w:t>
      </w:r>
      <w:r w:rsidR="004355CC" w:rsidRPr="00F92C58">
        <w:rPr>
          <w:rFonts w:ascii="Cambria" w:hAnsi="Cambria" w:cs="Times New Roman"/>
          <w:sz w:val="24"/>
          <w:szCs w:val="24"/>
          <w:vertAlign w:val="superscript"/>
        </w:rPr>
        <w:t>3</w:t>
      </w:r>
      <w:r w:rsidR="004355CC" w:rsidRPr="00F92C58">
        <w:rPr>
          <w:rFonts w:ascii="Cambria" w:hAnsi="Cambria" w:cs="Times New Roman"/>
          <w:sz w:val="24"/>
          <w:szCs w:val="24"/>
        </w:rPr>
        <w:t xml:space="preserve"> oleju.</w:t>
      </w:r>
    </w:p>
    <w:p w14:paraId="12098EAE" w14:textId="5FDF0A53" w:rsidR="00917E6E" w:rsidRPr="00F92C58" w:rsidRDefault="00917E6E" w:rsidP="001F73A3">
      <w:pPr>
        <w:widowControl w:val="0"/>
        <w:spacing w:before="20" w:after="40"/>
        <w:ind w:left="284" w:hanging="284"/>
        <w:jc w:val="both"/>
        <w:outlineLvl w:val="3"/>
        <w:rPr>
          <w:rFonts w:ascii="Cambria" w:hAnsi="Cambria" w:cs="Times New Roman"/>
          <w:sz w:val="24"/>
          <w:szCs w:val="24"/>
        </w:rPr>
      </w:pPr>
      <w:r w:rsidRPr="00F92C58">
        <w:rPr>
          <w:rFonts w:ascii="Cambria" w:hAnsi="Cambria" w:cs="Times New Roman"/>
          <w:sz w:val="24"/>
          <w:szCs w:val="24"/>
        </w:rPr>
        <w:t>5. Minimalna wielkość zamówienia oleju napędowego grzewczego w 202</w:t>
      </w:r>
      <w:r w:rsidR="0002550A" w:rsidRPr="00F92C58">
        <w:rPr>
          <w:rFonts w:ascii="Cambria" w:hAnsi="Cambria" w:cs="Times New Roman"/>
          <w:sz w:val="24"/>
          <w:szCs w:val="24"/>
        </w:rPr>
        <w:t>3</w:t>
      </w:r>
      <w:r w:rsidR="00B416B9">
        <w:rPr>
          <w:rFonts w:ascii="Cambria" w:hAnsi="Cambria" w:cs="Times New Roman"/>
          <w:sz w:val="24"/>
          <w:szCs w:val="24"/>
        </w:rPr>
        <w:t xml:space="preserve"> - 2024</w:t>
      </w:r>
      <w:r w:rsidRPr="00F92C58">
        <w:rPr>
          <w:rFonts w:ascii="Cambria" w:hAnsi="Cambria" w:cs="Times New Roman"/>
          <w:sz w:val="24"/>
          <w:szCs w:val="24"/>
        </w:rPr>
        <w:t xml:space="preserve"> r. wynosi </w:t>
      </w:r>
      <w:r w:rsidR="00EC688B">
        <w:rPr>
          <w:rFonts w:ascii="Cambria" w:hAnsi="Cambria" w:cs="Times New Roman"/>
          <w:sz w:val="24"/>
          <w:szCs w:val="24"/>
        </w:rPr>
        <w:t>4</w:t>
      </w:r>
      <w:r w:rsidR="00E525D4" w:rsidRPr="00E525D4">
        <w:rPr>
          <w:rFonts w:ascii="Cambria" w:hAnsi="Cambria" w:cs="Times New Roman"/>
          <w:sz w:val="24"/>
          <w:szCs w:val="24"/>
        </w:rPr>
        <w:t>5</w:t>
      </w:r>
      <w:r w:rsidRPr="00E525D4">
        <w:rPr>
          <w:rFonts w:ascii="Cambria" w:hAnsi="Cambria" w:cs="Times New Roman"/>
          <w:sz w:val="24"/>
          <w:szCs w:val="24"/>
        </w:rPr>
        <w:t xml:space="preserve"> </w:t>
      </w:r>
      <w:r w:rsidRPr="00F92C58">
        <w:rPr>
          <w:rFonts w:ascii="Cambria" w:hAnsi="Cambria" w:cs="Times New Roman"/>
          <w:sz w:val="24"/>
          <w:szCs w:val="24"/>
        </w:rPr>
        <w:t>m</w:t>
      </w:r>
      <w:r w:rsidRPr="00F92C58">
        <w:rPr>
          <w:rFonts w:ascii="Cambria" w:hAnsi="Cambria" w:cs="Times New Roman"/>
          <w:sz w:val="24"/>
          <w:szCs w:val="24"/>
          <w:vertAlign w:val="superscript"/>
        </w:rPr>
        <w:t>3</w:t>
      </w:r>
      <w:r w:rsidRPr="00F92C58">
        <w:rPr>
          <w:rFonts w:ascii="Cambria" w:hAnsi="Cambria" w:cs="Times New Roman"/>
          <w:sz w:val="24"/>
          <w:szCs w:val="24"/>
        </w:rPr>
        <w:t>.</w:t>
      </w:r>
    </w:p>
    <w:p w14:paraId="3AF6C275" w14:textId="24F8D5CF" w:rsidR="0002550A" w:rsidRPr="00F92C58" w:rsidRDefault="0002550A" w:rsidP="00917E6E">
      <w:pPr>
        <w:widowControl w:val="0"/>
        <w:spacing w:before="20" w:after="40"/>
        <w:jc w:val="both"/>
        <w:outlineLvl w:val="3"/>
        <w:rPr>
          <w:rFonts w:ascii="Cambria" w:hAnsi="Cambria" w:cs="Times New Roman"/>
          <w:sz w:val="24"/>
          <w:szCs w:val="24"/>
        </w:rPr>
      </w:pPr>
      <w:r w:rsidRPr="00F92C58">
        <w:rPr>
          <w:rFonts w:ascii="Cambria" w:hAnsi="Cambria" w:cs="Times New Roman"/>
          <w:sz w:val="24"/>
          <w:szCs w:val="24"/>
        </w:rPr>
        <w:t>6. Zamawiający wymaga, aby paliw</w:t>
      </w:r>
      <w:r w:rsidR="00A12AF5">
        <w:rPr>
          <w:rFonts w:ascii="Cambria" w:hAnsi="Cambria" w:cs="Times New Roman"/>
          <w:sz w:val="24"/>
          <w:szCs w:val="24"/>
        </w:rPr>
        <w:t>o</w:t>
      </w:r>
      <w:r w:rsidRPr="00F92C58">
        <w:rPr>
          <w:rFonts w:ascii="Cambria" w:hAnsi="Cambria" w:cs="Times New Roman"/>
          <w:sz w:val="24"/>
          <w:szCs w:val="24"/>
        </w:rPr>
        <w:t xml:space="preserve"> spełniał</w:t>
      </w:r>
      <w:r w:rsidR="00A12AF5">
        <w:rPr>
          <w:rFonts w:ascii="Cambria" w:hAnsi="Cambria" w:cs="Times New Roman"/>
          <w:sz w:val="24"/>
          <w:szCs w:val="24"/>
        </w:rPr>
        <w:t>o</w:t>
      </w:r>
      <w:r w:rsidRPr="00F92C58">
        <w:rPr>
          <w:rFonts w:ascii="Cambria" w:hAnsi="Cambria" w:cs="Times New Roman"/>
          <w:sz w:val="24"/>
          <w:szCs w:val="24"/>
        </w:rPr>
        <w:t xml:space="preserve"> wymagania określone w:</w:t>
      </w:r>
    </w:p>
    <w:p w14:paraId="0EA087CC" w14:textId="63CBA99C" w:rsidR="0002550A" w:rsidRPr="00F92C58" w:rsidRDefault="0002550A" w:rsidP="001F73A3">
      <w:pPr>
        <w:widowControl w:val="0"/>
        <w:spacing w:before="20" w:after="40"/>
        <w:ind w:left="426" w:hanging="284"/>
        <w:jc w:val="both"/>
        <w:outlineLvl w:val="3"/>
        <w:rPr>
          <w:rFonts w:ascii="Cambria" w:hAnsi="Cambria" w:cs="Times New Roman"/>
          <w:sz w:val="24"/>
          <w:szCs w:val="24"/>
        </w:rPr>
      </w:pPr>
      <w:r w:rsidRPr="00F92C58">
        <w:rPr>
          <w:rFonts w:ascii="Cambria" w:hAnsi="Cambria" w:cs="Times New Roman"/>
          <w:sz w:val="24"/>
          <w:szCs w:val="24"/>
        </w:rPr>
        <w:t>- Rozporządzeniu Ministra Gospodarki z dnia 9 października 2015 r. w sprawie wymagań jakościowych paliw ciekłych (Dz. U. z 20</w:t>
      </w:r>
      <w:r w:rsidR="00BE04A7">
        <w:rPr>
          <w:rFonts w:ascii="Cambria" w:hAnsi="Cambria" w:cs="Times New Roman"/>
          <w:sz w:val="24"/>
          <w:szCs w:val="24"/>
        </w:rPr>
        <w:t>23</w:t>
      </w:r>
      <w:r w:rsidRPr="00F92C58">
        <w:rPr>
          <w:rFonts w:ascii="Cambria" w:hAnsi="Cambria" w:cs="Times New Roman"/>
          <w:sz w:val="24"/>
          <w:szCs w:val="24"/>
        </w:rPr>
        <w:t xml:space="preserve"> r. poz. </w:t>
      </w:r>
      <w:r w:rsidR="00BE04A7">
        <w:rPr>
          <w:rFonts w:ascii="Cambria" w:hAnsi="Cambria" w:cs="Times New Roman"/>
          <w:sz w:val="24"/>
          <w:szCs w:val="24"/>
        </w:rPr>
        <w:t>1314</w:t>
      </w:r>
      <w:r w:rsidRPr="00F92C58">
        <w:rPr>
          <w:rFonts w:ascii="Cambria" w:hAnsi="Cambria" w:cs="Times New Roman"/>
          <w:sz w:val="24"/>
          <w:szCs w:val="24"/>
        </w:rPr>
        <w:t>)</w:t>
      </w:r>
    </w:p>
    <w:p w14:paraId="5049A07E" w14:textId="071AA766" w:rsidR="0002550A" w:rsidRPr="00F92C58" w:rsidRDefault="0002550A" w:rsidP="001F73A3">
      <w:pPr>
        <w:widowControl w:val="0"/>
        <w:spacing w:before="20" w:after="40"/>
        <w:ind w:left="426" w:hanging="284"/>
        <w:jc w:val="both"/>
        <w:outlineLvl w:val="3"/>
        <w:rPr>
          <w:rFonts w:ascii="Cambria" w:hAnsi="Cambria" w:cs="Times New Roman"/>
          <w:sz w:val="24"/>
          <w:szCs w:val="24"/>
        </w:rPr>
      </w:pPr>
      <w:r w:rsidRPr="00F92C58">
        <w:rPr>
          <w:rFonts w:ascii="Cambria" w:hAnsi="Cambria" w:cs="Times New Roman"/>
          <w:sz w:val="24"/>
          <w:szCs w:val="24"/>
        </w:rPr>
        <w:t>- Rozporządzenia Ministra Energii z dnia 1 grudnia 2016 r. w sprawie wymagań jakościowych dotyczących zawartości siarki dla olejów oraz rodzajów instalacji i warunków, których będą stosowane ciężkie oleje opałowe (Dz. U. z 2016 r. poz. 2008)</w:t>
      </w:r>
    </w:p>
    <w:p w14:paraId="2494AD4D" w14:textId="564250CA" w:rsidR="0002550A" w:rsidRPr="00F92C58" w:rsidRDefault="0002550A" w:rsidP="001F73A3">
      <w:pPr>
        <w:widowControl w:val="0"/>
        <w:spacing w:before="20" w:after="40"/>
        <w:ind w:left="426" w:hanging="284"/>
        <w:jc w:val="both"/>
        <w:outlineLvl w:val="3"/>
        <w:rPr>
          <w:rFonts w:ascii="Cambria" w:hAnsi="Cambria" w:cs="Times New Roman"/>
          <w:sz w:val="24"/>
          <w:szCs w:val="24"/>
        </w:rPr>
      </w:pPr>
      <w:r w:rsidRPr="00F92C58">
        <w:rPr>
          <w:rFonts w:ascii="Cambria" w:hAnsi="Cambria" w:cs="Times New Roman"/>
          <w:sz w:val="24"/>
          <w:szCs w:val="24"/>
        </w:rPr>
        <w:lastRenderedPageBreak/>
        <w:t>- Polskiej normy PN-C-96024 lub równoważnej</w:t>
      </w:r>
    </w:p>
    <w:p w14:paraId="49222CD3" w14:textId="0800FBA0" w:rsidR="0002550A" w:rsidRDefault="0002550A" w:rsidP="001F73A3">
      <w:pPr>
        <w:widowControl w:val="0"/>
        <w:spacing w:before="20" w:after="40"/>
        <w:ind w:left="426" w:hanging="284"/>
        <w:jc w:val="both"/>
        <w:outlineLvl w:val="3"/>
        <w:rPr>
          <w:rFonts w:ascii="Cambria" w:hAnsi="Cambria" w:cs="Times New Roman"/>
          <w:sz w:val="24"/>
          <w:szCs w:val="24"/>
        </w:rPr>
      </w:pPr>
      <w:r w:rsidRPr="00F92C58">
        <w:rPr>
          <w:rFonts w:ascii="Cambria" w:hAnsi="Cambria" w:cs="Times New Roman"/>
          <w:sz w:val="24"/>
          <w:szCs w:val="24"/>
        </w:rPr>
        <w:t xml:space="preserve">- </w:t>
      </w:r>
      <w:r w:rsidR="008376C9" w:rsidRPr="00F92C58">
        <w:rPr>
          <w:rFonts w:ascii="Cambria" w:hAnsi="Cambria" w:cs="Times New Roman"/>
          <w:sz w:val="24"/>
          <w:szCs w:val="24"/>
        </w:rPr>
        <w:t xml:space="preserve">jak również będą zgodne z nowelizowanymi w trakcie dostaw normami i przepisami określającymi wymagania jakościowe oraz ze Świadectwem jakości wystawionym przez producenta paliw. </w:t>
      </w:r>
    </w:p>
    <w:p w14:paraId="4DFE8C50" w14:textId="389C8312" w:rsidR="00917E6E" w:rsidRPr="00F92C58" w:rsidRDefault="00A474AF" w:rsidP="00A81CDA">
      <w:pPr>
        <w:widowControl w:val="0"/>
        <w:spacing w:before="20" w:after="40"/>
        <w:ind w:left="426" w:hanging="426"/>
        <w:jc w:val="both"/>
        <w:outlineLvl w:val="3"/>
        <w:rPr>
          <w:rFonts w:ascii="Cambria" w:hAnsi="Cambria" w:cs="Times New Roman"/>
          <w:sz w:val="24"/>
          <w:szCs w:val="24"/>
        </w:rPr>
      </w:pPr>
      <w:r>
        <w:rPr>
          <w:rFonts w:ascii="Cambria" w:hAnsi="Cambria" w:cs="Times New Roman"/>
          <w:sz w:val="24"/>
          <w:szCs w:val="24"/>
        </w:rPr>
        <w:t>7. W trakcie trwania umowy Zamawiający zastrzega sobie prawo do wyrywkowej weryfikacji jakości paliw</w:t>
      </w:r>
      <w:r w:rsidR="0080590A">
        <w:rPr>
          <w:rFonts w:ascii="Cambria" w:hAnsi="Cambria" w:cs="Times New Roman"/>
          <w:sz w:val="24"/>
          <w:szCs w:val="24"/>
        </w:rPr>
        <w:t>, które będzie wykonane przez certyfikowane laboratorium analityczne</w:t>
      </w:r>
    </w:p>
    <w:p w14:paraId="030081B7" w14:textId="7C90217B" w:rsidR="00C04302" w:rsidRPr="00F92C58" w:rsidRDefault="00986C30" w:rsidP="001F73A3">
      <w:pPr>
        <w:ind w:left="284" w:hanging="284"/>
        <w:jc w:val="both"/>
        <w:rPr>
          <w:rFonts w:ascii="Cambria" w:hAnsi="Cambria" w:cs="Times New Roman"/>
          <w:sz w:val="24"/>
          <w:szCs w:val="24"/>
        </w:rPr>
      </w:pPr>
      <w:r>
        <w:rPr>
          <w:rFonts w:ascii="Cambria" w:hAnsi="Cambria" w:cs="Times New Roman"/>
          <w:sz w:val="24"/>
          <w:szCs w:val="24"/>
        </w:rPr>
        <w:t>8</w:t>
      </w:r>
      <w:r w:rsidR="00C04302" w:rsidRPr="00F92C58">
        <w:rPr>
          <w:rFonts w:ascii="Cambria" w:hAnsi="Cambria" w:cs="Times New Roman"/>
          <w:sz w:val="24"/>
          <w:szCs w:val="24"/>
        </w:rPr>
        <w:t xml:space="preserve">. Wykonawca zobowiązany jest dostarczyć olej </w:t>
      </w:r>
      <w:r w:rsidR="00455636" w:rsidRPr="00F92C58">
        <w:rPr>
          <w:rFonts w:ascii="Cambria" w:hAnsi="Cambria" w:cs="Times New Roman"/>
          <w:sz w:val="24"/>
          <w:szCs w:val="24"/>
        </w:rPr>
        <w:t xml:space="preserve">napędowy grzewczy </w:t>
      </w:r>
      <w:r w:rsidR="00C04302" w:rsidRPr="00F92C58">
        <w:rPr>
          <w:rFonts w:ascii="Cambria" w:hAnsi="Cambria" w:cs="Times New Roman"/>
          <w:sz w:val="24"/>
          <w:szCs w:val="24"/>
        </w:rPr>
        <w:t>do zbiorników na ter</w:t>
      </w:r>
      <w:r w:rsidR="00603D61" w:rsidRPr="00F92C58">
        <w:rPr>
          <w:rFonts w:ascii="Cambria" w:hAnsi="Cambria" w:cs="Times New Roman"/>
          <w:sz w:val="24"/>
          <w:szCs w:val="24"/>
        </w:rPr>
        <w:t>enie Gminy Puchaczów w § 1 ust.</w:t>
      </w:r>
      <w:r w:rsidR="00764D24" w:rsidRPr="00F92C58">
        <w:rPr>
          <w:rFonts w:ascii="Cambria" w:hAnsi="Cambria" w:cs="Times New Roman"/>
          <w:sz w:val="24"/>
          <w:szCs w:val="24"/>
        </w:rPr>
        <w:t xml:space="preserve"> </w:t>
      </w:r>
      <w:r w:rsidR="0080590A">
        <w:rPr>
          <w:rFonts w:ascii="Cambria" w:hAnsi="Cambria" w:cs="Times New Roman"/>
          <w:sz w:val="24"/>
          <w:szCs w:val="24"/>
        </w:rPr>
        <w:t>2</w:t>
      </w:r>
      <w:r w:rsidR="00C04302" w:rsidRPr="00F92C58">
        <w:rPr>
          <w:rFonts w:ascii="Cambria" w:hAnsi="Cambria" w:cs="Times New Roman"/>
          <w:sz w:val="24"/>
          <w:szCs w:val="24"/>
        </w:rPr>
        <w:t xml:space="preserve"> w ciągu 48 godzin w dni robocze w godzinach pracy od 8:00 do 1</w:t>
      </w:r>
      <w:r w:rsidR="004355CC" w:rsidRPr="00F92C58">
        <w:rPr>
          <w:rFonts w:ascii="Cambria" w:hAnsi="Cambria" w:cs="Times New Roman"/>
          <w:sz w:val="24"/>
          <w:szCs w:val="24"/>
        </w:rPr>
        <w:t>5</w:t>
      </w:r>
      <w:r w:rsidR="00C04302" w:rsidRPr="00F92C58">
        <w:rPr>
          <w:rFonts w:ascii="Cambria" w:hAnsi="Cambria" w:cs="Times New Roman"/>
          <w:sz w:val="24"/>
          <w:szCs w:val="24"/>
        </w:rPr>
        <w:t>:</w:t>
      </w:r>
      <w:r w:rsidR="004355CC" w:rsidRPr="00F92C58">
        <w:rPr>
          <w:rFonts w:ascii="Cambria" w:hAnsi="Cambria" w:cs="Times New Roman"/>
          <w:sz w:val="24"/>
          <w:szCs w:val="24"/>
        </w:rPr>
        <w:t>0</w:t>
      </w:r>
      <w:r w:rsidR="00C04302" w:rsidRPr="00F92C58">
        <w:rPr>
          <w:rFonts w:ascii="Cambria" w:hAnsi="Cambria" w:cs="Times New Roman"/>
          <w:sz w:val="24"/>
          <w:szCs w:val="24"/>
        </w:rPr>
        <w:t xml:space="preserve">0 </w:t>
      </w:r>
      <w:r w:rsidR="0068450A" w:rsidRPr="00F92C58">
        <w:rPr>
          <w:rFonts w:ascii="Cambria" w:hAnsi="Cambria" w:cs="Times New Roman"/>
          <w:sz w:val="24"/>
          <w:szCs w:val="24"/>
        </w:rPr>
        <w:t xml:space="preserve">własnym transportem, na własny koszt i ryzyko </w:t>
      </w:r>
      <w:r w:rsidR="00C04302" w:rsidRPr="00F92C58">
        <w:rPr>
          <w:rFonts w:ascii="Cambria" w:hAnsi="Cambria" w:cs="Times New Roman"/>
          <w:sz w:val="24"/>
          <w:szCs w:val="24"/>
        </w:rPr>
        <w:t>po dokonani</w:t>
      </w:r>
      <w:r w:rsidR="00C000D2" w:rsidRPr="00F92C58">
        <w:rPr>
          <w:rFonts w:ascii="Cambria" w:hAnsi="Cambria" w:cs="Times New Roman"/>
          <w:sz w:val="24"/>
          <w:szCs w:val="24"/>
        </w:rPr>
        <w:t>u zamówienia za pośrednictwem e-mail lub telefonicznie</w:t>
      </w:r>
      <w:r w:rsidR="00C04302" w:rsidRPr="00F92C58">
        <w:rPr>
          <w:rFonts w:ascii="Cambria" w:hAnsi="Cambria" w:cs="Times New Roman"/>
          <w:sz w:val="24"/>
          <w:szCs w:val="24"/>
        </w:rPr>
        <w:t xml:space="preserve">. </w:t>
      </w:r>
    </w:p>
    <w:p w14:paraId="7ABEB350" w14:textId="6CF19A24" w:rsidR="000671E7" w:rsidRDefault="00986C30" w:rsidP="00F35730">
      <w:pPr>
        <w:spacing w:before="20" w:after="40"/>
        <w:ind w:left="284" w:hanging="284"/>
        <w:jc w:val="both"/>
        <w:rPr>
          <w:rFonts w:ascii="Cambria" w:hAnsi="Cambria" w:cs="Times New Roman"/>
          <w:sz w:val="24"/>
          <w:szCs w:val="24"/>
        </w:rPr>
      </w:pPr>
      <w:r>
        <w:rPr>
          <w:rFonts w:ascii="Cambria" w:hAnsi="Cambria" w:cs="Times New Roman"/>
          <w:sz w:val="24"/>
          <w:szCs w:val="24"/>
        </w:rPr>
        <w:t>9</w:t>
      </w:r>
      <w:r w:rsidR="000671E7" w:rsidRPr="00F92C58">
        <w:rPr>
          <w:rFonts w:ascii="Cambria" w:hAnsi="Cambria" w:cs="Times New Roman"/>
          <w:sz w:val="24"/>
          <w:szCs w:val="24"/>
        </w:rPr>
        <w:t xml:space="preserve">. </w:t>
      </w:r>
      <w:r w:rsidR="00DB10F4">
        <w:rPr>
          <w:rFonts w:ascii="Cambria" w:hAnsi="Cambria" w:cs="Times New Roman"/>
          <w:sz w:val="24"/>
          <w:szCs w:val="24"/>
        </w:rPr>
        <w:t>Autocysterna dostarczająca olej opałowy ma być wyposażona w atestowany, zalegalizowany licznik prawidłowo wskazujący dostarczoną / zatankowaną ilość paliwa do zbiornika magazynującego. Licznik umożliwi dokonanie wydruku dokumentu WZ, na którym widoczna będzie wielkość dostawy paliwa w ilościach rzeczywistych oraz w ilościach wynikających z przeliczenia do temperatury 15</w:t>
      </w:r>
      <w:r w:rsidR="00DB10F4">
        <w:rPr>
          <w:rFonts w:ascii="Cambria" w:hAnsi="Cambria" w:cs="Times New Roman"/>
          <w:sz w:val="24"/>
          <w:szCs w:val="24"/>
          <w:vertAlign w:val="superscript"/>
        </w:rPr>
        <w:t>0</w:t>
      </w:r>
      <w:r w:rsidR="00DB10F4">
        <w:rPr>
          <w:rFonts w:ascii="Cambria" w:hAnsi="Cambria" w:cs="Times New Roman"/>
          <w:sz w:val="24"/>
          <w:szCs w:val="24"/>
        </w:rPr>
        <w:t>C.</w:t>
      </w:r>
    </w:p>
    <w:p w14:paraId="7ABDB02D" w14:textId="5DAC7B09" w:rsidR="00DB10F4" w:rsidRPr="00DB10F4" w:rsidRDefault="00DB10F4" w:rsidP="00F35730">
      <w:pPr>
        <w:spacing w:before="20" w:after="40"/>
        <w:ind w:left="284" w:hanging="284"/>
        <w:jc w:val="both"/>
        <w:rPr>
          <w:rFonts w:ascii="Cambria" w:hAnsi="Cambria" w:cs="Times New Roman"/>
          <w:sz w:val="24"/>
          <w:szCs w:val="24"/>
        </w:rPr>
      </w:pPr>
      <w:r>
        <w:rPr>
          <w:rFonts w:ascii="Cambria" w:hAnsi="Cambria" w:cs="Times New Roman"/>
          <w:sz w:val="24"/>
          <w:szCs w:val="24"/>
        </w:rPr>
        <w:t xml:space="preserve">10. Dostarczona przez Wykonawcę ilość paliwa powinna być zgodna ze wskazaniami licznika urządzenia dystrybucyjnego w autocysternie. </w:t>
      </w:r>
    </w:p>
    <w:p w14:paraId="429043F2" w14:textId="34CD4969" w:rsidR="00986C30" w:rsidRPr="00F92C58" w:rsidRDefault="00986C30" w:rsidP="00F35730">
      <w:pPr>
        <w:spacing w:before="20" w:after="40"/>
        <w:ind w:left="284" w:hanging="284"/>
        <w:jc w:val="both"/>
        <w:rPr>
          <w:rFonts w:ascii="Cambria" w:hAnsi="Cambria" w:cs="Times New Roman"/>
          <w:sz w:val="24"/>
          <w:szCs w:val="24"/>
        </w:rPr>
      </w:pPr>
      <w:r>
        <w:rPr>
          <w:rFonts w:ascii="Cambria" w:hAnsi="Cambria" w:cs="Times New Roman"/>
          <w:sz w:val="24"/>
          <w:szCs w:val="24"/>
        </w:rPr>
        <w:t>1</w:t>
      </w:r>
      <w:r w:rsidR="00DB10F4">
        <w:rPr>
          <w:rFonts w:ascii="Cambria" w:hAnsi="Cambria" w:cs="Times New Roman"/>
          <w:sz w:val="24"/>
          <w:szCs w:val="24"/>
        </w:rPr>
        <w:t>1</w:t>
      </w:r>
      <w:r>
        <w:rPr>
          <w:rFonts w:ascii="Cambria" w:hAnsi="Cambria" w:cs="Times New Roman"/>
          <w:sz w:val="24"/>
          <w:szCs w:val="24"/>
        </w:rPr>
        <w:t xml:space="preserve">. Wykonawca zobowiązany jest do posiadania aktualnej koncesji na obrót paliwami w zakresie objętym zamówieniem o której mowa w ustawie z dnia 10 kwietnia 1997 Prawo energetyczne (Dz. U. 2022 poz. 1385) </w:t>
      </w:r>
    </w:p>
    <w:p w14:paraId="10BE4175" w14:textId="2DDD062F" w:rsidR="00F35730" w:rsidRPr="00F92C58" w:rsidRDefault="00986C30" w:rsidP="00F35730">
      <w:pPr>
        <w:spacing w:before="20" w:after="40"/>
        <w:ind w:left="284" w:hanging="284"/>
        <w:jc w:val="both"/>
        <w:rPr>
          <w:rFonts w:ascii="Cambria" w:hAnsi="Cambria"/>
          <w:sz w:val="24"/>
          <w:szCs w:val="24"/>
        </w:rPr>
      </w:pPr>
      <w:r>
        <w:rPr>
          <w:rFonts w:ascii="Cambria" w:hAnsi="Cambria" w:cs="Times New Roman"/>
          <w:sz w:val="24"/>
          <w:szCs w:val="24"/>
        </w:rPr>
        <w:t>1</w:t>
      </w:r>
      <w:r w:rsidR="00DB10F4">
        <w:rPr>
          <w:rFonts w:ascii="Cambria" w:hAnsi="Cambria" w:cs="Times New Roman"/>
          <w:sz w:val="24"/>
          <w:szCs w:val="24"/>
        </w:rPr>
        <w:t>2</w:t>
      </w:r>
      <w:r w:rsidR="00F35730" w:rsidRPr="00F92C58">
        <w:rPr>
          <w:rFonts w:ascii="Cambria" w:hAnsi="Cambria" w:cs="Times New Roman"/>
          <w:sz w:val="24"/>
          <w:szCs w:val="24"/>
        </w:rPr>
        <w:t>. Wykonawca ponosi ryzyko oraz wszelkie koszty transportu oleju napędowego grzewczego do miejsca realizacji zamówienia, jak również koszty ubezpieczenia przedmiotu dostawy oraz koszty przemieszczania oleju opałowego ze środka transportu do kotłowni wskazanych przez Zamawiającego.</w:t>
      </w:r>
    </w:p>
    <w:p w14:paraId="457CEE45" w14:textId="275E416C" w:rsidR="00C04302" w:rsidRPr="00CE67C3" w:rsidRDefault="00986C30" w:rsidP="00CE67C3">
      <w:pPr>
        <w:spacing w:before="20" w:after="40"/>
        <w:ind w:left="284" w:hanging="284"/>
        <w:jc w:val="both"/>
        <w:rPr>
          <w:rFonts w:ascii="Cambria" w:hAnsi="Cambria"/>
          <w:sz w:val="24"/>
          <w:szCs w:val="24"/>
        </w:rPr>
      </w:pPr>
      <w:r>
        <w:rPr>
          <w:rFonts w:ascii="Cambria" w:hAnsi="Cambria" w:cs="Times New Roman"/>
          <w:sz w:val="24"/>
          <w:szCs w:val="24"/>
        </w:rPr>
        <w:t>1</w:t>
      </w:r>
      <w:r w:rsidR="00DB10F4">
        <w:rPr>
          <w:rFonts w:ascii="Cambria" w:hAnsi="Cambria" w:cs="Times New Roman"/>
          <w:sz w:val="24"/>
          <w:szCs w:val="24"/>
        </w:rPr>
        <w:t>3</w:t>
      </w:r>
      <w:r w:rsidR="00CE67C3">
        <w:rPr>
          <w:rFonts w:ascii="Cambria" w:hAnsi="Cambria"/>
          <w:sz w:val="24"/>
          <w:szCs w:val="24"/>
        </w:rPr>
        <w:t>.</w:t>
      </w:r>
      <w:r w:rsidR="00C04302" w:rsidRPr="00F92C58">
        <w:rPr>
          <w:rFonts w:ascii="Cambria" w:hAnsi="Cambria" w:cs="Times New Roman"/>
          <w:sz w:val="24"/>
          <w:szCs w:val="24"/>
        </w:rPr>
        <w:t xml:space="preserve"> Wykonawca ponosi pełną odpowiedzialność za należyte wykonanie umowy w całości. </w:t>
      </w:r>
    </w:p>
    <w:p w14:paraId="419A0EAC" w14:textId="4112A288" w:rsidR="0064352B" w:rsidRPr="00F92C58" w:rsidRDefault="008376C9" w:rsidP="001F73A3">
      <w:pPr>
        <w:ind w:left="284" w:hanging="284"/>
        <w:jc w:val="both"/>
        <w:rPr>
          <w:rFonts w:ascii="Cambria" w:hAnsi="Cambria" w:cs="Times New Roman"/>
          <w:sz w:val="24"/>
          <w:szCs w:val="24"/>
        </w:rPr>
      </w:pPr>
      <w:r w:rsidRPr="00F92C58">
        <w:rPr>
          <w:rFonts w:ascii="Cambria" w:hAnsi="Cambria" w:cs="Times New Roman"/>
          <w:sz w:val="24"/>
          <w:szCs w:val="24"/>
        </w:rPr>
        <w:t>1</w:t>
      </w:r>
      <w:r w:rsidR="00CE67C3">
        <w:rPr>
          <w:rFonts w:ascii="Cambria" w:hAnsi="Cambria" w:cs="Times New Roman"/>
          <w:sz w:val="24"/>
          <w:szCs w:val="24"/>
        </w:rPr>
        <w:t>4</w:t>
      </w:r>
      <w:r w:rsidR="0064352B" w:rsidRPr="00F92C58">
        <w:rPr>
          <w:rFonts w:ascii="Cambria" w:hAnsi="Cambria" w:cs="Times New Roman"/>
          <w:sz w:val="24"/>
          <w:szCs w:val="24"/>
        </w:rPr>
        <w:t xml:space="preserve">. Olej </w:t>
      </w:r>
      <w:r w:rsidR="007D0CDC" w:rsidRPr="00F92C58">
        <w:rPr>
          <w:rFonts w:ascii="Cambria" w:hAnsi="Cambria" w:cs="Times New Roman"/>
          <w:sz w:val="24"/>
          <w:szCs w:val="24"/>
        </w:rPr>
        <w:t xml:space="preserve">napędowy grzewczy </w:t>
      </w:r>
      <w:r w:rsidR="0064352B" w:rsidRPr="00F92C58">
        <w:rPr>
          <w:rFonts w:ascii="Cambria" w:hAnsi="Cambria" w:cs="Times New Roman"/>
          <w:sz w:val="24"/>
          <w:szCs w:val="24"/>
        </w:rPr>
        <w:t>będzie dostarczany z zachowaniem wszelkich obowiązujących przepisów regulujących przewóz materiałów niebezpiecznych przez osoby posiadające niezbędne wymagane przepisami prawa uprawnienia.</w:t>
      </w:r>
    </w:p>
    <w:p w14:paraId="61917DD3" w14:textId="35D2D4DC" w:rsidR="0057184B" w:rsidRPr="00F92C58" w:rsidRDefault="00917E6E" w:rsidP="00E525D4">
      <w:pPr>
        <w:ind w:left="284" w:hanging="284"/>
        <w:jc w:val="both"/>
        <w:rPr>
          <w:rFonts w:ascii="Cambria" w:hAnsi="Cambria" w:cs="Times New Roman"/>
          <w:sz w:val="24"/>
          <w:szCs w:val="24"/>
        </w:rPr>
      </w:pPr>
      <w:r w:rsidRPr="00F92C58">
        <w:rPr>
          <w:rFonts w:ascii="Cambria" w:hAnsi="Cambria" w:cs="Times New Roman"/>
          <w:sz w:val="24"/>
          <w:szCs w:val="24"/>
        </w:rPr>
        <w:t>1</w:t>
      </w:r>
      <w:r w:rsidR="00CE67C3">
        <w:rPr>
          <w:rFonts w:ascii="Cambria" w:hAnsi="Cambria" w:cs="Times New Roman"/>
          <w:sz w:val="24"/>
          <w:szCs w:val="24"/>
        </w:rPr>
        <w:t xml:space="preserve">5. Szczegółowy zakres oraz sposób wykonania umowy określa </w:t>
      </w:r>
      <w:r w:rsidR="000E4241">
        <w:rPr>
          <w:rFonts w:ascii="Cambria" w:hAnsi="Cambria" w:cs="Times New Roman"/>
          <w:sz w:val="24"/>
          <w:szCs w:val="24"/>
        </w:rPr>
        <w:t>S</w:t>
      </w:r>
      <w:r w:rsidR="00CE67C3">
        <w:rPr>
          <w:rFonts w:ascii="Cambria" w:hAnsi="Cambria" w:cs="Times New Roman"/>
          <w:sz w:val="24"/>
          <w:szCs w:val="24"/>
        </w:rPr>
        <w:t xml:space="preserve">pecyfikacja </w:t>
      </w:r>
      <w:r w:rsidR="000E4241">
        <w:rPr>
          <w:rFonts w:ascii="Cambria" w:hAnsi="Cambria" w:cs="Times New Roman"/>
          <w:sz w:val="24"/>
          <w:szCs w:val="24"/>
        </w:rPr>
        <w:t>W</w:t>
      </w:r>
      <w:r w:rsidR="00CE67C3">
        <w:rPr>
          <w:rFonts w:ascii="Cambria" w:hAnsi="Cambria" w:cs="Times New Roman"/>
          <w:sz w:val="24"/>
          <w:szCs w:val="24"/>
        </w:rPr>
        <w:t xml:space="preserve">arunków </w:t>
      </w:r>
      <w:r w:rsidR="000E4241">
        <w:rPr>
          <w:rFonts w:ascii="Cambria" w:hAnsi="Cambria" w:cs="Times New Roman"/>
          <w:sz w:val="24"/>
          <w:szCs w:val="24"/>
        </w:rPr>
        <w:t>Z</w:t>
      </w:r>
      <w:r w:rsidR="00CE67C3">
        <w:rPr>
          <w:rFonts w:ascii="Cambria" w:hAnsi="Cambria" w:cs="Times New Roman"/>
          <w:sz w:val="24"/>
          <w:szCs w:val="24"/>
        </w:rPr>
        <w:t>amówienia, stanowiąca załącznik nr 1 do umowy.</w:t>
      </w:r>
    </w:p>
    <w:p w14:paraId="31625FDB" w14:textId="6555803F" w:rsidR="00C04302" w:rsidRPr="00F92C58" w:rsidRDefault="00C04302" w:rsidP="00CF65BC">
      <w:pPr>
        <w:jc w:val="center"/>
        <w:rPr>
          <w:rFonts w:ascii="Cambria" w:hAnsi="Cambria" w:cs="Times New Roman"/>
          <w:sz w:val="24"/>
          <w:szCs w:val="24"/>
        </w:rPr>
      </w:pPr>
      <w:r w:rsidRPr="00F92C58">
        <w:rPr>
          <w:rFonts w:ascii="Cambria" w:hAnsi="Cambria" w:cs="Times New Roman"/>
          <w:sz w:val="24"/>
          <w:szCs w:val="24"/>
        </w:rPr>
        <w:t xml:space="preserve">§ </w:t>
      </w:r>
      <w:r w:rsidR="0080590A">
        <w:rPr>
          <w:rFonts w:ascii="Cambria" w:hAnsi="Cambria" w:cs="Times New Roman"/>
          <w:sz w:val="24"/>
          <w:szCs w:val="24"/>
        </w:rPr>
        <w:t>2</w:t>
      </w:r>
    </w:p>
    <w:p w14:paraId="33139FCD" w14:textId="7FE80F15" w:rsidR="00CE67C3" w:rsidRDefault="00CE67C3" w:rsidP="009244FC">
      <w:pPr>
        <w:pStyle w:val="Akapitzlist"/>
        <w:numPr>
          <w:ilvl w:val="0"/>
          <w:numId w:val="22"/>
        </w:numPr>
        <w:jc w:val="both"/>
        <w:rPr>
          <w:rFonts w:ascii="Cambria" w:hAnsi="Cambria" w:cs="Times New Roman"/>
          <w:bCs/>
          <w:sz w:val="24"/>
          <w:szCs w:val="24"/>
        </w:rPr>
      </w:pPr>
      <w:r w:rsidRPr="00083374">
        <w:rPr>
          <w:rFonts w:ascii="Cambria" w:hAnsi="Cambria" w:cs="Times New Roman"/>
          <w:bCs/>
          <w:sz w:val="24"/>
          <w:szCs w:val="24"/>
        </w:rPr>
        <w:t xml:space="preserve">Dostawy oleju opałowego będą realizowane przez Wykonawcę jego środkami transportu na jego ryzyko i koszt do </w:t>
      </w:r>
      <w:r w:rsidR="00083374" w:rsidRPr="00083374">
        <w:rPr>
          <w:rFonts w:ascii="Cambria" w:hAnsi="Cambria" w:cs="Times New Roman"/>
          <w:bCs/>
          <w:sz w:val="24"/>
          <w:szCs w:val="24"/>
        </w:rPr>
        <w:t>budynków gminnych</w:t>
      </w:r>
    </w:p>
    <w:p w14:paraId="44CF6313" w14:textId="0195B69C" w:rsidR="00083374" w:rsidRDefault="00083374" w:rsidP="00083374">
      <w:pPr>
        <w:pStyle w:val="Akapitzlist"/>
        <w:numPr>
          <w:ilvl w:val="0"/>
          <w:numId w:val="22"/>
        </w:numPr>
        <w:rPr>
          <w:rFonts w:ascii="Cambria" w:hAnsi="Cambria" w:cs="Times New Roman"/>
          <w:bCs/>
          <w:sz w:val="24"/>
          <w:szCs w:val="24"/>
        </w:rPr>
      </w:pPr>
      <w:r>
        <w:rPr>
          <w:rFonts w:ascii="Cambria" w:hAnsi="Cambria" w:cs="Times New Roman"/>
          <w:bCs/>
          <w:sz w:val="24"/>
          <w:szCs w:val="24"/>
        </w:rPr>
        <w:t>Zgłoszenie zapotrzebowania, o którym mowa w ust. 1 będzie dokonywane przez Zamawiającego od poniedziałku do piątku w godzinach 8:00 – 15:00 drogą elektroniczną, na wskazany poniżej adres mailowy Wykonawcy:</w:t>
      </w:r>
      <w:r>
        <w:rPr>
          <w:rFonts w:ascii="Cambria" w:hAnsi="Cambria" w:cs="Times New Roman"/>
          <w:bCs/>
          <w:sz w:val="24"/>
          <w:szCs w:val="24"/>
        </w:rPr>
        <w:br/>
      </w:r>
      <w:r>
        <w:rPr>
          <w:rFonts w:ascii="Cambria" w:hAnsi="Cambria" w:cs="Times New Roman"/>
          <w:bCs/>
          <w:sz w:val="24"/>
          <w:szCs w:val="24"/>
        </w:rPr>
        <w:lastRenderedPageBreak/>
        <w:t>- adres mailowy: …………………</w:t>
      </w:r>
      <w:r>
        <w:rPr>
          <w:rFonts w:ascii="Cambria" w:hAnsi="Cambria" w:cs="Times New Roman"/>
          <w:bCs/>
          <w:sz w:val="24"/>
          <w:szCs w:val="24"/>
        </w:rPr>
        <w:br/>
        <w:t>lub telefonicznie: …………………………………………..</w:t>
      </w:r>
    </w:p>
    <w:p w14:paraId="5F60B7E2" w14:textId="7A4AAC38" w:rsidR="00083374" w:rsidRDefault="00083374" w:rsidP="00083374">
      <w:pPr>
        <w:pStyle w:val="Akapitzlist"/>
        <w:numPr>
          <w:ilvl w:val="0"/>
          <w:numId w:val="22"/>
        </w:numPr>
        <w:rPr>
          <w:rFonts w:ascii="Cambria" w:hAnsi="Cambria" w:cs="Times New Roman"/>
          <w:bCs/>
          <w:sz w:val="24"/>
          <w:szCs w:val="24"/>
        </w:rPr>
      </w:pPr>
      <w:r>
        <w:rPr>
          <w:rFonts w:ascii="Cambria" w:hAnsi="Cambria" w:cs="Times New Roman"/>
          <w:bCs/>
          <w:sz w:val="24"/>
          <w:szCs w:val="24"/>
        </w:rPr>
        <w:t>Wykonawca ma obowiązek niezwłocznie przesłać e-mailem zwrotne potwierdzenie Zamawiającemu otrzymania zgłoszenia zapotrzebowania na olej opałowy</w:t>
      </w:r>
    </w:p>
    <w:p w14:paraId="14C455FE" w14:textId="24AAEE3A" w:rsidR="00083374" w:rsidRDefault="00083374" w:rsidP="00083374">
      <w:pPr>
        <w:pStyle w:val="Akapitzlist"/>
        <w:numPr>
          <w:ilvl w:val="0"/>
          <w:numId w:val="22"/>
        </w:numPr>
        <w:rPr>
          <w:rFonts w:ascii="Cambria" w:hAnsi="Cambria" w:cs="Times New Roman"/>
          <w:bCs/>
          <w:sz w:val="24"/>
          <w:szCs w:val="24"/>
        </w:rPr>
      </w:pPr>
      <w:r>
        <w:rPr>
          <w:rFonts w:ascii="Cambria" w:hAnsi="Cambria" w:cs="Times New Roman"/>
          <w:bCs/>
          <w:sz w:val="24"/>
          <w:szCs w:val="24"/>
        </w:rPr>
        <w:t>Wykonawca zobowiązuje się do zrealizowania dostawy objętej zgłoszeniem zapotrzebowania w terminie 48 godzin liczonym od końca dnia otrzymania zgłoszenia zapotrzebowania (bez wliczenia sobót, niedziel dni ustawowo wolnych od pracy) w godzinach</w:t>
      </w:r>
      <w:r w:rsidR="004213C2">
        <w:rPr>
          <w:rFonts w:ascii="Cambria" w:hAnsi="Cambria" w:cs="Times New Roman"/>
          <w:bCs/>
          <w:sz w:val="24"/>
          <w:szCs w:val="24"/>
        </w:rPr>
        <w:t xml:space="preserve"> od </w:t>
      </w:r>
      <w:r>
        <w:rPr>
          <w:rFonts w:ascii="Cambria" w:hAnsi="Cambria" w:cs="Times New Roman"/>
          <w:bCs/>
          <w:sz w:val="24"/>
          <w:szCs w:val="24"/>
        </w:rPr>
        <w:t xml:space="preserve"> 8:00 </w:t>
      </w:r>
      <w:r w:rsidR="004213C2">
        <w:rPr>
          <w:rFonts w:ascii="Cambria" w:hAnsi="Cambria" w:cs="Times New Roman"/>
          <w:bCs/>
          <w:sz w:val="24"/>
          <w:szCs w:val="24"/>
        </w:rPr>
        <w:t>do 1</w:t>
      </w:r>
      <w:r w:rsidR="000E4241">
        <w:rPr>
          <w:rFonts w:ascii="Cambria" w:hAnsi="Cambria" w:cs="Times New Roman"/>
          <w:bCs/>
          <w:sz w:val="24"/>
          <w:szCs w:val="24"/>
        </w:rPr>
        <w:t>5</w:t>
      </w:r>
      <w:r w:rsidR="004213C2">
        <w:rPr>
          <w:rFonts w:ascii="Cambria" w:hAnsi="Cambria" w:cs="Times New Roman"/>
          <w:bCs/>
          <w:sz w:val="24"/>
          <w:szCs w:val="24"/>
        </w:rPr>
        <w:t>:00.</w:t>
      </w:r>
    </w:p>
    <w:p w14:paraId="0A56559B" w14:textId="5D8C229D" w:rsidR="004213C2" w:rsidRDefault="004213C2" w:rsidP="00083374">
      <w:pPr>
        <w:pStyle w:val="Akapitzlist"/>
        <w:numPr>
          <w:ilvl w:val="0"/>
          <w:numId w:val="22"/>
        </w:numPr>
        <w:rPr>
          <w:rFonts w:ascii="Cambria" w:hAnsi="Cambria" w:cs="Times New Roman"/>
          <w:bCs/>
          <w:sz w:val="24"/>
          <w:szCs w:val="24"/>
        </w:rPr>
      </w:pPr>
      <w:r>
        <w:rPr>
          <w:rFonts w:ascii="Cambria" w:hAnsi="Cambria" w:cs="Times New Roman"/>
          <w:bCs/>
          <w:sz w:val="24"/>
          <w:szCs w:val="24"/>
        </w:rPr>
        <w:t>Wykonawca przy każdej dostawie przetankuje z cysterny dostarczone paliwo do zbiornika magazynującego bezpłatnie Zamawiającemu.</w:t>
      </w:r>
    </w:p>
    <w:p w14:paraId="6030C22A" w14:textId="07C6AF28" w:rsidR="00231FBE" w:rsidRDefault="00231FBE" w:rsidP="00083374">
      <w:pPr>
        <w:pStyle w:val="Akapitzlist"/>
        <w:numPr>
          <w:ilvl w:val="0"/>
          <w:numId w:val="22"/>
        </w:numPr>
        <w:rPr>
          <w:rFonts w:ascii="Cambria" w:hAnsi="Cambria" w:cs="Times New Roman"/>
          <w:sz w:val="24"/>
          <w:szCs w:val="24"/>
        </w:rPr>
      </w:pPr>
      <w:r>
        <w:rPr>
          <w:rFonts w:ascii="Cambria" w:hAnsi="Cambria" w:cs="Times New Roman"/>
          <w:bCs/>
          <w:sz w:val="24"/>
          <w:szCs w:val="24"/>
        </w:rPr>
        <w:t xml:space="preserve">Wykonawca przy każdorazowej dostawie paliwa wystawi dokument WZ, potwierdzający ilość dostarczonego paliwa zgodnie z </w:t>
      </w:r>
      <w:r w:rsidRPr="00231FBE">
        <w:rPr>
          <w:rFonts w:ascii="Cambria" w:hAnsi="Cambria" w:cs="Times New Roman"/>
          <w:b/>
          <w:bCs/>
          <w:sz w:val="24"/>
          <w:szCs w:val="24"/>
        </w:rPr>
        <w:t>§ 1 pkt 9</w:t>
      </w:r>
      <w:r>
        <w:rPr>
          <w:rFonts w:ascii="Cambria" w:hAnsi="Cambria" w:cs="Times New Roman"/>
          <w:b/>
          <w:bCs/>
          <w:sz w:val="24"/>
          <w:szCs w:val="24"/>
        </w:rPr>
        <w:t xml:space="preserve">. </w:t>
      </w:r>
      <w:r w:rsidRPr="00231FBE">
        <w:rPr>
          <w:rFonts w:ascii="Cambria" w:hAnsi="Cambria" w:cs="Times New Roman"/>
          <w:sz w:val="24"/>
          <w:szCs w:val="24"/>
        </w:rPr>
        <w:t>Dokument WZ dla swojej ważności wymaga podpisania przez upoważnionego przedstawiciela Zamawiającego.</w:t>
      </w:r>
    </w:p>
    <w:p w14:paraId="20F9B23A" w14:textId="210C9375" w:rsidR="00AF4812" w:rsidRDefault="00AF4812" w:rsidP="00083374">
      <w:pPr>
        <w:pStyle w:val="Akapitzlist"/>
        <w:numPr>
          <w:ilvl w:val="0"/>
          <w:numId w:val="22"/>
        </w:numPr>
        <w:rPr>
          <w:rFonts w:ascii="Cambria" w:hAnsi="Cambria" w:cs="Times New Roman"/>
          <w:sz w:val="24"/>
          <w:szCs w:val="24"/>
        </w:rPr>
      </w:pPr>
      <w:r>
        <w:rPr>
          <w:rFonts w:ascii="Cambria" w:hAnsi="Cambria" w:cs="Times New Roman"/>
          <w:sz w:val="24"/>
          <w:szCs w:val="24"/>
        </w:rPr>
        <w:t>Zamawiający będzie miał prawo korzystać ze wszystkich upustów stosowanych zwyczajowo przez Wykonawcę wobec jego pozostałych odbiorców.</w:t>
      </w:r>
    </w:p>
    <w:p w14:paraId="5E473B76" w14:textId="602D2A21" w:rsidR="00AF4812" w:rsidRDefault="00AF4812" w:rsidP="00083374">
      <w:pPr>
        <w:pStyle w:val="Akapitzlist"/>
        <w:numPr>
          <w:ilvl w:val="0"/>
          <w:numId w:val="22"/>
        </w:numPr>
        <w:rPr>
          <w:rFonts w:ascii="Cambria" w:hAnsi="Cambria" w:cs="Times New Roman"/>
          <w:sz w:val="24"/>
          <w:szCs w:val="24"/>
        </w:rPr>
      </w:pPr>
      <w:r>
        <w:rPr>
          <w:rFonts w:ascii="Cambria" w:hAnsi="Cambria" w:cs="Times New Roman"/>
          <w:sz w:val="24"/>
          <w:szCs w:val="24"/>
        </w:rPr>
        <w:t>Zamawiający z każdej partii dostarczonego paliwa ma prawo pobrać próbkę, która w razie reklamacji będzie stanowić dowód rzeczowy poddanych analizie laboratoryjnej.</w:t>
      </w:r>
      <w:r w:rsidR="000B1D96">
        <w:rPr>
          <w:rFonts w:ascii="Cambria" w:hAnsi="Cambria" w:cs="Times New Roman"/>
          <w:sz w:val="24"/>
          <w:szCs w:val="24"/>
        </w:rPr>
        <w:t xml:space="preserve"> </w:t>
      </w:r>
    </w:p>
    <w:p w14:paraId="40075B74" w14:textId="5BC2E9E0" w:rsidR="00AF4812" w:rsidRDefault="00AF4812" w:rsidP="00083374">
      <w:pPr>
        <w:pStyle w:val="Akapitzlist"/>
        <w:numPr>
          <w:ilvl w:val="0"/>
          <w:numId w:val="22"/>
        </w:numPr>
        <w:rPr>
          <w:rFonts w:ascii="Cambria" w:hAnsi="Cambria" w:cs="Times New Roman"/>
          <w:sz w:val="24"/>
          <w:szCs w:val="24"/>
        </w:rPr>
      </w:pPr>
      <w:r>
        <w:rPr>
          <w:rFonts w:ascii="Cambria" w:hAnsi="Cambria" w:cs="Times New Roman"/>
          <w:sz w:val="24"/>
          <w:szCs w:val="24"/>
        </w:rPr>
        <w:t>W przypadku udowodnionej złej jakości paliwa</w:t>
      </w:r>
      <w:r w:rsidR="004B2F95">
        <w:rPr>
          <w:rFonts w:ascii="Cambria" w:hAnsi="Cambria" w:cs="Times New Roman"/>
          <w:sz w:val="24"/>
          <w:szCs w:val="24"/>
        </w:rPr>
        <w:t xml:space="preserve"> (niezgodnej z umową i obowiązującymi normami), Wykonawca będzie zobowiązany pokryć wszelkie koszty poniesione przez Zamawiającego (w szczególności koszty analizy laboratoryjnej i ewentualnego zakupu paliwa u innego dostawcy, koszty usuwania awarii urządzeń lub koszty ich wymiany, jeżeli zastosowany olej, niespełniający wymagań jakościowych, spowoduje ich uszkodzenie lub zniszczenie), a także na własny koszt i we własnym zakresie odebrać od Zamawiającego zakwestionowaną partię paliwa i dostarczyć paliwo w ilości i terminie wyznaczonym przez Zamawiającego.</w:t>
      </w:r>
    </w:p>
    <w:p w14:paraId="2B31D981" w14:textId="4549139A" w:rsidR="004B2F95" w:rsidRDefault="004B2F95" w:rsidP="00083374">
      <w:pPr>
        <w:pStyle w:val="Akapitzlist"/>
        <w:numPr>
          <w:ilvl w:val="0"/>
          <w:numId w:val="22"/>
        </w:numPr>
        <w:rPr>
          <w:rFonts w:ascii="Cambria" w:hAnsi="Cambria" w:cs="Times New Roman"/>
          <w:sz w:val="24"/>
          <w:szCs w:val="24"/>
        </w:rPr>
      </w:pPr>
      <w:r>
        <w:rPr>
          <w:rFonts w:ascii="Cambria" w:hAnsi="Cambria" w:cs="Times New Roman"/>
          <w:sz w:val="24"/>
          <w:szCs w:val="24"/>
        </w:rPr>
        <w:t xml:space="preserve">Parametry dostarczonego paliwa będą dostosowane do okresu dostawy, tj. pory roku </w:t>
      </w:r>
      <w:r w:rsidR="009B5AF3">
        <w:rPr>
          <w:rFonts w:ascii="Cambria" w:hAnsi="Cambria" w:cs="Times New Roman"/>
          <w:sz w:val="24"/>
          <w:szCs w:val="24"/>
        </w:rPr>
        <w:t>i temperatury otoczenia</w:t>
      </w:r>
    </w:p>
    <w:p w14:paraId="5287F7CB" w14:textId="5F193CD9" w:rsidR="009B5AF3" w:rsidRDefault="009B5AF3" w:rsidP="00083374">
      <w:pPr>
        <w:pStyle w:val="Akapitzlist"/>
        <w:numPr>
          <w:ilvl w:val="0"/>
          <w:numId w:val="22"/>
        </w:numPr>
        <w:rPr>
          <w:rFonts w:ascii="Cambria" w:hAnsi="Cambria" w:cs="Times New Roman"/>
          <w:sz w:val="24"/>
          <w:szCs w:val="24"/>
        </w:rPr>
      </w:pPr>
      <w:r>
        <w:rPr>
          <w:rFonts w:ascii="Cambria" w:hAnsi="Cambria" w:cs="Times New Roman"/>
          <w:sz w:val="24"/>
          <w:szCs w:val="24"/>
        </w:rPr>
        <w:t>Wykonawca oświadcza, ze jest właścicielem towaru oferowanego Zamawiającemu oraz że towar ten jest wolny od wad i praw osób trzecich.</w:t>
      </w:r>
    </w:p>
    <w:p w14:paraId="501AF6BB" w14:textId="403DFAB7" w:rsidR="00950E93" w:rsidRPr="009B5AF3" w:rsidRDefault="009B5AF3" w:rsidP="009B5AF3">
      <w:pPr>
        <w:pStyle w:val="Akapitzlist"/>
        <w:numPr>
          <w:ilvl w:val="0"/>
          <w:numId w:val="22"/>
        </w:numPr>
        <w:rPr>
          <w:rFonts w:ascii="Cambria" w:hAnsi="Cambria" w:cs="Times New Roman"/>
          <w:sz w:val="24"/>
          <w:szCs w:val="24"/>
        </w:rPr>
      </w:pPr>
      <w:r>
        <w:rPr>
          <w:rFonts w:ascii="Cambria" w:hAnsi="Cambria" w:cs="Times New Roman"/>
          <w:sz w:val="24"/>
          <w:szCs w:val="24"/>
        </w:rPr>
        <w:t xml:space="preserve">Wykonawca będzie realizował dostawy przy użyciu środków transportowych pozwalających na realizację umowy bez wyrządzenia szkód na nieruchomości, na którą dostawa będzie realizowana. </w:t>
      </w:r>
    </w:p>
    <w:p w14:paraId="371C3D9B" w14:textId="10EA7631" w:rsidR="00C6347A" w:rsidRDefault="00322B41" w:rsidP="00C6347A">
      <w:pPr>
        <w:pStyle w:val="Akapitzlist"/>
        <w:numPr>
          <w:ilvl w:val="0"/>
          <w:numId w:val="22"/>
        </w:numPr>
        <w:jc w:val="both"/>
        <w:rPr>
          <w:rFonts w:ascii="Cambria" w:hAnsi="Cambria" w:cs="Times New Roman"/>
          <w:sz w:val="24"/>
          <w:szCs w:val="24"/>
        </w:rPr>
      </w:pPr>
      <w:r w:rsidRPr="003924C2">
        <w:rPr>
          <w:rFonts w:ascii="Cambria" w:hAnsi="Cambria" w:cs="Times New Roman"/>
          <w:sz w:val="24"/>
          <w:szCs w:val="24"/>
        </w:rPr>
        <w:t xml:space="preserve">Wykonawca dla każdej dostawy przedstawi świadectwo jakości (atesty), określające właściwości dostarczonego paliwa i zawartość zanieczyszczeń, potwierdzone certyfikatem jakości lub deklaracją wystawioną </w:t>
      </w:r>
      <w:r w:rsidR="00C6347A" w:rsidRPr="003924C2">
        <w:rPr>
          <w:rFonts w:ascii="Cambria" w:hAnsi="Cambria" w:cs="Times New Roman"/>
          <w:sz w:val="24"/>
          <w:szCs w:val="24"/>
        </w:rPr>
        <w:t xml:space="preserve"> przez producenta, wystawione nie wcześniej niż 30 dni przed dniem dostawy. Brak dokumentów, o których mowa w zdaniu poprzednim będzie skutkować niemożliwością podpisania dokumentu WZ przez upoważnionego przedstawiciel Zamawiającego</w:t>
      </w:r>
      <w:r w:rsidR="00E53C53">
        <w:rPr>
          <w:rFonts w:ascii="Cambria" w:hAnsi="Cambria" w:cs="Times New Roman"/>
          <w:sz w:val="24"/>
          <w:szCs w:val="24"/>
        </w:rPr>
        <w:t>.</w:t>
      </w:r>
    </w:p>
    <w:p w14:paraId="54B20BEC" w14:textId="332E62B7" w:rsidR="00E53C53" w:rsidRDefault="00662CEC" w:rsidP="00C6347A">
      <w:pPr>
        <w:pStyle w:val="Akapitzlist"/>
        <w:numPr>
          <w:ilvl w:val="0"/>
          <w:numId w:val="22"/>
        </w:numPr>
        <w:jc w:val="both"/>
        <w:rPr>
          <w:rFonts w:ascii="Cambria" w:hAnsi="Cambria" w:cs="Times New Roman"/>
          <w:sz w:val="24"/>
          <w:szCs w:val="24"/>
        </w:rPr>
      </w:pPr>
      <w:r>
        <w:rPr>
          <w:rFonts w:ascii="Cambria" w:hAnsi="Cambria" w:cs="Times New Roman"/>
          <w:sz w:val="24"/>
          <w:szCs w:val="24"/>
        </w:rPr>
        <w:lastRenderedPageBreak/>
        <w:t>Paliwo będzie dostarczane przez Wykonawcę do zbiornika magazynującego auto – cysternami, które muszą posiadać aktualne dopuszczenie do przewozu paliw ciekłych zgodnie z obowiązującymi przepisami w dniu dostawy, w tym w szczególności z Rozporządzenia Ministra Gospodarki z dnia 21 listopada 2005 r. w sprawie warunków technicznych, jakim powinny odpowiadać bazy i stacje paliw płynnych, rurociągi przesyłowe dalekosiężne służące do transportu ropy naftowej</w:t>
      </w:r>
      <w:r w:rsidR="00FF4541">
        <w:rPr>
          <w:rFonts w:ascii="Cambria" w:hAnsi="Cambria" w:cs="Times New Roman"/>
          <w:sz w:val="24"/>
          <w:szCs w:val="24"/>
        </w:rPr>
        <w:t xml:space="preserve"> i produktów naftowych</w:t>
      </w:r>
      <w:r w:rsidR="009172DD">
        <w:rPr>
          <w:rFonts w:ascii="Cambria" w:hAnsi="Cambria" w:cs="Times New Roman"/>
          <w:sz w:val="24"/>
          <w:szCs w:val="24"/>
        </w:rPr>
        <w:t xml:space="preserve"> i ich usytuowanie (Dz. U. z 2014 r. poz. 1853 ze zm.).  Auto – cysterny powinny posiadać legalizowane urządzenia pomiarowe do pomiaru ilości zrzuconego paliwa do zbiornika magazynującego paliwo, który posiada Zamawiający. Zamawiający ma prawo żądać okazania aktualnego świadectwa legalizacji licznika autocysterny o numerze zgodnym z numerem seryjnym licznika zainstalowanego na pojeździe dostawczym. W przypadku stwierdzenia braku legalizacji licznika tankowania (uszkodzenie cech) dostawa nie zostanie przyjęta, a faktura zostanie zwrócona Wykonawcy bez zapłaty. </w:t>
      </w:r>
    </w:p>
    <w:p w14:paraId="3A255E70" w14:textId="1C7CBBFB" w:rsidR="00A805BC" w:rsidRPr="004A3CB4" w:rsidRDefault="009172DD" w:rsidP="004A3CB4">
      <w:pPr>
        <w:pStyle w:val="Akapitzlist"/>
        <w:numPr>
          <w:ilvl w:val="0"/>
          <w:numId w:val="22"/>
        </w:numPr>
        <w:jc w:val="both"/>
        <w:rPr>
          <w:rFonts w:ascii="Cambria" w:hAnsi="Cambria" w:cs="Times New Roman"/>
          <w:sz w:val="24"/>
          <w:szCs w:val="24"/>
        </w:rPr>
      </w:pPr>
      <w:r>
        <w:rPr>
          <w:rFonts w:ascii="Cambria" w:hAnsi="Cambria" w:cs="Times New Roman"/>
          <w:sz w:val="24"/>
          <w:szCs w:val="24"/>
        </w:rPr>
        <w:t>Paliwo od Wykonawcy przyjmowane będzie w ilościach rzeczywistych / ilościach wynikających z przeliczenia do temperatury referencyjnej 15</w:t>
      </w:r>
      <w:r>
        <w:rPr>
          <w:rFonts w:ascii="Cambria" w:hAnsi="Cambria" w:cs="Times New Roman"/>
          <w:sz w:val="24"/>
          <w:szCs w:val="24"/>
          <w:vertAlign w:val="superscript"/>
        </w:rPr>
        <w:t>0</w:t>
      </w:r>
      <w:r>
        <w:rPr>
          <w:rFonts w:ascii="Cambria" w:hAnsi="Cambria" w:cs="Times New Roman"/>
          <w:sz w:val="24"/>
          <w:szCs w:val="24"/>
        </w:rPr>
        <w:t>C.</w:t>
      </w:r>
    </w:p>
    <w:p w14:paraId="2C1DC316" w14:textId="77777777" w:rsidR="001D097C" w:rsidRDefault="001D097C" w:rsidP="00721EE2">
      <w:pPr>
        <w:ind w:left="709" w:hanging="283"/>
        <w:jc w:val="both"/>
        <w:rPr>
          <w:rFonts w:ascii="Cambria" w:hAnsi="Cambria" w:cs="Times New Roman"/>
          <w:sz w:val="24"/>
          <w:szCs w:val="24"/>
        </w:rPr>
      </w:pPr>
      <w:r>
        <w:rPr>
          <w:rFonts w:ascii="Cambria" w:hAnsi="Cambria" w:cs="Times New Roman"/>
          <w:sz w:val="24"/>
          <w:szCs w:val="24"/>
        </w:rPr>
        <w:t>16. Wystawiona przez Wykonawcę faktura VAT wraz z dokumentem dostawy określającym rzeczywistą ilość  (m</w:t>
      </w:r>
      <w:r>
        <w:rPr>
          <w:rFonts w:ascii="Cambria" w:hAnsi="Cambria" w:cs="Times New Roman"/>
          <w:sz w:val="24"/>
          <w:szCs w:val="24"/>
          <w:vertAlign w:val="superscript"/>
        </w:rPr>
        <w:t>3</w:t>
      </w:r>
      <w:r>
        <w:rPr>
          <w:rFonts w:ascii="Cambria" w:hAnsi="Cambria" w:cs="Times New Roman"/>
          <w:sz w:val="24"/>
          <w:szCs w:val="24"/>
        </w:rPr>
        <w:t>) z określeniem ilości wynikającej z przeliczenia do temperatury referencyjnej 15</w:t>
      </w:r>
      <w:r>
        <w:rPr>
          <w:rFonts w:ascii="Cambria" w:hAnsi="Cambria" w:cs="Times New Roman"/>
          <w:sz w:val="24"/>
          <w:szCs w:val="24"/>
          <w:vertAlign w:val="superscript"/>
        </w:rPr>
        <w:t>o</w:t>
      </w:r>
      <w:r>
        <w:rPr>
          <w:rFonts w:ascii="Cambria" w:hAnsi="Cambria" w:cs="Times New Roman"/>
          <w:sz w:val="24"/>
          <w:szCs w:val="24"/>
        </w:rPr>
        <w:t xml:space="preserve"> C dostarczonego oleju oraz dokument potwierdzający obowiązującą w dniu złożenia zamówienia cenę oleju podaną przez ………….., będą dokumentami stwierdzającymi zgodność dostawy z zapotrzebowaniem złożonym przez Zamawiającego.</w:t>
      </w:r>
    </w:p>
    <w:p w14:paraId="167E991B" w14:textId="4F6E21DF" w:rsidR="00870AEC" w:rsidRDefault="001D097C" w:rsidP="00721EE2">
      <w:pPr>
        <w:ind w:left="709" w:hanging="283"/>
        <w:jc w:val="both"/>
        <w:rPr>
          <w:rFonts w:ascii="Cambria" w:hAnsi="Cambria" w:cs="Times New Roman"/>
          <w:sz w:val="24"/>
          <w:szCs w:val="24"/>
        </w:rPr>
      </w:pPr>
      <w:r>
        <w:rPr>
          <w:rFonts w:ascii="Cambria" w:hAnsi="Cambria" w:cs="Times New Roman"/>
          <w:sz w:val="24"/>
          <w:szCs w:val="24"/>
        </w:rPr>
        <w:t xml:space="preserve">17. W przypadku </w:t>
      </w:r>
      <w:r w:rsidR="00870AEC">
        <w:rPr>
          <w:rFonts w:ascii="Cambria" w:hAnsi="Cambria" w:cs="Times New Roman"/>
          <w:sz w:val="24"/>
          <w:szCs w:val="24"/>
        </w:rPr>
        <w:t>ustalenia</w:t>
      </w:r>
      <w:r>
        <w:rPr>
          <w:rFonts w:ascii="Cambria" w:hAnsi="Cambria" w:cs="Times New Roman"/>
          <w:sz w:val="24"/>
          <w:szCs w:val="24"/>
        </w:rPr>
        <w:t xml:space="preserve"> przy odbiorze, że dostawa jest niekompletna lub nie spełnia wymogów określonych w umowie, Wykonawca w terminie 24 godzin, licząc od dnia dostawy, zobowiązany jest do wymiany oleju na nowy lub uzupełnienia braków na własny koszt i ryzyko.</w:t>
      </w:r>
    </w:p>
    <w:p w14:paraId="255C8404" w14:textId="77777777" w:rsidR="00870AEC" w:rsidRDefault="00870AEC" w:rsidP="00721EE2">
      <w:pPr>
        <w:ind w:left="709" w:hanging="283"/>
        <w:jc w:val="both"/>
        <w:rPr>
          <w:rFonts w:ascii="Cambria" w:hAnsi="Cambria" w:cs="Times New Roman"/>
          <w:sz w:val="24"/>
          <w:szCs w:val="24"/>
        </w:rPr>
      </w:pPr>
      <w:r>
        <w:rPr>
          <w:rFonts w:ascii="Cambria" w:hAnsi="Cambria" w:cs="Times New Roman"/>
          <w:sz w:val="24"/>
          <w:szCs w:val="24"/>
        </w:rPr>
        <w:t>18. Wykonawca ponosi odpowiedzialność i ryzyko związane z dostawą przedmiotu umowy do Zamawiającego.</w:t>
      </w:r>
    </w:p>
    <w:p w14:paraId="7817688E" w14:textId="3E54B93D" w:rsidR="001D097C" w:rsidRDefault="00870AEC" w:rsidP="00721EE2">
      <w:pPr>
        <w:ind w:left="709" w:hanging="283"/>
        <w:jc w:val="both"/>
        <w:rPr>
          <w:rFonts w:ascii="Cambria" w:hAnsi="Cambria" w:cs="Times New Roman"/>
          <w:sz w:val="24"/>
          <w:szCs w:val="24"/>
        </w:rPr>
      </w:pPr>
      <w:r>
        <w:rPr>
          <w:rFonts w:ascii="Cambria" w:hAnsi="Cambria" w:cs="Times New Roman"/>
          <w:sz w:val="24"/>
          <w:szCs w:val="24"/>
        </w:rPr>
        <w:t>19. Zamawiający nie ponosi odpowiedzialności za szkody wyrządzone przez Wykonawcę podczas wykonywania przedmiotu zamówienia.</w:t>
      </w:r>
      <w:r w:rsidR="001D097C">
        <w:rPr>
          <w:rFonts w:ascii="Cambria" w:hAnsi="Cambria" w:cs="Times New Roman"/>
          <w:sz w:val="24"/>
          <w:szCs w:val="24"/>
        </w:rPr>
        <w:t xml:space="preserve"> </w:t>
      </w:r>
    </w:p>
    <w:p w14:paraId="6EE055D4" w14:textId="2F754EE6" w:rsidR="004A3CB4" w:rsidRDefault="004A3CB4" w:rsidP="00721EE2">
      <w:pPr>
        <w:ind w:left="709" w:hanging="283"/>
        <w:jc w:val="both"/>
        <w:rPr>
          <w:rFonts w:ascii="Cambria" w:hAnsi="Cambria" w:cs="Times New Roman"/>
          <w:sz w:val="24"/>
          <w:szCs w:val="24"/>
        </w:rPr>
      </w:pPr>
      <w:r>
        <w:rPr>
          <w:rFonts w:ascii="Cambria" w:hAnsi="Cambria" w:cs="Times New Roman"/>
          <w:sz w:val="24"/>
          <w:szCs w:val="24"/>
        </w:rPr>
        <w:t>20. Wykonawca oświadcza, że posiada zarejestrowaną działalność gospodarczą i jest dystrybutorem paliw ciekłych – Nr koncesji………………..</w:t>
      </w:r>
    </w:p>
    <w:p w14:paraId="0C9BD210" w14:textId="1BED277C" w:rsidR="004A3CB4" w:rsidRPr="001D097C" w:rsidRDefault="00B6776D" w:rsidP="00721EE2">
      <w:pPr>
        <w:ind w:left="709" w:hanging="283"/>
        <w:jc w:val="both"/>
        <w:rPr>
          <w:rFonts w:ascii="Cambria" w:hAnsi="Cambria" w:cs="Times New Roman"/>
          <w:sz w:val="24"/>
          <w:szCs w:val="24"/>
        </w:rPr>
      </w:pPr>
      <w:r>
        <w:rPr>
          <w:rFonts w:ascii="Cambria" w:hAnsi="Cambria" w:cs="Times New Roman"/>
          <w:sz w:val="24"/>
          <w:szCs w:val="24"/>
        </w:rPr>
        <w:t>21. W przypadku braku możliwości dostarczenia lub wydania przez Wykonawcę paliwa Zamawiający zatankuje na koszt Wykonawcy na innej, najbliższej stacji paliw</w:t>
      </w:r>
    </w:p>
    <w:p w14:paraId="45E819E2" w14:textId="77777777" w:rsidR="008A19B1" w:rsidRDefault="008A19B1" w:rsidP="0080590A">
      <w:pPr>
        <w:jc w:val="center"/>
        <w:rPr>
          <w:rFonts w:ascii="Cambria" w:hAnsi="Cambria" w:cs="Times New Roman"/>
          <w:sz w:val="24"/>
          <w:szCs w:val="24"/>
        </w:rPr>
      </w:pPr>
    </w:p>
    <w:p w14:paraId="4EB94E96" w14:textId="77777777" w:rsidR="008A19B1" w:rsidRDefault="008A19B1" w:rsidP="0080590A">
      <w:pPr>
        <w:jc w:val="center"/>
        <w:rPr>
          <w:rFonts w:ascii="Cambria" w:hAnsi="Cambria" w:cs="Times New Roman"/>
          <w:sz w:val="24"/>
          <w:szCs w:val="24"/>
        </w:rPr>
      </w:pPr>
    </w:p>
    <w:p w14:paraId="3D8087E7" w14:textId="7435CAFD" w:rsidR="0080590A" w:rsidRPr="00F92C58" w:rsidRDefault="0080590A" w:rsidP="0080590A">
      <w:pPr>
        <w:jc w:val="center"/>
        <w:rPr>
          <w:rFonts w:ascii="Cambria" w:hAnsi="Cambria" w:cs="Times New Roman"/>
          <w:sz w:val="24"/>
          <w:szCs w:val="24"/>
        </w:rPr>
      </w:pPr>
      <w:r w:rsidRPr="00F92C58">
        <w:rPr>
          <w:rFonts w:ascii="Cambria" w:hAnsi="Cambria" w:cs="Times New Roman"/>
          <w:sz w:val="24"/>
          <w:szCs w:val="24"/>
        </w:rPr>
        <w:lastRenderedPageBreak/>
        <w:t xml:space="preserve">§ </w:t>
      </w:r>
      <w:r>
        <w:rPr>
          <w:rFonts w:ascii="Cambria" w:hAnsi="Cambria" w:cs="Times New Roman"/>
          <w:sz w:val="24"/>
          <w:szCs w:val="24"/>
        </w:rPr>
        <w:t>3</w:t>
      </w:r>
      <w:r w:rsidR="008A19B1">
        <w:rPr>
          <w:rFonts w:ascii="Cambria" w:hAnsi="Cambria" w:cs="Times New Roman"/>
          <w:sz w:val="24"/>
          <w:szCs w:val="24"/>
        </w:rPr>
        <w:br/>
      </w:r>
      <w:r w:rsidR="008A19B1" w:rsidRPr="008A19B1">
        <w:rPr>
          <w:rFonts w:ascii="Cambria" w:hAnsi="Cambria" w:cs="Times New Roman"/>
          <w:b/>
          <w:bCs/>
          <w:sz w:val="24"/>
          <w:szCs w:val="24"/>
        </w:rPr>
        <w:t>Termin realizacji</w:t>
      </w:r>
    </w:p>
    <w:p w14:paraId="221C1A31" w14:textId="0D2C8D83" w:rsidR="00870AEC" w:rsidRPr="00F92C58" w:rsidRDefault="0080590A" w:rsidP="00836782">
      <w:pPr>
        <w:jc w:val="both"/>
        <w:rPr>
          <w:rFonts w:ascii="Cambria" w:hAnsi="Cambria" w:cs="Times New Roman"/>
          <w:sz w:val="24"/>
          <w:szCs w:val="24"/>
        </w:rPr>
      </w:pPr>
      <w:r>
        <w:rPr>
          <w:rFonts w:ascii="Cambria" w:hAnsi="Cambria" w:cs="Times New Roman"/>
          <w:sz w:val="24"/>
          <w:szCs w:val="24"/>
        </w:rPr>
        <w:t xml:space="preserve">Zamówienie realizowane będzie sukcesywnie </w:t>
      </w:r>
      <w:r w:rsidR="00836782">
        <w:rPr>
          <w:rFonts w:ascii="Cambria" w:hAnsi="Cambria" w:cs="Times New Roman"/>
          <w:sz w:val="24"/>
          <w:szCs w:val="24"/>
        </w:rPr>
        <w:t>w terminie do 13 miesięcy od dnia zawarcia umowy, tj. do dnia ……………….</w:t>
      </w:r>
    </w:p>
    <w:p w14:paraId="382BA742" w14:textId="2999C687" w:rsidR="0043443F" w:rsidRPr="007A3BCF" w:rsidRDefault="00017F7F" w:rsidP="007A3BCF">
      <w:pPr>
        <w:jc w:val="center"/>
        <w:rPr>
          <w:rFonts w:ascii="Cambria" w:hAnsi="Cambria" w:cs="Times New Roman"/>
          <w:sz w:val="24"/>
          <w:szCs w:val="24"/>
        </w:rPr>
      </w:pPr>
      <w:r w:rsidRPr="00F92C58">
        <w:rPr>
          <w:rFonts w:ascii="Cambria" w:hAnsi="Cambria" w:cs="Times New Roman"/>
          <w:sz w:val="24"/>
          <w:szCs w:val="24"/>
        </w:rPr>
        <w:t xml:space="preserve">§ </w:t>
      </w:r>
      <w:r w:rsidR="008A19B1">
        <w:rPr>
          <w:rFonts w:ascii="Cambria" w:hAnsi="Cambria" w:cs="Times New Roman"/>
          <w:sz w:val="24"/>
          <w:szCs w:val="24"/>
        </w:rPr>
        <w:t>4</w:t>
      </w:r>
      <w:r w:rsidR="008A19B1">
        <w:rPr>
          <w:rFonts w:ascii="Cambria" w:hAnsi="Cambria" w:cs="Times New Roman"/>
          <w:sz w:val="24"/>
          <w:szCs w:val="24"/>
        </w:rPr>
        <w:br/>
      </w:r>
      <w:r w:rsidR="008A19B1" w:rsidRPr="008A19B1">
        <w:rPr>
          <w:rFonts w:ascii="Cambria" w:hAnsi="Cambria" w:cs="Times New Roman"/>
          <w:b/>
          <w:bCs/>
          <w:sz w:val="24"/>
          <w:szCs w:val="24"/>
        </w:rPr>
        <w:t>Wynagrodzenie i rozliczenie</w:t>
      </w:r>
    </w:p>
    <w:p w14:paraId="3F6FD2B6" w14:textId="3480881F" w:rsidR="0043443F" w:rsidRDefault="0043443F" w:rsidP="0043443F">
      <w:pPr>
        <w:numPr>
          <w:ilvl w:val="0"/>
          <w:numId w:val="8"/>
        </w:numPr>
        <w:spacing w:after="0"/>
        <w:rPr>
          <w:rFonts w:ascii="Cambria" w:eastAsia="Times New Roman" w:hAnsi="Cambria" w:cs="Times New Roman"/>
          <w:sz w:val="24"/>
          <w:szCs w:val="24"/>
          <w:lang w:eastAsia="pl-PL"/>
        </w:rPr>
      </w:pPr>
      <w:r>
        <w:rPr>
          <w:rFonts w:ascii="Cambria" w:eastAsia="Times New Roman" w:hAnsi="Cambria" w:cs="Times New Roman"/>
          <w:sz w:val="24"/>
          <w:szCs w:val="24"/>
          <w:lang w:eastAsia="pl-PL"/>
        </w:rPr>
        <w:t>Strony ustalają, że wynagrodzenie Wykonawcy za każdą dostawę będzie płatne w wysokości obliczonej w następujący sposób:</w:t>
      </w:r>
      <w:r>
        <w:rPr>
          <w:rFonts w:ascii="Cambria" w:eastAsia="Times New Roman" w:hAnsi="Cambria" w:cs="Times New Roman"/>
          <w:sz w:val="24"/>
          <w:szCs w:val="24"/>
          <w:lang w:eastAsia="pl-PL"/>
        </w:rPr>
        <w:br/>
        <w:t>Co =[W x (Ch -/+ K)] + VAT</w:t>
      </w:r>
      <w:r>
        <w:rPr>
          <w:rFonts w:ascii="Cambria" w:eastAsia="Times New Roman" w:hAnsi="Cambria" w:cs="Times New Roman"/>
          <w:sz w:val="24"/>
          <w:szCs w:val="24"/>
          <w:lang w:eastAsia="pl-PL"/>
        </w:rPr>
        <w:br/>
      </w:r>
      <w:r w:rsidR="007A3BCF">
        <w:rPr>
          <w:rFonts w:ascii="Cambria" w:eastAsia="Times New Roman" w:hAnsi="Cambria" w:cs="Times New Roman"/>
          <w:sz w:val="24"/>
          <w:szCs w:val="24"/>
          <w:lang w:eastAsia="pl-PL"/>
        </w:rPr>
        <w:t>Co – cena brutto faktury</w:t>
      </w:r>
      <w:r w:rsidR="007A3BCF">
        <w:rPr>
          <w:rFonts w:ascii="Cambria" w:eastAsia="Times New Roman" w:hAnsi="Cambria" w:cs="Times New Roman"/>
          <w:sz w:val="24"/>
          <w:szCs w:val="24"/>
          <w:lang w:eastAsia="pl-PL"/>
        </w:rPr>
        <w:br/>
        <w:t>W – rzeczywista ilość dostarczonego paliwa</w:t>
      </w:r>
      <w:r w:rsidR="007A3BCF">
        <w:rPr>
          <w:rFonts w:ascii="Cambria" w:eastAsia="Times New Roman" w:hAnsi="Cambria" w:cs="Times New Roman"/>
          <w:sz w:val="24"/>
          <w:szCs w:val="24"/>
          <w:lang w:eastAsia="pl-PL"/>
        </w:rPr>
        <w:br/>
        <w:t>Ch – cena hurtowa netto za m</w:t>
      </w:r>
      <w:r w:rsidR="007A3BCF">
        <w:rPr>
          <w:rFonts w:ascii="Cambria" w:eastAsia="Times New Roman" w:hAnsi="Cambria" w:cs="Times New Roman"/>
          <w:sz w:val="24"/>
          <w:szCs w:val="24"/>
          <w:vertAlign w:val="superscript"/>
          <w:lang w:eastAsia="pl-PL"/>
        </w:rPr>
        <w:t>3</w:t>
      </w:r>
      <w:r w:rsidR="007A3BCF">
        <w:rPr>
          <w:rFonts w:ascii="Cambria" w:eastAsia="Times New Roman" w:hAnsi="Cambria" w:cs="Times New Roman"/>
          <w:sz w:val="24"/>
          <w:szCs w:val="24"/>
          <w:lang w:eastAsia="pl-PL"/>
        </w:rPr>
        <w:t xml:space="preserve"> oleju opałowego </w:t>
      </w:r>
    </w:p>
    <w:p w14:paraId="04395F0A" w14:textId="361B98D8" w:rsidR="008A19B1" w:rsidRDefault="008A19B1" w:rsidP="008A19B1">
      <w:pPr>
        <w:spacing w:after="0"/>
        <w:ind w:left="720"/>
        <w:rPr>
          <w:rFonts w:ascii="Cambria" w:eastAsia="Times New Roman" w:hAnsi="Cambria" w:cs="Times New Roman"/>
          <w:sz w:val="24"/>
          <w:szCs w:val="24"/>
          <w:lang w:eastAsia="pl-PL"/>
        </w:rPr>
      </w:pPr>
      <w:r>
        <w:rPr>
          <w:rFonts w:ascii="Cambria" w:eastAsia="Times New Roman" w:hAnsi="Cambria" w:cs="Times New Roman"/>
          <w:sz w:val="24"/>
          <w:szCs w:val="24"/>
          <w:lang w:eastAsia="pl-PL"/>
        </w:rPr>
        <w:t xml:space="preserve">K – stały upust / marża wskazany/a w ofercie wykonawcy </w:t>
      </w:r>
    </w:p>
    <w:p w14:paraId="74DDA49A" w14:textId="7DBC64B1" w:rsidR="0043443F" w:rsidRPr="0043443F" w:rsidRDefault="0043443F" w:rsidP="0043443F">
      <w:pPr>
        <w:numPr>
          <w:ilvl w:val="0"/>
          <w:numId w:val="8"/>
        </w:numPr>
        <w:spacing w:after="0"/>
        <w:jc w:val="both"/>
        <w:rPr>
          <w:rFonts w:ascii="Cambria" w:eastAsia="Times New Roman" w:hAnsi="Cambria" w:cs="Times New Roman"/>
          <w:sz w:val="24"/>
          <w:szCs w:val="24"/>
          <w:lang w:eastAsia="pl-PL"/>
        </w:rPr>
      </w:pPr>
      <w:r w:rsidRPr="00F92C58">
        <w:rPr>
          <w:rFonts w:ascii="Cambria" w:eastAsia="Times New Roman" w:hAnsi="Cambria" w:cs="Times New Roman"/>
          <w:sz w:val="24"/>
          <w:szCs w:val="24"/>
          <w:lang w:eastAsia="pl-PL"/>
        </w:rPr>
        <w:t xml:space="preserve">Udzielony upust w wysokości </w:t>
      </w:r>
      <w:r w:rsidRPr="00F92C58">
        <w:rPr>
          <w:rFonts w:ascii="Cambria" w:eastAsia="Times New Roman" w:hAnsi="Cambria" w:cs="Times New Roman"/>
          <w:b/>
          <w:sz w:val="24"/>
          <w:szCs w:val="24"/>
          <w:lang w:eastAsia="pl-PL"/>
        </w:rPr>
        <w:t>netto …………… zł do  1 m</w:t>
      </w:r>
      <w:r w:rsidRPr="00F92C58">
        <w:rPr>
          <w:rFonts w:ascii="Cambria" w:eastAsia="Times New Roman" w:hAnsi="Cambria" w:cs="Times New Roman"/>
          <w:b/>
          <w:sz w:val="24"/>
          <w:szCs w:val="24"/>
          <w:vertAlign w:val="superscript"/>
          <w:lang w:eastAsia="pl-PL"/>
        </w:rPr>
        <w:t>3</w:t>
      </w:r>
      <w:r w:rsidRPr="00F92C58">
        <w:rPr>
          <w:rFonts w:ascii="Cambria" w:eastAsia="Times New Roman" w:hAnsi="Cambria" w:cs="Times New Roman"/>
          <w:sz w:val="24"/>
          <w:szCs w:val="24"/>
          <w:lang w:eastAsia="pl-PL"/>
        </w:rPr>
        <w:t xml:space="preserve"> zgodnie z ofertą Wykonawcy jest wielkością stałą, nie podlega zmianie i obowiązuje przez cały okres trwania umowy.</w:t>
      </w:r>
    </w:p>
    <w:p w14:paraId="1013BEC6" w14:textId="18C09395" w:rsidR="007B37F2" w:rsidRPr="00F92C58" w:rsidRDefault="007B37F2" w:rsidP="00CF65BC">
      <w:pPr>
        <w:pStyle w:val="Akapitzlist"/>
        <w:numPr>
          <w:ilvl w:val="0"/>
          <w:numId w:val="8"/>
        </w:numPr>
        <w:jc w:val="both"/>
        <w:rPr>
          <w:rFonts w:ascii="Cambria" w:hAnsi="Cambria" w:cs="Times New Roman"/>
          <w:sz w:val="24"/>
          <w:szCs w:val="24"/>
        </w:rPr>
      </w:pPr>
      <w:r w:rsidRPr="00F92C58">
        <w:rPr>
          <w:rFonts w:ascii="Cambria" w:eastAsia="Times New Roman" w:hAnsi="Cambria" w:cs="Times New Roman"/>
          <w:sz w:val="24"/>
          <w:szCs w:val="24"/>
          <w:lang w:eastAsia="pl-PL"/>
        </w:rPr>
        <w:t>Informację producenta o cenie hurtowej 1 m</w:t>
      </w:r>
      <w:r w:rsidRPr="00F92C58">
        <w:rPr>
          <w:rFonts w:ascii="Cambria" w:eastAsia="Times New Roman" w:hAnsi="Cambria" w:cs="Times New Roman"/>
          <w:sz w:val="24"/>
          <w:szCs w:val="24"/>
          <w:vertAlign w:val="superscript"/>
          <w:lang w:eastAsia="pl-PL"/>
        </w:rPr>
        <w:t>3</w:t>
      </w:r>
      <w:r w:rsidRPr="00F92C58">
        <w:rPr>
          <w:rFonts w:ascii="Cambria" w:eastAsia="Times New Roman" w:hAnsi="Cambria" w:cs="Times New Roman"/>
          <w:sz w:val="24"/>
          <w:szCs w:val="24"/>
          <w:lang w:eastAsia="pl-PL"/>
        </w:rPr>
        <w:t xml:space="preserve"> oleju </w:t>
      </w:r>
      <w:r w:rsidR="007D0CDC" w:rsidRPr="00F92C58">
        <w:rPr>
          <w:rFonts w:ascii="Cambria" w:eastAsia="Times New Roman" w:hAnsi="Cambria" w:cs="Times New Roman"/>
          <w:sz w:val="24"/>
          <w:szCs w:val="24"/>
          <w:lang w:eastAsia="pl-PL"/>
        </w:rPr>
        <w:t xml:space="preserve">napędowego grzewczego </w:t>
      </w:r>
      <w:r w:rsidRPr="00F92C58">
        <w:rPr>
          <w:rFonts w:ascii="Cambria" w:eastAsia="Times New Roman" w:hAnsi="Cambria" w:cs="Times New Roman"/>
          <w:sz w:val="24"/>
          <w:szCs w:val="24"/>
          <w:lang w:eastAsia="pl-PL"/>
        </w:rPr>
        <w:t xml:space="preserve">obowiązującą w dniu dostawy oleju </w:t>
      </w:r>
      <w:r w:rsidR="007D0CDC" w:rsidRPr="00F92C58">
        <w:rPr>
          <w:rFonts w:ascii="Cambria" w:eastAsia="Times New Roman" w:hAnsi="Cambria" w:cs="Times New Roman"/>
          <w:sz w:val="24"/>
          <w:szCs w:val="24"/>
          <w:lang w:eastAsia="pl-PL"/>
        </w:rPr>
        <w:t xml:space="preserve">napędowego grzewczego </w:t>
      </w:r>
      <w:r w:rsidRPr="00F92C58">
        <w:rPr>
          <w:rFonts w:ascii="Cambria" w:eastAsia="Times New Roman" w:hAnsi="Cambria" w:cs="Times New Roman"/>
          <w:sz w:val="24"/>
          <w:szCs w:val="24"/>
          <w:lang w:eastAsia="pl-PL"/>
        </w:rPr>
        <w:t xml:space="preserve">przez Wykonawcę, w formie wydruku ze strony internetowej producenta oleju </w:t>
      </w:r>
      <w:r w:rsidR="007D0CDC" w:rsidRPr="00F92C58">
        <w:rPr>
          <w:rFonts w:ascii="Cambria" w:eastAsia="Times New Roman" w:hAnsi="Cambria" w:cs="Times New Roman"/>
          <w:sz w:val="24"/>
          <w:szCs w:val="24"/>
          <w:lang w:eastAsia="pl-PL"/>
        </w:rPr>
        <w:t xml:space="preserve">napędowego grzewczego </w:t>
      </w:r>
      <w:r w:rsidR="008E6D7F" w:rsidRPr="00F92C58">
        <w:rPr>
          <w:rFonts w:ascii="Cambria" w:eastAsia="Times New Roman" w:hAnsi="Cambria" w:cs="Times New Roman"/>
          <w:b/>
          <w:sz w:val="24"/>
          <w:szCs w:val="24"/>
          <w:lang w:eastAsia="pl-PL"/>
        </w:rPr>
        <w:t>www</w:t>
      </w:r>
      <w:r w:rsidR="006B59B2" w:rsidRPr="00F92C58">
        <w:rPr>
          <w:rFonts w:ascii="Cambria" w:eastAsia="Times New Roman" w:hAnsi="Cambria" w:cs="Times New Roman"/>
          <w:b/>
          <w:sz w:val="24"/>
          <w:szCs w:val="24"/>
          <w:lang w:eastAsia="pl-PL"/>
        </w:rPr>
        <w:t>…………………….</w:t>
      </w:r>
      <w:r w:rsidRPr="00F92C58">
        <w:rPr>
          <w:rFonts w:ascii="Cambria" w:eastAsia="Times New Roman" w:hAnsi="Cambria" w:cs="Times New Roman"/>
          <w:sz w:val="24"/>
          <w:szCs w:val="24"/>
          <w:lang w:eastAsia="pl-PL"/>
        </w:rPr>
        <w:t xml:space="preserve"> będzie każdorazowo dołączana do faktury. </w:t>
      </w:r>
      <w:r w:rsidRPr="00F92C58">
        <w:rPr>
          <w:rFonts w:ascii="Cambria" w:hAnsi="Cambria" w:cs="Times New Roman"/>
          <w:sz w:val="24"/>
          <w:szCs w:val="24"/>
        </w:rPr>
        <w:t xml:space="preserve">W przypadku braku danych na stronach internetowych odnośnie ceny na dzień dostawy, do rozliczeń będzie brana opublikowana cena z najbliższego dnia poprzedzającego datę dostawy. </w:t>
      </w:r>
    </w:p>
    <w:p w14:paraId="608A6B40" w14:textId="781A08ED" w:rsidR="007B37F2" w:rsidRPr="00F92C58" w:rsidRDefault="007B37F2" w:rsidP="00CF65BC">
      <w:pPr>
        <w:numPr>
          <w:ilvl w:val="0"/>
          <w:numId w:val="8"/>
        </w:numPr>
        <w:spacing w:after="0"/>
        <w:jc w:val="both"/>
        <w:rPr>
          <w:rFonts w:ascii="Cambria" w:eastAsia="Times New Roman" w:hAnsi="Cambria" w:cs="Times New Roman"/>
          <w:sz w:val="24"/>
          <w:szCs w:val="24"/>
          <w:lang w:eastAsia="pl-PL"/>
        </w:rPr>
      </w:pPr>
      <w:r w:rsidRPr="00F92C58">
        <w:rPr>
          <w:rFonts w:ascii="Cambria" w:eastAsia="Times New Roman" w:hAnsi="Cambria" w:cs="Times New Roman"/>
          <w:sz w:val="24"/>
          <w:szCs w:val="24"/>
          <w:lang w:eastAsia="pl-PL"/>
        </w:rPr>
        <w:t xml:space="preserve">Zamawiający dopuszcza w trakcie trwania umowy zmianę ceny za olej </w:t>
      </w:r>
      <w:r w:rsidR="007D0CDC" w:rsidRPr="00F92C58">
        <w:rPr>
          <w:rFonts w:ascii="Cambria" w:eastAsia="Times New Roman" w:hAnsi="Cambria" w:cs="Times New Roman"/>
          <w:sz w:val="24"/>
          <w:szCs w:val="24"/>
          <w:lang w:eastAsia="pl-PL"/>
        </w:rPr>
        <w:t xml:space="preserve">napędowy grzewczy </w:t>
      </w:r>
      <w:r w:rsidRPr="00F92C58">
        <w:rPr>
          <w:rFonts w:ascii="Cambria" w:eastAsia="Times New Roman" w:hAnsi="Cambria" w:cs="Times New Roman"/>
          <w:sz w:val="24"/>
          <w:szCs w:val="24"/>
          <w:lang w:eastAsia="pl-PL"/>
        </w:rPr>
        <w:t xml:space="preserve">odpowiednio do ceny producenta podanej na oficjalnej stronie internetowej  </w:t>
      </w:r>
      <w:r w:rsidR="008E6D7F" w:rsidRPr="00F92C58">
        <w:rPr>
          <w:rFonts w:ascii="Cambria" w:eastAsia="Times New Roman" w:hAnsi="Cambria" w:cs="Times New Roman"/>
          <w:b/>
          <w:sz w:val="24"/>
          <w:szCs w:val="24"/>
          <w:lang w:eastAsia="pl-PL"/>
        </w:rPr>
        <w:t>www</w:t>
      </w:r>
      <w:r w:rsidR="006B59B2" w:rsidRPr="00F92C58">
        <w:rPr>
          <w:rFonts w:ascii="Cambria" w:eastAsia="Times New Roman" w:hAnsi="Cambria" w:cs="Times New Roman"/>
          <w:b/>
          <w:sz w:val="24"/>
          <w:szCs w:val="24"/>
          <w:lang w:eastAsia="pl-PL"/>
        </w:rPr>
        <w:t>………………………….</w:t>
      </w:r>
      <w:r w:rsidRPr="00F92C58">
        <w:rPr>
          <w:rFonts w:ascii="Cambria" w:eastAsia="Times New Roman" w:hAnsi="Cambria" w:cs="Times New Roman"/>
          <w:sz w:val="24"/>
          <w:szCs w:val="24"/>
          <w:lang w:eastAsia="pl-PL"/>
        </w:rPr>
        <w:t xml:space="preserve">                  </w:t>
      </w:r>
    </w:p>
    <w:p w14:paraId="3941655F" w14:textId="77777777" w:rsidR="007B37F2" w:rsidRPr="00F92C58" w:rsidRDefault="007B37F2" w:rsidP="00CF65BC">
      <w:pPr>
        <w:numPr>
          <w:ilvl w:val="0"/>
          <w:numId w:val="8"/>
        </w:numPr>
        <w:spacing w:after="0"/>
        <w:jc w:val="both"/>
        <w:rPr>
          <w:rFonts w:ascii="Cambria" w:eastAsia="Times New Roman" w:hAnsi="Cambria" w:cs="Times New Roman"/>
          <w:sz w:val="24"/>
          <w:szCs w:val="24"/>
          <w:lang w:eastAsia="pl-PL"/>
        </w:rPr>
      </w:pPr>
      <w:r w:rsidRPr="00F92C58">
        <w:rPr>
          <w:rFonts w:ascii="Cambria" w:eastAsia="Times New Roman" w:hAnsi="Cambria" w:cs="Times New Roman"/>
          <w:sz w:val="24"/>
          <w:szCs w:val="24"/>
          <w:lang w:eastAsia="pl-PL"/>
        </w:rPr>
        <w:t xml:space="preserve">Obliczając cenę dostawy oleju </w:t>
      </w:r>
      <w:r w:rsidR="007D0CDC" w:rsidRPr="00F92C58">
        <w:rPr>
          <w:rFonts w:ascii="Cambria" w:eastAsia="Times New Roman" w:hAnsi="Cambria" w:cs="Times New Roman"/>
          <w:sz w:val="24"/>
          <w:szCs w:val="24"/>
          <w:lang w:eastAsia="pl-PL"/>
        </w:rPr>
        <w:t xml:space="preserve">napędowego grzewczego </w:t>
      </w:r>
      <w:r w:rsidRPr="00F92C58">
        <w:rPr>
          <w:rFonts w:ascii="Cambria" w:eastAsia="Times New Roman" w:hAnsi="Cambria" w:cs="Times New Roman"/>
          <w:sz w:val="24"/>
          <w:szCs w:val="24"/>
          <w:lang w:eastAsia="pl-PL"/>
        </w:rPr>
        <w:t>w trakcie trwania umowy Wykonawca zobowiązany jest do stosowania ceny netto za 1 m</w:t>
      </w:r>
      <w:r w:rsidRPr="00F92C58">
        <w:rPr>
          <w:rFonts w:ascii="Cambria" w:eastAsia="Times New Roman" w:hAnsi="Cambria" w:cs="Times New Roman"/>
          <w:sz w:val="24"/>
          <w:szCs w:val="24"/>
          <w:vertAlign w:val="superscript"/>
          <w:lang w:eastAsia="pl-PL"/>
        </w:rPr>
        <w:t>3</w:t>
      </w:r>
      <w:r w:rsidRPr="00F92C58">
        <w:rPr>
          <w:rFonts w:ascii="Cambria" w:eastAsia="Times New Roman" w:hAnsi="Cambria" w:cs="Times New Roman"/>
          <w:sz w:val="24"/>
          <w:szCs w:val="24"/>
          <w:lang w:eastAsia="pl-PL"/>
        </w:rPr>
        <w:t xml:space="preserve"> oferowanego oleju </w:t>
      </w:r>
      <w:r w:rsidR="007D0CDC" w:rsidRPr="00F92C58">
        <w:rPr>
          <w:rFonts w:ascii="Cambria" w:eastAsia="Times New Roman" w:hAnsi="Cambria" w:cs="Times New Roman"/>
          <w:sz w:val="24"/>
          <w:szCs w:val="24"/>
          <w:lang w:eastAsia="pl-PL"/>
        </w:rPr>
        <w:t xml:space="preserve">napędowego grzewczego </w:t>
      </w:r>
      <w:r w:rsidRPr="00F92C58">
        <w:rPr>
          <w:rFonts w:ascii="Cambria" w:eastAsia="Times New Roman" w:hAnsi="Cambria" w:cs="Times New Roman"/>
          <w:sz w:val="24"/>
          <w:szCs w:val="24"/>
          <w:lang w:eastAsia="pl-PL"/>
        </w:rPr>
        <w:t xml:space="preserve">podanej przez producenta oleju </w:t>
      </w:r>
      <w:r w:rsidR="007D0CDC" w:rsidRPr="00F92C58">
        <w:rPr>
          <w:rFonts w:ascii="Cambria" w:eastAsia="Times New Roman" w:hAnsi="Cambria" w:cs="Times New Roman"/>
          <w:sz w:val="24"/>
          <w:szCs w:val="24"/>
          <w:lang w:eastAsia="pl-PL"/>
        </w:rPr>
        <w:t xml:space="preserve">napędowego grzewczego </w:t>
      </w:r>
      <w:r w:rsidRPr="00F92C58">
        <w:rPr>
          <w:rFonts w:ascii="Cambria" w:eastAsia="Times New Roman" w:hAnsi="Cambria" w:cs="Times New Roman"/>
          <w:sz w:val="24"/>
          <w:szCs w:val="24"/>
          <w:lang w:eastAsia="pl-PL"/>
        </w:rPr>
        <w:t>na oficjalnej stronie internetowej w dniu dostawy oleju przez Wykonawcę, przy uwzględnieniu udzielonego w ofercie stałego upustu, marży i należnych podatków.</w:t>
      </w:r>
    </w:p>
    <w:p w14:paraId="1CDAAF4D" w14:textId="624C4486" w:rsidR="007B37F2" w:rsidRPr="00F92C58" w:rsidRDefault="004A13F4" w:rsidP="00CF65BC">
      <w:pPr>
        <w:numPr>
          <w:ilvl w:val="0"/>
          <w:numId w:val="8"/>
        </w:numPr>
        <w:spacing w:after="0"/>
        <w:jc w:val="both"/>
        <w:rPr>
          <w:rFonts w:ascii="Cambria" w:eastAsia="Times New Roman" w:hAnsi="Cambria" w:cs="Times New Roman"/>
          <w:sz w:val="24"/>
          <w:szCs w:val="24"/>
          <w:lang w:eastAsia="pl-PL"/>
        </w:rPr>
      </w:pPr>
      <w:r w:rsidRPr="00F92C58">
        <w:rPr>
          <w:rFonts w:ascii="Cambria" w:eastAsia="Times New Roman" w:hAnsi="Cambria" w:cs="Times New Roman"/>
          <w:sz w:val="24"/>
          <w:szCs w:val="24"/>
          <w:lang w:eastAsia="pl-PL"/>
        </w:rPr>
        <w:t xml:space="preserve">Wynagrodzenie, o którym mowa  w pkt. </w:t>
      </w:r>
      <w:r w:rsidR="007A3BCF">
        <w:rPr>
          <w:rFonts w:ascii="Cambria" w:eastAsia="Times New Roman" w:hAnsi="Cambria" w:cs="Times New Roman"/>
          <w:sz w:val="24"/>
          <w:szCs w:val="24"/>
          <w:lang w:eastAsia="pl-PL"/>
        </w:rPr>
        <w:t>1</w:t>
      </w:r>
      <w:r w:rsidR="007B37F2" w:rsidRPr="00F92C58">
        <w:rPr>
          <w:rFonts w:ascii="Cambria" w:eastAsia="Times New Roman" w:hAnsi="Cambria" w:cs="Times New Roman"/>
          <w:sz w:val="24"/>
          <w:szCs w:val="24"/>
          <w:lang w:eastAsia="pl-PL"/>
        </w:rPr>
        <w:t xml:space="preserve"> uwzględnia wszystkie wymagane opłaty i koszty niezbędne do zrealizowania całości przedmiotu umowy, w tym również koszty dostawy, tankowania do autocysterny Wykonawcy, transportu i rozładunku przedmiotu zamówienia w budynkach wymienionych w </w:t>
      </w:r>
      <w:r w:rsidR="007B37F2" w:rsidRPr="00F92C58">
        <w:rPr>
          <w:rFonts w:ascii="Cambria" w:eastAsia="Times New Roman" w:hAnsi="Cambria" w:cs="Times New Roman"/>
          <w:sz w:val="24"/>
          <w:szCs w:val="24"/>
          <w:lang w:eastAsia="pl-PL"/>
        </w:rPr>
        <w:sym w:font="Times New Roman" w:char="00A7"/>
      </w:r>
      <w:r w:rsidR="007B37F2" w:rsidRPr="00F92C58">
        <w:rPr>
          <w:rFonts w:ascii="Cambria" w:eastAsia="Times New Roman" w:hAnsi="Cambria" w:cs="Times New Roman"/>
          <w:sz w:val="24"/>
          <w:szCs w:val="24"/>
          <w:lang w:eastAsia="pl-PL"/>
        </w:rPr>
        <w:t xml:space="preserve"> 1 ust. </w:t>
      </w:r>
      <w:r w:rsidR="007A3BCF">
        <w:rPr>
          <w:rFonts w:ascii="Cambria" w:eastAsia="Times New Roman" w:hAnsi="Cambria" w:cs="Times New Roman"/>
          <w:sz w:val="24"/>
          <w:szCs w:val="24"/>
          <w:lang w:eastAsia="pl-PL"/>
        </w:rPr>
        <w:t>2</w:t>
      </w:r>
      <w:r w:rsidR="007B37F2" w:rsidRPr="00F92C58">
        <w:rPr>
          <w:rFonts w:ascii="Cambria" w:eastAsia="Times New Roman" w:hAnsi="Cambria" w:cs="Times New Roman"/>
          <w:sz w:val="24"/>
          <w:szCs w:val="24"/>
          <w:lang w:eastAsia="pl-PL"/>
        </w:rPr>
        <w:t xml:space="preserve">. </w:t>
      </w:r>
    </w:p>
    <w:p w14:paraId="0C83E2E2" w14:textId="77777777" w:rsidR="007B37F2" w:rsidRPr="00F92C58" w:rsidRDefault="007B37F2" w:rsidP="00CF65BC">
      <w:pPr>
        <w:numPr>
          <w:ilvl w:val="0"/>
          <w:numId w:val="8"/>
        </w:numPr>
        <w:spacing w:after="0"/>
        <w:jc w:val="both"/>
        <w:rPr>
          <w:rFonts w:ascii="Cambria" w:eastAsia="Times New Roman" w:hAnsi="Cambria" w:cs="Times New Roman"/>
          <w:sz w:val="24"/>
          <w:szCs w:val="24"/>
          <w:lang w:eastAsia="pl-PL"/>
        </w:rPr>
      </w:pPr>
      <w:r w:rsidRPr="00F92C58">
        <w:rPr>
          <w:rFonts w:ascii="Cambria" w:eastAsia="Times New Roman" w:hAnsi="Cambria" w:cs="Times New Roman"/>
          <w:sz w:val="24"/>
          <w:szCs w:val="24"/>
          <w:lang w:eastAsia="pl-PL"/>
        </w:rPr>
        <w:t xml:space="preserve">Strony postanawiają, że zapłata wynagrodzenia za poszczególne dostawy oleju </w:t>
      </w:r>
      <w:r w:rsidR="007D0CDC" w:rsidRPr="00F92C58">
        <w:rPr>
          <w:rFonts w:ascii="Cambria" w:eastAsia="Times New Roman" w:hAnsi="Cambria" w:cs="Times New Roman"/>
          <w:sz w:val="24"/>
          <w:szCs w:val="24"/>
          <w:lang w:eastAsia="pl-PL"/>
        </w:rPr>
        <w:t>nap</w:t>
      </w:r>
      <w:r w:rsidR="0012201C" w:rsidRPr="00F92C58">
        <w:rPr>
          <w:rFonts w:ascii="Cambria" w:eastAsia="Times New Roman" w:hAnsi="Cambria" w:cs="Times New Roman"/>
          <w:sz w:val="24"/>
          <w:szCs w:val="24"/>
          <w:lang w:eastAsia="pl-PL"/>
        </w:rPr>
        <w:t>ę</w:t>
      </w:r>
      <w:r w:rsidR="007D0CDC" w:rsidRPr="00F92C58">
        <w:rPr>
          <w:rFonts w:ascii="Cambria" w:eastAsia="Times New Roman" w:hAnsi="Cambria" w:cs="Times New Roman"/>
          <w:sz w:val="24"/>
          <w:szCs w:val="24"/>
          <w:lang w:eastAsia="pl-PL"/>
        </w:rPr>
        <w:t xml:space="preserve">dowego grzewczego </w:t>
      </w:r>
      <w:r w:rsidRPr="00F92C58">
        <w:rPr>
          <w:rFonts w:ascii="Cambria" w:eastAsia="Times New Roman" w:hAnsi="Cambria" w:cs="Times New Roman"/>
          <w:sz w:val="24"/>
          <w:szCs w:val="24"/>
          <w:lang w:eastAsia="pl-PL"/>
        </w:rPr>
        <w:t xml:space="preserve">wchodzące w zakres przedmiotu zamówienia rozliczane będzie każdorazowo po wykonaniu i odbiorze danej dostawy, na podstawie faktur VAT wystawianych przez Wykonawcę. </w:t>
      </w:r>
    </w:p>
    <w:p w14:paraId="3AA3BDA3" w14:textId="77777777" w:rsidR="007B37F2" w:rsidRPr="00F92C58" w:rsidRDefault="007B37F2" w:rsidP="00CF65BC">
      <w:pPr>
        <w:numPr>
          <w:ilvl w:val="0"/>
          <w:numId w:val="8"/>
        </w:numPr>
        <w:spacing w:after="0"/>
        <w:jc w:val="both"/>
        <w:rPr>
          <w:rFonts w:ascii="Cambria" w:eastAsia="Times New Roman" w:hAnsi="Cambria" w:cs="Times New Roman"/>
          <w:sz w:val="24"/>
          <w:szCs w:val="24"/>
          <w:lang w:eastAsia="pl-PL"/>
        </w:rPr>
      </w:pPr>
      <w:r w:rsidRPr="00F92C58">
        <w:rPr>
          <w:rFonts w:ascii="Cambria" w:eastAsia="Times New Roman" w:hAnsi="Cambria" w:cs="Times New Roman"/>
          <w:sz w:val="24"/>
          <w:szCs w:val="24"/>
          <w:lang w:eastAsia="pl-PL"/>
        </w:rPr>
        <w:lastRenderedPageBreak/>
        <w:t>Podstawą do wystawienia faktury będzie protokół odbioru dostawy potwierdzony przez pracownika Zamawiającego oraz pracownika – kierowcę Wykonawcy.</w:t>
      </w:r>
    </w:p>
    <w:p w14:paraId="117AD889" w14:textId="3973EFD7" w:rsidR="00CA1E5B" w:rsidRPr="00F92C58" w:rsidRDefault="007B37F2" w:rsidP="00CA1E5B">
      <w:pPr>
        <w:pStyle w:val="Akapitzlist"/>
        <w:numPr>
          <w:ilvl w:val="0"/>
          <w:numId w:val="8"/>
        </w:numPr>
        <w:autoSpaceDE w:val="0"/>
        <w:autoSpaceDN w:val="0"/>
        <w:adjustRightInd w:val="0"/>
        <w:spacing w:after="0"/>
        <w:rPr>
          <w:rFonts w:ascii="Cambria" w:hAnsi="Cambria" w:cs="Times New Roman"/>
          <w:color w:val="000000"/>
          <w:sz w:val="24"/>
          <w:szCs w:val="24"/>
        </w:rPr>
      </w:pPr>
      <w:r w:rsidRPr="00F92C58">
        <w:rPr>
          <w:rFonts w:ascii="Cambria" w:hAnsi="Cambria" w:cs="Times New Roman"/>
          <w:color w:val="000000"/>
          <w:sz w:val="24"/>
          <w:szCs w:val="24"/>
        </w:rPr>
        <w:t>Zamawiający oświadcza, że jest płatnikiem VAT i upoważnia Wykonawcę do wystawienia faktur bez podpisu Zamawiającego</w:t>
      </w:r>
      <w:r w:rsidR="00CA1E5B" w:rsidRPr="00F92C58">
        <w:rPr>
          <w:rFonts w:ascii="Cambria" w:hAnsi="Cambria" w:cs="Times New Roman"/>
          <w:color w:val="000000"/>
          <w:sz w:val="24"/>
          <w:szCs w:val="24"/>
        </w:rPr>
        <w:t xml:space="preserve"> </w:t>
      </w:r>
      <w:r w:rsidR="00CA1E5B" w:rsidRPr="00F92C58">
        <w:rPr>
          <w:rFonts w:ascii="Cambria" w:hAnsi="Cambria" w:cs="Times New Roman"/>
          <w:sz w:val="24"/>
          <w:szCs w:val="24"/>
        </w:rPr>
        <w:t xml:space="preserve">na:  </w:t>
      </w:r>
    </w:p>
    <w:p w14:paraId="6117363A" w14:textId="1CE18C0A" w:rsidR="00CA1E5B" w:rsidRPr="00F92C58" w:rsidRDefault="00CA1E5B" w:rsidP="00CA1E5B">
      <w:pPr>
        <w:pStyle w:val="Akapitzlist"/>
        <w:autoSpaceDE w:val="0"/>
        <w:autoSpaceDN w:val="0"/>
        <w:adjustRightInd w:val="0"/>
        <w:spacing w:after="0"/>
        <w:jc w:val="both"/>
        <w:rPr>
          <w:rFonts w:ascii="Cambria" w:hAnsi="Cambria" w:cs="Times New Roman"/>
          <w:color w:val="000000"/>
          <w:sz w:val="24"/>
          <w:szCs w:val="24"/>
        </w:rPr>
      </w:pPr>
      <w:r w:rsidRPr="00F92C58">
        <w:rPr>
          <w:rFonts w:ascii="Cambria" w:hAnsi="Cambria" w:cs="Times New Roman"/>
          <w:b/>
          <w:bCs/>
          <w:color w:val="000000"/>
          <w:sz w:val="24"/>
          <w:szCs w:val="24"/>
          <w:lang w:eastAsia="pl-PL"/>
        </w:rPr>
        <w:t>Gmina Puchaczów</w:t>
      </w:r>
      <w:r w:rsidRPr="00F92C58">
        <w:rPr>
          <w:rFonts w:ascii="Cambria" w:hAnsi="Cambria" w:cs="Times New Roman"/>
          <w:color w:val="000000"/>
          <w:sz w:val="24"/>
          <w:szCs w:val="24"/>
          <w:lang w:eastAsia="pl-PL"/>
        </w:rPr>
        <w:t xml:space="preserve"> </w:t>
      </w:r>
      <w:r w:rsidRPr="00F92C58">
        <w:rPr>
          <w:rFonts w:ascii="Cambria" w:hAnsi="Cambria" w:cs="Times New Roman"/>
          <w:b/>
          <w:bCs/>
          <w:color w:val="000000"/>
          <w:sz w:val="24"/>
          <w:szCs w:val="24"/>
          <w:lang w:eastAsia="pl-PL"/>
        </w:rPr>
        <w:t>ul. Lubelska 22, 21-013 Puchaczów</w:t>
      </w:r>
      <w:r w:rsidRPr="00F92C58">
        <w:rPr>
          <w:rFonts w:ascii="Cambria" w:hAnsi="Cambria" w:cs="Times New Roman"/>
          <w:b/>
          <w:bCs/>
          <w:sz w:val="24"/>
          <w:szCs w:val="24"/>
          <w:lang w:eastAsia="pl-PL"/>
        </w:rPr>
        <w:t>(NIP: 5050040501).</w:t>
      </w:r>
    </w:p>
    <w:p w14:paraId="5288442F" w14:textId="305080EC" w:rsidR="00CA1E5B" w:rsidRDefault="00CA1E5B" w:rsidP="00CA1E5B">
      <w:pPr>
        <w:pStyle w:val="Akapitzlist"/>
        <w:numPr>
          <w:ilvl w:val="0"/>
          <w:numId w:val="8"/>
        </w:numPr>
        <w:autoSpaceDE w:val="0"/>
        <w:autoSpaceDN w:val="0"/>
        <w:adjustRightInd w:val="0"/>
        <w:spacing w:after="0"/>
        <w:jc w:val="both"/>
        <w:rPr>
          <w:rFonts w:ascii="Cambria" w:hAnsi="Cambria" w:cs="Times New Roman"/>
          <w:color w:val="000000"/>
          <w:sz w:val="24"/>
          <w:szCs w:val="24"/>
        </w:rPr>
      </w:pPr>
      <w:r w:rsidRPr="00F92C58">
        <w:rPr>
          <w:rFonts w:ascii="Cambria" w:hAnsi="Cambria" w:cs="Times New Roman"/>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Dz. U. z 2020 r., poz. 1666 z późn. zm.).</w:t>
      </w:r>
    </w:p>
    <w:p w14:paraId="79044AF2" w14:textId="3AAFE616" w:rsidR="007A3BCF" w:rsidRDefault="007A3BCF" w:rsidP="00CA1E5B">
      <w:pPr>
        <w:pStyle w:val="Akapitzlist"/>
        <w:numPr>
          <w:ilvl w:val="0"/>
          <w:numId w:val="8"/>
        </w:numPr>
        <w:autoSpaceDE w:val="0"/>
        <w:autoSpaceDN w:val="0"/>
        <w:adjustRightInd w:val="0"/>
        <w:spacing w:after="0"/>
        <w:jc w:val="both"/>
        <w:rPr>
          <w:rFonts w:ascii="Cambria" w:hAnsi="Cambria" w:cs="Times New Roman"/>
          <w:color w:val="000000"/>
          <w:sz w:val="24"/>
          <w:szCs w:val="24"/>
        </w:rPr>
      </w:pPr>
      <w:r>
        <w:rPr>
          <w:rFonts w:ascii="Cambria" w:hAnsi="Cambria" w:cs="Times New Roman"/>
          <w:color w:val="000000"/>
          <w:sz w:val="24"/>
          <w:szCs w:val="24"/>
        </w:rPr>
        <w:t xml:space="preserve">Zapłata faktury nastąpi z </w:t>
      </w:r>
      <w:r w:rsidR="00E2614F">
        <w:rPr>
          <w:rFonts w:ascii="Cambria" w:hAnsi="Cambria" w:cs="Times New Roman"/>
          <w:color w:val="000000"/>
          <w:sz w:val="24"/>
          <w:szCs w:val="24"/>
        </w:rPr>
        <w:t>uwzględnieniem</w:t>
      </w:r>
      <w:r>
        <w:rPr>
          <w:rFonts w:ascii="Cambria" w:hAnsi="Cambria" w:cs="Times New Roman"/>
          <w:color w:val="000000"/>
          <w:sz w:val="24"/>
          <w:szCs w:val="24"/>
        </w:rPr>
        <w:t xml:space="preserve"> przepisów </w:t>
      </w:r>
      <w:r w:rsidR="00E2614F">
        <w:rPr>
          <w:rFonts w:ascii="Cambria" w:hAnsi="Cambria" w:cs="Times New Roman"/>
          <w:color w:val="000000"/>
          <w:sz w:val="24"/>
          <w:szCs w:val="24"/>
        </w:rPr>
        <w:t>art. 108 ust. 1 ustawy o podatku od towarów i usług</w:t>
      </w:r>
    </w:p>
    <w:p w14:paraId="30022F91" w14:textId="009F5069" w:rsidR="00E2614F" w:rsidRDefault="00E2614F" w:rsidP="00CA1E5B">
      <w:pPr>
        <w:pStyle w:val="Akapitzlist"/>
        <w:numPr>
          <w:ilvl w:val="0"/>
          <w:numId w:val="8"/>
        </w:numPr>
        <w:autoSpaceDE w:val="0"/>
        <w:autoSpaceDN w:val="0"/>
        <w:adjustRightInd w:val="0"/>
        <w:spacing w:after="0"/>
        <w:jc w:val="both"/>
        <w:rPr>
          <w:rFonts w:ascii="Cambria" w:hAnsi="Cambria" w:cs="Times New Roman"/>
          <w:color w:val="000000"/>
          <w:sz w:val="24"/>
          <w:szCs w:val="24"/>
        </w:rPr>
      </w:pPr>
      <w:r>
        <w:rPr>
          <w:rFonts w:ascii="Cambria" w:hAnsi="Cambria" w:cs="Times New Roman"/>
          <w:color w:val="000000"/>
          <w:sz w:val="24"/>
          <w:szCs w:val="24"/>
        </w:rPr>
        <w:t>Wykonawca jest zobowiązany podać na fakturze adnotację „mechanizm podzielnej płatności”</w:t>
      </w:r>
    </w:p>
    <w:p w14:paraId="79E4B3BD" w14:textId="20088E42" w:rsidR="00E2614F" w:rsidRPr="00F92C58" w:rsidRDefault="00E2614F" w:rsidP="00CA1E5B">
      <w:pPr>
        <w:pStyle w:val="Akapitzlist"/>
        <w:numPr>
          <w:ilvl w:val="0"/>
          <w:numId w:val="8"/>
        </w:numPr>
        <w:autoSpaceDE w:val="0"/>
        <w:autoSpaceDN w:val="0"/>
        <w:adjustRightInd w:val="0"/>
        <w:spacing w:after="0"/>
        <w:jc w:val="both"/>
        <w:rPr>
          <w:rFonts w:ascii="Cambria" w:hAnsi="Cambria" w:cs="Times New Roman"/>
          <w:color w:val="000000"/>
          <w:sz w:val="24"/>
          <w:szCs w:val="24"/>
        </w:rPr>
      </w:pPr>
      <w:r>
        <w:rPr>
          <w:rFonts w:ascii="Cambria" w:hAnsi="Cambria" w:cs="Times New Roman"/>
          <w:color w:val="000000"/>
          <w:sz w:val="24"/>
          <w:szCs w:val="24"/>
        </w:rPr>
        <w:t xml:space="preserve">Strony niniejszej umowy określają 30 dniowy termin płatności licząc od daty dostarczenia Zamawiającemu prawidłowo wystawionej faktury wraz z kompletem dokumentów o których mowa w </w:t>
      </w:r>
      <w:r w:rsidRPr="00F92C58">
        <w:rPr>
          <w:rFonts w:ascii="Cambria" w:hAnsi="Cambria" w:cs="Times New Roman"/>
          <w:sz w:val="24"/>
          <w:szCs w:val="24"/>
        </w:rPr>
        <w:t>§</w:t>
      </w:r>
      <w:r>
        <w:rPr>
          <w:rFonts w:ascii="Cambria" w:hAnsi="Cambria" w:cs="Times New Roman"/>
          <w:sz w:val="24"/>
          <w:szCs w:val="24"/>
        </w:rPr>
        <w:t xml:space="preserve"> 2, na wskazane na fakturze konto Wykonawcy</w:t>
      </w:r>
    </w:p>
    <w:p w14:paraId="50AC953E" w14:textId="69FEE631" w:rsidR="00CA1E5B" w:rsidRPr="00F92C58" w:rsidRDefault="00CA1E5B" w:rsidP="00CA1E5B">
      <w:pPr>
        <w:pStyle w:val="Akapitzlist"/>
        <w:numPr>
          <w:ilvl w:val="0"/>
          <w:numId w:val="8"/>
        </w:numPr>
        <w:autoSpaceDE w:val="0"/>
        <w:autoSpaceDN w:val="0"/>
        <w:adjustRightInd w:val="0"/>
        <w:spacing w:after="0"/>
        <w:jc w:val="both"/>
        <w:rPr>
          <w:rFonts w:ascii="Cambria" w:hAnsi="Cambria" w:cs="Times New Roman"/>
          <w:color w:val="000000"/>
          <w:sz w:val="24"/>
          <w:szCs w:val="24"/>
        </w:rPr>
      </w:pPr>
      <w:r w:rsidRPr="00F92C58">
        <w:rPr>
          <w:rFonts w:ascii="Cambria" w:hAnsi="Cambria" w:cs="Times New Roman"/>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Pr="00F92C58">
        <w:rPr>
          <w:rFonts w:ascii="Cambria" w:hAnsi="Cambria" w:cs="Times New Roman"/>
          <w:b/>
          <w:bCs/>
          <w:sz w:val="24"/>
          <w:szCs w:val="24"/>
        </w:rPr>
        <w:t xml:space="preserve"> </w:t>
      </w:r>
      <w:r w:rsidRPr="00F92C58">
        <w:rPr>
          <w:rFonts w:ascii="Cambria" w:hAnsi="Cambria" w:cs="Times New Roman"/>
          <w:sz w:val="24"/>
          <w:szCs w:val="24"/>
        </w:rPr>
        <w:t>najpóźniej na 5  dni roboczych przed wyznaczonym terminem płatności.</w:t>
      </w:r>
    </w:p>
    <w:p w14:paraId="449E3537" w14:textId="2E49B815" w:rsidR="00CA1E5B" w:rsidRPr="00F92C58" w:rsidRDefault="00CA1E5B" w:rsidP="00CA1E5B">
      <w:pPr>
        <w:pStyle w:val="Akapitzlist"/>
        <w:numPr>
          <w:ilvl w:val="0"/>
          <w:numId w:val="8"/>
        </w:numPr>
        <w:autoSpaceDE w:val="0"/>
        <w:autoSpaceDN w:val="0"/>
        <w:adjustRightInd w:val="0"/>
        <w:spacing w:after="0"/>
        <w:jc w:val="both"/>
        <w:rPr>
          <w:rFonts w:ascii="Cambria" w:hAnsi="Cambria" w:cs="Times New Roman"/>
          <w:color w:val="000000"/>
          <w:sz w:val="24"/>
          <w:szCs w:val="24"/>
        </w:rPr>
      </w:pPr>
      <w:r w:rsidRPr="00F92C58">
        <w:rPr>
          <w:rFonts w:ascii="Cambria" w:hAnsi="Cambria" w:cs="Times New Roman"/>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66202BCD" w14:textId="067CDA4C" w:rsidR="00CA1E5B" w:rsidRPr="003924C2" w:rsidRDefault="007B37F2" w:rsidP="003924C2">
      <w:pPr>
        <w:numPr>
          <w:ilvl w:val="0"/>
          <w:numId w:val="8"/>
        </w:numPr>
        <w:spacing w:after="0"/>
        <w:jc w:val="both"/>
        <w:rPr>
          <w:rFonts w:ascii="Cambria" w:eastAsia="Times New Roman" w:hAnsi="Cambria" w:cs="Times New Roman"/>
          <w:sz w:val="24"/>
          <w:szCs w:val="24"/>
          <w:lang w:eastAsia="pl-PL"/>
        </w:rPr>
      </w:pPr>
      <w:r w:rsidRPr="00F92C58">
        <w:rPr>
          <w:rFonts w:ascii="Cambria" w:hAnsi="Cambria" w:cs="Times New Roman"/>
          <w:color w:val="000000"/>
          <w:sz w:val="24"/>
          <w:szCs w:val="24"/>
        </w:rPr>
        <w:t>Zmiana ceny u producenta krajowego nie wymaga zmiany umowy w formie aneksu.</w:t>
      </w:r>
    </w:p>
    <w:p w14:paraId="11F9A49B" w14:textId="7A9D1817" w:rsidR="008A19B1" w:rsidRPr="0050541B" w:rsidRDefault="008A19B1" w:rsidP="0050541B">
      <w:pPr>
        <w:spacing w:after="0"/>
        <w:jc w:val="center"/>
        <w:rPr>
          <w:rFonts w:ascii="Cambria" w:hAnsi="Cambria" w:cs="Times New Roman"/>
          <w:b/>
          <w:bCs/>
          <w:sz w:val="24"/>
          <w:szCs w:val="24"/>
        </w:rPr>
      </w:pPr>
      <w:r w:rsidRPr="0050541B">
        <w:rPr>
          <w:rFonts w:ascii="Cambria" w:hAnsi="Cambria" w:cs="Times New Roman"/>
          <w:b/>
          <w:bCs/>
          <w:sz w:val="24"/>
          <w:szCs w:val="24"/>
        </w:rPr>
        <w:t>§ 5</w:t>
      </w:r>
    </w:p>
    <w:p w14:paraId="7513C7F1" w14:textId="17AEAB13" w:rsidR="0050541B" w:rsidRPr="0050541B" w:rsidRDefault="0050541B" w:rsidP="0050541B">
      <w:pPr>
        <w:spacing w:after="0"/>
        <w:jc w:val="center"/>
        <w:rPr>
          <w:rFonts w:ascii="Cambria" w:hAnsi="Cambria" w:cs="Times New Roman"/>
          <w:b/>
          <w:bCs/>
          <w:sz w:val="24"/>
          <w:szCs w:val="24"/>
        </w:rPr>
      </w:pPr>
      <w:r w:rsidRPr="0050541B">
        <w:rPr>
          <w:rFonts w:ascii="Cambria" w:hAnsi="Cambria" w:cs="Times New Roman"/>
          <w:b/>
          <w:bCs/>
          <w:sz w:val="24"/>
          <w:szCs w:val="24"/>
        </w:rPr>
        <w:t>Obowiązki Wykonawcy</w:t>
      </w:r>
    </w:p>
    <w:p w14:paraId="312C7E7D" w14:textId="77777777" w:rsidR="008A19B1" w:rsidRPr="006F51E0" w:rsidRDefault="008A19B1" w:rsidP="008A19B1">
      <w:pPr>
        <w:widowControl w:val="0"/>
        <w:numPr>
          <w:ilvl w:val="0"/>
          <w:numId w:val="36"/>
        </w:numPr>
        <w:autoSpaceDE w:val="0"/>
        <w:autoSpaceDN w:val="0"/>
        <w:adjustRightInd w:val="0"/>
        <w:spacing w:after="0"/>
        <w:ind w:left="426" w:hanging="426"/>
        <w:jc w:val="both"/>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Wykonawca zobowiązuje się wykonać przedmiot umowy z należytą starannością, przestrzegając obowiązujących przepisów, wymagań określonych w SWZ oraz </w:t>
      </w:r>
      <w:r w:rsidRPr="006F51E0">
        <w:rPr>
          <w:rFonts w:ascii="Cambria" w:eastAsia="Calibri" w:hAnsi="Cambria" w:cs="Times New Roman"/>
          <w:sz w:val="24"/>
          <w:szCs w:val="24"/>
          <w:lang w:eastAsia="pl-PL"/>
        </w:rPr>
        <w:br/>
        <w:t>w postanowieniach niniejszej umowy.</w:t>
      </w:r>
    </w:p>
    <w:p w14:paraId="12FD5363" w14:textId="77777777" w:rsidR="008A19B1" w:rsidRPr="006F51E0" w:rsidRDefault="008A19B1" w:rsidP="008A19B1">
      <w:pPr>
        <w:widowControl w:val="0"/>
        <w:numPr>
          <w:ilvl w:val="0"/>
          <w:numId w:val="36"/>
        </w:numPr>
        <w:autoSpaceDE w:val="0"/>
        <w:autoSpaceDN w:val="0"/>
        <w:adjustRightInd w:val="0"/>
        <w:spacing w:after="0"/>
        <w:ind w:left="426" w:hanging="426"/>
        <w:jc w:val="both"/>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Wykonawca zobowiązany jest do niezwłocznego powiadomienia zamawiającego </w:t>
      </w:r>
      <w:r w:rsidRPr="006F51E0">
        <w:rPr>
          <w:rFonts w:ascii="Cambria" w:eastAsia="Calibri" w:hAnsi="Cambria" w:cs="Times New Roman"/>
          <w:sz w:val="24"/>
          <w:szCs w:val="24"/>
          <w:lang w:eastAsia="pl-PL"/>
        </w:rPr>
        <w:br/>
        <w:t xml:space="preserve">o wszystkich okolicznościach uniemożliwiających wykonanie przedmiotu umowy (faksem, drogą elektroniczną, pisemnie). </w:t>
      </w:r>
    </w:p>
    <w:p w14:paraId="1B74A581" w14:textId="77777777" w:rsidR="008A19B1" w:rsidRPr="006F51E0" w:rsidRDefault="008A19B1" w:rsidP="008A19B1">
      <w:pPr>
        <w:widowControl w:val="0"/>
        <w:numPr>
          <w:ilvl w:val="0"/>
          <w:numId w:val="36"/>
        </w:numPr>
        <w:autoSpaceDE w:val="0"/>
        <w:autoSpaceDN w:val="0"/>
        <w:adjustRightInd w:val="0"/>
        <w:spacing w:after="0"/>
        <w:ind w:left="426" w:hanging="426"/>
        <w:jc w:val="both"/>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Wykonawca zobowiązany będzie do dostarczenia paliwa o odpowiedniej temperaturze mętnienia i temperaturze blokowania zimnego filtra dla warunków atmosferycznych panujących w chwili jego dostawy. </w:t>
      </w:r>
    </w:p>
    <w:p w14:paraId="64FE039A" w14:textId="77777777" w:rsidR="008A19B1" w:rsidRPr="006F51E0" w:rsidRDefault="008A19B1" w:rsidP="008A19B1">
      <w:pPr>
        <w:widowControl w:val="0"/>
        <w:numPr>
          <w:ilvl w:val="0"/>
          <w:numId w:val="36"/>
        </w:numPr>
        <w:autoSpaceDE w:val="0"/>
        <w:autoSpaceDN w:val="0"/>
        <w:adjustRightInd w:val="0"/>
        <w:spacing w:after="0"/>
        <w:ind w:left="426" w:hanging="426"/>
        <w:jc w:val="both"/>
        <w:rPr>
          <w:rFonts w:ascii="Cambria" w:eastAsia="Calibri" w:hAnsi="Cambria" w:cs="Times New Roman"/>
          <w:sz w:val="24"/>
          <w:szCs w:val="24"/>
          <w:lang w:eastAsia="pl-PL"/>
        </w:rPr>
      </w:pPr>
      <w:r w:rsidRPr="006F51E0">
        <w:rPr>
          <w:rFonts w:ascii="Cambria" w:eastAsia="Calibri" w:hAnsi="Cambria" w:cs="Times New Roman"/>
          <w:sz w:val="24"/>
          <w:szCs w:val="24"/>
          <w:lang w:eastAsia="pl-PL"/>
        </w:rPr>
        <w:lastRenderedPageBreak/>
        <w:t>W momencie awarii kotła olejowego lub innego urządzenia Zamawiającego, wynikającej z zatankowania dostarczonym przez Wykonawcę paliwem, którego parametry są niezgodne z obowiązującymi normami (w tym w szczególności normą PN-C-96024), Wykonawca będzie zobowiązany do pokrycia naprawy kotła (urządzenia) Zamawiającego.</w:t>
      </w:r>
    </w:p>
    <w:p w14:paraId="7FDD1E8E" w14:textId="77777777" w:rsidR="008A19B1" w:rsidRPr="006F51E0" w:rsidRDefault="008A19B1" w:rsidP="008A19B1">
      <w:pPr>
        <w:widowControl w:val="0"/>
        <w:numPr>
          <w:ilvl w:val="0"/>
          <w:numId w:val="36"/>
        </w:numPr>
        <w:autoSpaceDE w:val="0"/>
        <w:autoSpaceDN w:val="0"/>
        <w:adjustRightInd w:val="0"/>
        <w:spacing w:after="0"/>
        <w:ind w:left="426" w:hanging="426"/>
        <w:jc w:val="both"/>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Osoba upoważniona do kontroli prawidłowości wykonania przedmiotu umowy ze strony Zamawiającego jest: </w:t>
      </w:r>
      <w:r>
        <w:rPr>
          <w:rFonts w:ascii="Cambria" w:eastAsia="Calibri" w:hAnsi="Cambria" w:cs="Times New Roman"/>
          <w:bCs/>
          <w:sz w:val="24"/>
          <w:szCs w:val="24"/>
          <w:lang w:eastAsia="pl-PL"/>
        </w:rPr>
        <w:t>……………………. tel. …………………… e-mail: ………………………</w:t>
      </w:r>
    </w:p>
    <w:p w14:paraId="60EA3834" w14:textId="77777777" w:rsidR="008A19B1" w:rsidRPr="006F51E0" w:rsidRDefault="008A19B1" w:rsidP="008A19B1">
      <w:pPr>
        <w:widowControl w:val="0"/>
        <w:numPr>
          <w:ilvl w:val="0"/>
          <w:numId w:val="36"/>
        </w:numPr>
        <w:autoSpaceDE w:val="0"/>
        <w:autoSpaceDN w:val="0"/>
        <w:adjustRightInd w:val="0"/>
        <w:spacing w:after="0"/>
        <w:ind w:left="426" w:hanging="426"/>
        <w:jc w:val="both"/>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Osoba nadzorująca prawidłowe wykonanie przedmiotu umowy ze strony Wykonawcy jest:</w:t>
      </w:r>
    </w:p>
    <w:p w14:paraId="147AFE3B" w14:textId="77777777" w:rsidR="008A19B1" w:rsidRPr="006F51E0" w:rsidRDefault="008A19B1" w:rsidP="008A19B1">
      <w:pPr>
        <w:autoSpaceDE w:val="0"/>
        <w:autoSpaceDN w:val="0"/>
        <w:spacing w:after="0"/>
        <w:ind w:left="426"/>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t>
      </w:r>
    </w:p>
    <w:p w14:paraId="4D77E105" w14:textId="77777777" w:rsidR="008A19B1" w:rsidRPr="006F51E0" w:rsidRDefault="008A19B1" w:rsidP="008A19B1">
      <w:pPr>
        <w:widowControl w:val="0"/>
        <w:numPr>
          <w:ilvl w:val="0"/>
          <w:numId w:val="36"/>
        </w:numPr>
        <w:autoSpaceDE w:val="0"/>
        <w:autoSpaceDN w:val="0"/>
        <w:adjustRightInd w:val="0"/>
        <w:spacing w:after="0"/>
        <w:ind w:left="426" w:hanging="426"/>
        <w:jc w:val="both"/>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Wykonawca będzie realizował przedmiot umowy osobiście/ z udziałem podwykonawców*(*niepotrzebne skreślić) </w:t>
      </w:r>
    </w:p>
    <w:p w14:paraId="0B005084" w14:textId="77777777" w:rsidR="008A19B1" w:rsidRPr="006F51E0" w:rsidRDefault="008A19B1" w:rsidP="008A19B1">
      <w:pPr>
        <w:autoSpaceDE w:val="0"/>
        <w:autoSpaceDN w:val="0"/>
        <w:spacing w:after="0"/>
        <w:ind w:left="426"/>
        <w:rPr>
          <w:rFonts w:ascii="Cambria" w:eastAsia="Calibri" w:hAnsi="Cambria" w:cs="Times New Roman"/>
          <w:sz w:val="24"/>
          <w:szCs w:val="24"/>
          <w:lang w:eastAsia="pl-PL"/>
        </w:rPr>
      </w:pPr>
    </w:p>
    <w:tbl>
      <w:tblPr>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0"/>
        <w:gridCol w:w="2951"/>
        <w:gridCol w:w="2951"/>
      </w:tblGrid>
      <w:tr w:rsidR="008A19B1" w:rsidRPr="006F51E0" w14:paraId="07F3A99A" w14:textId="77777777" w:rsidTr="007027AE">
        <w:tc>
          <w:tcPr>
            <w:tcW w:w="2840" w:type="dxa"/>
            <w:shd w:val="clear" w:color="auto" w:fill="auto"/>
          </w:tcPr>
          <w:p w14:paraId="261D874F" w14:textId="77777777" w:rsidR="008A19B1" w:rsidRPr="006F51E0" w:rsidRDefault="008A19B1" w:rsidP="007027AE">
            <w:pPr>
              <w:autoSpaceDE w:val="0"/>
              <w:autoSpaceDN w:val="0"/>
              <w:spacing w:after="0"/>
              <w:ind w:left="284" w:hanging="284"/>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Podwykonawca</w:t>
            </w:r>
          </w:p>
        </w:tc>
        <w:tc>
          <w:tcPr>
            <w:tcW w:w="2951" w:type="dxa"/>
            <w:shd w:val="clear" w:color="auto" w:fill="auto"/>
          </w:tcPr>
          <w:p w14:paraId="55DCB3BF" w14:textId="77777777" w:rsidR="008A19B1" w:rsidRPr="006F51E0" w:rsidRDefault="008A19B1" w:rsidP="007027AE">
            <w:pPr>
              <w:autoSpaceDE w:val="0"/>
              <w:autoSpaceDN w:val="0"/>
              <w:spacing w:after="0"/>
              <w:ind w:left="284" w:hanging="284"/>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Przedmiot umowy- zakres</w:t>
            </w:r>
          </w:p>
        </w:tc>
        <w:tc>
          <w:tcPr>
            <w:tcW w:w="2951" w:type="dxa"/>
            <w:shd w:val="clear" w:color="auto" w:fill="auto"/>
          </w:tcPr>
          <w:p w14:paraId="0EE87C42" w14:textId="77777777" w:rsidR="008A19B1" w:rsidRPr="006F51E0" w:rsidRDefault="008A19B1" w:rsidP="007027AE">
            <w:pPr>
              <w:autoSpaceDE w:val="0"/>
              <w:autoSpaceDN w:val="0"/>
              <w:spacing w:after="0"/>
              <w:ind w:left="284" w:hanging="284"/>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Cena brutto</w:t>
            </w:r>
          </w:p>
        </w:tc>
      </w:tr>
      <w:tr w:rsidR="008A19B1" w:rsidRPr="006F51E0" w14:paraId="4D0568CF" w14:textId="77777777" w:rsidTr="007027AE">
        <w:tc>
          <w:tcPr>
            <w:tcW w:w="2840" w:type="dxa"/>
            <w:shd w:val="clear" w:color="auto" w:fill="auto"/>
          </w:tcPr>
          <w:p w14:paraId="29BE2036" w14:textId="77777777" w:rsidR="008A19B1" w:rsidRPr="006F51E0" w:rsidRDefault="008A19B1" w:rsidP="007027AE">
            <w:pPr>
              <w:autoSpaceDE w:val="0"/>
              <w:autoSpaceDN w:val="0"/>
              <w:spacing w:after="0"/>
              <w:ind w:left="284" w:hanging="284"/>
              <w:rPr>
                <w:rFonts w:ascii="Cambria" w:eastAsia="Calibri" w:hAnsi="Cambria" w:cs="Times New Roman"/>
                <w:sz w:val="24"/>
                <w:szCs w:val="24"/>
                <w:lang w:eastAsia="pl-PL"/>
              </w:rPr>
            </w:pPr>
          </w:p>
        </w:tc>
        <w:tc>
          <w:tcPr>
            <w:tcW w:w="2951" w:type="dxa"/>
            <w:shd w:val="clear" w:color="auto" w:fill="auto"/>
          </w:tcPr>
          <w:p w14:paraId="7DE671FC" w14:textId="77777777" w:rsidR="008A19B1" w:rsidRPr="006F51E0" w:rsidRDefault="008A19B1" w:rsidP="007027AE">
            <w:pPr>
              <w:autoSpaceDE w:val="0"/>
              <w:autoSpaceDN w:val="0"/>
              <w:spacing w:after="0"/>
              <w:ind w:left="284" w:hanging="284"/>
              <w:rPr>
                <w:rFonts w:ascii="Cambria" w:eastAsia="Calibri" w:hAnsi="Cambria" w:cs="Times New Roman"/>
                <w:sz w:val="24"/>
                <w:szCs w:val="24"/>
                <w:lang w:eastAsia="pl-PL"/>
              </w:rPr>
            </w:pPr>
          </w:p>
        </w:tc>
        <w:tc>
          <w:tcPr>
            <w:tcW w:w="2951" w:type="dxa"/>
            <w:shd w:val="clear" w:color="auto" w:fill="auto"/>
          </w:tcPr>
          <w:p w14:paraId="0CAFBD7F" w14:textId="77777777" w:rsidR="008A19B1" w:rsidRPr="006F51E0" w:rsidRDefault="008A19B1" w:rsidP="007027AE">
            <w:pPr>
              <w:autoSpaceDE w:val="0"/>
              <w:autoSpaceDN w:val="0"/>
              <w:spacing w:after="0"/>
              <w:ind w:left="284" w:hanging="284"/>
              <w:rPr>
                <w:rFonts w:ascii="Cambria" w:eastAsia="Calibri" w:hAnsi="Cambria" w:cs="Times New Roman"/>
                <w:sz w:val="24"/>
                <w:szCs w:val="24"/>
                <w:lang w:eastAsia="pl-PL"/>
              </w:rPr>
            </w:pPr>
          </w:p>
        </w:tc>
      </w:tr>
    </w:tbl>
    <w:p w14:paraId="6392A577" w14:textId="77777777" w:rsidR="008A19B1" w:rsidRPr="006F51E0" w:rsidRDefault="008A19B1" w:rsidP="008A19B1">
      <w:pPr>
        <w:autoSpaceDE w:val="0"/>
        <w:autoSpaceDN w:val="0"/>
        <w:spacing w:after="0"/>
        <w:ind w:left="284" w:hanging="284"/>
        <w:rPr>
          <w:rFonts w:ascii="Cambria" w:eastAsia="Calibri" w:hAnsi="Cambria" w:cs="Times New Roman"/>
          <w:sz w:val="24"/>
          <w:szCs w:val="24"/>
          <w:lang w:eastAsia="pl-PL"/>
        </w:rPr>
      </w:pPr>
    </w:p>
    <w:p w14:paraId="0BE29F06" w14:textId="77777777" w:rsidR="008A19B1" w:rsidRPr="006F51E0" w:rsidRDefault="008A19B1" w:rsidP="008A19B1">
      <w:pPr>
        <w:widowControl w:val="0"/>
        <w:numPr>
          <w:ilvl w:val="0"/>
          <w:numId w:val="36"/>
        </w:numPr>
        <w:autoSpaceDE w:val="0"/>
        <w:autoSpaceDN w:val="0"/>
        <w:adjustRightInd w:val="0"/>
        <w:spacing w:after="0"/>
        <w:ind w:left="426" w:hanging="426"/>
        <w:jc w:val="both"/>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 xml:space="preserve">Wykonawca ponosi pełną odpowiedzialność za działanie podwykonawców dotyczące </w:t>
      </w:r>
      <w:r w:rsidRPr="006F51E0">
        <w:rPr>
          <w:rFonts w:ascii="Cambria" w:eastAsia="Calibri" w:hAnsi="Cambria" w:cs="Times New Roman"/>
          <w:color w:val="000000" w:themeColor="text1"/>
          <w:sz w:val="24"/>
          <w:szCs w:val="24"/>
          <w:lang w:eastAsia="pl-PL"/>
        </w:rPr>
        <w:t>przedmiotu umowy tak samo jak za swoje działania. Podwykonawca musi posiadać przez cały czas realizacji świadczenia wszystkie wymagane przepisami prawa zezwolenia lub koncesje co wykonawca jest zobowiązany wykazać zamawiającemu przedstawiając kopie zezwoleń lub koncesji.</w:t>
      </w:r>
    </w:p>
    <w:p w14:paraId="0FFB6606" w14:textId="77777777" w:rsidR="008A19B1" w:rsidRPr="006F51E0" w:rsidRDefault="008A19B1" w:rsidP="008A19B1">
      <w:pPr>
        <w:pStyle w:val="Akapitzlist"/>
        <w:widowControl w:val="0"/>
        <w:numPr>
          <w:ilvl w:val="0"/>
          <w:numId w:val="36"/>
        </w:numPr>
        <w:tabs>
          <w:tab w:val="left" w:pos="2025"/>
          <w:tab w:val="left" w:pos="5565"/>
        </w:tabs>
        <w:suppressAutoHyphens/>
        <w:adjustRightInd w:val="0"/>
        <w:ind w:left="426" w:hanging="426"/>
        <w:jc w:val="both"/>
        <w:textAlignment w:val="baseline"/>
        <w:rPr>
          <w:rFonts w:ascii="Cambria" w:hAnsi="Cambria"/>
          <w:color w:val="000000" w:themeColor="text1"/>
          <w:sz w:val="24"/>
          <w:szCs w:val="24"/>
          <w:lang w:bidi="pl-PL"/>
        </w:rPr>
      </w:pPr>
      <w:r w:rsidRPr="006F51E0">
        <w:rPr>
          <w:rFonts w:ascii="Cambria" w:hAnsi="Cambria"/>
          <w:color w:val="000000" w:themeColor="text1"/>
          <w:sz w:val="24"/>
          <w:szCs w:val="24"/>
          <w:lang w:bidi="pl-PL"/>
        </w:rPr>
        <w:t>Umowa o podwykonawstwo musi być zawarta w formie pisemnej po rygorem nieważności.</w:t>
      </w:r>
    </w:p>
    <w:p w14:paraId="3A85BA8A" w14:textId="77777777" w:rsidR="008A19B1" w:rsidRPr="006F51E0" w:rsidRDefault="008A19B1" w:rsidP="008A19B1">
      <w:pPr>
        <w:pStyle w:val="Akapitzlist"/>
        <w:widowControl w:val="0"/>
        <w:numPr>
          <w:ilvl w:val="0"/>
          <w:numId w:val="36"/>
        </w:numPr>
        <w:tabs>
          <w:tab w:val="left" w:pos="2025"/>
          <w:tab w:val="left" w:pos="5565"/>
        </w:tabs>
        <w:suppressAutoHyphens/>
        <w:adjustRightInd w:val="0"/>
        <w:ind w:left="426" w:hanging="426"/>
        <w:jc w:val="both"/>
        <w:textAlignment w:val="baseline"/>
        <w:rPr>
          <w:rFonts w:ascii="Cambria" w:hAnsi="Cambria"/>
          <w:color w:val="000000" w:themeColor="text1"/>
          <w:sz w:val="24"/>
          <w:szCs w:val="24"/>
          <w:lang w:bidi="pl-PL"/>
        </w:rPr>
      </w:pPr>
      <w:r w:rsidRPr="006F51E0">
        <w:rPr>
          <w:rFonts w:ascii="Cambria" w:hAnsi="Cambria"/>
          <w:color w:val="000000" w:themeColor="text1"/>
          <w:sz w:val="24"/>
          <w:szCs w:val="24"/>
          <w:lang w:bidi="pl-PL"/>
        </w:rPr>
        <w:t xml:space="preserve">Wykonawca, podwykonawca lub dalszy podwykonawca zamówienia zamierzający zawrzeć umowę o podwykonawstwo, jest obowiązany, w trakcie realizacji zamówienia publicznego, do przedłożenia Zamawiającemu projektu tej umowy, przy czym podwykonawca lub dalszy podwykonawca jest obowiązany dołączyć zgodę Wykonawcy na zawarcie umowy o podwykonawstwo o treści zgodnej </w:t>
      </w:r>
      <w:r w:rsidRPr="006F51E0">
        <w:rPr>
          <w:rFonts w:ascii="Cambria" w:hAnsi="Cambria"/>
          <w:color w:val="000000" w:themeColor="text1"/>
          <w:sz w:val="24"/>
          <w:szCs w:val="24"/>
          <w:lang w:bidi="pl-PL"/>
        </w:rPr>
        <w:br/>
        <w:t xml:space="preserve">z projektem umowy. </w:t>
      </w:r>
      <w:r w:rsidRPr="006F51E0">
        <w:rPr>
          <w:rFonts w:ascii="Cambria" w:eastAsia="Calibri" w:hAnsi="Cambria" w:cs="Times New Roman"/>
          <w:color w:val="000000" w:themeColor="text1"/>
          <w:sz w:val="24"/>
          <w:szCs w:val="24"/>
          <w:lang w:eastAsia="pl-PL"/>
        </w:rPr>
        <w:t>Podwykonawca musi posiadać przez cały czas realizacji świadczenia wszystkie wymagane przepisami prawa zezwolenia lub koncesje co wykonawca jest zobowiązany wykazać zamawiającemu przedstawiając kopie zezwoleń lub koncesji.</w:t>
      </w:r>
    </w:p>
    <w:p w14:paraId="3752091D" w14:textId="77777777" w:rsidR="008A19B1" w:rsidRPr="006F51E0" w:rsidRDefault="008A19B1" w:rsidP="008A19B1">
      <w:pPr>
        <w:pStyle w:val="Akapitzlist"/>
        <w:widowControl w:val="0"/>
        <w:numPr>
          <w:ilvl w:val="0"/>
          <w:numId w:val="36"/>
        </w:numPr>
        <w:tabs>
          <w:tab w:val="left" w:pos="2025"/>
          <w:tab w:val="left" w:pos="5565"/>
        </w:tabs>
        <w:suppressAutoHyphens/>
        <w:adjustRightInd w:val="0"/>
        <w:ind w:left="426" w:hanging="426"/>
        <w:jc w:val="both"/>
        <w:textAlignment w:val="baseline"/>
        <w:rPr>
          <w:rFonts w:ascii="Cambria" w:hAnsi="Cambria"/>
          <w:color w:val="000000" w:themeColor="text1"/>
          <w:sz w:val="24"/>
          <w:szCs w:val="24"/>
          <w:lang w:bidi="pl-PL"/>
        </w:rPr>
      </w:pPr>
      <w:r w:rsidRPr="006F51E0">
        <w:rPr>
          <w:rFonts w:ascii="Cambria" w:hAnsi="Cambria"/>
          <w:color w:val="000000" w:themeColor="text1"/>
          <w:sz w:val="24"/>
          <w:szCs w:val="24"/>
          <w:lang w:bidi="pl-PL"/>
        </w:rPr>
        <w:t xml:space="preserve">Wykonanie dostawy lub usługi w podwykonawstwie nie zwalnia wykonawcy </w:t>
      </w:r>
      <w:r w:rsidRPr="006F51E0">
        <w:rPr>
          <w:rFonts w:ascii="Cambria" w:hAnsi="Cambria"/>
          <w:color w:val="000000" w:themeColor="text1"/>
          <w:sz w:val="24"/>
          <w:szCs w:val="24"/>
          <w:lang w:bidi="pl-PL"/>
        </w:rPr>
        <w:br/>
        <w:t xml:space="preserve">z odpowiedzialności za wykonanie obowiązków wynikających z umowy </w:t>
      </w:r>
      <w:r w:rsidRPr="006F51E0">
        <w:rPr>
          <w:rFonts w:ascii="Cambria" w:hAnsi="Cambria"/>
          <w:color w:val="000000" w:themeColor="text1"/>
          <w:sz w:val="24"/>
          <w:szCs w:val="24"/>
          <w:lang w:bidi="pl-PL"/>
        </w:rPr>
        <w:br/>
        <w:t>i obowiązujących przepisów prawa. Wykonawca odpowiada za działania podwykonawców jak za własne.</w:t>
      </w:r>
    </w:p>
    <w:p w14:paraId="7C333B36" w14:textId="50461DB6" w:rsidR="003924C2" w:rsidRPr="0050541B" w:rsidRDefault="00017F7F" w:rsidP="00E525D4">
      <w:pPr>
        <w:jc w:val="center"/>
        <w:rPr>
          <w:rFonts w:ascii="Cambria" w:hAnsi="Cambria" w:cs="Times New Roman"/>
          <w:b/>
          <w:bCs/>
          <w:sz w:val="24"/>
          <w:szCs w:val="24"/>
        </w:rPr>
      </w:pPr>
      <w:r w:rsidRPr="0050541B">
        <w:rPr>
          <w:rFonts w:ascii="Cambria" w:hAnsi="Cambria" w:cs="Times New Roman"/>
          <w:b/>
          <w:bCs/>
          <w:sz w:val="24"/>
          <w:szCs w:val="24"/>
        </w:rPr>
        <w:t>§ 6</w:t>
      </w:r>
      <w:r w:rsidR="0050541B" w:rsidRPr="0050541B">
        <w:rPr>
          <w:rFonts w:ascii="Cambria" w:hAnsi="Cambria" w:cs="Times New Roman"/>
          <w:b/>
          <w:bCs/>
          <w:sz w:val="24"/>
          <w:szCs w:val="24"/>
        </w:rPr>
        <w:br/>
        <w:t>Odstąpienie od umowy</w:t>
      </w:r>
    </w:p>
    <w:p w14:paraId="39F6FE18" w14:textId="215FF7D9" w:rsidR="00E2614F" w:rsidRPr="006F51E0" w:rsidRDefault="00C04302" w:rsidP="00E2614F">
      <w:pPr>
        <w:numPr>
          <w:ilvl w:val="0"/>
          <w:numId w:val="37"/>
        </w:numPr>
        <w:spacing w:after="0"/>
        <w:ind w:left="284" w:hanging="284"/>
        <w:jc w:val="both"/>
        <w:rPr>
          <w:rFonts w:ascii="Cambria" w:hAnsi="Cambria"/>
          <w:color w:val="000000" w:themeColor="text1"/>
          <w:sz w:val="24"/>
          <w:szCs w:val="24"/>
        </w:rPr>
      </w:pPr>
      <w:r w:rsidRPr="00F92C58">
        <w:rPr>
          <w:rFonts w:ascii="Cambria" w:hAnsi="Cambria" w:cs="Times New Roman"/>
          <w:sz w:val="24"/>
          <w:szCs w:val="24"/>
        </w:rPr>
        <w:t xml:space="preserve"> </w:t>
      </w:r>
      <w:r w:rsidR="00E2614F" w:rsidRPr="006F51E0">
        <w:rPr>
          <w:rFonts w:ascii="Cambria" w:hAnsi="Cambria"/>
          <w:color w:val="000000" w:themeColor="text1"/>
          <w:sz w:val="24"/>
          <w:szCs w:val="24"/>
        </w:rPr>
        <w:t xml:space="preserve">Strony zgodnie postanawiają, że Zamawiającemu przysługuje prawo do rozwiązania umowy bez wypowiedzenia, gdy: </w:t>
      </w:r>
    </w:p>
    <w:p w14:paraId="537EBF86" w14:textId="77777777" w:rsidR="00E2614F" w:rsidRPr="006F51E0" w:rsidRDefault="00E2614F" w:rsidP="00E2614F">
      <w:pPr>
        <w:numPr>
          <w:ilvl w:val="0"/>
          <w:numId w:val="38"/>
        </w:numPr>
        <w:tabs>
          <w:tab w:val="left" w:pos="851"/>
        </w:tabs>
        <w:spacing w:after="0"/>
        <w:ind w:left="567" w:hanging="283"/>
        <w:jc w:val="both"/>
        <w:rPr>
          <w:rFonts w:ascii="Cambria" w:hAnsi="Cambria"/>
          <w:color w:val="000000" w:themeColor="text1"/>
          <w:sz w:val="24"/>
          <w:szCs w:val="24"/>
        </w:rPr>
      </w:pPr>
      <w:r w:rsidRPr="006F51E0">
        <w:rPr>
          <w:rFonts w:ascii="Cambria" w:hAnsi="Cambria"/>
          <w:color w:val="000000" w:themeColor="text1"/>
          <w:sz w:val="24"/>
          <w:szCs w:val="24"/>
        </w:rPr>
        <w:t>zostanie ogłoszona upadłość lub likwidacja Wykonawcy,</w:t>
      </w:r>
    </w:p>
    <w:p w14:paraId="40866B98" w14:textId="77777777" w:rsidR="00E2614F" w:rsidRPr="006F51E0" w:rsidRDefault="00E2614F" w:rsidP="00E2614F">
      <w:pPr>
        <w:numPr>
          <w:ilvl w:val="0"/>
          <w:numId w:val="38"/>
        </w:numPr>
        <w:tabs>
          <w:tab w:val="left" w:pos="851"/>
        </w:tabs>
        <w:spacing w:after="0"/>
        <w:ind w:left="567" w:hanging="283"/>
        <w:jc w:val="both"/>
        <w:rPr>
          <w:rFonts w:ascii="Cambria" w:hAnsi="Cambria"/>
          <w:color w:val="000000" w:themeColor="text1"/>
          <w:sz w:val="24"/>
          <w:szCs w:val="24"/>
        </w:rPr>
      </w:pPr>
      <w:r w:rsidRPr="006F51E0">
        <w:rPr>
          <w:rFonts w:ascii="Cambria" w:hAnsi="Cambria"/>
          <w:color w:val="000000" w:themeColor="text1"/>
          <w:sz w:val="24"/>
          <w:szCs w:val="24"/>
        </w:rPr>
        <w:t xml:space="preserve">Wykonawca utracił koncesję, </w:t>
      </w:r>
    </w:p>
    <w:p w14:paraId="7FDA7FFB" w14:textId="77777777" w:rsidR="00E2614F" w:rsidRPr="006F51E0" w:rsidRDefault="00E2614F" w:rsidP="00E2614F">
      <w:pPr>
        <w:numPr>
          <w:ilvl w:val="0"/>
          <w:numId w:val="38"/>
        </w:numPr>
        <w:tabs>
          <w:tab w:val="left" w:pos="851"/>
        </w:tabs>
        <w:spacing w:after="0"/>
        <w:ind w:left="567" w:hanging="283"/>
        <w:jc w:val="both"/>
        <w:rPr>
          <w:rFonts w:ascii="Cambria" w:hAnsi="Cambria"/>
          <w:color w:val="000000" w:themeColor="text1"/>
          <w:sz w:val="24"/>
          <w:szCs w:val="24"/>
        </w:rPr>
      </w:pPr>
      <w:r w:rsidRPr="006F51E0">
        <w:rPr>
          <w:rFonts w:ascii="Cambria" w:hAnsi="Cambria"/>
          <w:color w:val="000000" w:themeColor="text1"/>
          <w:sz w:val="24"/>
          <w:szCs w:val="24"/>
        </w:rPr>
        <w:lastRenderedPageBreak/>
        <w:t>Wykonawca nie rozpoczął dostaw bez podania uzasadnionych przyczyn oraz nie kontynuuje ich pomimo wezwania Zamawiającego złożonego na piśmie,</w:t>
      </w:r>
    </w:p>
    <w:p w14:paraId="7C6CB13F" w14:textId="77777777" w:rsidR="00E2614F" w:rsidRPr="006F51E0" w:rsidRDefault="00E2614F" w:rsidP="00E2614F">
      <w:pPr>
        <w:numPr>
          <w:ilvl w:val="0"/>
          <w:numId w:val="38"/>
        </w:numPr>
        <w:tabs>
          <w:tab w:val="left" w:pos="851"/>
        </w:tabs>
        <w:spacing w:after="0"/>
        <w:ind w:left="567" w:hanging="283"/>
        <w:jc w:val="both"/>
        <w:rPr>
          <w:rFonts w:ascii="Cambria" w:hAnsi="Cambria"/>
          <w:color w:val="000000" w:themeColor="text1"/>
          <w:sz w:val="24"/>
          <w:szCs w:val="24"/>
        </w:rPr>
      </w:pPr>
      <w:r w:rsidRPr="006F51E0">
        <w:rPr>
          <w:rFonts w:ascii="Cambria" w:hAnsi="Cambria"/>
          <w:color w:val="000000" w:themeColor="text1"/>
          <w:sz w:val="24"/>
          <w:szCs w:val="24"/>
        </w:rPr>
        <w:t>Wykonawca co najmniej dwukrotnie nie wykonuje postanowień umowy, w szczególności:</w:t>
      </w:r>
    </w:p>
    <w:p w14:paraId="70D8C1D5" w14:textId="77777777" w:rsidR="00E2614F" w:rsidRPr="006F51E0" w:rsidRDefault="00E2614F" w:rsidP="00E2614F">
      <w:pPr>
        <w:pStyle w:val="Akapitzlist"/>
        <w:numPr>
          <w:ilvl w:val="0"/>
          <w:numId w:val="39"/>
        </w:numPr>
        <w:spacing w:after="0"/>
        <w:ind w:left="993" w:hanging="283"/>
        <w:jc w:val="both"/>
        <w:rPr>
          <w:rFonts w:ascii="Cambria" w:hAnsi="Cambria"/>
          <w:color w:val="000000" w:themeColor="text1"/>
          <w:sz w:val="24"/>
          <w:szCs w:val="24"/>
        </w:rPr>
      </w:pPr>
      <w:r w:rsidRPr="006F51E0">
        <w:rPr>
          <w:rFonts w:ascii="Cambria" w:hAnsi="Cambria"/>
          <w:color w:val="000000" w:themeColor="text1"/>
          <w:sz w:val="24"/>
          <w:szCs w:val="24"/>
        </w:rPr>
        <w:t>wystąpiła zwłoka w zakresie terminu dostaw poszczególnych partii paliwa,</w:t>
      </w:r>
    </w:p>
    <w:p w14:paraId="469103A3" w14:textId="77777777" w:rsidR="00E2614F" w:rsidRPr="006F51E0" w:rsidRDefault="00E2614F" w:rsidP="00E2614F">
      <w:pPr>
        <w:pStyle w:val="Akapitzlist"/>
        <w:numPr>
          <w:ilvl w:val="0"/>
          <w:numId w:val="39"/>
        </w:numPr>
        <w:spacing w:after="0"/>
        <w:ind w:left="993" w:hanging="283"/>
        <w:jc w:val="both"/>
        <w:rPr>
          <w:rFonts w:ascii="Cambria" w:hAnsi="Cambria"/>
          <w:color w:val="000000" w:themeColor="text1"/>
          <w:sz w:val="24"/>
          <w:szCs w:val="24"/>
        </w:rPr>
      </w:pPr>
      <w:r w:rsidRPr="006F51E0">
        <w:rPr>
          <w:rFonts w:ascii="Cambria" w:hAnsi="Cambria"/>
          <w:color w:val="000000" w:themeColor="text1"/>
          <w:sz w:val="24"/>
          <w:szCs w:val="24"/>
        </w:rPr>
        <w:t xml:space="preserve">wystąpiła zwłoka w zakresie terminu wyznaczonego na dokonanie wymiany wadliwego paliwa na wolny od wad lub uzupełnienia braków ilościowych, </w:t>
      </w:r>
    </w:p>
    <w:p w14:paraId="44455669" w14:textId="77777777" w:rsidR="00E2614F" w:rsidRPr="006F51E0" w:rsidRDefault="00E2614F" w:rsidP="00E2614F">
      <w:pPr>
        <w:pStyle w:val="Akapitzlist"/>
        <w:numPr>
          <w:ilvl w:val="0"/>
          <w:numId w:val="39"/>
        </w:numPr>
        <w:spacing w:after="0"/>
        <w:ind w:left="993" w:hanging="283"/>
        <w:jc w:val="both"/>
        <w:rPr>
          <w:rFonts w:ascii="Cambria" w:hAnsi="Cambria"/>
          <w:color w:val="000000" w:themeColor="text1"/>
          <w:sz w:val="24"/>
          <w:szCs w:val="24"/>
        </w:rPr>
      </w:pPr>
      <w:r w:rsidRPr="006F51E0">
        <w:rPr>
          <w:rFonts w:ascii="Cambria" w:eastAsia="Calibri" w:hAnsi="Cambria" w:cs="Times New Roman"/>
          <w:color w:val="000000" w:themeColor="text1"/>
          <w:sz w:val="24"/>
          <w:szCs w:val="24"/>
          <w:lang w:eastAsia="pl-PL"/>
        </w:rPr>
        <w:t>udowodnienia co najmniej dwóch przypadków złej jakości dostarczonego paliwa.</w:t>
      </w:r>
    </w:p>
    <w:p w14:paraId="3310DDF3" w14:textId="77777777" w:rsidR="00E2614F" w:rsidRPr="006F51E0" w:rsidRDefault="00E2614F" w:rsidP="00E2614F">
      <w:pPr>
        <w:numPr>
          <w:ilvl w:val="0"/>
          <w:numId w:val="38"/>
        </w:numPr>
        <w:tabs>
          <w:tab w:val="left" w:pos="851"/>
        </w:tabs>
        <w:spacing w:after="0"/>
        <w:ind w:left="567" w:hanging="283"/>
        <w:jc w:val="both"/>
        <w:rPr>
          <w:rFonts w:ascii="Cambria" w:hAnsi="Cambria"/>
          <w:color w:val="000000" w:themeColor="text1"/>
          <w:sz w:val="24"/>
          <w:szCs w:val="24"/>
        </w:rPr>
      </w:pPr>
      <w:r w:rsidRPr="006F51E0">
        <w:rPr>
          <w:rFonts w:ascii="Cambria" w:hAnsi="Cambria"/>
          <w:color w:val="000000" w:themeColor="text1"/>
          <w:sz w:val="24"/>
          <w:szCs w:val="24"/>
        </w:rPr>
        <w:t>Wykonawca, w inny sposób niż określony w pkt 1-4, rażąco naruszy postanowienia umowy.</w:t>
      </w:r>
    </w:p>
    <w:p w14:paraId="291F8B05" w14:textId="77777777" w:rsidR="00E2614F" w:rsidRPr="006F51E0" w:rsidRDefault="00E2614F" w:rsidP="00E2614F">
      <w:pPr>
        <w:numPr>
          <w:ilvl w:val="0"/>
          <w:numId w:val="37"/>
        </w:numPr>
        <w:spacing w:after="0"/>
        <w:ind w:left="284" w:hanging="284"/>
        <w:jc w:val="both"/>
        <w:rPr>
          <w:rFonts w:ascii="Cambria" w:hAnsi="Cambria"/>
          <w:color w:val="000000" w:themeColor="text1"/>
          <w:sz w:val="24"/>
          <w:szCs w:val="24"/>
        </w:rPr>
      </w:pPr>
      <w:r w:rsidRPr="006F51E0">
        <w:rPr>
          <w:rFonts w:ascii="Cambria" w:hAnsi="Cambria"/>
          <w:color w:val="000000" w:themeColor="text1"/>
          <w:sz w:val="24"/>
          <w:szCs w:val="24"/>
        </w:rPr>
        <w:t>Zamawiający ma prawo do odstąpienia od umowy w razie zaistnienia istotnej zmiany okoliczności powodującej, że wykonanie umowy nie leży w interesie publicznym, czego nie można było przewidzieć w chwili zawarcia umowy (art. 456 ust. 1 pkt. 1) ustawy Prawo zamówień publicznych).</w:t>
      </w:r>
    </w:p>
    <w:p w14:paraId="3A250D31" w14:textId="77777777" w:rsidR="00E2614F" w:rsidRPr="006F51E0" w:rsidRDefault="00E2614F" w:rsidP="00E2614F">
      <w:pPr>
        <w:numPr>
          <w:ilvl w:val="0"/>
          <w:numId w:val="37"/>
        </w:numPr>
        <w:spacing w:after="0"/>
        <w:ind w:left="284" w:hanging="284"/>
        <w:jc w:val="both"/>
        <w:rPr>
          <w:rFonts w:ascii="Cambria" w:hAnsi="Cambria"/>
          <w:color w:val="000000" w:themeColor="text1"/>
          <w:sz w:val="24"/>
          <w:szCs w:val="24"/>
        </w:rPr>
      </w:pPr>
      <w:r w:rsidRPr="006F51E0">
        <w:rPr>
          <w:rFonts w:ascii="Cambria" w:hAnsi="Cambria"/>
          <w:color w:val="000000" w:themeColor="text1"/>
          <w:sz w:val="24"/>
          <w:szCs w:val="24"/>
        </w:rPr>
        <w:t xml:space="preserve">Odstąpienie od umowy w przypadkach określonych w ust. 1-2 może nastąpić w terminie 30 dni od powzięcia przez zamawiającego wiadomości o powyższych okolicznościach. W takiej sytuacji Wykonawca może żądać jedynie wynagrodzenia należnego Wykonawcy z tytułu wykonania części umowy. </w:t>
      </w:r>
    </w:p>
    <w:p w14:paraId="3A77EA7E" w14:textId="77777777" w:rsidR="00E2614F" w:rsidRPr="006F51E0" w:rsidRDefault="00E2614F" w:rsidP="00E2614F">
      <w:pPr>
        <w:numPr>
          <w:ilvl w:val="0"/>
          <w:numId w:val="37"/>
        </w:numPr>
        <w:spacing w:after="0"/>
        <w:ind w:left="284" w:hanging="284"/>
        <w:jc w:val="both"/>
        <w:rPr>
          <w:rFonts w:ascii="Cambria" w:hAnsi="Cambria"/>
          <w:sz w:val="24"/>
          <w:szCs w:val="24"/>
        </w:rPr>
      </w:pPr>
      <w:r w:rsidRPr="006F51E0">
        <w:rPr>
          <w:rFonts w:ascii="Cambria" w:hAnsi="Cambria"/>
          <w:sz w:val="24"/>
          <w:szCs w:val="24"/>
        </w:rPr>
        <w:t>W sytuacji odstąpienia od umowy w przypadkach określonych w ust. 1 p</w:t>
      </w:r>
      <w:r w:rsidRPr="006F51E0">
        <w:rPr>
          <w:rFonts w:ascii="Cambria" w:eastAsia="Calibri" w:hAnsi="Cambria" w:cs="Times New Roman"/>
          <w:sz w:val="24"/>
          <w:szCs w:val="24"/>
          <w:lang w:eastAsia="pl-PL"/>
        </w:rPr>
        <w:t>ostanowienia § 7 ust. 1 stosuje się.</w:t>
      </w:r>
    </w:p>
    <w:p w14:paraId="256BA783" w14:textId="77777777" w:rsidR="00E2614F" w:rsidRPr="006F51E0" w:rsidRDefault="00E2614F" w:rsidP="00E2614F">
      <w:pPr>
        <w:numPr>
          <w:ilvl w:val="0"/>
          <w:numId w:val="37"/>
        </w:numPr>
        <w:spacing w:after="0"/>
        <w:ind w:left="284" w:hanging="284"/>
        <w:jc w:val="both"/>
        <w:rPr>
          <w:rFonts w:ascii="Cambria" w:hAnsi="Cambria"/>
          <w:color w:val="000000" w:themeColor="text1"/>
          <w:sz w:val="24"/>
          <w:szCs w:val="24"/>
        </w:rPr>
      </w:pPr>
      <w:r w:rsidRPr="006F51E0">
        <w:rPr>
          <w:rFonts w:ascii="Cambria" w:hAnsi="Cambria"/>
          <w:color w:val="000000" w:themeColor="text1"/>
          <w:sz w:val="24"/>
          <w:szCs w:val="24"/>
        </w:rPr>
        <w:t xml:space="preserve">Rozwiązanie i odstąpienie od umowy powinno nastąpić w formie pisemnej pod rygorem nieważności takiego oświadczenia i powinno zawierać uzasadnienie. </w:t>
      </w:r>
    </w:p>
    <w:p w14:paraId="2E0607DC" w14:textId="77777777" w:rsidR="00E2614F" w:rsidRPr="006F51E0" w:rsidRDefault="00E2614F" w:rsidP="00E2614F">
      <w:pPr>
        <w:numPr>
          <w:ilvl w:val="0"/>
          <w:numId w:val="37"/>
        </w:numPr>
        <w:spacing w:after="0"/>
        <w:ind w:left="284" w:hanging="284"/>
        <w:jc w:val="both"/>
        <w:rPr>
          <w:rFonts w:ascii="Cambria" w:hAnsi="Cambria"/>
          <w:color w:val="000000" w:themeColor="text1"/>
          <w:sz w:val="24"/>
          <w:szCs w:val="24"/>
        </w:rPr>
      </w:pPr>
      <w:r w:rsidRPr="006F51E0">
        <w:rPr>
          <w:rFonts w:ascii="Cambria" w:eastAsia="Calibri" w:hAnsi="Cambria" w:cs="Times New Roman"/>
          <w:color w:val="000000" w:themeColor="text1"/>
          <w:sz w:val="24"/>
          <w:szCs w:val="24"/>
          <w:lang w:eastAsia="pl-PL"/>
        </w:rPr>
        <w:t xml:space="preserve">W przypadku odstąpienia od umowy przez Zamawiającego z przyczyn leżących po stronie Wykonawcy określonych w ust. </w:t>
      </w:r>
      <w:r w:rsidRPr="006F51E0">
        <w:rPr>
          <w:rFonts w:ascii="Cambria" w:eastAsia="Calibri" w:hAnsi="Cambria" w:cs="Times New Roman"/>
          <w:sz w:val="24"/>
          <w:szCs w:val="24"/>
          <w:lang w:eastAsia="pl-PL"/>
        </w:rPr>
        <w:t>1,</w:t>
      </w:r>
      <w:r w:rsidRPr="006F51E0">
        <w:rPr>
          <w:rFonts w:ascii="Cambria" w:eastAsia="Calibri" w:hAnsi="Cambria" w:cs="Times New Roman"/>
          <w:color w:val="000000" w:themeColor="text1"/>
          <w:sz w:val="24"/>
          <w:szCs w:val="24"/>
          <w:lang w:eastAsia="pl-PL"/>
        </w:rPr>
        <w:t xml:space="preserve"> Zamawiający zobowiązany jest do zapłaty na rzecz Wykonawcy jedynie za wykonane należycie dostawy.</w:t>
      </w:r>
    </w:p>
    <w:p w14:paraId="332BE8DB" w14:textId="38685066" w:rsidR="009C0FED" w:rsidRPr="00F92C58" w:rsidRDefault="009C0FED" w:rsidP="00E2614F">
      <w:pPr>
        <w:jc w:val="both"/>
        <w:rPr>
          <w:rFonts w:ascii="Cambria" w:hAnsi="Cambria" w:cs="Times New Roman"/>
          <w:sz w:val="24"/>
          <w:szCs w:val="24"/>
        </w:rPr>
      </w:pPr>
    </w:p>
    <w:p w14:paraId="47CD6E1B" w14:textId="7A532664" w:rsidR="00C04302" w:rsidRPr="0050541B" w:rsidRDefault="00C04302" w:rsidP="00CF65BC">
      <w:pPr>
        <w:jc w:val="center"/>
        <w:rPr>
          <w:rFonts w:ascii="Cambria" w:hAnsi="Cambria" w:cs="Times New Roman"/>
          <w:b/>
          <w:bCs/>
          <w:sz w:val="24"/>
          <w:szCs w:val="24"/>
        </w:rPr>
      </w:pPr>
      <w:r w:rsidRPr="0050541B">
        <w:rPr>
          <w:rFonts w:ascii="Cambria" w:hAnsi="Cambria" w:cs="Times New Roman"/>
          <w:b/>
          <w:bCs/>
          <w:sz w:val="24"/>
          <w:szCs w:val="24"/>
        </w:rPr>
        <w:t>§ 7</w:t>
      </w:r>
      <w:r w:rsidR="0050541B" w:rsidRPr="0050541B">
        <w:rPr>
          <w:rFonts w:ascii="Cambria" w:hAnsi="Cambria" w:cs="Times New Roman"/>
          <w:b/>
          <w:bCs/>
          <w:sz w:val="24"/>
          <w:szCs w:val="24"/>
        </w:rPr>
        <w:br/>
        <w:t>Kary umowne</w:t>
      </w:r>
    </w:p>
    <w:p w14:paraId="0CACFA40" w14:textId="3ADFB9A4" w:rsidR="00455636" w:rsidRPr="00F92C58" w:rsidRDefault="001F7490" w:rsidP="001F7490">
      <w:pPr>
        <w:pStyle w:val="Akapitzlist"/>
        <w:numPr>
          <w:ilvl w:val="0"/>
          <w:numId w:val="23"/>
        </w:numPr>
        <w:jc w:val="both"/>
        <w:rPr>
          <w:rFonts w:ascii="Cambria" w:hAnsi="Cambria" w:cs="Times New Roman"/>
          <w:sz w:val="24"/>
          <w:szCs w:val="24"/>
        </w:rPr>
      </w:pPr>
      <w:r w:rsidRPr="00F92C58">
        <w:rPr>
          <w:rFonts w:ascii="Cambria" w:hAnsi="Cambria" w:cs="Times New Roman"/>
          <w:sz w:val="24"/>
          <w:szCs w:val="24"/>
        </w:rPr>
        <w:t>Wykonawca zapłaci Zamawiającemu kary umowne:</w:t>
      </w:r>
    </w:p>
    <w:p w14:paraId="33E19BC0" w14:textId="7D12D1D1" w:rsidR="001F7490" w:rsidRPr="00F92C58" w:rsidRDefault="001F7490" w:rsidP="001F7490">
      <w:pPr>
        <w:pStyle w:val="Akapitzlist"/>
        <w:numPr>
          <w:ilvl w:val="0"/>
          <w:numId w:val="24"/>
        </w:numPr>
        <w:jc w:val="both"/>
        <w:rPr>
          <w:rFonts w:ascii="Cambria" w:hAnsi="Cambria" w:cs="Times New Roman"/>
          <w:sz w:val="24"/>
          <w:szCs w:val="24"/>
        </w:rPr>
      </w:pPr>
      <w:r w:rsidRPr="00F92C58">
        <w:rPr>
          <w:rFonts w:ascii="Cambria" w:hAnsi="Cambria" w:cs="Times New Roman"/>
          <w:sz w:val="24"/>
          <w:szCs w:val="24"/>
        </w:rPr>
        <w:t xml:space="preserve">Za </w:t>
      </w:r>
      <w:r w:rsidR="0050541B" w:rsidRPr="00F92C58">
        <w:rPr>
          <w:rFonts w:ascii="Cambria" w:hAnsi="Cambria" w:cs="Times New Roman"/>
          <w:sz w:val="24"/>
          <w:szCs w:val="24"/>
        </w:rPr>
        <w:t>odstąpienie</w:t>
      </w:r>
      <w:r w:rsidRPr="00F92C58">
        <w:rPr>
          <w:rFonts w:ascii="Cambria" w:hAnsi="Cambria" w:cs="Times New Roman"/>
          <w:sz w:val="24"/>
          <w:szCs w:val="24"/>
        </w:rPr>
        <w:t xml:space="preserve"> od umowy z przyczyn leżących, po stronie Wykonawcy w wysokości 10% z wartości szacunkowej zamówienia;</w:t>
      </w:r>
    </w:p>
    <w:p w14:paraId="032F02AD" w14:textId="154DE808" w:rsidR="001F7490" w:rsidRPr="00F92C58" w:rsidRDefault="001F7490" w:rsidP="001F7490">
      <w:pPr>
        <w:pStyle w:val="Akapitzlist"/>
        <w:numPr>
          <w:ilvl w:val="0"/>
          <w:numId w:val="24"/>
        </w:numPr>
        <w:jc w:val="both"/>
        <w:rPr>
          <w:rFonts w:ascii="Cambria" w:hAnsi="Cambria" w:cs="Times New Roman"/>
          <w:sz w:val="24"/>
          <w:szCs w:val="24"/>
        </w:rPr>
      </w:pPr>
      <w:r w:rsidRPr="00F92C58">
        <w:rPr>
          <w:rFonts w:ascii="Cambria" w:hAnsi="Cambria" w:cs="Times New Roman"/>
          <w:sz w:val="24"/>
          <w:szCs w:val="24"/>
        </w:rPr>
        <w:t xml:space="preserve">Za każde stwierdzenie przez Zamawiającego uchybienia w zakresie jakości dostarczonego paliwa – w wysokości </w:t>
      </w:r>
      <w:r w:rsidR="0050541B">
        <w:rPr>
          <w:rFonts w:ascii="Cambria" w:hAnsi="Cambria" w:cs="Times New Roman"/>
          <w:sz w:val="24"/>
          <w:szCs w:val="24"/>
        </w:rPr>
        <w:t>3</w:t>
      </w:r>
      <w:r w:rsidRPr="00F92C58">
        <w:rPr>
          <w:rFonts w:ascii="Cambria" w:hAnsi="Cambria" w:cs="Times New Roman"/>
          <w:sz w:val="24"/>
          <w:szCs w:val="24"/>
        </w:rPr>
        <w:t>% wartości brutto poszczególnej</w:t>
      </w:r>
      <w:r w:rsidR="00B343C2" w:rsidRPr="00F92C58">
        <w:rPr>
          <w:rFonts w:ascii="Cambria" w:hAnsi="Cambria" w:cs="Times New Roman"/>
          <w:sz w:val="24"/>
          <w:szCs w:val="24"/>
        </w:rPr>
        <w:t xml:space="preserve"> dostawy, której jakość została zakwestionowana i udowodniona,</w:t>
      </w:r>
    </w:p>
    <w:p w14:paraId="6CCC3BA1" w14:textId="5726871B" w:rsidR="00B343C2" w:rsidRPr="00F92C58" w:rsidRDefault="00B343C2" w:rsidP="001F7490">
      <w:pPr>
        <w:pStyle w:val="Akapitzlist"/>
        <w:numPr>
          <w:ilvl w:val="0"/>
          <w:numId w:val="24"/>
        </w:numPr>
        <w:jc w:val="both"/>
        <w:rPr>
          <w:rFonts w:ascii="Cambria" w:hAnsi="Cambria" w:cs="Times New Roman"/>
          <w:sz w:val="24"/>
          <w:szCs w:val="24"/>
        </w:rPr>
      </w:pPr>
      <w:r w:rsidRPr="00F92C58">
        <w:rPr>
          <w:rFonts w:ascii="Cambria" w:hAnsi="Cambria" w:cs="Times New Roman"/>
          <w:sz w:val="24"/>
          <w:szCs w:val="24"/>
        </w:rPr>
        <w:t xml:space="preserve">Za zwłokę w wykonaniu dostawy ponad termin określony w § </w:t>
      </w:r>
      <w:r w:rsidR="00BA5C31">
        <w:rPr>
          <w:rFonts w:ascii="Cambria" w:hAnsi="Cambria" w:cs="Times New Roman"/>
          <w:sz w:val="24"/>
          <w:szCs w:val="24"/>
        </w:rPr>
        <w:t>2</w:t>
      </w:r>
      <w:r w:rsidRPr="00F92C58">
        <w:rPr>
          <w:rFonts w:ascii="Cambria" w:hAnsi="Cambria" w:cs="Times New Roman"/>
          <w:sz w:val="24"/>
          <w:szCs w:val="24"/>
        </w:rPr>
        <w:t xml:space="preserve">  ust. </w:t>
      </w:r>
      <w:r w:rsidR="0050541B">
        <w:rPr>
          <w:rFonts w:ascii="Cambria" w:hAnsi="Cambria" w:cs="Times New Roman"/>
          <w:sz w:val="24"/>
          <w:szCs w:val="24"/>
        </w:rPr>
        <w:t>4</w:t>
      </w:r>
      <w:r w:rsidR="00FF47C5" w:rsidRPr="00F92C58">
        <w:rPr>
          <w:rFonts w:ascii="Cambria" w:hAnsi="Cambria" w:cs="Times New Roman"/>
          <w:sz w:val="24"/>
          <w:szCs w:val="24"/>
        </w:rPr>
        <w:t xml:space="preserve"> – w wysokości 1% wartości brutto danej dostawy za każdy rozpoczęty dzień zwłoki;</w:t>
      </w:r>
    </w:p>
    <w:p w14:paraId="1EB3ECD7" w14:textId="48DF6D6C" w:rsidR="00FF47C5" w:rsidRPr="00F92C58" w:rsidRDefault="00FF47C5" w:rsidP="00FF47C5">
      <w:pPr>
        <w:pStyle w:val="Akapitzlist"/>
        <w:numPr>
          <w:ilvl w:val="0"/>
          <w:numId w:val="24"/>
        </w:numPr>
        <w:jc w:val="both"/>
        <w:rPr>
          <w:rFonts w:ascii="Cambria" w:hAnsi="Cambria" w:cs="Times New Roman"/>
          <w:sz w:val="24"/>
          <w:szCs w:val="24"/>
        </w:rPr>
      </w:pPr>
      <w:r w:rsidRPr="00F92C58">
        <w:rPr>
          <w:rFonts w:ascii="Cambria" w:hAnsi="Cambria" w:cs="Times New Roman"/>
          <w:sz w:val="24"/>
          <w:szCs w:val="24"/>
        </w:rPr>
        <w:t>Za zwłokę w wykonaniu wymiany wadliwej partii dostarczonego paliwa lub uzupełnienie braków w dostawie w terminie wyznaczonym przez Zamawiającego – w wysokości 1% wartości brutto wadliwej dostawy za każdy rozpoczęty dzień zwłoki;</w:t>
      </w:r>
    </w:p>
    <w:p w14:paraId="3E75A299" w14:textId="35389A42" w:rsidR="00FF47C5" w:rsidRPr="00F92C58" w:rsidRDefault="00FF47C5" w:rsidP="00FF47C5">
      <w:pPr>
        <w:pStyle w:val="Akapitzlist"/>
        <w:numPr>
          <w:ilvl w:val="0"/>
          <w:numId w:val="23"/>
        </w:numPr>
        <w:jc w:val="both"/>
        <w:rPr>
          <w:rFonts w:ascii="Cambria" w:hAnsi="Cambria" w:cs="Times New Roman"/>
          <w:sz w:val="24"/>
          <w:szCs w:val="24"/>
        </w:rPr>
      </w:pPr>
      <w:r w:rsidRPr="00F92C58">
        <w:rPr>
          <w:rFonts w:ascii="Cambria" w:hAnsi="Cambria" w:cs="Times New Roman"/>
          <w:sz w:val="24"/>
          <w:szCs w:val="24"/>
        </w:rPr>
        <w:lastRenderedPageBreak/>
        <w:t xml:space="preserve">Zamawiający zapłaci Wykonawcy karę umowną za odstąpienie od umowy z </w:t>
      </w:r>
      <w:r w:rsidR="00A838BA" w:rsidRPr="00F92C58">
        <w:rPr>
          <w:rFonts w:ascii="Cambria" w:hAnsi="Cambria" w:cs="Times New Roman"/>
          <w:sz w:val="24"/>
          <w:szCs w:val="24"/>
        </w:rPr>
        <w:t>przyczyn</w:t>
      </w:r>
      <w:r w:rsidRPr="00F92C58">
        <w:rPr>
          <w:rFonts w:ascii="Cambria" w:hAnsi="Cambria" w:cs="Times New Roman"/>
          <w:sz w:val="24"/>
          <w:szCs w:val="24"/>
        </w:rPr>
        <w:t xml:space="preserve"> zależnych od Zamawiającego w wysokości 10% wartości szacunkowej zamówienia.</w:t>
      </w:r>
    </w:p>
    <w:p w14:paraId="6CFD55A5" w14:textId="6192A527" w:rsidR="00FF47C5" w:rsidRPr="00F92C58" w:rsidRDefault="00FF47C5" w:rsidP="00FF47C5">
      <w:pPr>
        <w:pStyle w:val="Akapitzlist"/>
        <w:numPr>
          <w:ilvl w:val="0"/>
          <w:numId w:val="23"/>
        </w:numPr>
        <w:jc w:val="both"/>
        <w:rPr>
          <w:rFonts w:ascii="Cambria" w:hAnsi="Cambria" w:cs="Times New Roman"/>
          <w:sz w:val="24"/>
          <w:szCs w:val="24"/>
        </w:rPr>
      </w:pPr>
      <w:r w:rsidRPr="00F92C58">
        <w:rPr>
          <w:rFonts w:ascii="Cambria" w:hAnsi="Cambria" w:cs="Times New Roman"/>
          <w:sz w:val="24"/>
          <w:szCs w:val="24"/>
        </w:rPr>
        <w:t>Wykonawca wyraża zgodę na potrącenie kar umownych z przysługującego mu od Zamawiającego wynagrodzenia.</w:t>
      </w:r>
    </w:p>
    <w:p w14:paraId="51D6AFAB" w14:textId="31F9B5B1" w:rsidR="00FF47C5" w:rsidRPr="00F92C58" w:rsidRDefault="00FF47C5" w:rsidP="00FF47C5">
      <w:pPr>
        <w:pStyle w:val="Akapitzlist"/>
        <w:numPr>
          <w:ilvl w:val="0"/>
          <w:numId w:val="23"/>
        </w:numPr>
        <w:jc w:val="both"/>
        <w:rPr>
          <w:rFonts w:ascii="Cambria" w:hAnsi="Cambria" w:cs="Times New Roman"/>
          <w:sz w:val="24"/>
          <w:szCs w:val="24"/>
        </w:rPr>
      </w:pPr>
      <w:r w:rsidRPr="00F92C58">
        <w:rPr>
          <w:rFonts w:ascii="Cambria" w:hAnsi="Cambria" w:cs="Times New Roman"/>
          <w:sz w:val="24"/>
          <w:szCs w:val="24"/>
        </w:rPr>
        <w:t>Niezależnie od kar umownych, o których mowa w ust. 1, Zamawiający zastrzega sobie prawo do żądania od Wykonawcy odszkodowania przenoszącego wysokość zastrzeżonej kary w przypadku niewykonania lub nienależytego wykonania zobowiązania.</w:t>
      </w:r>
    </w:p>
    <w:p w14:paraId="53BC0CAF" w14:textId="189AE9F2" w:rsidR="00FF47C5" w:rsidRPr="00F92C58" w:rsidRDefault="00FF47C5" w:rsidP="00FF47C5">
      <w:pPr>
        <w:pStyle w:val="Akapitzlist"/>
        <w:numPr>
          <w:ilvl w:val="0"/>
          <w:numId w:val="23"/>
        </w:numPr>
        <w:jc w:val="both"/>
        <w:rPr>
          <w:rFonts w:ascii="Cambria" w:hAnsi="Cambria" w:cs="Times New Roman"/>
          <w:sz w:val="24"/>
          <w:szCs w:val="24"/>
        </w:rPr>
      </w:pPr>
      <w:r w:rsidRPr="00F92C58">
        <w:rPr>
          <w:rFonts w:ascii="Cambria" w:hAnsi="Cambria" w:cs="Times New Roman"/>
          <w:sz w:val="24"/>
          <w:szCs w:val="24"/>
        </w:rPr>
        <w:t>Zapłata kar umownych nie zwalnia Wykonawcy od obowią</w:t>
      </w:r>
      <w:r w:rsidR="007F1C22" w:rsidRPr="00F92C58">
        <w:rPr>
          <w:rFonts w:ascii="Cambria" w:hAnsi="Cambria" w:cs="Times New Roman"/>
          <w:sz w:val="24"/>
          <w:szCs w:val="24"/>
        </w:rPr>
        <w:t>zku wykonania umowy.</w:t>
      </w:r>
    </w:p>
    <w:p w14:paraId="0A0DA4DC" w14:textId="45DB28D9" w:rsidR="007F1C22" w:rsidRPr="00F92C58" w:rsidRDefault="007F1C22" w:rsidP="00FF47C5">
      <w:pPr>
        <w:pStyle w:val="Akapitzlist"/>
        <w:numPr>
          <w:ilvl w:val="0"/>
          <w:numId w:val="23"/>
        </w:numPr>
        <w:jc w:val="both"/>
        <w:rPr>
          <w:rFonts w:ascii="Cambria" w:hAnsi="Cambria" w:cs="Times New Roman"/>
          <w:sz w:val="24"/>
          <w:szCs w:val="24"/>
        </w:rPr>
      </w:pPr>
      <w:r w:rsidRPr="00F92C58">
        <w:rPr>
          <w:rFonts w:ascii="Cambria" w:hAnsi="Cambria" w:cs="Times New Roman"/>
          <w:sz w:val="24"/>
          <w:szCs w:val="24"/>
        </w:rPr>
        <w:t xml:space="preserve">Strony zastrzegają możliwość kumulatywnego naliczania kar umownych z różnych </w:t>
      </w:r>
      <w:r w:rsidR="00A838BA" w:rsidRPr="00F92C58">
        <w:rPr>
          <w:rFonts w:ascii="Cambria" w:hAnsi="Cambria" w:cs="Times New Roman"/>
          <w:sz w:val="24"/>
          <w:szCs w:val="24"/>
        </w:rPr>
        <w:t>tytułów</w:t>
      </w:r>
      <w:r w:rsidRPr="00F92C58">
        <w:rPr>
          <w:rFonts w:ascii="Cambria" w:hAnsi="Cambria" w:cs="Times New Roman"/>
          <w:sz w:val="24"/>
          <w:szCs w:val="24"/>
        </w:rPr>
        <w:fldChar w:fldCharType="begin"/>
      </w:r>
      <w:r w:rsidRPr="00F92C58">
        <w:rPr>
          <w:rFonts w:ascii="Cambria" w:hAnsi="Cambria" w:cs="Times New Roman"/>
          <w:sz w:val="24"/>
          <w:szCs w:val="24"/>
        </w:rPr>
        <w:instrText xml:space="preserve"> LISTNUM </w:instrText>
      </w:r>
      <w:r w:rsidRPr="00F92C58">
        <w:rPr>
          <w:rFonts w:ascii="Cambria" w:hAnsi="Cambria" w:cs="Times New Roman"/>
          <w:sz w:val="24"/>
          <w:szCs w:val="24"/>
        </w:rPr>
        <w:fldChar w:fldCharType="end"/>
      </w:r>
      <w:r w:rsidRPr="00F92C58">
        <w:rPr>
          <w:rFonts w:ascii="Cambria" w:hAnsi="Cambria" w:cs="Times New Roman"/>
          <w:sz w:val="24"/>
          <w:szCs w:val="24"/>
        </w:rPr>
        <w:t xml:space="preserve"> maksymalnej wysokości 25 % wartości szacunkowej zamówienia.</w:t>
      </w:r>
    </w:p>
    <w:p w14:paraId="6309318E" w14:textId="055A6F0D" w:rsidR="00C04302" w:rsidRPr="0050541B" w:rsidRDefault="00017F7F" w:rsidP="00CF65BC">
      <w:pPr>
        <w:jc w:val="center"/>
        <w:rPr>
          <w:rFonts w:ascii="Cambria" w:hAnsi="Cambria" w:cs="Times New Roman"/>
          <w:b/>
          <w:bCs/>
          <w:sz w:val="24"/>
          <w:szCs w:val="24"/>
        </w:rPr>
      </w:pPr>
      <w:r w:rsidRPr="0050541B">
        <w:rPr>
          <w:rFonts w:ascii="Cambria" w:hAnsi="Cambria" w:cs="Times New Roman"/>
          <w:b/>
          <w:bCs/>
          <w:sz w:val="24"/>
          <w:szCs w:val="24"/>
        </w:rPr>
        <w:t xml:space="preserve">§ </w:t>
      </w:r>
      <w:r w:rsidR="00BA5C31" w:rsidRPr="0050541B">
        <w:rPr>
          <w:rFonts w:ascii="Cambria" w:hAnsi="Cambria" w:cs="Times New Roman"/>
          <w:b/>
          <w:bCs/>
          <w:sz w:val="24"/>
          <w:szCs w:val="24"/>
        </w:rPr>
        <w:t>8</w:t>
      </w:r>
      <w:r w:rsidR="0050541B" w:rsidRPr="0050541B">
        <w:rPr>
          <w:rFonts w:ascii="Cambria" w:hAnsi="Cambria" w:cs="Times New Roman"/>
          <w:b/>
          <w:bCs/>
          <w:sz w:val="24"/>
          <w:szCs w:val="24"/>
        </w:rPr>
        <w:br/>
        <w:t>Zmiany umowy</w:t>
      </w:r>
    </w:p>
    <w:p w14:paraId="2B8937A8" w14:textId="17050BC7" w:rsidR="00D25A3A" w:rsidRPr="003924C2" w:rsidRDefault="00A838BA" w:rsidP="00A838BA">
      <w:pPr>
        <w:pStyle w:val="Akapitzlist"/>
        <w:numPr>
          <w:ilvl w:val="0"/>
          <w:numId w:val="25"/>
        </w:numPr>
        <w:jc w:val="both"/>
        <w:rPr>
          <w:rFonts w:ascii="Cambria" w:hAnsi="Cambria" w:cs="Times New Roman"/>
          <w:sz w:val="24"/>
          <w:szCs w:val="24"/>
        </w:rPr>
      </w:pPr>
      <w:r w:rsidRPr="003924C2">
        <w:rPr>
          <w:rFonts w:ascii="Cambria" w:hAnsi="Cambria" w:cs="Times New Roman"/>
          <w:sz w:val="24"/>
          <w:szCs w:val="24"/>
        </w:rPr>
        <w:t xml:space="preserve">Zakazuje się zmiany istotnych postanowień niniejszej umowy w stosunku do treści oferty, na </w:t>
      </w:r>
      <w:r w:rsidR="00DA076C" w:rsidRPr="003924C2">
        <w:rPr>
          <w:rFonts w:ascii="Cambria" w:hAnsi="Cambria" w:cs="Times New Roman"/>
          <w:sz w:val="24"/>
          <w:szCs w:val="24"/>
        </w:rPr>
        <w:t>podstawie</w:t>
      </w:r>
      <w:r w:rsidRPr="003924C2">
        <w:rPr>
          <w:rFonts w:ascii="Cambria" w:hAnsi="Cambria" w:cs="Times New Roman"/>
          <w:sz w:val="24"/>
          <w:szCs w:val="24"/>
        </w:rPr>
        <w:t xml:space="preserve"> której dokonano wyboru Wykonawcy </w:t>
      </w:r>
      <w:r w:rsidR="00DA076C" w:rsidRPr="003924C2">
        <w:rPr>
          <w:rFonts w:ascii="Cambria" w:hAnsi="Cambria" w:cs="Times New Roman"/>
          <w:sz w:val="24"/>
          <w:szCs w:val="24"/>
        </w:rPr>
        <w:t>, poza zmianami przewidzianymi w treści niniejszej umowy i przepisach ustawy Pzp.</w:t>
      </w:r>
    </w:p>
    <w:p w14:paraId="37A19E05" w14:textId="33A58ED5" w:rsidR="00DA076C" w:rsidRPr="003924C2" w:rsidRDefault="00DA076C" w:rsidP="00A838BA">
      <w:pPr>
        <w:pStyle w:val="Akapitzlist"/>
        <w:numPr>
          <w:ilvl w:val="0"/>
          <w:numId w:val="25"/>
        </w:numPr>
        <w:jc w:val="both"/>
        <w:rPr>
          <w:rFonts w:ascii="Cambria" w:hAnsi="Cambria" w:cs="Times New Roman"/>
          <w:sz w:val="24"/>
          <w:szCs w:val="24"/>
        </w:rPr>
      </w:pPr>
      <w:r w:rsidRPr="003924C2">
        <w:rPr>
          <w:rFonts w:ascii="Cambria" w:hAnsi="Cambria" w:cs="Times New Roman"/>
          <w:sz w:val="24"/>
          <w:szCs w:val="24"/>
        </w:rPr>
        <w:t xml:space="preserve">Wszelkie zmiany </w:t>
      </w:r>
      <w:r w:rsidR="00613DE5" w:rsidRPr="003924C2">
        <w:rPr>
          <w:rFonts w:ascii="Cambria" w:hAnsi="Cambria" w:cs="Times New Roman"/>
          <w:sz w:val="24"/>
          <w:szCs w:val="24"/>
        </w:rPr>
        <w:t>postanowień umowy wymagają zgody Zamawiającego i dokonane będą w formie pisemnego aneksu – pod rygorem nieważności</w:t>
      </w:r>
    </w:p>
    <w:p w14:paraId="71654BEE" w14:textId="09D31868" w:rsidR="00613DE5" w:rsidRPr="003924C2" w:rsidRDefault="00613DE5" w:rsidP="00A838BA">
      <w:pPr>
        <w:pStyle w:val="Akapitzlist"/>
        <w:numPr>
          <w:ilvl w:val="0"/>
          <w:numId w:val="25"/>
        </w:numPr>
        <w:jc w:val="both"/>
        <w:rPr>
          <w:rFonts w:ascii="Cambria" w:hAnsi="Cambria" w:cs="Times New Roman"/>
          <w:sz w:val="24"/>
          <w:szCs w:val="24"/>
        </w:rPr>
      </w:pPr>
      <w:r w:rsidRPr="003924C2">
        <w:rPr>
          <w:rFonts w:ascii="Cambria" w:hAnsi="Cambria" w:cs="Times New Roman"/>
          <w:sz w:val="24"/>
          <w:szCs w:val="24"/>
        </w:rPr>
        <w:t>Strony dopuszczają możliwość zmiany umowy w zakresie zmiany wynagrodzenia Wykonawcy o wartość wynikającą ze zmiany kwoty podatku Vat w czasie obowiązywania umowy.</w:t>
      </w:r>
    </w:p>
    <w:p w14:paraId="5859D87D" w14:textId="0F23BD0B" w:rsidR="00613DE5" w:rsidRPr="003924C2" w:rsidRDefault="00613DE5" w:rsidP="00A838BA">
      <w:pPr>
        <w:pStyle w:val="Akapitzlist"/>
        <w:numPr>
          <w:ilvl w:val="0"/>
          <w:numId w:val="25"/>
        </w:numPr>
        <w:jc w:val="both"/>
        <w:rPr>
          <w:rFonts w:ascii="Cambria" w:hAnsi="Cambria" w:cs="Times New Roman"/>
          <w:sz w:val="24"/>
          <w:szCs w:val="24"/>
        </w:rPr>
      </w:pPr>
      <w:r w:rsidRPr="003924C2">
        <w:rPr>
          <w:rFonts w:ascii="Cambria" w:hAnsi="Cambria" w:cs="Times New Roman"/>
          <w:sz w:val="24"/>
          <w:szCs w:val="24"/>
        </w:rPr>
        <w:t>Strony p</w:t>
      </w:r>
      <w:r w:rsidR="00A5187D" w:rsidRPr="003924C2">
        <w:rPr>
          <w:rFonts w:ascii="Cambria" w:hAnsi="Cambria" w:cs="Times New Roman"/>
          <w:sz w:val="24"/>
          <w:szCs w:val="24"/>
        </w:rPr>
        <w:t>rzewidują zmianę umowy w przypadku zmiany:</w:t>
      </w:r>
    </w:p>
    <w:p w14:paraId="6918059E" w14:textId="71BDE9A1" w:rsidR="00A5187D" w:rsidRPr="003924C2" w:rsidRDefault="00A5187D" w:rsidP="00A5187D">
      <w:pPr>
        <w:pStyle w:val="Akapitzlist"/>
        <w:numPr>
          <w:ilvl w:val="0"/>
          <w:numId w:val="26"/>
        </w:numPr>
        <w:jc w:val="both"/>
        <w:rPr>
          <w:rFonts w:ascii="Cambria" w:hAnsi="Cambria" w:cs="Times New Roman"/>
          <w:sz w:val="24"/>
          <w:szCs w:val="24"/>
        </w:rPr>
      </w:pPr>
      <w:r w:rsidRPr="003924C2">
        <w:rPr>
          <w:rFonts w:ascii="Cambria" w:hAnsi="Cambria" w:cs="Times New Roman"/>
          <w:sz w:val="24"/>
          <w:szCs w:val="24"/>
        </w:rPr>
        <w:t>Stawki podatku  od towarów i usług VAT. Stawka i kwota podatku VAT oaz wynagrodzenie brutto ulegną zmianie odpowiednio do przepisów, co oznacza, że Zamawiający dopuszcza możliwość zmniejszenia i zwiększenia wynagrodzenia brutto o kwotę równą różnicy wynikającej ze zmienionej stawki podatku – dotyczy to części wynagrodzenia, których w dniu zmiany stawki podatku VAT jeszcze nie wykonano;</w:t>
      </w:r>
    </w:p>
    <w:p w14:paraId="1DB8C731" w14:textId="1C81B777" w:rsidR="00A5187D" w:rsidRPr="003924C2" w:rsidRDefault="00A5187D" w:rsidP="00A5187D">
      <w:pPr>
        <w:pStyle w:val="Akapitzlist"/>
        <w:numPr>
          <w:ilvl w:val="0"/>
          <w:numId w:val="26"/>
        </w:numPr>
        <w:jc w:val="both"/>
        <w:rPr>
          <w:rFonts w:ascii="Cambria" w:hAnsi="Cambria" w:cs="Times New Roman"/>
          <w:sz w:val="24"/>
          <w:szCs w:val="24"/>
        </w:rPr>
      </w:pPr>
      <w:r w:rsidRPr="003924C2">
        <w:rPr>
          <w:rFonts w:ascii="Cambria" w:hAnsi="Cambria" w:cs="Times New Roman"/>
          <w:sz w:val="24"/>
          <w:szCs w:val="24"/>
        </w:rPr>
        <w:t xml:space="preserve">Zmiany wysokości minimalnego wynagrodzenia za pracę </w:t>
      </w:r>
      <w:r w:rsidR="00FE2E5E" w:rsidRPr="003924C2">
        <w:rPr>
          <w:rFonts w:ascii="Cambria" w:hAnsi="Cambria" w:cs="Times New Roman"/>
          <w:sz w:val="24"/>
          <w:szCs w:val="24"/>
        </w:rPr>
        <w:t xml:space="preserve">albo minimalnej stawki godzinowej ustalonego na podstawie art. 2 ust. 3-5 ustawy z dnia 10 października 2002 r. o minimalnym wynagrodzeniu za prace (Dz. U. z </w:t>
      </w:r>
      <w:r w:rsidR="00FF6104" w:rsidRPr="003924C2">
        <w:rPr>
          <w:rFonts w:ascii="Cambria" w:hAnsi="Cambria" w:cs="Times New Roman"/>
          <w:sz w:val="24"/>
          <w:szCs w:val="24"/>
        </w:rPr>
        <w:t>2020 poz. 2207 zpóźn. zm)</w:t>
      </w:r>
      <w:r w:rsidR="000851FE" w:rsidRPr="003924C2">
        <w:rPr>
          <w:rFonts w:ascii="Cambria" w:hAnsi="Cambria" w:cs="Times New Roman"/>
          <w:sz w:val="24"/>
          <w:szCs w:val="24"/>
        </w:rPr>
        <w:t>.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37680C53" w14:textId="7348A667" w:rsidR="000851FE" w:rsidRPr="003924C2" w:rsidRDefault="000851FE" w:rsidP="000851FE">
      <w:pPr>
        <w:pStyle w:val="Akapitzlist"/>
        <w:numPr>
          <w:ilvl w:val="0"/>
          <w:numId w:val="27"/>
        </w:numPr>
        <w:jc w:val="both"/>
        <w:rPr>
          <w:rFonts w:ascii="Cambria" w:hAnsi="Cambria" w:cs="Times New Roman"/>
          <w:sz w:val="24"/>
          <w:szCs w:val="24"/>
        </w:rPr>
      </w:pPr>
      <w:r w:rsidRPr="003924C2">
        <w:rPr>
          <w:rFonts w:ascii="Cambria" w:hAnsi="Cambria" w:cs="Times New Roman"/>
          <w:sz w:val="24"/>
          <w:szCs w:val="24"/>
        </w:rPr>
        <w:lastRenderedPageBreak/>
        <w:t>Udowodni, że zmiana w/w przepisów będzie miała wpływ na koszty wykonania zamówienia przez Wykonawcę,</w:t>
      </w:r>
    </w:p>
    <w:p w14:paraId="4524B1EE" w14:textId="4E041D3A" w:rsidR="000851FE" w:rsidRPr="003924C2" w:rsidRDefault="000851FE" w:rsidP="000851FE">
      <w:pPr>
        <w:pStyle w:val="Akapitzlist"/>
        <w:numPr>
          <w:ilvl w:val="0"/>
          <w:numId w:val="27"/>
        </w:numPr>
        <w:jc w:val="both"/>
        <w:rPr>
          <w:rFonts w:ascii="Cambria" w:hAnsi="Cambria" w:cs="Times New Roman"/>
          <w:sz w:val="24"/>
          <w:szCs w:val="24"/>
        </w:rPr>
      </w:pPr>
      <w:r w:rsidRPr="003924C2">
        <w:rPr>
          <w:rFonts w:ascii="Cambria" w:hAnsi="Cambria" w:cs="Times New Roman"/>
          <w:sz w:val="24"/>
          <w:szCs w:val="24"/>
        </w:rPr>
        <w:t>Wykaże, jaką część wynagrodzenia stanowią koszty pracy ponoszone przez Wykonawcę w trakcie realizacji zamówienia oraz jak zmiana przepisów wpłynie na wysokość tych kosztów. Zamawiający zastrzega sobie prawo do wniesienia zastrzeżeń dotyczących wysokości kosztów pracy przedstawionych przez Wykonawcę.</w:t>
      </w:r>
    </w:p>
    <w:p w14:paraId="0EE227B2" w14:textId="7195C5DA" w:rsidR="000851FE" w:rsidRPr="003924C2" w:rsidRDefault="000851FE" w:rsidP="000851FE">
      <w:pPr>
        <w:pStyle w:val="Akapitzlist"/>
        <w:numPr>
          <w:ilvl w:val="0"/>
          <w:numId w:val="26"/>
        </w:numPr>
        <w:jc w:val="both"/>
        <w:rPr>
          <w:rFonts w:ascii="Cambria" w:hAnsi="Cambria" w:cs="Times New Roman"/>
          <w:sz w:val="24"/>
          <w:szCs w:val="24"/>
        </w:rPr>
      </w:pPr>
      <w:r w:rsidRPr="003924C2">
        <w:rPr>
          <w:rFonts w:ascii="Cambria" w:hAnsi="Cambria" w:cs="Times New Roman"/>
          <w:sz w:val="24"/>
          <w:szCs w:val="24"/>
        </w:rPr>
        <w:t xml:space="preserve">Zmiana zasad </w:t>
      </w:r>
      <w:r w:rsidR="000A3DFE" w:rsidRPr="003924C2">
        <w:rPr>
          <w:rFonts w:ascii="Cambria" w:hAnsi="Cambria" w:cs="Times New Roman"/>
          <w:sz w:val="24"/>
          <w:szCs w:val="24"/>
        </w:rPr>
        <w:t>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 kosztów wynika ze zmiany przepisów prawa dot. Zasad podlegania ubezpieczeniom społecznym lub ubezpieczeniu zdrowotnemu lub wysokości stawki składki na ubezpieczenie społeczne lub zdrowotne i ma wpływ na koszt wykonywania zamówienia przez Wykonawcę. Wprowadzenie przedmiotowych zmian wynagrodzenia możliwe będzie, jeżeli Wykonawca:</w:t>
      </w:r>
    </w:p>
    <w:p w14:paraId="19D421F3" w14:textId="44CB3C5A" w:rsidR="000A3DFE" w:rsidRPr="003924C2" w:rsidRDefault="000A3DFE" w:rsidP="000A3DFE">
      <w:pPr>
        <w:pStyle w:val="Akapitzlist"/>
        <w:numPr>
          <w:ilvl w:val="0"/>
          <w:numId w:val="28"/>
        </w:numPr>
        <w:jc w:val="both"/>
        <w:rPr>
          <w:rFonts w:ascii="Cambria" w:hAnsi="Cambria" w:cs="Times New Roman"/>
          <w:sz w:val="24"/>
          <w:szCs w:val="24"/>
        </w:rPr>
      </w:pPr>
      <w:r w:rsidRPr="003924C2">
        <w:rPr>
          <w:rFonts w:ascii="Cambria" w:hAnsi="Cambria" w:cs="Times New Roman"/>
          <w:sz w:val="24"/>
          <w:szCs w:val="24"/>
        </w:rPr>
        <w:t>Udowodni, że zmiana w/w przepisów będzie miała wpływ na koszty wykonania zamówienia przez Wykonawcę,</w:t>
      </w:r>
    </w:p>
    <w:p w14:paraId="43D72F6C" w14:textId="1325D035" w:rsidR="000A3DFE" w:rsidRPr="003924C2" w:rsidRDefault="000A3DFE" w:rsidP="000A3DFE">
      <w:pPr>
        <w:pStyle w:val="Akapitzlist"/>
        <w:numPr>
          <w:ilvl w:val="0"/>
          <w:numId w:val="28"/>
        </w:numPr>
        <w:jc w:val="both"/>
        <w:rPr>
          <w:rFonts w:ascii="Cambria" w:hAnsi="Cambria" w:cs="Times New Roman"/>
          <w:sz w:val="24"/>
          <w:szCs w:val="24"/>
        </w:rPr>
      </w:pPr>
      <w:r w:rsidRPr="003924C2">
        <w:rPr>
          <w:rFonts w:ascii="Cambria" w:hAnsi="Cambria" w:cs="Times New Roman"/>
          <w:sz w:val="24"/>
          <w:szCs w:val="24"/>
        </w:rPr>
        <w:t>Wykaże, jaką część wynagrodzenia stanowią koszty pracy ponoszone przez Wykonawcę w trakcie realizacji zamówienia oraz jak zmiana przepisów wpłynie na wysokość tych kosztów.</w:t>
      </w:r>
    </w:p>
    <w:p w14:paraId="2CB14451" w14:textId="5BD651E6" w:rsidR="000A3DFE" w:rsidRPr="003924C2" w:rsidRDefault="000A3DFE" w:rsidP="000A3DFE">
      <w:pPr>
        <w:pStyle w:val="Akapitzlist"/>
        <w:numPr>
          <w:ilvl w:val="0"/>
          <w:numId w:val="26"/>
        </w:numPr>
        <w:jc w:val="both"/>
        <w:rPr>
          <w:rFonts w:ascii="Cambria" w:hAnsi="Cambria" w:cs="Times New Roman"/>
          <w:sz w:val="24"/>
          <w:szCs w:val="24"/>
        </w:rPr>
      </w:pPr>
      <w:r w:rsidRPr="003924C2">
        <w:rPr>
          <w:rFonts w:ascii="Cambria" w:hAnsi="Cambria" w:cs="Times New Roman"/>
          <w:sz w:val="24"/>
          <w:szCs w:val="24"/>
        </w:rPr>
        <w:t>Zmiana zasad gromadzenia  i wysokości wpłat do pracowniczych planów kapitałowych, o których mowa w ustawie z dnia 4 października 2018 r. o pracowniczych planach kapitałowych (Dz. U. z 202</w:t>
      </w:r>
      <w:r w:rsidR="00D87B4E">
        <w:rPr>
          <w:rFonts w:ascii="Cambria" w:hAnsi="Cambria" w:cs="Times New Roman"/>
          <w:sz w:val="24"/>
          <w:szCs w:val="24"/>
        </w:rPr>
        <w:t>3</w:t>
      </w:r>
      <w:r w:rsidRPr="003924C2">
        <w:rPr>
          <w:rFonts w:ascii="Cambria" w:hAnsi="Cambria" w:cs="Times New Roman"/>
          <w:sz w:val="24"/>
          <w:szCs w:val="24"/>
        </w:rPr>
        <w:t xml:space="preserve"> r. poz. </w:t>
      </w:r>
      <w:r w:rsidR="00D91D3B">
        <w:rPr>
          <w:rFonts w:ascii="Cambria" w:hAnsi="Cambria" w:cs="Times New Roman"/>
          <w:sz w:val="24"/>
          <w:szCs w:val="24"/>
        </w:rPr>
        <w:t>46</w:t>
      </w:r>
      <w:r w:rsidRPr="003924C2">
        <w:rPr>
          <w:rFonts w:ascii="Cambria" w:hAnsi="Cambria" w:cs="Times New Roman"/>
          <w:sz w:val="24"/>
          <w:szCs w:val="24"/>
        </w:rPr>
        <w:t xml:space="preserve">). Wynagrodzenie może ulec zmianie odpowiednio do zmiany wysokości kosztów ponoszonych przez Wykonawcę w związku z realizacją przedmiotowego zamówienia, o ile </w:t>
      </w:r>
      <w:r w:rsidR="00F423FE" w:rsidRPr="003924C2">
        <w:rPr>
          <w:rFonts w:ascii="Cambria" w:hAnsi="Cambria" w:cs="Times New Roman"/>
          <w:sz w:val="24"/>
          <w:szCs w:val="24"/>
        </w:rPr>
        <w:t>zmiana</w:t>
      </w:r>
      <w:r w:rsidRPr="003924C2">
        <w:rPr>
          <w:rFonts w:ascii="Cambria" w:hAnsi="Cambria" w:cs="Times New Roman"/>
          <w:sz w:val="24"/>
          <w:szCs w:val="24"/>
        </w:rPr>
        <w:t xml:space="preserve"> tych kosztów wynika ze zmiany przepisów prawa dot. Zasad gromadzenia i wysokości wpłat do pracowniczych planów kapitałowych i ma wpływ na koszt </w:t>
      </w:r>
      <w:r w:rsidR="00D32A3D" w:rsidRPr="003924C2">
        <w:rPr>
          <w:rFonts w:ascii="Cambria" w:hAnsi="Cambria" w:cs="Times New Roman"/>
          <w:sz w:val="24"/>
          <w:szCs w:val="24"/>
        </w:rPr>
        <w:t xml:space="preserve">wykonania zamówienia przez Wykonawcę. </w:t>
      </w:r>
      <w:r w:rsidR="00EE3D9E" w:rsidRPr="003924C2">
        <w:rPr>
          <w:rFonts w:ascii="Cambria" w:hAnsi="Cambria" w:cs="Times New Roman"/>
          <w:sz w:val="24"/>
          <w:szCs w:val="24"/>
        </w:rPr>
        <w:t>Wprowadzenie przedmiotowych zmian wynagrodzenia</w:t>
      </w:r>
      <w:r w:rsidR="001F5661" w:rsidRPr="003924C2">
        <w:rPr>
          <w:rFonts w:ascii="Cambria" w:hAnsi="Cambria" w:cs="Times New Roman"/>
          <w:sz w:val="24"/>
          <w:szCs w:val="24"/>
        </w:rPr>
        <w:t xml:space="preserve"> możliwe będzie, jeżeli Wykonawca:</w:t>
      </w:r>
    </w:p>
    <w:p w14:paraId="0E72FFBA" w14:textId="5E633983" w:rsidR="001F5661" w:rsidRPr="003924C2" w:rsidRDefault="001F5661" w:rsidP="001F5661">
      <w:pPr>
        <w:pStyle w:val="Akapitzlist"/>
        <w:numPr>
          <w:ilvl w:val="0"/>
          <w:numId w:val="29"/>
        </w:numPr>
        <w:jc w:val="both"/>
        <w:rPr>
          <w:rFonts w:ascii="Cambria" w:hAnsi="Cambria" w:cs="Times New Roman"/>
          <w:sz w:val="24"/>
          <w:szCs w:val="24"/>
        </w:rPr>
      </w:pPr>
      <w:r w:rsidRPr="003924C2">
        <w:rPr>
          <w:rFonts w:ascii="Cambria" w:hAnsi="Cambria" w:cs="Times New Roman"/>
          <w:sz w:val="24"/>
          <w:szCs w:val="24"/>
        </w:rPr>
        <w:t>Udowodni, że zmiana w/w przepisów będzie miała wpływ na koszty wykonania zamówienia przez Wykonawcę,</w:t>
      </w:r>
    </w:p>
    <w:p w14:paraId="1FA2348D" w14:textId="69B26AEC" w:rsidR="001F5661" w:rsidRPr="003924C2" w:rsidRDefault="001F5661" w:rsidP="001F5661">
      <w:pPr>
        <w:pStyle w:val="Akapitzlist"/>
        <w:numPr>
          <w:ilvl w:val="0"/>
          <w:numId w:val="29"/>
        </w:numPr>
        <w:jc w:val="both"/>
        <w:rPr>
          <w:rFonts w:ascii="Cambria" w:hAnsi="Cambria" w:cs="Times New Roman"/>
          <w:sz w:val="24"/>
          <w:szCs w:val="24"/>
        </w:rPr>
      </w:pPr>
      <w:r w:rsidRPr="003924C2">
        <w:rPr>
          <w:rFonts w:ascii="Cambria" w:hAnsi="Cambria" w:cs="Times New Roman"/>
          <w:sz w:val="24"/>
          <w:szCs w:val="24"/>
        </w:rPr>
        <w:t>Wykaże, jaką część wynagrodzenia stanowią koszty pracy ponoszone przez Wykonawcę w trakcie realizacji zamówienia oraz jak zmiana przepisów wpłynie na wysokość tych kosztów.</w:t>
      </w:r>
    </w:p>
    <w:p w14:paraId="4AC7E489" w14:textId="77777777" w:rsidR="00470E76" w:rsidRPr="003924C2" w:rsidRDefault="00470E76" w:rsidP="00470E76">
      <w:pPr>
        <w:pStyle w:val="Akapitzlist"/>
        <w:ind w:left="1440"/>
        <w:jc w:val="both"/>
        <w:rPr>
          <w:rFonts w:ascii="Cambria" w:hAnsi="Cambria" w:cs="Times New Roman"/>
          <w:i/>
          <w:iCs/>
          <w:sz w:val="24"/>
          <w:szCs w:val="24"/>
        </w:rPr>
      </w:pPr>
      <w:r w:rsidRPr="003924C2">
        <w:rPr>
          <w:rFonts w:ascii="Cambria" w:hAnsi="Cambria" w:cs="Times New Roman"/>
          <w:i/>
          <w:iCs/>
          <w:sz w:val="24"/>
          <w:szCs w:val="24"/>
        </w:rPr>
        <w:t>Zamawiający zastrzega sobie prawo do wniesienia zastrzeżeń dotyczących wysokości kosztów pracy przedstawionych przez Wykonawcę.</w:t>
      </w:r>
    </w:p>
    <w:p w14:paraId="7CBCD9CA" w14:textId="1FE9D3BA" w:rsidR="00470E76" w:rsidRPr="003924C2" w:rsidRDefault="00470E76" w:rsidP="00470E76">
      <w:pPr>
        <w:pStyle w:val="Akapitzlist"/>
        <w:numPr>
          <w:ilvl w:val="0"/>
          <w:numId w:val="25"/>
        </w:numPr>
        <w:jc w:val="both"/>
        <w:rPr>
          <w:rFonts w:ascii="Cambria" w:hAnsi="Cambria" w:cs="Times New Roman"/>
          <w:i/>
          <w:iCs/>
          <w:sz w:val="24"/>
          <w:szCs w:val="24"/>
        </w:rPr>
      </w:pPr>
      <w:r w:rsidRPr="003924C2">
        <w:rPr>
          <w:rFonts w:ascii="Cambria" w:hAnsi="Cambria" w:cs="Times New Roman"/>
          <w:sz w:val="24"/>
          <w:szCs w:val="24"/>
        </w:rPr>
        <w:t xml:space="preserve">Strona wnioskująca o zmianę wskazaną w ust. 4 musi wykazać środkami dowodowymi, że zmiany o których mowa w ust. 4 mają bezpośredni wpływ na wysokość wynagrodzenia wykonawcy tj. wykazać, że zmiany wskazane w ust. 4 wymuszają podwyższenie kosztów wykonania. </w:t>
      </w:r>
    </w:p>
    <w:p w14:paraId="686C42F6" w14:textId="56D13C31" w:rsidR="00470E76" w:rsidRPr="003924C2" w:rsidRDefault="00470E76" w:rsidP="00470E76">
      <w:pPr>
        <w:pStyle w:val="Akapitzlist"/>
        <w:numPr>
          <w:ilvl w:val="0"/>
          <w:numId w:val="25"/>
        </w:numPr>
        <w:jc w:val="both"/>
        <w:rPr>
          <w:rFonts w:ascii="Cambria" w:hAnsi="Cambria" w:cs="Times New Roman"/>
          <w:i/>
          <w:iCs/>
          <w:sz w:val="24"/>
          <w:szCs w:val="24"/>
        </w:rPr>
      </w:pPr>
      <w:r w:rsidRPr="003924C2">
        <w:rPr>
          <w:rFonts w:ascii="Cambria" w:hAnsi="Cambria" w:cs="Times New Roman"/>
          <w:sz w:val="24"/>
          <w:szCs w:val="24"/>
        </w:rPr>
        <w:lastRenderedPageBreak/>
        <w:t xml:space="preserve">Wykonawca zobowiązany jest w terminie wskazanym przez Zamawiającego przedłożyć zamawiającemu na piśmie szczegółową analizę porównawczą kosztów (przed i po nowelizacji) stanowiącą wykaz poniesionych wydatków w związku ze </w:t>
      </w:r>
      <w:r w:rsidR="000259EB" w:rsidRPr="003924C2">
        <w:rPr>
          <w:rFonts w:ascii="Cambria" w:hAnsi="Cambria" w:cs="Times New Roman"/>
          <w:sz w:val="24"/>
          <w:szCs w:val="24"/>
        </w:rPr>
        <w:t>zmianą ww. przepisów z powołaniem się na stosowne przepisy, z których wynikają ww. zmiany, a także przedłożyć konieczne dokumenty (w tym oświadczenia dla celów podatkowych i ZUS)</w:t>
      </w:r>
    </w:p>
    <w:p w14:paraId="33FF110C" w14:textId="56D4A271" w:rsidR="009C3B6D" w:rsidRPr="003924C2" w:rsidRDefault="009C3B6D" w:rsidP="00470E76">
      <w:pPr>
        <w:pStyle w:val="Akapitzlist"/>
        <w:numPr>
          <w:ilvl w:val="0"/>
          <w:numId w:val="25"/>
        </w:numPr>
        <w:jc w:val="both"/>
        <w:rPr>
          <w:rFonts w:ascii="Cambria" w:hAnsi="Cambria" w:cs="Times New Roman"/>
          <w:i/>
          <w:iCs/>
          <w:sz w:val="24"/>
          <w:szCs w:val="24"/>
        </w:rPr>
      </w:pPr>
      <w:r w:rsidRPr="003924C2">
        <w:rPr>
          <w:rFonts w:ascii="Cambria" w:hAnsi="Cambria" w:cs="Times New Roman"/>
          <w:sz w:val="24"/>
          <w:szCs w:val="24"/>
        </w:rPr>
        <w:t>W przypadku okoliczności, o których mowa w ust. 4 pkt. 1</w:t>
      </w:r>
      <w:r w:rsidR="00CA10C8" w:rsidRPr="003924C2">
        <w:rPr>
          <w:rFonts w:ascii="Cambria" w:hAnsi="Cambria" w:cs="Times New Roman"/>
          <w:sz w:val="24"/>
          <w:szCs w:val="24"/>
        </w:rPr>
        <w:t xml:space="preserve"> część wynagrodzenia brutto Wykonawcy, o których mowa § 5 ust. </w:t>
      </w:r>
      <w:r w:rsidR="00BA5C31">
        <w:rPr>
          <w:rFonts w:ascii="Cambria" w:hAnsi="Cambria" w:cs="Times New Roman"/>
          <w:sz w:val="24"/>
          <w:szCs w:val="24"/>
        </w:rPr>
        <w:t>1</w:t>
      </w:r>
      <w:r w:rsidR="00CA10C8" w:rsidRPr="003924C2">
        <w:rPr>
          <w:rFonts w:ascii="Cambria" w:hAnsi="Cambria" w:cs="Times New Roman"/>
          <w:sz w:val="24"/>
          <w:szCs w:val="24"/>
        </w:rPr>
        <w:t xml:space="preserve">umowy, płatna po zaistnieniu ww. okoliczności, ulegnie zmianie o wartość różnicy pomiędzy nową wartością podatku od towarów i usług (ustaloną w oparciu o stawkę podatku </w:t>
      </w:r>
      <w:r w:rsidR="00EF6407" w:rsidRPr="003924C2">
        <w:rPr>
          <w:rFonts w:ascii="Cambria" w:hAnsi="Cambria" w:cs="Times New Roman"/>
          <w:sz w:val="24"/>
          <w:szCs w:val="24"/>
        </w:rPr>
        <w:t>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69AD3EF6" w14:textId="752AF835" w:rsidR="00EF6407" w:rsidRPr="003924C2" w:rsidRDefault="00EF6407" w:rsidP="00470E76">
      <w:pPr>
        <w:pStyle w:val="Akapitzlist"/>
        <w:numPr>
          <w:ilvl w:val="0"/>
          <w:numId w:val="25"/>
        </w:numPr>
        <w:jc w:val="both"/>
        <w:rPr>
          <w:rFonts w:ascii="Cambria" w:hAnsi="Cambria" w:cs="Times New Roman"/>
          <w:i/>
          <w:iCs/>
          <w:sz w:val="24"/>
          <w:szCs w:val="24"/>
        </w:rPr>
      </w:pPr>
      <w:r w:rsidRPr="003924C2">
        <w:rPr>
          <w:rFonts w:ascii="Cambria" w:hAnsi="Cambria" w:cs="Times New Roman"/>
          <w:sz w:val="24"/>
          <w:szCs w:val="24"/>
        </w:rPr>
        <w:t xml:space="preserve">W przypadku wystąpienia okoliczności, o których mowa w ust. 4 pkt. 2)  część wynagrodzenia brutto Wykonawcy, o którym mowa w § </w:t>
      </w:r>
      <w:r w:rsidR="00BA5C31">
        <w:rPr>
          <w:rFonts w:ascii="Cambria" w:hAnsi="Cambria" w:cs="Times New Roman"/>
          <w:sz w:val="24"/>
          <w:szCs w:val="24"/>
        </w:rPr>
        <w:t>5</w:t>
      </w:r>
      <w:r w:rsidRPr="003924C2">
        <w:rPr>
          <w:rFonts w:ascii="Cambria" w:hAnsi="Cambria" w:cs="Times New Roman"/>
          <w:sz w:val="24"/>
          <w:szCs w:val="24"/>
        </w:rPr>
        <w:t xml:space="preserve"> ust. </w:t>
      </w:r>
      <w:r w:rsidR="00BA5C31">
        <w:rPr>
          <w:rFonts w:ascii="Cambria" w:hAnsi="Cambria" w:cs="Times New Roman"/>
          <w:sz w:val="24"/>
          <w:szCs w:val="24"/>
        </w:rPr>
        <w:t>1</w:t>
      </w:r>
      <w:r w:rsidRPr="003924C2">
        <w:rPr>
          <w:rFonts w:ascii="Cambria" w:hAnsi="Cambria" w:cs="Times New Roman"/>
          <w:sz w:val="24"/>
          <w:szCs w:val="24"/>
        </w:rPr>
        <w:t xml:space="preserve"> umowy, płatna po </w:t>
      </w:r>
      <w:r w:rsidR="00B6163D" w:rsidRPr="003924C2">
        <w:rPr>
          <w:rFonts w:ascii="Cambria" w:hAnsi="Cambria" w:cs="Times New Roman"/>
          <w:sz w:val="24"/>
          <w:szCs w:val="24"/>
        </w:rPr>
        <w:t>zaistnieniu</w:t>
      </w:r>
      <w:r w:rsidRPr="003924C2">
        <w:rPr>
          <w:rFonts w:ascii="Cambria" w:hAnsi="Cambria" w:cs="Times New Roman"/>
          <w:sz w:val="24"/>
          <w:szCs w:val="24"/>
        </w:rPr>
        <w:t xml:space="preserve"> ww. okoliczności, ulegnie zmianie o wartość zmiany kosztu Wykonawcy, </w:t>
      </w:r>
      <w:r w:rsidR="00B6163D" w:rsidRPr="003924C2">
        <w:rPr>
          <w:rFonts w:ascii="Cambria" w:hAnsi="Cambria" w:cs="Times New Roman"/>
          <w:sz w:val="24"/>
          <w:szCs w:val="24"/>
        </w:rPr>
        <w:t xml:space="preserve">wynikającą ze zmiany kwoty wynagrodzenia osób bezpośrednio wykonujących przedmiot umowy podanych w dokumentach, o których mowa w ust. 5, do wysokości aktualnie obowiązującego minimalnego wynagrodzenia lub minimalnej stawki godzinowej, z uwzględnieniem wszystkich obciążeń publicznoprawnych od kwoty zmiany minimalnego wynagrodzenia lub minimalnej stawki godzinowej tych osób. </w:t>
      </w:r>
    </w:p>
    <w:p w14:paraId="739C340C" w14:textId="4BAB3264" w:rsidR="00CE3C8C" w:rsidRPr="003924C2" w:rsidRDefault="00CE3C8C" w:rsidP="00470E76">
      <w:pPr>
        <w:pStyle w:val="Akapitzlist"/>
        <w:numPr>
          <w:ilvl w:val="0"/>
          <w:numId w:val="25"/>
        </w:numPr>
        <w:jc w:val="both"/>
        <w:rPr>
          <w:rFonts w:ascii="Cambria" w:hAnsi="Cambria" w:cs="Times New Roman"/>
          <w:i/>
          <w:iCs/>
          <w:sz w:val="24"/>
          <w:szCs w:val="24"/>
        </w:rPr>
      </w:pPr>
      <w:r w:rsidRPr="003924C2">
        <w:rPr>
          <w:rFonts w:ascii="Cambria" w:hAnsi="Cambria" w:cs="Times New Roman"/>
          <w:sz w:val="24"/>
          <w:szCs w:val="24"/>
        </w:rPr>
        <w:t xml:space="preserve">W przypadku wystąpienia okoliczności, o których mowa w ust. 4 pkt. 3) część wynagrodzenie brutto Wykonawcy, o którym mowa w § 5 ust. </w:t>
      </w:r>
      <w:r w:rsidR="00BA5C31">
        <w:rPr>
          <w:rFonts w:ascii="Cambria" w:hAnsi="Cambria" w:cs="Times New Roman"/>
          <w:sz w:val="24"/>
          <w:szCs w:val="24"/>
        </w:rPr>
        <w:t>1</w:t>
      </w:r>
      <w:r w:rsidRPr="003924C2">
        <w:rPr>
          <w:rFonts w:ascii="Cambria" w:hAnsi="Cambria" w:cs="Times New Roman"/>
          <w:sz w:val="24"/>
          <w:szCs w:val="24"/>
        </w:rPr>
        <w:t xml:space="preserve"> umowy, płatna po zaistnieniu ww. okoliczności, po spełnieniu warunku, o którym mowa w ust. 9 poniżej, ulegnie zmianie o wartość zmiany kosztu Wykonawcy, jaką będzie on zobowiązany dodatkowo ponieść w celu uwzględnienia tej zmiany, przy zachowaniu dotychczasowe kwoty netto wynagrodzenia osób bezpośrednio wykonujących </w:t>
      </w:r>
      <w:r w:rsidR="00B72155" w:rsidRPr="003924C2">
        <w:rPr>
          <w:rFonts w:ascii="Cambria" w:hAnsi="Cambria" w:cs="Times New Roman"/>
          <w:sz w:val="24"/>
          <w:szCs w:val="24"/>
        </w:rPr>
        <w:t>zamówienie na rzecz Zamawiającego podanych w dokumencie, o którym mowa w ust. 10</w:t>
      </w:r>
    </w:p>
    <w:p w14:paraId="2B5A7DA9" w14:textId="5EAF5A38" w:rsidR="005C67F6" w:rsidRPr="003924C2" w:rsidRDefault="00AE40E2" w:rsidP="00470E76">
      <w:pPr>
        <w:pStyle w:val="Akapitzlist"/>
        <w:numPr>
          <w:ilvl w:val="0"/>
          <w:numId w:val="25"/>
        </w:numPr>
        <w:jc w:val="both"/>
        <w:rPr>
          <w:rFonts w:ascii="Cambria" w:hAnsi="Cambria" w:cs="Times New Roman"/>
          <w:i/>
          <w:iCs/>
          <w:sz w:val="24"/>
          <w:szCs w:val="24"/>
        </w:rPr>
      </w:pPr>
      <w:r w:rsidRPr="003924C2">
        <w:rPr>
          <w:rFonts w:ascii="Cambria" w:hAnsi="Cambria" w:cs="Times New Roman"/>
          <w:sz w:val="24"/>
          <w:szCs w:val="24"/>
        </w:rPr>
        <w:t xml:space="preserve">W przypadku wystąpienia okoliczności, o których mowa  w ust. 4 pkt. 4) </w:t>
      </w:r>
      <w:r w:rsidR="005C67F6" w:rsidRPr="003924C2">
        <w:rPr>
          <w:rFonts w:ascii="Cambria" w:hAnsi="Cambria" w:cs="Times New Roman"/>
          <w:sz w:val="24"/>
          <w:szCs w:val="24"/>
        </w:rPr>
        <w:t>c</w:t>
      </w:r>
      <w:r w:rsidRPr="003924C2">
        <w:rPr>
          <w:rFonts w:ascii="Cambria" w:hAnsi="Cambria" w:cs="Times New Roman"/>
          <w:sz w:val="24"/>
          <w:szCs w:val="24"/>
        </w:rPr>
        <w:t>zęś</w:t>
      </w:r>
      <w:r w:rsidR="005C67F6" w:rsidRPr="003924C2">
        <w:rPr>
          <w:rFonts w:ascii="Cambria" w:hAnsi="Cambria" w:cs="Times New Roman"/>
          <w:sz w:val="24"/>
          <w:szCs w:val="24"/>
        </w:rPr>
        <w:t>ć</w:t>
      </w:r>
      <w:r w:rsidRPr="003924C2">
        <w:rPr>
          <w:rFonts w:ascii="Cambria" w:hAnsi="Cambria" w:cs="Times New Roman"/>
          <w:sz w:val="24"/>
          <w:szCs w:val="24"/>
        </w:rPr>
        <w:t xml:space="preserve"> wynagrodzenia brutto</w:t>
      </w:r>
      <w:r w:rsidR="005C67F6" w:rsidRPr="003924C2">
        <w:rPr>
          <w:rFonts w:ascii="Cambria" w:hAnsi="Cambria" w:cs="Times New Roman"/>
          <w:sz w:val="24"/>
          <w:szCs w:val="24"/>
        </w:rPr>
        <w:t xml:space="preserve"> Wykonawcy, o którym mowa w § 5</w:t>
      </w:r>
      <w:r w:rsidR="00FD6091">
        <w:rPr>
          <w:rFonts w:ascii="Cambria" w:hAnsi="Cambria" w:cs="Times New Roman"/>
          <w:sz w:val="24"/>
          <w:szCs w:val="24"/>
        </w:rPr>
        <w:t xml:space="preserve"> </w:t>
      </w:r>
      <w:r w:rsidR="005C67F6" w:rsidRPr="003924C2">
        <w:rPr>
          <w:rFonts w:ascii="Cambria" w:hAnsi="Cambria" w:cs="Times New Roman"/>
          <w:sz w:val="24"/>
          <w:szCs w:val="24"/>
        </w:rPr>
        <w:t xml:space="preserve">ust. </w:t>
      </w:r>
      <w:r w:rsidR="00BA5C31">
        <w:rPr>
          <w:rFonts w:ascii="Cambria" w:hAnsi="Cambria" w:cs="Times New Roman"/>
          <w:sz w:val="24"/>
          <w:szCs w:val="24"/>
        </w:rPr>
        <w:t>1</w:t>
      </w:r>
      <w:r w:rsidR="005C67F6" w:rsidRPr="003924C2">
        <w:rPr>
          <w:rFonts w:ascii="Cambria" w:hAnsi="Cambria" w:cs="Times New Roman"/>
          <w:sz w:val="24"/>
          <w:szCs w:val="24"/>
        </w:rPr>
        <w:t xml:space="preserve"> umowy, płatna po zaistnieniu ww. okoliczności, po spełnieniu warunku, o którym mowa w ust. 9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8</w:t>
      </w:r>
    </w:p>
    <w:p w14:paraId="660417D1" w14:textId="53B942CA" w:rsidR="00B72155" w:rsidRPr="003924C2" w:rsidRDefault="00976BDA" w:rsidP="00470E76">
      <w:pPr>
        <w:pStyle w:val="Akapitzlist"/>
        <w:numPr>
          <w:ilvl w:val="0"/>
          <w:numId w:val="25"/>
        </w:numPr>
        <w:jc w:val="both"/>
        <w:rPr>
          <w:rFonts w:ascii="Cambria" w:hAnsi="Cambria" w:cs="Times New Roman"/>
          <w:i/>
          <w:iCs/>
          <w:sz w:val="24"/>
          <w:szCs w:val="24"/>
        </w:rPr>
      </w:pPr>
      <w:r w:rsidRPr="003924C2">
        <w:rPr>
          <w:rFonts w:ascii="Cambria" w:hAnsi="Cambria" w:cs="Times New Roman"/>
          <w:sz w:val="24"/>
          <w:szCs w:val="24"/>
        </w:rPr>
        <w:t xml:space="preserve">Warunkiem dokonania zmiany wynagrodzenia, o której mowa w st. 4 pkt 2 – 4 jest złożenie przez Wykonawcę Zamawiającemu wniosku o zmianę wynagrodzenia wraz z dokumentami potwierdzającymi zasadność </w:t>
      </w:r>
      <w:r w:rsidR="008F0F68" w:rsidRPr="003924C2">
        <w:rPr>
          <w:rFonts w:ascii="Cambria" w:hAnsi="Cambria" w:cs="Times New Roman"/>
          <w:sz w:val="24"/>
          <w:szCs w:val="24"/>
        </w:rPr>
        <w:t>złożenia</w:t>
      </w:r>
      <w:r w:rsidRPr="003924C2">
        <w:rPr>
          <w:rFonts w:ascii="Cambria" w:hAnsi="Cambria" w:cs="Times New Roman"/>
          <w:sz w:val="24"/>
          <w:szCs w:val="24"/>
        </w:rPr>
        <w:t xml:space="preserve"> </w:t>
      </w:r>
      <w:r w:rsidRPr="003924C2">
        <w:rPr>
          <w:rFonts w:ascii="Cambria" w:hAnsi="Cambria" w:cs="Times New Roman"/>
          <w:sz w:val="24"/>
          <w:szCs w:val="24"/>
        </w:rPr>
        <w:lastRenderedPageBreak/>
        <w:t xml:space="preserve">takiego wniosku, a w szczególności szczegółową kalkulację kosztów obejmującą wykaz osób bezpośrednio wykonujących </w:t>
      </w:r>
      <w:r w:rsidR="008F0F68" w:rsidRPr="003924C2">
        <w:rPr>
          <w:rFonts w:ascii="Cambria" w:hAnsi="Cambria" w:cs="Times New Roman"/>
          <w:sz w:val="24"/>
          <w:szCs w:val="24"/>
        </w:rPr>
        <w:t>zamówienie</w:t>
      </w:r>
      <w:r w:rsidRPr="003924C2">
        <w:rPr>
          <w:rFonts w:ascii="Cambria" w:hAnsi="Cambria" w:cs="Times New Roman"/>
          <w:sz w:val="24"/>
          <w:szCs w:val="24"/>
        </w:rPr>
        <w:t xml:space="preserv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t>
      </w:r>
      <w:r w:rsidR="008F0F68" w:rsidRPr="003924C2">
        <w:rPr>
          <w:rFonts w:ascii="Cambria" w:hAnsi="Cambria" w:cs="Times New Roman"/>
          <w:sz w:val="24"/>
          <w:szCs w:val="24"/>
        </w:rPr>
        <w:t xml:space="preserve">Wykonawcy w związku z ww. zmianami </w:t>
      </w:r>
      <w:r w:rsidR="005C67F6" w:rsidRPr="003924C2">
        <w:rPr>
          <w:rFonts w:ascii="Cambria" w:hAnsi="Cambria" w:cs="Times New Roman"/>
          <w:sz w:val="24"/>
          <w:szCs w:val="24"/>
        </w:rPr>
        <w:t xml:space="preserve"> </w:t>
      </w:r>
      <w:r w:rsidR="008F0F68" w:rsidRPr="003924C2">
        <w:rPr>
          <w:rFonts w:ascii="Cambria" w:hAnsi="Cambria" w:cs="Times New Roman"/>
          <w:sz w:val="24"/>
          <w:szCs w:val="24"/>
        </w:rPr>
        <w:t>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5E115AA3" w14:textId="02BF2DDA" w:rsidR="008F0F68" w:rsidRPr="003924C2" w:rsidRDefault="008F0F68" w:rsidP="00470E76">
      <w:pPr>
        <w:pStyle w:val="Akapitzlist"/>
        <w:numPr>
          <w:ilvl w:val="0"/>
          <w:numId w:val="25"/>
        </w:numPr>
        <w:jc w:val="both"/>
        <w:rPr>
          <w:rFonts w:ascii="Cambria" w:hAnsi="Cambria" w:cs="Times New Roman"/>
          <w:sz w:val="24"/>
          <w:szCs w:val="24"/>
        </w:rPr>
      </w:pPr>
      <w:r w:rsidRPr="003924C2">
        <w:rPr>
          <w:rFonts w:ascii="Cambria" w:hAnsi="Cambria" w:cs="Times New Roman"/>
          <w:sz w:val="24"/>
          <w:szCs w:val="24"/>
        </w:rPr>
        <w:t>Wykonawca powinien wykazać, że zaistniała zmiana ma bezpośredni wpływ na koszty wykonania zamówienia oraz określić stopień, w jakim wpłynie ona na wysokość wynagrodzenia</w:t>
      </w:r>
      <w:r w:rsidR="003F28E9" w:rsidRPr="003924C2">
        <w:rPr>
          <w:rFonts w:ascii="Cambria" w:hAnsi="Cambria" w:cs="Times New Roman"/>
          <w:sz w:val="24"/>
          <w:szCs w:val="24"/>
        </w:rPr>
        <w:t>.</w:t>
      </w:r>
    </w:p>
    <w:p w14:paraId="7B4EC36E" w14:textId="5D435DD6" w:rsidR="003F28E9" w:rsidRPr="003924C2" w:rsidRDefault="00C4497B" w:rsidP="00470E76">
      <w:pPr>
        <w:pStyle w:val="Akapitzlist"/>
        <w:numPr>
          <w:ilvl w:val="0"/>
          <w:numId w:val="25"/>
        </w:numPr>
        <w:jc w:val="both"/>
        <w:rPr>
          <w:rFonts w:ascii="Cambria" w:hAnsi="Cambria" w:cs="Times New Roman"/>
          <w:i/>
          <w:iCs/>
          <w:sz w:val="24"/>
          <w:szCs w:val="24"/>
        </w:rPr>
      </w:pPr>
      <w:r w:rsidRPr="003924C2">
        <w:rPr>
          <w:rFonts w:ascii="Cambria" w:hAnsi="Cambria" w:cs="Times New Roman"/>
          <w:sz w:val="24"/>
          <w:szCs w:val="24"/>
        </w:rPr>
        <w:t>Ciężar dowodu, o którym mowa w ust. 11 spoczywa na Wykonawcy.</w:t>
      </w:r>
    </w:p>
    <w:p w14:paraId="7C73D180" w14:textId="161CF8FC" w:rsidR="00C4497B" w:rsidRPr="003924C2" w:rsidRDefault="00C4497B" w:rsidP="00470E76">
      <w:pPr>
        <w:pStyle w:val="Akapitzlist"/>
        <w:numPr>
          <w:ilvl w:val="0"/>
          <w:numId w:val="25"/>
        </w:numPr>
        <w:jc w:val="both"/>
        <w:rPr>
          <w:rFonts w:ascii="Cambria" w:hAnsi="Cambria" w:cs="Times New Roman"/>
          <w:i/>
          <w:iCs/>
          <w:sz w:val="24"/>
          <w:szCs w:val="24"/>
        </w:rPr>
      </w:pPr>
      <w:r w:rsidRPr="003924C2">
        <w:rPr>
          <w:rFonts w:ascii="Cambria" w:hAnsi="Cambria" w:cs="Times New Roman"/>
          <w:sz w:val="24"/>
          <w:szCs w:val="24"/>
        </w:rPr>
        <w:t>Nie stanowi zmiany istotnej umowy w rozumieniu art. 454 Pzp:</w:t>
      </w:r>
    </w:p>
    <w:p w14:paraId="708898D6" w14:textId="1E5E381E" w:rsidR="00C4497B" w:rsidRPr="003924C2" w:rsidRDefault="00C4497B" w:rsidP="00C4497B">
      <w:pPr>
        <w:pStyle w:val="Akapitzlist"/>
        <w:numPr>
          <w:ilvl w:val="0"/>
          <w:numId w:val="30"/>
        </w:numPr>
        <w:jc w:val="both"/>
        <w:rPr>
          <w:rFonts w:ascii="Cambria" w:hAnsi="Cambria" w:cs="Times New Roman"/>
          <w:i/>
          <w:iCs/>
          <w:sz w:val="24"/>
          <w:szCs w:val="24"/>
        </w:rPr>
      </w:pPr>
      <w:r w:rsidRPr="003924C2">
        <w:rPr>
          <w:rFonts w:ascii="Cambria" w:hAnsi="Cambria" w:cs="Times New Roman"/>
          <w:sz w:val="24"/>
          <w:szCs w:val="24"/>
        </w:rPr>
        <w:t>Zmiana danych teleadresowych</w:t>
      </w:r>
    </w:p>
    <w:p w14:paraId="1F9B929E" w14:textId="777B284F" w:rsidR="00C4497B" w:rsidRPr="003924C2" w:rsidRDefault="00C4497B" w:rsidP="00C4497B">
      <w:pPr>
        <w:pStyle w:val="Akapitzlist"/>
        <w:numPr>
          <w:ilvl w:val="0"/>
          <w:numId w:val="30"/>
        </w:numPr>
        <w:jc w:val="both"/>
        <w:rPr>
          <w:rFonts w:ascii="Cambria" w:hAnsi="Cambria" w:cs="Times New Roman"/>
          <w:i/>
          <w:iCs/>
          <w:sz w:val="24"/>
          <w:szCs w:val="24"/>
        </w:rPr>
      </w:pPr>
      <w:r w:rsidRPr="003924C2">
        <w:rPr>
          <w:rFonts w:ascii="Cambria" w:hAnsi="Cambria" w:cs="Times New Roman"/>
          <w:sz w:val="24"/>
          <w:szCs w:val="24"/>
        </w:rPr>
        <w:t>Zmiana danych związanych z obsługą administracyjno – orgnnizacyjną Umowy (np. zmiana nr rachunku bankowego)</w:t>
      </w:r>
    </w:p>
    <w:p w14:paraId="4AC66618" w14:textId="5945E8FD" w:rsidR="00C4497B" w:rsidRPr="003924C2" w:rsidRDefault="00C4497B" w:rsidP="00C4497B">
      <w:pPr>
        <w:pStyle w:val="Akapitzlist"/>
        <w:numPr>
          <w:ilvl w:val="0"/>
          <w:numId w:val="25"/>
        </w:numPr>
        <w:jc w:val="both"/>
        <w:rPr>
          <w:rFonts w:ascii="Cambria" w:hAnsi="Cambria" w:cs="Times New Roman"/>
          <w:i/>
          <w:iCs/>
          <w:sz w:val="24"/>
          <w:szCs w:val="24"/>
        </w:rPr>
      </w:pPr>
      <w:r w:rsidRPr="003924C2">
        <w:rPr>
          <w:rFonts w:ascii="Cambria" w:hAnsi="Cambria" w:cs="Times New Roman"/>
          <w:sz w:val="24"/>
          <w:szCs w:val="24"/>
        </w:rPr>
        <w:t>Z wnioskiem o zmianę umowy może wystąpić zarówno Wykonawca jak i  Zamawiający</w:t>
      </w:r>
    </w:p>
    <w:p w14:paraId="6A08261F" w14:textId="66B31390" w:rsidR="00C4497B" w:rsidRPr="003924C2" w:rsidRDefault="00C4497B" w:rsidP="00C4497B">
      <w:pPr>
        <w:pStyle w:val="Akapitzlist"/>
        <w:numPr>
          <w:ilvl w:val="0"/>
          <w:numId w:val="25"/>
        </w:numPr>
        <w:jc w:val="both"/>
        <w:rPr>
          <w:rFonts w:ascii="Cambria" w:hAnsi="Cambria" w:cs="Times New Roman"/>
          <w:i/>
          <w:iCs/>
          <w:sz w:val="24"/>
          <w:szCs w:val="24"/>
        </w:rPr>
      </w:pPr>
      <w:r w:rsidRPr="003924C2">
        <w:rPr>
          <w:rFonts w:ascii="Cambria" w:hAnsi="Cambria" w:cs="Times New Roman"/>
          <w:sz w:val="24"/>
          <w:szCs w:val="24"/>
        </w:rPr>
        <w:t>Strona, która występuje z propozycją zmiany umowy, w oparciu o przedstawiony powyżej kat</w:t>
      </w:r>
      <w:r w:rsidR="000B6583" w:rsidRPr="003924C2">
        <w:rPr>
          <w:rFonts w:ascii="Cambria" w:hAnsi="Cambria" w:cs="Times New Roman"/>
          <w:sz w:val="24"/>
          <w:szCs w:val="24"/>
        </w:rPr>
        <w:t>a</w:t>
      </w:r>
      <w:r w:rsidRPr="003924C2">
        <w:rPr>
          <w:rFonts w:ascii="Cambria" w:hAnsi="Cambria" w:cs="Times New Roman"/>
          <w:sz w:val="24"/>
          <w:szCs w:val="24"/>
        </w:rPr>
        <w:t xml:space="preserve">log zmian umowy zobowiązana jest do sporządzenia i uzasadnienia </w:t>
      </w:r>
      <w:r w:rsidR="000B6583" w:rsidRPr="003924C2">
        <w:rPr>
          <w:rFonts w:ascii="Cambria" w:hAnsi="Cambria" w:cs="Times New Roman"/>
          <w:sz w:val="24"/>
          <w:szCs w:val="24"/>
        </w:rPr>
        <w:t>wniosku o taką zmianę. Wszelkie zmiany umowy dla swej ważności wymagają formy pisemnej w postaci aneksu do umowy.</w:t>
      </w:r>
    </w:p>
    <w:p w14:paraId="7F02749E" w14:textId="007BD067" w:rsidR="000B6583" w:rsidRPr="003924C2" w:rsidRDefault="000B6583" w:rsidP="00C4497B">
      <w:pPr>
        <w:pStyle w:val="Akapitzlist"/>
        <w:numPr>
          <w:ilvl w:val="0"/>
          <w:numId w:val="25"/>
        </w:numPr>
        <w:jc w:val="both"/>
        <w:rPr>
          <w:rFonts w:ascii="Cambria" w:hAnsi="Cambria" w:cs="Times New Roman"/>
          <w:i/>
          <w:iCs/>
          <w:sz w:val="24"/>
          <w:szCs w:val="24"/>
        </w:rPr>
      </w:pPr>
      <w:r w:rsidRPr="003924C2">
        <w:rPr>
          <w:rFonts w:ascii="Cambria" w:hAnsi="Cambria" w:cs="Times New Roman"/>
          <w:sz w:val="24"/>
          <w:szCs w:val="24"/>
        </w:rPr>
        <w:t>Wszelkie zmiany umowy wymagają pod rygorem nieważności formy pisemnej i podpisania przez obie strony</w:t>
      </w:r>
    </w:p>
    <w:p w14:paraId="28F6A7CE" w14:textId="1F3A2B90" w:rsidR="000B6583" w:rsidRPr="003924C2" w:rsidRDefault="000B6583" w:rsidP="00C4497B">
      <w:pPr>
        <w:pStyle w:val="Akapitzlist"/>
        <w:numPr>
          <w:ilvl w:val="0"/>
          <w:numId w:val="25"/>
        </w:numPr>
        <w:jc w:val="both"/>
        <w:rPr>
          <w:rFonts w:ascii="Cambria" w:hAnsi="Cambria" w:cs="Times New Roman"/>
          <w:i/>
          <w:iCs/>
          <w:sz w:val="24"/>
          <w:szCs w:val="24"/>
        </w:rPr>
      </w:pPr>
      <w:r w:rsidRPr="003924C2">
        <w:rPr>
          <w:rFonts w:ascii="Cambria" w:hAnsi="Cambria" w:cs="Times New Roman"/>
          <w:sz w:val="24"/>
          <w:szCs w:val="24"/>
        </w:rPr>
        <w:t>Wszystkie powyższe postanowienia stanowią katalog zmian, na które Zamawiający może wyrazić zgodę. Nie stanowią one jednak zobowiązania do wyrażenia takiej zgody.</w:t>
      </w:r>
    </w:p>
    <w:p w14:paraId="236E6A85" w14:textId="65FBDFD1" w:rsidR="00C04302" w:rsidRPr="0050541B" w:rsidRDefault="00017F7F" w:rsidP="00CF65BC">
      <w:pPr>
        <w:jc w:val="center"/>
        <w:rPr>
          <w:rFonts w:ascii="Cambria" w:hAnsi="Cambria" w:cs="Times New Roman"/>
          <w:b/>
          <w:bCs/>
          <w:sz w:val="24"/>
          <w:szCs w:val="24"/>
        </w:rPr>
      </w:pPr>
      <w:r w:rsidRPr="0050541B">
        <w:rPr>
          <w:rFonts w:ascii="Cambria" w:hAnsi="Cambria" w:cs="Times New Roman"/>
          <w:b/>
          <w:bCs/>
          <w:sz w:val="24"/>
          <w:szCs w:val="24"/>
        </w:rPr>
        <w:t xml:space="preserve">§ </w:t>
      </w:r>
      <w:r w:rsidR="0050541B" w:rsidRPr="0050541B">
        <w:rPr>
          <w:rFonts w:ascii="Cambria" w:hAnsi="Cambria" w:cs="Times New Roman"/>
          <w:b/>
          <w:bCs/>
          <w:sz w:val="24"/>
          <w:szCs w:val="24"/>
        </w:rPr>
        <w:t>9</w:t>
      </w:r>
    </w:p>
    <w:p w14:paraId="5DF933AD" w14:textId="77777777" w:rsidR="00455636" w:rsidRPr="00F92C58" w:rsidRDefault="00455636" w:rsidP="00CF65BC">
      <w:pPr>
        <w:jc w:val="both"/>
        <w:rPr>
          <w:rFonts w:ascii="Cambria" w:hAnsi="Cambria" w:cs="Times New Roman"/>
          <w:sz w:val="24"/>
          <w:szCs w:val="24"/>
        </w:rPr>
      </w:pPr>
      <w:r w:rsidRPr="00F92C58">
        <w:rPr>
          <w:rFonts w:ascii="Cambria" w:hAnsi="Cambria" w:cs="Times New Roman"/>
          <w:sz w:val="24"/>
          <w:szCs w:val="24"/>
        </w:rPr>
        <w:t xml:space="preserve">1.W razie wystąpienia istotnej okoliczności powodującej, że wykonanie umowy nie leży w interesie publicznym, czego nie można było przewidzieć w chwili zawarcia umowy, Zamawiający może odstąpić od umowy w terminie miesiąca od powzięcia wiadomości o powyższych okolicznościach. </w:t>
      </w:r>
    </w:p>
    <w:p w14:paraId="3C405900" w14:textId="77777777" w:rsidR="00455636" w:rsidRPr="00F92C58" w:rsidRDefault="00455636" w:rsidP="00CF65BC">
      <w:pPr>
        <w:jc w:val="both"/>
        <w:rPr>
          <w:rFonts w:ascii="Cambria" w:hAnsi="Cambria" w:cs="Times New Roman"/>
          <w:sz w:val="24"/>
          <w:szCs w:val="24"/>
        </w:rPr>
      </w:pPr>
      <w:r w:rsidRPr="00F92C58">
        <w:rPr>
          <w:rFonts w:ascii="Cambria" w:hAnsi="Cambria" w:cs="Times New Roman"/>
          <w:sz w:val="24"/>
          <w:szCs w:val="24"/>
        </w:rPr>
        <w:t xml:space="preserve">2.W przypadku rozwiązania umowy Wykonawca może żądać jedynie wynagrodzenia należnego mu z tytułu wykonania części zamówienia. </w:t>
      </w:r>
    </w:p>
    <w:p w14:paraId="0BA33716" w14:textId="77777777" w:rsidR="00455636" w:rsidRPr="00F92C58" w:rsidRDefault="00455636" w:rsidP="00CF65BC">
      <w:pPr>
        <w:jc w:val="both"/>
        <w:rPr>
          <w:rFonts w:ascii="Cambria" w:hAnsi="Cambria" w:cs="Times New Roman"/>
          <w:sz w:val="24"/>
          <w:szCs w:val="24"/>
        </w:rPr>
      </w:pPr>
      <w:r w:rsidRPr="00F92C58">
        <w:rPr>
          <w:rFonts w:ascii="Cambria" w:hAnsi="Cambria" w:cs="Times New Roman"/>
          <w:sz w:val="24"/>
          <w:szCs w:val="24"/>
        </w:rPr>
        <w:t xml:space="preserve">3.Rozwiązanie umowy wymaga formy pisemnej pod rygorem nieważności. </w:t>
      </w:r>
    </w:p>
    <w:p w14:paraId="266F4A15" w14:textId="743CDDDA" w:rsidR="00FD6091" w:rsidRPr="00E525D4" w:rsidRDefault="00455636" w:rsidP="00E525D4">
      <w:pPr>
        <w:jc w:val="both"/>
        <w:rPr>
          <w:rFonts w:ascii="Cambria" w:hAnsi="Cambria" w:cs="Times New Roman"/>
          <w:sz w:val="24"/>
          <w:szCs w:val="24"/>
        </w:rPr>
      </w:pPr>
      <w:r w:rsidRPr="00F92C58">
        <w:rPr>
          <w:rFonts w:ascii="Cambria" w:hAnsi="Cambria" w:cs="Times New Roman"/>
          <w:sz w:val="24"/>
          <w:szCs w:val="24"/>
        </w:rPr>
        <w:lastRenderedPageBreak/>
        <w:t xml:space="preserve">4.Zamawiający może odstąpić od umowy w trybie natychmiastowym bez zachowania okresu wypowiedzenia, jeżeli Wykonawca wykonuje zamówienie nienależycie, niezgodnie z umową, bez uzasadnionych przyczyn nie przystąpił do realizacji zamówienia. </w:t>
      </w:r>
    </w:p>
    <w:p w14:paraId="2213542B" w14:textId="6AA45C7D" w:rsidR="00F92C58" w:rsidRPr="00F92C58" w:rsidRDefault="00F92C58" w:rsidP="00F92C58">
      <w:pPr>
        <w:spacing w:after="0"/>
        <w:jc w:val="center"/>
        <w:rPr>
          <w:rFonts w:ascii="Cambria" w:hAnsi="Cambria"/>
          <w:b/>
          <w:bCs/>
          <w:sz w:val="24"/>
          <w:szCs w:val="24"/>
        </w:rPr>
      </w:pPr>
      <w:r w:rsidRPr="00F92C58">
        <w:rPr>
          <w:rFonts w:ascii="Cambria" w:hAnsi="Cambria"/>
          <w:b/>
          <w:bCs/>
          <w:sz w:val="24"/>
          <w:szCs w:val="24"/>
        </w:rPr>
        <w:t>§ 1</w:t>
      </w:r>
      <w:r w:rsidR="00FD6091">
        <w:rPr>
          <w:rFonts w:ascii="Cambria" w:hAnsi="Cambria"/>
          <w:b/>
          <w:bCs/>
          <w:sz w:val="24"/>
          <w:szCs w:val="24"/>
        </w:rPr>
        <w:t>0</w:t>
      </w:r>
    </w:p>
    <w:p w14:paraId="7B748D16" w14:textId="77777777" w:rsidR="00F92C58" w:rsidRPr="00F92C58" w:rsidRDefault="00F92C58" w:rsidP="00F92C58">
      <w:pPr>
        <w:pStyle w:val="Akapitzlist"/>
        <w:numPr>
          <w:ilvl w:val="0"/>
          <w:numId w:val="31"/>
        </w:numPr>
        <w:spacing w:after="0"/>
        <w:ind w:left="426" w:hanging="426"/>
        <w:jc w:val="both"/>
        <w:rPr>
          <w:rFonts w:ascii="Cambria" w:hAnsi="Cambria"/>
          <w:color w:val="000000"/>
          <w:sz w:val="24"/>
          <w:szCs w:val="24"/>
          <w:lang w:eastAsia="zh-CN"/>
        </w:rPr>
      </w:pPr>
      <w:r w:rsidRPr="00F92C58">
        <w:rPr>
          <w:rFonts w:ascii="Cambria" w:hAnsi="Cambria"/>
          <w:color w:val="000000"/>
          <w:sz w:val="24"/>
          <w:szCs w:val="24"/>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w:t>
      </w:r>
      <w:r w:rsidRPr="00F92C58">
        <w:rPr>
          <w:rFonts w:ascii="Cambria" w:hAnsi="Cambria"/>
          <w:color w:val="000000"/>
          <w:sz w:val="24"/>
          <w:szCs w:val="24"/>
        </w:rPr>
        <w:br/>
        <w:t>a Wykonawca – podmiotem przetwarzającym te dane w rozumieniu pkt 8 tego przepisu.</w:t>
      </w:r>
    </w:p>
    <w:p w14:paraId="41557D2D" w14:textId="77777777" w:rsidR="00F92C58" w:rsidRPr="00F92C58" w:rsidRDefault="00F92C58" w:rsidP="00F92C58">
      <w:pPr>
        <w:pStyle w:val="Akapitzlist"/>
        <w:numPr>
          <w:ilvl w:val="0"/>
          <w:numId w:val="31"/>
        </w:numPr>
        <w:spacing w:after="0"/>
        <w:ind w:left="426" w:hanging="426"/>
        <w:jc w:val="both"/>
        <w:rPr>
          <w:rFonts w:ascii="Cambria" w:hAnsi="Cambria"/>
          <w:color w:val="000000"/>
          <w:sz w:val="24"/>
          <w:szCs w:val="24"/>
        </w:rPr>
      </w:pPr>
      <w:r w:rsidRPr="00F92C58">
        <w:rPr>
          <w:rFonts w:ascii="Cambria" w:hAnsi="Cambria"/>
          <w:color w:val="000000"/>
          <w:sz w:val="24"/>
          <w:szCs w:val="24"/>
        </w:rPr>
        <w:t>Zamawiający powierza Wykonawcy, w trybie art. 28 Rozporządzenia dane osobowe do przetwarzania, wyłącznie w celu wykonania przedmiotu niniejszej umowy.</w:t>
      </w:r>
    </w:p>
    <w:p w14:paraId="07B00EAD" w14:textId="77777777" w:rsidR="00F92C58" w:rsidRPr="00F92C58" w:rsidRDefault="00F92C58" w:rsidP="00F92C58">
      <w:pPr>
        <w:pStyle w:val="Akapitzlist"/>
        <w:numPr>
          <w:ilvl w:val="0"/>
          <w:numId w:val="31"/>
        </w:numPr>
        <w:spacing w:after="0"/>
        <w:ind w:left="426" w:hanging="426"/>
        <w:jc w:val="both"/>
        <w:rPr>
          <w:rFonts w:ascii="Cambria" w:hAnsi="Cambria"/>
          <w:color w:val="000000"/>
          <w:sz w:val="24"/>
          <w:szCs w:val="24"/>
        </w:rPr>
      </w:pPr>
      <w:r w:rsidRPr="00F92C58">
        <w:rPr>
          <w:rFonts w:ascii="Cambria" w:hAnsi="Cambria"/>
          <w:color w:val="000000"/>
          <w:sz w:val="24"/>
          <w:szCs w:val="24"/>
        </w:rPr>
        <w:t>Wykonawca zobowiązuje się:</w:t>
      </w:r>
    </w:p>
    <w:p w14:paraId="082FC8D6" w14:textId="77777777" w:rsidR="00F92C58" w:rsidRPr="00F92C58" w:rsidRDefault="00F92C58" w:rsidP="00F92C58">
      <w:pPr>
        <w:pStyle w:val="Akapitzlist"/>
        <w:numPr>
          <w:ilvl w:val="1"/>
          <w:numId w:val="32"/>
        </w:numPr>
        <w:spacing w:after="0"/>
        <w:ind w:left="709" w:hanging="283"/>
        <w:jc w:val="both"/>
        <w:rPr>
          <w:rFonts w:ascii="Cambria" w:hAnsi="Cambria"/>
          <w:color w:val="000000"/>
          <w:sz w:val="24"/>
          <w:szCs w:val="24"/>
        </w:rPr>
      </w:pPr>
      <w:r w:rsidRPr="00F92C58">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2C385FE2" w14:textId="77777777" w:rsidR="00F92C58" w:rsidRPr="00F92C58" w:rsidRDefault="00F92C58" w:rsidP="00F92C58">
      <w:pPr>
        <w:pStyle w:val="Akapitzlist"/>
        <w:numPr>
          <w:ilvl w:val="1"/>
          <w:numId w:val="32"/>
        </w:numPr>
        <w:spacing w:after="0"/>
        <w:ind w:left="709" w:hanging="283"/>
        <w:jc w:val="both"/>
        <w:rPr>
          <w:rFonts w:ascii="Cambria" w:hAnsi="Cambria"/>
          <w:color w:val="000000"/>
          <w:sz w:val="24"/>
          <w:szCs w:val="24"/>
        </w:rPr>
      </w:pPr>
      <w:r w:rsidRPr="00F92C58">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9C3260A" w14:textId="77777777" w:rsidR="00F92C58" w:rsidRPr="00F92C58" w:rsidRDefault="00F92C58" w:rsidP="00F92C58">
      <w:pPr>
        <w:pStyle w:val="Akapitzlist"/>
        <w:numPr>
          <w:ilvl w:val="1"/>
          <w:numId w:val="32"/>
        </w:numPr>
        <w:spacing w:after="0"/>
        <w:ind w:left="709" w:hanging="283"/>
        <w:jc w:val="both"/>
        <w:rPr>
          <w:rFonts w:ascii="Cambria" w:hAnsi="Cambria"/>
          <w:color w:val="000000"/>
          <w:sz w:val="24"/>
          <w:szCs w:val="24"/>
        </w:rPr>
      </w:pPr>
      <w:r w:rsidRPr="00F92C58">
        <w:rPr>
          <w:rFonts w:ascii="Cambria" w:hAnsi="Cambria"/>
          <w:color w:val="000000"/>
          <w:sz w:val="24"/>
          <w:szCs w:val="24"/>
        </w:rPr>
        <w:t>dołożyć należytej staranności przy przetwarzaniu powierzonych danych osobowych,</w:t>
      </w:r>
    </w:p>
    <w:p w14:paraId="1E97054F" w14:textId="77777777" w:rsidR="00F92C58" w:rsidRPr="00F92C58" w:rsidRDefault="00F92C58" w:rsidP="00F92C58">
      <w:pPr>
        <w:pStyle w:val="Akapitzlist"/>
        <w:numPr>
          <w:ilvl w:val="1"/>
          <w:numId w:val="32"/>
        </w:numPr>
        <w:spacing w:after="0"/>
        <w:ind w:left="709" w:hanging="283"/>
        <w:jc w:val="both"/>
        <w:rPr>
          <w:rFonts w:ascii="Cambria" w:hAnsi="Cambria"/>
          <w:color w:val="000000"/>
          <w:sz w:val="24"/>
          <w:szCs w:val="24"/>
        </w:rPr>
      </w:pPr>
      <w:r w:rsidRPr="00F92C58">
        <w:rPr>
          <w:rFonts w:ascii="Cambria" w:hAnsi="Cambria"/>
          <w:color w:val="000000"/>
          <w:sz w:val="24"/>
          <w:szCs w:val="24"/>
        </w:rPr>
        <w:t>do nadania upoważnień do przetwarzania danych osobowych wszystkim osobom, które będą przetwarzały powierzone dane w celu realizacji niniejszej umowy,</w:t>
      </w:r>
    </w:p>
    <w:p w14:paraId="22B3599B" w14:textId="77777777" w:rsidR="00F92C58" w:rsidRPr="00F92C58" w:rsidRDefault="00F92C58" w:rsidP="00F92C58">
      <w:pPr>
        <w:pStyle w:val="Akapitzlist"/>
        <w:numPr>
          <w:ilvl w:val="1"/>
          <w:numId w:val="32"/>
        </w:numPr>
        <w:spacing w:after="0"/>
        <w:ind w:left="709" w:hanging="283"/>
        <w:jc w:val="both"/>
        <w:rPr>
          <w:rFonts w:ascii="Cambria" w:hAnsi="Cambria"/>
          <w:color w:val="000000"/>
          <w:sz w:val="24"/>
          <w:szCs w:val="24"/>
        </w:rPr>
      </w:pPr>
      <w:r w:rsidRPr="00F92C58">
        <w:rPr>
          <w:rFonts w:ascii="Cambria" w:hAnsi="Cambria"/>
          <w:color w:val="000000"/>
          <w:sz w:val="24"/>
          <w:szCs w:val="24"/>
        </w:rPr>
        <w:t xml:space="preserve">zapewnić zachowanie w tajemnicy (o której mowa w art. 28 ust 3 pkt b Rozporządzenia) przetwarzanych danych przez osoby, które upoważnia do przetwarzania danych osobowych w celu realizacji niniejszej umowy, zarówno </w:t>
      </w:r>
      <w:r w:rsidRPr="00F92C58">
        <w:rPr>
          <w:rFonts w:ascii="Cambria" w:hAnsi="Cambria"/>
          <w:color w:val="000000"/>
          <w:sz w:val="24"/>
          <w:szCs w:val="24"/>
        </w:rPr>
        <w:br/>
        <w:t>w trakcie zatrudnienia ich w Podmiocie przetwarzającym, jak i po jego ustaniu.</w:t>
      </w:r>
    </w:p>
    <w:p w14:paraId="558141BC" w14:textId="77777777" w:rsidR="00F92C58" w:rsidRPr="00F92C58" w:rsidRDefault="00F92C58" w:rsidP="00F92C58">
      <w:pPr>
        <w:pStyle w:val="Akapitzlist"/>
        <w:numPr>
          <w:ilvl w:val="0"/>
          <w:numId w:val="31"/>
        </w:numPr>
        <w:tabs>
          <w:tab w:val="left" w:pos="426"/>
        </w:tabs>
        <w:spacing w:after="0"/>
        <w:ind w:left="426" w:hanging="426"/>
        <w:jc w:val="both"/>
        <w:rPr>
          <w:rFonts w:ascii="Cambria" w:hAnsi="Cambria"/>
          <w:color w:val="000000"/>
          <w:sz w:val="24"/>
          <w:szCs w:val="24"/>
        </w:rPr>
      </w:pPr>
      <w:r w:rsidRPr="00F92C58">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5AC3AC80" w14:textId="77777777" w:rsidR="00F92C58" w:rsidRPr="00F92C58" w:rsidRDefault="00F92C58" w:rsidP="00F92C58">
      <w:pPr>
        <w:pStyle w:val="Akapitzlist"/>
        <w:numPr>
          <w:ilvl w:val="0"/>
          <w:numId w:val="31"/>
        </w:numPr>
        <w:tabs>
          <w:tab w:val="left" w:pos="426"/>
        </w:tabs>
        <w:spacing w:after="0"/>
        <w:ind w:left="426" w:hanging="426"/>
        <w:jc w:val="both"/>
        <w:rPr>
          <w:rFonts w:ascii="Cambria" w:hAnsi="Cambria"/>
          <w:color w:val="000000"/>
          <w:sz w:val="24"/>
          <w:szCs w:val="24"/>
        </w:rPr>
      </w:pPr>
      <w:r w:rsidRPr="00F92C58">
        <w:rPr>
          <w:rFonts w:ascii="Cambria" w:hAnsi="Cambria"/>
          <w:color w:val="000000"/>
          <w:sz w:val="24"/>
          <w:szCs w:val="24"/>
        </w:rPr>
        <w:t xml:space="preserve">Wykonawca pomaga Zamawiającemu w niezbędnym zakresie wywiązywać się </w:t>
      </w:r>
      <w:r w:rsidRPr="00F92C58">
        <w:rPr>
          <w:rFonts w:ascii="Cambria" w:hAnsi="Cambria"/>
          <w:color w:val="000000"/>
          <w:sz w:val="24"/>
          <w:szCs w:val="24"/>
        </w:rPr>
        <w:br/>
        <w:t xml:space="preserve">z obowiązku odpowiadania na żądania osoby, której dane dotyczą </w:t>
      </w:r>
      <w:r w:rsidRPr="00F92C58">
        <w:rPr>
          <w:rFonts w:ascii="Cambria" w:hAnsi="Cambria"/>
          <w:color w:val="000000"/>
          <w:sz w:val="24"/>
          <w:szCs w:val="24"/>
        </w:rPr>
        <w:br/>
        <w:t xml:space="preserve">oraz wywiązywania się z obowiązków określonych w art. 32-36 Rozporządzenia. </w:t>
      </w:r>
    </w:p>
    <w:p w14:paraId="1FBD9739" w14:textId="77777777" w:rsidR="00F92C58" w:rsidRPr="00F92C58" w:rsidRDefault="00F92C58" w:rsidP="00F92C58">
      <w:pPr>
        <w:pStyle w:val="Akapitzlist"/>
        <w:numPr>
          <w:ilvl w:val="0"/>
          <w:numId w:val="31"/>
        </w:numPr>
        <w:tabs>
          <w:tab w:val="left" w:pos="426"/>
        </w:tabs>
        <w:spacing w:after="0"/>
        <w:ind w:left="426" w:hanging="426"/>
        <w:jc w:val="both"/>
        <w:rPr>
          <w:rFonts w:ascii="Cambria" w:hAnsi="Cambria"/>
          <w:color w:val="000000"/>
          <w:sz w:val="24"/>
          <w:szCs w:val="24"/>
        </w:rPr>
      </w:pPr>
      <w:r w:rsidRPr="00F92C58">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475F2EB0" w14:textId="77777777" w:rsidR="00F92C58" w:rsidRPr="00F92C58" w:rsidRDefault="00F92C58" w:rsidP="00F92C58">
      <w:pPr>
        <w:pStyle w:val="Akapitzlist"/>
        <w:numPr>
          <w:ilvl w:val="0"/>
          <w:numId w:val="31"/>
        </w:numPr>
        <w:tabs>
          <w:tab w:val="left" w:pos="426"/>
        </w:tabs>
        <w:spacing w:after="0"/>
        <w:ind w:left="426" w:hanging="426"/>
        <w:jc w:val="both"/>
        <w:rPr>
          <w:rFonts w:ascii="Cambria" w:hAnsi="Cambria"/>
          <w:color w:val="000000"/>
          <w:sz w:val="24"/>
          <w:szCs w:val="24"/>
        </w:rPr>
      </w:pPr>
      <w:r w:rsidRPr="00F92C58">
        <w:rPr>
          <w:rFonts w:ascii="Cambria" w:hAnsi="Cambria"/>
          <w:color w:val="000000"/>
          <w:sz w:val="24"/>
          <w:szCs w:val="24"/>
        </w:rPr>
        <w:t xml:space="preserve">Zamawiający, zgodnie z art. 28 ust. 3 pkt h) Rozporządzenia ma prawo kontroli, czy środki zastosowane przez Wykonawcę przy przetwarzaniu i zabezpieczeniu </w:t>
      </w:r>
      <w:r w:rsidRPr="00F92C58">
        <w:rPr>
          <w:rFonts w:ascii="Cambria" w:hAnsi="Cambria"/>
          <w:color w:val="000000"/>
          <w:sz w:val="24"/>
          <w:szCs w:val="24"/>
        </w:rPr>
        <w:lastRenderedPageBreak/>
        <w:t>powierzonych danych osobowych spełniają postanowienia umowy, w tym zlecenia jej wykonania audytorowi.</w:t>
      </w:r>
    </w:p>
    <w:p w14:paraId="298EECA2" w14:textId="77777777" w:rsidR="00F92C58" w:rsidRPr="00F92C58" w:rsidRDefault="00F92C58" w:rsidP="00F92C58">
      <w:pPr>
        <w:pStyle w:val="Akapitzlist"/>
        <w:numPr>
          <w:ilvl w:val="0"/>
          <w:numId w:val="31"/>
        </w:numPr>
        <w:tabs>
          <w:tab w:val="left" w:pos="426"/>
        </w:tabs>
        <w:spacing w:after="0"/>
        <w:ind w:left="426" w:hanging="426"/>
        <w:jc w:val="both"/>
        <w:rPr>
          <w:rFonts w:ascii="Cambria" w:hAnsi="Cambria"/>
          <w:color w:val="000000"/>
          <w:sz w:val="24"/>
          <w:szCs w:val="24"/>
        </w:rPr>
      </w:pPr>
      <w:r w:rsidRPr="00F92C58">
        <w:rPr>
          <w:rFonts w:ascii="Cambria" w:hAnsi="Cambria"/>
          <w:color w:val="000000"/>
          <w:sz w:val="24"/>
          <w:szCs w:val="24"/>
        </w:rPr>
        <w:t>Zamawiający realizować będzie prawo kontroli w godzinach pracy Wykonawcy informując o kontroli minimum 3 dni przed planowanym jej przeprowadzeniem.</w:t>
      </w:r>
    </w:p>
    <w:p w14:paraId="6B18BC65" w14:textId="77777777" w:rsidR="00F92C58" w:rsidRPr="00F92C58" w:rsidRDefault="00F92C58" w:rsidP="00F92C58">
      <w:pPr>
        <w:pStyle w:val="Akapitzlist"/>
        <w:numPr>
          <w:ilvl w:val="0"/>
          <w:numId w:val="31"/>
        </w:numPr>
        <w:tabs>
          <w:tab w:val="left" w:pos="426"/>
        </w:tabs>
        <w:spacing w:after="0"/>
        <w:ind w:left="426" w:hanging="426"/>
        <w:jc w:val="both"/>
        <w:rPr>
          <w:rFonts w:ascii="Cambria" w:hAnsi="Cambria"/>
          <w:color w:val="000000"/>
          <w:sz w:val="24"/>
          <w:szCs w:val="24"/>
        </w:rPr>
      </w:pPr>
      <w:r w:rsidRPr="00F92C58">
        <w:rPr>
          <w:rFonts w:ascii="Cambria" w:hAnsi="Cambria"/>
          <w:color w:val="000000"/>
          <w:sz w:val="24"/>
          <w:szCs w:val="24"/>
        </w:rPr>
        <w:t xml:space="preserve">Wykonawca zobowiązuje się do usunięcia uchybień stwierdzonych podczas kontroli w terminie nie dłuższym niż 7 dni </w:t>
      </w:r>
    </w:p>
    <w:p w14:paraId="2F005BB7" w14:textId="77777777" w:rsidR="00F92C58" w:rsidRPr="00F92C58" w:rsidRDefault="00F92C58" w:rsidP="00F92C58">
      <w:pPr>
        <w:pStyle w:val="Akapitzlist"/>
        <w:numPr>
          <w:ilvl w:val="0"/>
          <w:numId w:val="31"/>
        </w:numPr>
        <w:tabs>
          <w:tab w:val="left" w:pos="426"/>
        </w:tabs>
        <w:spacing w:after="0"/>
        <w:ind w:left="426" w:hanging="426"/>
        <w:jc w:val="both"/>
        <w:rPr>
          <w:rFonts w:ascii="Cambria" w:hAnsi="Cambria"/>
          <w:color w:val="000000"/>
          <w:sz w:val="24"/>
          <w:szCs w:val="24"/>
        </w:rPr>
      </w:pPr>
      <w:r w:rsidRPr="00F92C58">
        <w:rPr>
          <w:rFonts w:ascii="Cambria" w:hAnsi="Cambria"/>
          <w:color w:val="000000"/>
          <w:sz w:val="24"/>
          <w:szCs w:val="24"/>
        </w:rPr>
        <w:t>Wykonawca udostępnia Zamawiającemu wszelkie informacje niezbędne do wykazania spełnienia obowiązków określonych w art. 28 Rozporządzenia.</w:t>
      </w:r>
    </w:p>
    <w:p w14:paraId="3BCB3A0C" w14:textId="77777777" w:rsidR="00F92C58" w:rsidRPr="00F92C58" w:rsidRDefault="00F92C58" w:rsidP="00F92C58">
      <w:pPr>
        <w:pStyle w:val="Akapitzlist"/>
        <w:numPr>
          <w:ilvl w:val="0"/>
          <w:numId w:val="31"/>
        </w:numPr>
        <w:tabs>
          <w:tab w:val="left" w:pos="426"/>
        </w:tabs>
        <w:spacing w:after="0"/>
        <w:ind w:left="426" w:hanging="426"/>
        <w:jc w:val="both"/>
        <w:rPr>
          <w:rFonts w:ascii="Cambria" w:hAnsi="Cambria"/>
          <w:color w:val="000000"/>
          <w:sz w:val="24"/>
          <w:szCs w:val="24"/>
        </w:rPr>
      </w:pPr>
      <w:r w:rsidRPr="00F92C58">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7E7EAB88" w14:textId="77777777" w:rsidR="00F92C58" w:rsidRPr="00F92C58" w:rsidRDefault="00F92C58" w:rsidP="00F92C58">
      <w:pPr>
        <w:pStyle w:val="Akapitzlist"/>
        <w:numPr>
          <w:ilvl w:val="0"/>
          <w:numId w:val="31"/>
        </w:numPr>
        <w:tabs>
          <w:tab w:val="left" w:pos="426"/>
        </w:tabs>
        <w:spacing w:after="0"/>
        <w:ind w:left="426" w:hanging="426"/>
        <w:jc w:val="both"/>
        <w:rPr>
          <w:rFonts w:ascii="Cambria" w:hAnsi="Cambria"/>
          <w:color w:val="000000"/>
          <w:sz w:val="24"/>
          <w:szCs w:val="24"/>
        </w:rPr>
      </w:pPr>
      <w:r w:rsidRPr="00F92C58">
        <w:rPr>
          <w:rFonts w:ascii="Cambria" w:hAnsi="Cambria"/>
          <w:color w:val="000000"/>
          <w:sz w:val="24"/>
          <w:szCs w:val="24"/>
        </w:rPr>
        <w:t xml:space="preserve">Podwykonawca, winien spełniać te same gwarancje i obowiązki jakie zostały nałożone na Wykonawcę. </w:t>
      </w:r>
    </w:p>
    <w:p w14:paraId="5C87840E" w14:textId="77777777" w:rsidR="00F92C58" w:rsidRPr="00F92C58" w:rsidRDefault="00F92C58" w:rsidP="00F92C58">
      <w:pPr>
        <w:pStyle w:val="Akapitzlist"/>
        <w:numPr>
          <w:ilvl w:val="0"/>
          <w:numId w:val="31"/>
        </w:numPr>
        <w:tabs>
          <w:tab w:val="left" w:pos="426"/>
        </w:tabs>
        <w:spacing w:after="0"/>
        <w:ind w:left="426" w:hanging="426"/>
        <w:jc w:val="both"/>
        <w:rPr>
          <w:rFonts w:ascii="Cambria" w:hAnsi="Cambria"/>
          <w:color w:val="000000"/>
          <w:sz w:val="24"/>
          <w:szCs w:val="24"/>
        </w:rPr>
      </w:pPr>
      <w:r w:rsidRPr="00F92C58">
        <w:rPr>
          <w:rFonts w:ascii="Cambria" w:hAnsi="Cambria"/>
          <w:color w:val="000000"/>
          <w:sz w:val="24"/>
          <w:szCs w:val="24"/>
        </w:rPr>
        <w:t>Wykonawca ponosi pełną odpowiedzialność wobec Zamawiającego za działanie podwykonawcy w zakresie obowiązku ochrony danych.</w:t>
      </w:r>
    </w:p>
    <w:p w14:paraId="55E1EC78" w14:textId="77777777" w:rsidR="00F92C58" w:rsidRPr="00F92C58" w:rsidRDefault="00F92C58" w:rsidP="00F92C58">
      <w:pPr>
        <w:pStyle w:val="Akapitzlist"/>
        <w:numPr>
          <w:ilvl w:val="0"/>
          <w:numId w:val="31"/>
        </w:numPr>
        <w:tabs>
          <w:tab w:val="left" w:pos="426"/>
        </w:tabs>
        <w:spacing w:after="0"/>
        <w:ind w:left="426" w:hanging="426"/>
        <w:jc w:val="both"/>
        <w:rPr>
          <w:rFonts w:ascii="Cambria" w:hAnsi="Cambria"/>
          <w:color w:val="000000"/>
          <w:sz w:val="24"/>
          <w:szCs w:val="24"/>
        </w:rPr>
      </w:pPr>
      <w:r w:rsidRPr="00F92C58">
        <w:rPr>
          <w:rFonts w:ascii="Cambria" w:hAnsi="Cambria"/>
          <w:color w:val="000000"/>
          <w:sz w:val="24"/>
          <w:szCs w:val="24"/>
        </w:rPr>
        <w:t xml:space="preserve">Wykonawca zobowiązuje się do niezwłocznego poinformowania Zamawiającego </w:t>
      </w:r>
      <w:r w:rsidRPr="00F92C58">
        <w:rPr>
          <w:rFonts w:ascii="Cambria" w:hAnsi="Cambria"/>
          <w:color w:val="000000"/>
          <w:sz w:val="24"/>
          <w:szCs w:val="24"/>
        </w:rPr>
        <w:br/>
        <w:t xml:space="preserve">o jakimkolwiek postępowaniu, w szczególności administracyjnym lub sądowym, dotyczącym przetwarzania przez Wykonawcę danych osobowych określonych </w:t>
      </w:r>
      <w:r w:rsidRPr="00F92C58">
        <w:rPr>
          <w:rFonts w:ascii="Cambria" w:hAnsi="Cambria"/>
          <w:color w:val="000000"/>
          <w:sz w:val="24"/>
          <w:szCs w:val="24"/>
        </w:rPr>
        <w:b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57399A33" w14:textId="77777777" w:rsidR="00F92C58" w:rsidRPr="00F92C58" w:rsidRDefault="00F92C58" w:rsidP="00F92C58">
      <w:pPr>
        <w:pStyle w:val="Akapitzlist"/>
        <w:numPr>
          <w:ilvl w:val="0"/>
          <w:numId w:val="31"/>
        </w:numPr>
        <w:tabs>
          <w:tab w:val="left" w:pos="426"/>
        </w:tabs>
        <w:spacing w:after="0"/>
        <w:ind w:left="426" w:hanging="426"/>
        <w:jc w:val="both"/>
        <w:rPr>
          <w:rFonts w:ascii="Cambria" w:hAnsi="Cambria"/>
          <w:color w:val="000000"/>
          <w:sz w:val="24"/>
          <w:szCs w:val="24"/>
        </w:rPr>
      </w:pPr>
      <w:r w:rsidRPr="00F92C58">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57DD71DD" w14:textId="77777777" w:rsidR="00F92C58" w:rsidRPr="00F92C58" w:rsidRDefault="00F92C58" w:rsidP="00F92C58">
      <w:pPr>
        <w:pStyle w:val="Akapitzlist"/>
        <w:numPr>
          <w:ilvl w:val="0"/>
          <w:numId w:val="31"/>
        </w:numPr>
        <w:spacing w:after="0"/>
        <w:ind w:left="567" w:hanging="567"/>
        <w:jc w:val="both"/>
        <w:rPr>
          <w:rFonts w:ascii="Cambria" w:hAnsi="Cambria"/>
          <w:color w:val="000000"/>
          <w:sz w:val="24"/>
          <w:szCs w:val="24"/>
        </w:rPr>
      </w:pPr>
      <w:r w:rsidRPr="00F92C58">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6566153B" w14:textId="77777777" w:rsidR="00F92C58" w:rsidRPr="00F92C58" w:rsidRDefault="00F92C58" w:rsidP="00F92C58">
      <w:pPr>
        <w:pStyle w:val="Akapitzlist"/>
        <w:numPr>
          <w:ilvl w:val="0"/>
          <w:numId w:val="31"/>
        </w:numPr>
        <w:spacing w:after="0"/>
        <w:ind w:left="567" w:hanging="567"/>
        <w:jc w:val="both"/>
        <w:rPr>
          <w:rFonts w:ascii="Cambria" w:hAnsi="Cambria"/>
          <w:color w:val="000000"/>
          <w:sz w:val="24"/>
          <w:szCs w:val="24"/>
        </w:rPr>
      </w:pPr>
      <w:r w:rsidRPr="00F92C58">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849727F" w14:textId="77777777" w:rsidR="00F92C58" w:rsidRPr="00F92C58" w:rsidRDefault="00F92C58" w:rsidP="00F92C58">
      <w:pPr>
        <w:pStyle w:val="Akapitzlist"/>
        <w:numPr>
          <w:ilvl w:val="0"/>
          <w:numId w:val="31"/>
        </w:numPr>
        <w:spacing w:after="0"/>
        <w:ind w:left="567" w:hanging="567"/>
        <w:jc w:val="both"/>
        <w:rPr>
          <w:rFonts w:ascii="Cambria" w:hAnsi="Cambria"/>
          <w:color w:val="000000"/>
          <w:sz w:val="24"/>
          <w:szCs w:val="24"/>
        </w:rPr>
      </w:pPr>
      <w:r w:rsidRPr="00F92C58">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4BA217E" w14:textId="77777777" w:rsidR="00F92C58" w:rsidRPr="00F92C58" w:rsidRDefault="00F92C58" w:rsidP="00F92C58">
      <w:pPr>
        <w:pStyle w:val="Akapitzlist"/>
        <w:numPr>
          <w:ilvl w:val="0"/>
          <w:numId w:val="31"/>
        </w:numPr>
        <w:spacing w:after="0"/>
        <w:ind w:left="567" w:hanging="567"/>
        <w:jc w:val="both"/>
        <w:rPr>
          <w:rFonts w:ascii="Cambria" w:hAnsi="Cambria"/>
          <w:color w:val="000000"/>
          <w:sz w:val="24"/>
          <w:szCs w:val="24"/>
        </w:rPr>
      </w:pPr>
      <w:r w:rsidRPr="00F92C58">
        <w:rPr>
          <w:rFonts w:ascii="Cambria" w:hAnsi="Cambria"/>
          <w:color w:val="000000"/>
          <w:sz w:val="24"/>
          <w:szCs w:val="24"/>
        </w:rPr>
        <w:lastRenderedPageBreak/>
        <w:t>W sprawach nieuregulowanych niniejszym paragrafem, zastosowanie będą miały przepisy Kodeksu cywilnego, rozporządzenia RODO, Ustawy o ochronie danych osobowych.</w:t>
      </w:r>
    </w:p>
    <w:p w14:paraId="7FC7ACCB" w14:textId="6262A3D6" w:rsidR="00F92C58" w:rsidRPr="00E525D4" w:rsidRDefault="00F92C58" w:rsidP="00F92C58">
      <w:pPr>
        <w:pStyle w:val="Akapitzlist"/>
        <w:ind w:left="360"/>
        <w:jc w:val="center"/>
        <w:rPr>
          <w:rFonts w:ascii="Cambria" w:hAnsi="Cambria" w:cs="Times New Roman"/>
          <w:b/>
          <w:bCs/>
          <w:sz w:val="24"/>
          <w:szCs w:val="24"/>
        </w:rPr>
      </w:pPr>
      <w:r w:rsidRPr="00E525D4">
        <w:rPr>
          <w:rFonts w:ascii="Cambria" w:hAnsi="Cambria" w:cs="Times New Roman"/>
          <w:b/>
          <w:bCs/>
          <w:sz w:val="24"/>
          <w:szCs w:val="24"/>
        </w:rPr>
        <w:t>§ 1</w:t>
      </w:r>
      <w:r w:rsidR="00FD6091" w:rsidRPr="00E525D4">
        <w:rPr>
          <w:rFonts w:ascii="Cambria" w:hAnsi="Cambria" w:cs="Times New Roman"/>
          <w:b/>
          <w:bCs/>
          <w:sz w:val="24"/>
          <w:szCs w:val="24"/>
        </w:rPr>
        <w:t>2</w:t>
      </w:r>
    </w:p>
    <w:p w14:paraId="2A3CE81A" w14:textId="786F92BE" w:rsidR="00F92C58" w:rsidRPr="00F92C58" w:rsidRDefault="00F92C58" w:rsidP="00F92C58">
      <w:pPr>
        <w:pStyle w:val="Akapitzlist"/>
        <w:spacing w:after="0"/>
        <w:ind w:left="360" w:hanging="360"/>
        <w:jc w:val="both"/>
        <w:rPr>
          <w:rFonts w:ascii="Cambria" w:hAnsi="Cambria" w:cs="Times New Roman"/>
          <w:sz w:val="24"/>
          <w:szCs w:val="24"/>
        </w:rPr>
      </w:pPr>
      <w:r w:rsidRPr="00F92C58">
        <w:rPr>
          <w:rFonts w:ascii="Cambria" w:hAnsi="Cambria" w:cs="Times New Roman"/>
          <w:sz w:val="24"/>
          <w:szCs w:val="24"/>
        </w:rPr>
        <w:t xml:space="preserve">1. W przypadku powierzenia wykonania części przedmiotu zamówienia podwykonawcy, Wykonawca ponosi pełną odpowiedzialność za działania podwykonawcy jak za działanie własne. </w:t>
      </w:r>
    </w:p>
    <w:p w14:paraId="7DA0E6C3" w14:textId="7AD3F898" w:rsidR="00F92C58" w:rsidRPr="00F92C58" w:rsidRDefault="00F92C58" w:rsidP="00F92C58">
      <w:pPr>
        <w:spacing w:after="0"/>
        <w:ind w:left="426" w:hanging="426"/>
        <w:jc w:val="both"/>
        <w:rPr>
          <w:rFonts w:ascii="Cambria" w:hAnsi="Cambria" w:cs="Times New Roman"/>
          <w:sz w:val="24"/>
          <w:szCs w:val="24"/>
        </w:rPr>
      </w:pPr>
      <w:r w:rsidRPr="00F92C58">
        <w:rPr>
          <w:rFonts w:ascii="Cambria" w:hAnsi="Cambria" w:cs="Times New Roman"/>
          <w:sz w:val="24"/>
          <w:szCs w:val="24"/>
        </w:rPr>
        <w:t xml:space="preserve">2. Powierzenie wykonania części lub całości przedmiotu zamówienia podwykonawcy </w:t>
      </w:r>
      <w:r>
        <w:rPr>
          <w:rFonts w:ascii="Cambria" w:hAnsi="Cambria" w:cs="Times New Roman"/>
          <w:sz w:val="24"/>
          <w:szCs w:val="24"/>
        </w:rPr>
        <w:t xml:space="preserve">  </w:t>
      </w:r>
      <w:r w:rsidRPr="00F92C58">
        <w:rPr>
          <w:rFonts w:ascii="Cambria" w:hAnsi="Cambria" w:cs="Times New Roman"/>
          <w:sz w:val="24"/>
          <w:szCs w:val="24"/>
        </w:rPr>
        <w:t xml:space="preserve">wymaga uprzedniej zgody Zamawiającego. </w:t>
      </w:r>
    </w:p>
    <w:p w14:paraId="20C1C552" w14:textId="77777777" w:rsidR="00F92C58" w:rsidRPr="00F92C58" w:rsidRDefault="00F92C58" w:rsidP="00F92C58">
      <w:pPr>
        <w:pStyle w:val="Akapitzlist"/>
        <w:spacing w:after="0"/>
        <w:ind w:left="360" w:hanging="360"/>
        <w:jc w:val="both"/>
        <w:rPr>
          <w:rFonts w:ascii="Cambria" w:hAnsi="Cambria" w:cs="Times New Roman"/>
          <w:sz w:val="24"/>
          <w:szCs w:val="24"/>
        </w:rPr>
      </w:pPr>
      <w:r w:rsidRPr="00F92C58">
        <w:rPr>
          <w:rFonts w:ascii="Cambria" w:hAnsi="Cambria" w:cs="Times New Roman"/>
          <w:sz w:val="24"/>
          <w:szCs w:val="24"/>
        </w:rPr>
        <w:t xml:space="preserve">3. Strony ustalają, że Wykonawca nie może przenieść przedmiotu umowy oraz wierzytelności wynikających z niniejszej umowy na osobę trzecią. </w:t>
      </w:r>
    </w:p>
    <w:p w14:paraId="44BBA5A4" w14:textId="77777777" w:rsidR="00F92C58" w:rsidRPr="00F92C58" w:rsidRDefault="00F92C58" w:rsidP="00F92C58">
      <w:pPr>
        <w:spacing w:after="0"/>
        <w:ind w:left="426" w:hanging="426"/>
        <w:jc w:val="both"/>
        <w:rPr>
          <w:rFonts w:ascii="Cambria" w:hAnsi="Cambria" w:cs="Times New Roman"/>
          <w:sz w:val="24"/>
          <w:szCs w:val="24"/>
        </w:rPr>
      </w:pPr>
      <w:r w:rsidRPr="00F92C58">
        <w:rPr>
          <w:rFonts w:ascii="Cambria" w:hAnsi="Cambria" w:cs="Times New Roman"/>
          <w:sz w:val="24"/>
          <w:szCs w:val="24"/>
        </w:rPr>
        <w:t xml:space="preserve">4. W sprawach nie uregulowanych niniejszą umową stosuje się przepisy Kodeksu Cywilnego. </w:t>
      </w:r>
    </w:p>
    <w:p w14:paraId="6DCE7006" w14:textId="77777777" w:rsidR="00F92C58" w:rsidRPr="00F92C58" w:rsidRDefault="00F92C58" w:rsidP="00F92C58">
      <w:pPr>
        <w:pStyle w:val="Akapitzlist"/>
        <w:spacing w:after="0"/>
        <w:ind w:left="360" w:hanging="360"/>
        <w:jc w:val="both"/>
        <w:rPr>
          <w:rFonts w:ascii="Cambria" w:hAnsi="Cambria" w:cs="Times New Roman"/>
          <w:sz w:val="24"/>
          <w:szCs w:val="24"/>
        </w:rPr>
      </w:pPr>
      <w:r w:rsidRPr="00F92C58">
        <w:rPr>
          <w:rFonts w:ascii="Cambria" w:hAnsi="Cambria" w:cs="Times New Roman"/>
          <w:sz w:val="24"/>
          <w:szCs w:val="24"/>
        </w:rPr>
        <w:t xml:space="preserve">5. Spory mogące wyniknąć przy wykonywaniu umowy, strony poddają właściwości sądów powszechnych właściwych dla siedziby płatnika tj. Gminy Puchaczów. </w:t>
      </w:r>
    </w:p>
    <w:p w14:paraId="155A5171" w14:textId="6A51900A" w:rsidR="000E7FD4" w:rsidRPr="00F92C58" w:rsidRDefault="00F92C58" w:rsidP="00521F60">
      <w:pPr>
        <w:pStyle w:val="Akapitzlist"/>
        <w:ind w:left="360" w:hanging="360"/>
        <w:jc w:val="both"/>
        <w:rPr>
          <w:rFonts w:ascii="Cambria" w:hAnsi="Cambria" w:cs="Times New Roman"/>
          <w:sz w:val="24"/>
          <w:szCs w:val="24"/>
        </w:rPr>
      </w:pPr>
      <w:r w:rsidRPr="00F92C58">
        <w:rPr>
          <w:rFonts w:ascii="Cambria" w:hAnsi="Cambria" w:cs="Times New Roman"/>
          <w:sz w:val="24"/>
          <w:szCs w:val="24"/>
        </w:rPr>
        <w:t>6. Umowę sporządzono w 2 jednobrzmiących egzemplarzach, 1 egzemplarz dla Wykonawcy</w:t>
      </w:r>
      <w:r w:rsidR="003924C2">
        <w:rPr>
          <w:rFonts w:ascii="Cambria" w:hAnsi="Cambria" w:cs="Times New Roman"/>
          <w:sz w:val="24"/>
          <w:szCs w:val="24"/>
        </w:rPr>
        <w:t xml:space="preserve"> </w:t>
      </w:r>
      <w:r w:rsidRPr="00F92C58">
        <w:rPr>
          <w:rFonts w:ascii="Cambria" w:hAnsi="Cambria" w:cs="Times New Roman"/>
          <w:sz w:val="24"/>
          <w:szCs w:val="24"/>
        </w:rPr>
        <w:t xml:space="preserve">1 egzemplarze dla Zamawiającego. </w:t>
      </w:r>
    </w:p>
    <w:p w14:paraId="6EC7CDE8" w14:textId="77777777" w:rsidR="00CA1E5B" w:rsidRPr="00521F60" w:rsidRDefault="00CA1E5B" w:rsidP="00521F60">
      <w:pPr>
        <w:spacing w:after="0"/>
        <w:rPr>
          <w:rFonts w:ascii="Cambria" w:hAnsi="Cambria" w:cs="Times New Roman"/>
          <w:b/>
          <w:bCs/>
          <w:u w:val="single"/>
        </w:rPr>
      </w:pPr>
      <w:r w:rsidRPr="00521F60">
        <w:rPr>
          <w:rFonts w:ascii="Cambria" w:hAnsi="Cambria" w:cs="Times New Roman"/>
          <w:b/>
          <w:bCs/>
          <w:u w:val="single"/>
        </w:rPr>
        <w:t>Załączniki:</w:t>
      </w:r>
    </w:p>
    <w:p w14:paraId="49CB1818" w14:textId="77777777" w:rsidR="00CA1E5B" w:rsidRPr="00521F60" w:rsidRDefault="00CA1E5B" w:rsidP="00521F60">
      <w:pPr>
        <w:spacing w:after="0"/>
        <w:rPr>
          <w:rFonts w:ascii="Cambria" w:hAnsi="Cambria" w:cs="Times New Roman"/>
        </w:rPr>
      </w:pPr>
      <w:r w:rsidRPr="00521F60">
        <w:rPr>
          <w:rFonts w:ascii="Cambria" w:hAnsi="Cambria" w:cs="Times New Roman"/>
        </w:rPr>
        <w:t xml:space="preserve">Załącznik nr 1  - swz </w:t>
      </w:r>
    </w:p>
    <w:p w14:paraId="79D1AE9B" w14:textId="2D933499" w:rsidR="00CA1E5B" w:rsidRPr="00521F60" w:rsidRDefault="00CA1E5B" w:rsidP="00521F60">
      <w:pPr>
        <w:spacing w:after="0"/>
        <w:rPr>
          <w:rFonts w:ascii="Cambria" w:hAnsi="Cambria" w:cs="Times New Roman"/>
        </w:rPr>
      </w:pPr>
      <w:r w:rsidRPr="00521F60">
        <w:rPr>
          <w:rFonts w:ascii="Cambria" w:hAnsi="Cambria" w:cs="Times New Roman"/>
        </w:rPr>
        <w:t>Załącznik nr 2 - formularz ofertowym</w:t>
      </w:r>
    </w:p>
    <w:p w14:paraId="44F3166C" w14:textId="77777777" w:rsidR="005E570D" w:rsidRPr="00F92C58" w:rsidRDefault="005E570D" w:rsidP="00CF65BC">
      <w:pPr>
        <w:jc w:val="both"/>
        <w:rPr>
          <w:rFonts w:ascii="Cambria" w:hAnsi="Cambria" w:cs="Times New Roman"/>
          <w:sz w:val="24"/>
          <w:szCs w:val="24"/>
        </w:rPr>
      </w:pPr>
    </w:p>
    <w:p w14:paraId="3CAFF3D1" w14:textId="77777777" w:rsidR="00C04302" w:rsidRPr="00F92C58" w:rsidRDefault="003A063D" w:rsidP="00CF65BC">
      <w:pPr>
        <w:jc w:val="center"/>
        <w:rPr>
          <w:rFonts w:ascii="Cambria" w:hAnsi="Cambria" w:cs="Times New Roman"/>
          <w:b/>
          <w:sz w:val="24"/>
          <w:szCs w:val="24"/>
        </w:rPr>
      </w:pPr>
      <w:r w:rsidRPr="00F92C58">
        <w:rPr>
          <w:rFonts w:ascii="Cambria" w:hAnsi="Cambria" w:cs="Times New Roman"/>
          <w:b/>
          <w:sz w:val="24"/>
          <w:szCs w:val="24"/>
        </w:rPr>
        <w:t>WYKONAWCA                                                                                              ZAMAWIAJĄCY</w:t>
      </w:r>
    </w:p>
    <w:sectPr w:rsidR="00C04302" w:rsidRPr="00F92C5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FEC6D" w14:textId="77777777" w:rsidR="00EC0352" w:rsidRDefault="00EC0352" w:rsidP="004D405A">
      <w:pPr>
        <w:spacing w:after="0" w:line="240" w:lineRule="auto"/>
      </w:pPr>
      <w:r>
        <w:separator/>
      </w:r>
    </w:p>
  </w:endnote>
  <w:endnote w:type="continuationSeparator" w:id="0">
    <w:p w14:paraId="48E504A0" w14:textId="77777777" w:rsidR="00EC0352" w:rsidRDefault="00EC0352" w:rsidP="004D4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swiss"/>
    <w:pitch w:val="variable"/>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Times">
    <w:altName w:val="﷽﷽﷽﷽﷽﷽﷽﷽"/>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4856313"/>
      <w:docPartObj>
        <w:docPartGallery w:val="Page Numbers (Bottom of Page)"/>
        <w:docPartUnique/>
      </w:docPartObj>
    </w:sdtPr>
    <w:sdtContent>
      <w:p w14:paraId="38EF7983" w14:textId="77777777" w:rsidR="004D405A" w:rsidRDefault="004D405A">
        <w:pPr>
          <w:pStyle w:val="Stopka"/>
          <w:jc w:val="right"/>
        </w:pPr>
        <w:r>
          <w:fldChar w:fldCharType="begin"/>
        </w:r>
        <w:r>
          <w:instrText>PAGE   \* MERGEFORMAT</w:instrText>
        </w:r>
        <w:r>
          <w:fldChar w:fldCharType="separate"/>
        </w:r>
        <w:r w:rsidR="0012201C">
          <w:rPr>
            <w:noProof/>
          </w:rPr>
          <w:t>6</w:t>
        </w:r>
        <w:r>
          <w:fldChar w:fldCharType="end"/>
        </w:r>
      </w:p>
    </w:sdtContent>
  </w:sdt>
  <w:p w14:paraId="561565F0" w14:textId="77777777" w:rsidR="004D405A" w:rsidRDefault="004D40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8E01F" w14:textId="77777777" w:rsidR="00EC0352" w:rsidRDefault="00EC0352" w:rsidP="004D405A">
      <w:pPr>
        <w:spacing w:after="0" w:line="240" w:lineRule="auto"/>
      </w:pPr>
      <w:r>
        <w:separator/>
      </w:r>
    </w:p>
  </w:footnote>
  <w:footnote w:type="continuationSeparator" w:id="0">
    <w:p w14:paraId="4538925F" w14:textId="77777777" w:rsidR="00EC0352" w:rsidRDefault="00EC0352" w:rsidP="004D405A">
      <w:pPr>
        <w:spacing w:after="0" w:line="240" w:lineRule="auto"/>
      </w:pPr>
      <w:r>
        <w:continuationSeparator/>
      </w:r>
    </w:p>
  </w:footnote>
  <w:footnote w:id="1">
    <w:p w14:paraId="4DB2E345" w14:textId="77777777" w:rsidR="006B59B2" w:rsidRPr="00ED3CCB" w:rsidRDefault="006B59B2" w:rsidP="006B59B2">
      <w:pPr>
        <w:pStyle w:val="Tekstprzypisudolnego"/>
        <w:rPr>
          <w:rFonts w:ascii="Cambria" w:hAnsi="Cambria" w:cs="Arial"/>
        </w:rPr>
      </w:pPr>
      <w:r w:rsidRPr="00ED3CCB">
        <w:rPr>
          <w:rStyle w:val="Znakiprzypiswdolnych"/>
          <w:rFonts w:cs="Arial"/>
        </w:rPr>
        <w:footnoteRef/>
      </w:r>
      <w:r w:rsidRPr="00ED3CCB">
        <w:rPr>
          <w:rFonts w:ascii="Cambria" w:eastAsia="Cambria" w:hAnsi="Cambria" w:cs="Arial"/>
          <w:sz w:val="18"/>
          <w:szCs w:val="18"/>
        </w:rPr>
        <w:t xml:space="preserve"> </w:t>
      </w:r>
      <w:r w:rsidRPr="00ED3CCB">
        <w:rPr>
          <w:rFonts w:ascii="Cambria" w:hAnsi="Cambria" w:cs="Arial"/>
          <w:sz w:val="18"/>
          <w:szCs w:val="18"/>
        </w:rPr>
        <w:t>Jeżeli przy zawarciu umowy działa osoba/-y pełniąca/-e funkcję organu (członka organu) lub prokurent spółki.</w:t>
      </w:r>
    </w:p>
  </w:footnote>
  <w:footnote w:id="2">
    <w:p w14:paraId="62C59ED6" w14:textId="77777777" w:rsidR="006B59B2" w:rsidRPr="00ED3CCB" w:rsidRDefault="006B59B2" w:rsidP="006B59B2">
      <w:pPr>
        <w:pStyle w:val="Tekstprzypisudolnego"/>
        <w:rPr>
          <w:rFonts w:ascii="Cambria" w:hAnsi="Cambria" w:cs="Arial"/>
        </w:rPr>
      </w:pPr>
      <w:r w:rsidRPr="00ED3CCB">
        <w:rPr>
          <w:rStyle w:val="Znakiprzypiswdolnych"/>
          <w:rFonts w:cs="Arial"/>
        </w:rPr>
        <w:footnoteRef/>
      </w:r>
      <w:r w:rsidRPr="00ED3CCB">
        <w:rPr>
          <w:rFonts w:ascii="Cambria" w:eastAsia="Cambria" w:hAnsi="Cambria" w:cs="Arial"/>
          <w:sz w:val="18"/>
          <w:szCs w:val="18"/>
        </w:rPr>
        <w:t xml:space="preserve"> </w:t>
      </w:r>
      <w:r w:rsidRPr="00ED3CCB">
        <w:rPr>
          <w:rFonts w:ascii="Cambria" w:hAnsi="Cambria" w:cs="Arial"/>
          <w:sz w:val="18"/>
          <w:szCs w:val="18"/>
        </w:rPr>
        <w:t>Jeżeli przy zawarciu umowy działa pełnomocnik spółki.</w:t>
      </w:r>
    </w:p>
  </w:footnote>
  <w:footnote w:id="3">
    <w:p w14:paraId="526B709A" w14:textId="77777777" w:rsidR="006B59B2" w:rsidRDefault="006B59B2" w:rsidP="006B59B2">
      <w:pPr>
        <w:pStyle w:val="Tekstprzypisudolnego"/>
      </w:pPr>
      <w:r w:rsidRPr="00ED3CCB">
        <w:rPr>
          <w:rStyle w:val="Znakiprzypiswdolnych"/>
          <w:rFonts w:cs="Arial"/>
        </w:rPr>
        <w:footnoteRef/>
      </w:r>
      <w:r w:rsidRPr="00ED3CCB">
        <w:rPr>
          <w:rFonts w:ascii="Cambria" w:eastAsia="Cambria" w:hAnsi="Cambria" w:cs="Arial"/>
          <w:sz w:val="18"/>
          <w:szCs w:val="18"/>
        </w:rPr>
        <w:t xml:space="preserve"> </w:t>
      </w:r>
      <w:r w:rsidRPr="00ED3CCB">
        <w:rPr>
          <w:rFonts w:ascii="Cambria" w:hAnsi="Cambria" w:cs="Arial"/>
          <w:sz w:val="18"/>
          <w:szCs w:val="18"/>
        </w:rPr>
        <w:t>Jeżeli przy zawarciu umowy działa pełnomocnik tej osoby.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Cambria" w:hint="default"/>
        <w:b/>
        <w:strike w:val="0"/>
        <w:dstrike w:val="0"/>
        <w:sz w:val="24"/>
        <w:szCs w:val="24"/>
        <w:u w:val="none"/>
        <w:effect w:val="none"/>
      </w:rPr>
    </w:lvl>
  </w:abstractNum>
  <w:abstractNum w:abstractNumId="2" w15:restartNumberingAfterBreak="0">
    <w:nsid w:val="01751160"/>
    <w:multiLevelType w:val="hybridMultilevel"/>
    <w:tmpl w:val="4F920AC8"/>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36441D2"/>
    <w:multiLevelType w:val="hybridMultilevel"/>
    <w:tmpl w:val="A0BE1656"/>
    <w:lvl w:ilvl="0" w:tplc="4632512E">
      <w:start w:val="1"/>
      <w:numFmt w:val="decimal"/>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81094A"/>
    <w:multiLevelType w:val="multilevel"/>
    <w:tmpl w:val="38F8F96A"/>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05F81F0B"/>
    <w:multiLevelType w:val="hybridMultilevel"/>
    <w:tmpl w:val="C6228C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89784C"/>
    <w:multiLevelType w:val="hybridMultilevel"/>
    <w:tmpl w:val="C21C3BA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8986EEB"/>
    <w:multiLevelType w:val="hybridMultilevel"/>
    <w:tmpl w:val="1D7A49B4"/>
    <w:lvl w:ilvl="0" w:tplc="1C148D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0A2F70FB"/>
    <w:multiLevelType w:val="hybridMultilevel"/>
    <w:tmpl w:val="0CEC13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37D4C"/>
    <w:multiLevelType w:val="hybridMultilevel"/>
    <w:tmpl w:val="5080C796"/>
    <w:lvl w:ilvl="0" w:tplc="9CA63734">
      <w:start w:val="1"/>
      <w:numFmt w:val="decimal"/>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20151E0"/>
    <w:multiLevelType w:val="hybridMultilevel"/>
    <w:tmpl w:val="C2CE04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B159FB"/>
    <w:multiLevelType w:val="hybridMultilevel"/>
    <w:tmpl w:val="0054DBF8"/>
    <w:lvl w:ilvl="0" w:tplc="11FA109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64E6844"/>
    <w:multiLevelType w:val="hybridMultilevel"/>
    <w:tmpl w:val="C7C0AA5A"/>
    <w:lvl w:ilvl="0" w:tplc="04150017">
      <w:start w:val="1"/>
      <w:numFmt w:val="lowerLetter"/>
      <w:lvlText w:val="%1)"/>
      <w:lvlJc w:val="left"/>
      <w:pPr>
        <w:tabs>
          <w:tab w:val="num" w:pos="1080"/>
        </w:tabs>
        <w:ind w:left="1080" w:hanging="360"/>
      </w:pPr>
      <w:rPr>
        <w:b/>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4" w15:restartNumberingAfterBreak="0">
    <w:nsid w:val="1B7A5BC4"/>
    <w:multiLevelType w:val="hybridMultilevel"/>
    <w:tmpl w:val="751AFE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E6F46BF"/>
    <w:multiLevelType w:val="hybridMultilevel"/>
    <w:tmpl w:val="2434475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444D39"/>
    <w:multiLevelType w:val="hybridMultilevel"/>
    <w:tmpl w:val="5DCE41E2"/>
    <w:lvl w:ilvl="0" w:tplc="14C88A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3715E1"/>
    <w:multiLevelType w:val="hybridMultilevel"/>
    <w:tmpl w:val="A646629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372A7C37"/>
    <w:multiLevelType w:val="hybridMultilevel"/>
    <w:tmpl w:val="E40C4A30"/>
    <w:lvl w:ilvl="0" w:tplc="04150011">
      <w:start w:val="1"/>
      <w:numFmt w:val="decimal"/>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19" w15:restartNumberingAfterBreak="0">
    <w:nsid w:val="39234553"/>
    <w:multiLevelType w:val="hybridMultilevel"/>
    <w:tmpl w:val="F56A7E92"/>
    <w:lvl w:ilvl="0" w:tplc="22C4292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CDF0544"/>
    <w:multiLevelType w:val="multilevel"/>
    <w:tmpl w:val="3B9081BA"/>
    <w:lvl w:ilvl="0">
      <w:start w:val="4"/>
      <w:numFmt w:val="decimal"/>
      <w:lvlText w:val="%1."/>
      <w:lvlJc w:val="left"/>
      <w:pPr>
        <w:ind w:left="643" w:hanging="360"/>
      </w:pPr>
      <w:rPr>
        <w:rFonts w:cs="Times New Roman"/>
      </w:rPr>
    </w:lvl>
    <w:lvl w:ilvl="1">
      <w:start w:val="1"/>
      <w:numFmt w:val="decimal"/>
      <w:lvlText w:val="%2."/>
      <w:lvlJc w:val="left"/>
      <w:pPr>
        <w:ind w:left="720" w:hanging="720"/>
      </w:pPr>
      <w:rPr>
        <w:rFonts w:ascii="Cambria" w:eastAsiaTheme="minorHAnsi" w:hAnsi="Cambria" w:cstheme="minorBidi"/>
        <w:b/>
        <w:i w:val="0"/>
        <w:strike w:val="0"/>
        <w:dstrike w:val="0"/>
        <w:u w:val="none"/>
        <w:effect w:val="none"/>
      </w:rPr>
    </w:lvl>
    <w:lvl w:ilvl="2">
      <w:start w:val="1"/>
      <w:numFmt w:val="decimal"/>
      <w:lvlText w:val="%1.%2.%3."/>
      <w:lvlJc w:val="left"/>
      <w:pPr>
        <w:ind w:left="1146" w:hanging="720"/>
      </w:pPr>
      <w:rPr>
        <w:rFonts w:cs="Times New Roman"/>
        <w:b w:val="0"/>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1" w15:restartNumberingAfterBreak="0">
    <w:nsid w:val="48A066F2"/>
    <w:multiLevelType w:val="hybridMultilevel"/>
    <w:tmpl w:val="82E89C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AB2C45"/>
    <w:multiLevelType w:val="hybridMultilevel"/>
    <w:tmpl w:val="C5F4DF3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8F1C01"/>
    <w:multiLevelType w:val="hybridMultilevel"/>
    <w:tmpl w:val="96642934"/>
    <w:lvl w:ilvl="0" w:tplc="6AACCC5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54DF3931"/>
    <w:multiLevelType w:val="hybridMultilevel"/>
    <w:tmpl w:val="FF32AA6A"/>
    <w:lvl w:ilvl="0" w:tplc="119CCC08">
      <w:start w:val="1"/>
      <w:numFmt w:val="decimal"/>
      <w:lvlText w:val="%1."/>
      <w:lvlJc w:val="left"/>
      <w:pPr>
        <w:tabs>
          <w:tab w:val="num" w:pos="360"/>
        </w:tabs>
        <w:ind w:left="360" w:hanging="360"/>
      </w:pPr>
      <w:rPr>
        <w:rFonts w:ascii="Cambria" w:hAnsi="Cambria" w:hint="default"/>
        <w:b/>
        <w:i w:val="0"/>
        <w:caps w:val="0"/>
        <w:strike w:val="0"/>
        <w:dstrike w:val="0"/>
        <w:vanish w:val="0"/>
        <w:color w:val="000000"/>
        <w:sz w:val="22"/>
        <w:szCs w:val="22"/>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57E17D2"/>
    <w:multiLevelType w:val="hybridMultilevel"/>
    <w:tmpl w:val="000E5FA6"/>
    <w:lvl w:ilvl="0" w:tplc="04150017">
      <w:start w:val="1"/>
      <w:numFmt w:val="lowerLetter"/>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6" w15:restartNumberingAfterBreak="0">
    <w:nsid w:val="56D569AF"/>
    <w:multiLevelType w:val="hybridMultilevel"/>
    <w:tmpl w:val="772C3A20"/>
    <w:lvl w:ilvl="0" w:tplc="8ED61C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575733E"/>
    <w:multiLevelType w:val="hybridMultilevel"/>
    <w:tmpl w:val="B3A09D1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63F5E64"/>
    <w:multiLevelType w:val="multilevel"/>
    <w:tmpl w:val="05109726"/>
    <w:numStyleLink w:val="Zaimportowanystyl2"/>
  </w:abstractNum>
  <w:abstractNum w:abstractNumId="30" w15:restartNumberingAfterBreak="0">
    <w:nsid w:val="66786298"/>
    <w:multiLevelType w:val="hybridMultilevel"/>
    <w:tmpl w:val="7752F0A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682F3124"/>
    <w:multiLevelType w:val="hybridMultilevel"/>
    <w:tmpl w:val="D86AD6B8"/>
    <w:lvl w:ilvl="0" w:tplc="F498157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33" w15:restartNumberingAfterBreak="0">
    <w:nsid w:val="6CA00F7B"/>
    <w:multiLevelType w:val="hybridMultilevel"/>
    <w:tmpl w:val="EBDCF9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F869F6"/>
    <w:multiLevelType w:val="hybridMultilevel"/>
    <w:tmpl w:val="B7E084B8"/>
    <w:lvl w:ilvl="0" w:tplc="04150017">
      <w:start w:val="1"/>
      <w:numFmt w:val="lowerLetter"/>
      <w:lvlText w:val="%1)"/>
      <w:lvlJc w:val="left"/>
      <w:pPr>
        <w:ind w:left="2040" w:hanging="360"/>
      </w:pPr>
    </w:lvl>
    <w:lvl w:ilvl="1" w:tplc="04150019" w:tentative="1">
      <w:start w:val="1"/>
      <w:numFmt w:val="lowerLetter"/>
      <w:lvlText w:val="%2."/>
      <w:lvlJc w:val="left"/>
      <w:pPr>
        <w:ind w:left="2760" w:hanging="360"/>
      </w:pPr>
    </w:lvl>
    <w:lvl w:ilvl="2" w:tplc="0415001B" w:tentative="1">
      <w:start w:val="1"/>
      <w:numFmt w:val="lowerRoman"/>
      <w:lvlText w:val="%3."/>
      <w:lvlJc w:val="right"/>
      <w:pPr>
        <w:ind w:left="3480" w:hanging="180"/>
      </w:pPr>
    </w:lvl>
    <w:lvl w:ilvl="3" w:tplc="0415000F" w:tentative="1">
      <w:start w:val="1"/>
      <w:numFmt w:val="decimal"/>
      <w:lvlText w:val="%4."/>
      <w:lvlJc w:val="left"/>
      <w:pPr>
        <w:ind w:left="4200" w:hanging="360"/>
      </w:pPr>
    </w:lvl>
    <w:lvl w:ilvl="4" w:tplc="04150019" w:tentative="1">
      <w:start w:val="1"/>
      <w:numFmt w:val="lowerLetter"/>
      <w:lvlText w:val="%5."/>
      <w:lvlJc w:val="left"/>
      <w:pPr>
        <w:ind w:left="4920" w:hanging="360"/>
      </w:pPr>
    </w:lvl>
    <w:lvl w:ilvl="5" w:tplc="0415001B" w:tentative="1">
      <w:start w:val="1"/>
      <w:numFmt w:val="lowerRoman"/>
      <w:lvlText w:val="%6."/>
      <w:lvlJc w:val="right"/>
      <w:pPr>
        <w:ind w:left="5640" w:hanging="180"/>
      </w:pPr>
    </w:lvl>
    <w:lvl w:ilvl="6" w:tplc="0415000F" w:tentative="1">
      <w:start w:val="1"/>
      <w:numFmt w:val="decimal"/>
      <w:lvlText w:val="%7."/>
      <w:lvlJc w:val="left"/>
      <w:pPr>
        <w:ind w:left="6360" w:hanging="360"/>
      </w:pPr>
    </w:lvl>
    <w:lvl w:ilvl="7" w:tplc="04150019" w:tentative="1">
      <w:start w:val="1"/>
      <w:numFmt w:val="lowerLetter"/>
      <w:lvlText w:val="%8."/>
      <w:lvlJc w:val="left"/>
      <w:pPr>
        <w:ind w:left="7080" w:hanging="360"/>
      </w:pPr>
    </w:lvl>
    <w:lvl w:ilvl="8" w:tplc="0415001B" w:tentative="1">
      <w:start w:val="1"/>
      <w:numFmt w:val="lowerRoman"/>
      <w:lvlText w:val="%9."/>
      <w:lvlJc w:val="right"/>
      <w:pPr>
        <w:ind w:left="7800" w:hanging="180"/>
      </w:pPr>
    </w:lvl>
  </w:abstractNum>
  <w:abstractNum w:abstractNumId="35" w15:restartNumberingAfterBreak="0">
    <w:nsid w:val="7A2066CB"/>
    <w:multiLevelType w:val="hybridMultilevel"/>
    <w:tmpl w:val="1F3EDA54"/>
    <w:lvl w:ilvl="0" w:tplc="D68C3CB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E8E6604"/>
    <w:multiLevelType w:val="hybridMultilevel"/>
    <w:tmpl w:val="20781662"/>
    <w:lvl w:ilvl="0" w:tplc="88D24406">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num w:numId="1" w16cid:durableId="13950113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84549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56673138">
    <w:abstractNumId w:val="9"/>
  </w:num>
  <w:num w:numId="4" w16cid:durableId="12000962">
    <w:abstractNumId w:val="6"/>
  </w:num>
  <w:num w:numId="5" w16cid:durableId="577524962">
    <w:abstractNumId w:val="32"/>
  </w:num>
  <w:num w:numId="6" w16cid:durableId="309557764">
    <w:abstractNumId w:val="29"/>
    <w:lvlOverride w:ilvl="0">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1134"/>
            <w:tab w:val="left" w:pos="1701"/>
          </w:tabs>
          <w:ind w:left="1418" w:hanging="338"/>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134"/>
            <w:tab w:val="left" w:pos="1418"/>
          </w:tabs>
          <w:ind w:left="1701" w:hanging="261"/>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 w16cid:durableId="516505346">
    <w:abstractNumId w:val="15"/>
  </w:num>
  <w:num w:numId="8" w16cid:durableId="376390228">
    <w:abstractNumId w:val="2"/>
  </w:num>
  <w:num w:numId="9" w16cid:durableId="1682706915">
    <w:abstractNumId w:val="33"/>
  </w:num>
  <w:num w:numId="10" w16cid:durableId="20987429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3428732">
    <w:abstractNumId w:val="36"/>
  </w:num>
  <w:num w:numId="12" w16cid:durableId="641076909">
    <w:abstractNumId w:val="13"/>
  </w:num>
  <w:num w:numId="13" w16cid:durableId="132987405">
    <w:abstractNumId w:val="14"/>
  </w:num>
  <w:num w:numId="14" w16cid:durableId="2068530925">
    <w:abstractNumId w:val="3"/>
  </w:num>
  <w:num w:numId="15" w16cid:durableId="1297181312">
    <w:abstractNumId w:val="28"/>
  </w:num>
  <w:num w:numId="16" w16cid:durableId="921718041">
    <w:abstractNumId w:val="30"/>
  </w:num>
  <w:num w:numId="17" w16cid:durableId="1537624405">
    <w:abstractNumId w:val="1"/>
    <w:lvlOverride w:ilvl="0">
      <w:startOverride w:val="1"/>
    </w:lvlOverride>
  </w:num>
  <w:num w:numId="18" w16cid:durableId="875310512">
    <w:abstractNumId w:val="16"/>
  </w:num>
  <w:num w:numId="19" w16cid:durableId="82918100">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6645951">
    <w:abstractNumId w:val="0"/>
    <w:lvlOverride w:ilvl="0">
      <w:startOverride w:val="1"/>
    </w:lvlOverride>
  </w:num>
  <w:num w:numId="21" w16cid:durableId="433092402">
    <w:abstractNumId w:val="20"/>
  </w:num>
  <w:num w:numId="22" w16cid:durableId="1653948509">
    <w:abstractNumId w:val="22"/>
  </w:num>
  <w:num w:numId="23" w16cid:durableId="1661228669">
    <w:abstractNumId w:val="21"/>
  </w:num>
  <w:num w:numId="24" w16cid:durableId="1805657260">
    <w:abstractNumId w:val="19"/>
  </w:num>
  <w:num w:numId="25" w16cid:durableId="670067514">
    <w:abstractNumId w:val="11"/>
  </w:num>
  <w:num w:numId="26" w16cid:durableId="938491123">
    <w:abstractNumId w:val="35"/>
  </w:num>
  <w:num w:numId="27" w16cid:durableId="112943782">
    <w:abstractNumId w:val="23"/>
  </w:num>
  <w:num w:numId="28" w16cid:durableId="1362559951">
    <w:abstractNumId w:val="26"/>
  </w:num>
  <w:num w:numId="29" w16cid:durableId="701050228">
    <w:abstractNumId w:val="12"/>
  </w:num>
  <w:num w:numId="30" w16cid:durableId="1060252012">
    <w:abstractNumId w:val="10"/>
  </w:num>
  <w:num w:numId="31" w16cid:durableId="17566344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38301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98682155">
    <w:abstractNumId w:val="18"/>
  </w:num>
  <w:num w:numId="34" w16cid:durableId="1562592631">
    <w:abstractNumId w:val="34"/>
  </w:num>
  <w:num w:numId="35" w16cid:durableId="1849248500">
    <w:abstractNumId w:val="4"/>
  </w:num>
  <w:num w:numId="36" w16cid:durableId="475100175">
    <w:abstractNumId w:val="7"/>
  </w:num>
  <w:num w:numId="37" w16cid:durableId="849297004">
    <w:abstractNumId w:val="24"/>
  </w:num>
  <w:num w:numId="38" w16cid:durableId="2144035349">
    <w:abstractNumId w:val="31"/>
  </w:num>
  <w:num w:numId="39" w16cid:durableId="355545142">
    <w:abstractNumId w:val="25"/>
  </w:num>
  <w:num w:numId="40" w16cid:durableId="679680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4302"/>
    <w:rsid w:val="00016FB4"/>
    <w:rsid w:val="00017F7F"/>
    <w:rsid w:val="00020CEC"/>
    <w:rsid w:val="0002550A"/>
    <w:rsid w:val="000259EB"/>
    <w:rsid w:val="000356F8"/>
    <w:rsid w:val="0004273B"/>
    <w:rsid w:val="00054E2E"/>
    <w:rsid w:val="000612AA"/>
    <w:rsid w:val="000671E7"/>
    <w:rsid w:val="00073958"/>
    <w:rsid w:val="00075C76"/>
    <w:rsid w:val="00083374"/>
    <w:rsid w:val="000851FE"/>
    <w:rsid w:val="000918AC"/>
    <w:rsid w:val="00093B3D"/>
    <w:rsid w:val="000A3DFE"/>
    <w:rsid w:val="000B1D96"/>
    <w:rsid w:val="000B6583"/>
    <w:rsid w:val="000B7D02"/>
    <w:rsid w:val="000C2C68"/>
    <w:rsid w:val="000C671A"/>
    <w:rsid w:val="000D0822"/>
    <w:rsid w:val="000E4241"/>
    <w:rsid w:val="000E7FD4"/>
    <w:rsid w:val="00106431"/>
    <w:rsid w:val="0011417F"/>
    <w:rsid w:val="00115607"/>
    <w:rsid w:val="0012201C"/>
    <w:rsid w:val="00125A3D"/>
    <w:rsid w:val="001514D0"/>
    <w:rsid w:val="001570DE"/>
    <w:rsid w:val="00165720"/>
    <w:rsid w:val="0017211B"/>
    <w:rsid w:val="00183E10"/>
    <w:rsid w:val="00186E59"/>
    <w:rsid w:val="001A38B4"/>
    <w:rsid w:val="001A57CA"/>
    <w:rsid w:val="001D097C"/>
    <w:rsid w:val="001F5661"/>
    <w:rsid w:val="001F6D84"/>
    <w:rsid w:val="001F73A3"/>
    <w:rsid w:val="001F7490"/>
    <w:rsid w:val="00214C97"/>
    <w:rsid w:val="00215EEC"/>
    <w:rsid w:val="00227628"/>
    <w:rsid w:val="00231FBE"/>
    <w:rsid w:val="00236A15"/>
    <w:rsid w:val="00271A4C"/>
    <w:rsid w:val="00274E01"/>
    <w:rsid w:val="002C34D2"/>
    <w:rsid w:val="0032236C"/>
    <w:rsid w:val="00322B41"/>
    <w:rsid w:val="003301FC"/>
    <w:rsid w:val="003617CE"/>
    <w:rsid w:val="003763C7"/>
    <w:rsid w:val="00377B4D"/>
    <w:rsid w:val="003924C2"/>
    <w:rsid w:val="003A063D"/>
    <w:rsid w:val="003B62D9"/>
    <w:rsid w:val="003C2999"/>
    <w:rsid w:val="003D189B"/>
    <w:rsid w:val="003F0EA1"/>
    <w:rsid w:val="003F28E9"/>
    <w:rsid w:val="00404912"/>
    <w:rsid w:val="004062DD"/>
    <w:rsid w:val="004213C2"/>
    <w:rsid w:val="0042451B"/>
    <w:rsid w:val="0043443F"/>
    <w:rsid w:val="004355CC"/>
    <w:rsid w:val="00455636"/>
    <w:rsid w:val="00470E76"/>
    <w:rsid w:val="00472BF1"/>
    <w:rsid w:val="00476D18"/>
    <w:rsid w:val="00483865"/>
    <w:rsid w:val="00483A61"/>
    <w:rsid w:val="004A13F4"/>
    <w:rsid w:val="004A2EAF"/>
    <w:rsid w:val="004A3CB4"/>
    <w:rsid w:val="004B2F95"/>
    <w:rsid w:val="004D405A"/>
    <w:rsid w:val="004F0E66"/>
    <w:rsid w:val="004F61FB"/>
    <w:rsid w:val="0050541B"/>
    <w:rsid w:val="00521F60"/>
    <w:rsid w:val="00523F82"/>
    <w:rsid w:val="00546451"/>
    <w:rsid w:val="0055782D"/>
    <w:rsid w:val="0057184B"/>
    <w:rsid w:val="00583F05"/>
    <w:rsid w:val="005867C4"/>
    <w:rsid w:val="00595573"/>
    <w:rsid w:val="00597897"/>
    <w:rsid w:val="005A2423"/>
    <w:rsid w:val="005A59A4"/>
    <w:rsid w:val="005C1770"/>
    <w:rsid w:val="005C67F6"/>
    <w:rsid w:val="005E570D"/>
    <w:rsid w:val="00602A5B"/>
    <w:rsid w:val="00603D61"/>
    <w:rsid w:val="00606273"/>
    <w:rsid w:val="00613DE5"/>
    <w:rsid w:val="00623439"/>
    <w:rsid w:val="00632BCA"/>
    <w:rsid w:val="0064213B"/>
    <w:rsid w:val="0064352B"/>
    <w:rsid w:val="006473B6"/>
    <w:rsid w:val="00662CEC"/>
    <w:rsid w:val="0068450A"/>
    <w:rsid w:val="00685710"/>
    <w:rsid w:val="006A0D86"/>
    <w:rsid w:val="006B59B2"/>
    <w:rsid w:val="006F1287"/>
    <w:rsid w:val="00702759"/>
    <w:rsid w:val="00704223"/>
    <w:rsid w:val="007042D7"/>
    <w:rsid w:val="00721EE2"/>
    <w:rsid w:val="00723BE2"/>
    <w:rsid w:val="00762938"/>
    <w:rsid w:val="00764D24"/>
    <w:rsid w:val="007927DA"/>
    <w:rsid w:val="007A3541"/>
    <w:rsid w:val="007A3BCF"/>
    <w:rsid w:val="007A73F3"/>
    <w:rsid w:val="007B0A16"/>
    <w:rsid w:val="007B37F2"/>
    <w:rsid w:val="007D0CDC"/>
    <w:rsid w:val="007D10A8"/>
    <w:rsid w:val="007F1C22"/>
    <w:rsid w:val="007F6CF3"/>
    <w:rsid w:val="007F7D92"/>
    <w:rsid w:val="0080590A"/>
    <w:rsid w:val="008140D9"/>
    <w:rsid w:val="0081431E"/>
    <w:rsid w:val="00834CFB"/>
    <w:rsid w:val="00836782"/>
    <w:rsid w:val="008376C9"/>
    <w:rsid w:val="00847F0A"/>
    <w:rsid w:val="00870AEC"/>
    <w:rsid w:val="008819B5"/>
    <w:rsid w:val="008A19B1"/>
    <w:rsid w:val="008A68B2"/>
    <w:rsid w:val="008B34B6"/>
    <w:rsid w:val="008B4E90"/>
    <w:rsid w:val="008C555C"/>
    <w:rsid w:val="008D4E9A"/>
    <w:rsid w:val="008D79A5"/>
    <w:rsid w:val="008E622B"/>
    <w:rsid w:val="008E6D7F"/>
    <w:rsid w:val="008E7FD4"/>
    <w:rsid w:val="008F0F68"/>
    <w:rsid w:val="00901229"/>
    <w:rsid w:val="00907961"/>
    <w:rsid w:val="00913C86"/>
    <w:rsid w:val="009172DD"/>
    <w:rsid w:val="00917E6E"/>
    <w:rsid w:val="009244FC"/>
    <w:rsid w:val="00936620"/>
    <w:rsid w:val="00950E93"/>
    <w:rsid w:val="009609F7"/>
    <w:rsid w:val="0097616F"/>
    <w:rsid w:val="00976BDA"/>
    <w:rsid w:val="00986C30"/>
    <w:rsid w:val="00996EC1"/>
    <w:rsid w:val="009B5AF3"/>
    <w:rsid w:val="009C0FED"/>
    <w:rsid w:val="009C221E"/>
    <w:rsid w:val="009C3B6D"/>
    <w:rsid w:val="009D3AD0"/>
    <w:rsid w:val="009E0450"/>
    <w:rsid w:val="009F7CFE"/>
    <w:rsid w:val="00A10B04"/>
    <w:rsid w:val="00A12AF5"/>
    <w:rsid w:val="00A138F0"/>
    <w:rsid w:val="00A16112"/>
    <w:rsid w:val="00A474AF"/>
    <w:rsid w:val="00A5187D"/>
    <w:rsid w:val="00A805BC"/>
    <w:rsid w:val="00A81CDA"/>
    <w:rsid w:val="00A838BA"/>
    <w:rsid w:val="00A87F28"/>
    <w:rsid w:val="00AB2DA5"/>
    <w:rsid w:val="00AC63EA"/>
    <w:rsid w:val="00AD5D3C"/>
    <w:rsid w:val="00AD60D8"/>
    <w:rsid w:val="00AD7341"/>
    <w:rsid w:val="00AE0532"/>
    <w:rsid w:val="00AE40E2"/>
    <w:rsid w:val="00AF4812"/>
    <w:rsid w:val="00B037DB"/>
    <w:rsid w:val="00B235E6"/>
    <w:rsid w:val="00B33952"/>
    <w:rsid w:val="00B343C2"/>
    <w:rsid w:val="00B416B9"/>
    <w:rsid w:val="00B42B0B"/>
    <w:rsid w:val="00B6163D"/>
    <w:rsid w:val="00B6776D"/>
    <w:rsid w:val="00B72155"/>
    <w:rsid w:val="00B74D33"/>
    <w:rsid w:val="00B849BD"/>
    <w:rsid w:val="00B85464"/>
    <w:rsid w:val="00BA0DB5"/>
    <w:rsid w:val="00BA1EBB"/>
    <w:rsid w:val="00BA5C31"/>
    <w:rsid w:val="00BC1DFE"/>
    <w:rsid w:val="00BC5B5A"/>
    <w:rsid w:val="00BE04A7"/>
    <w:rsid w:val="00BE1723"/>
    <w:rsid w:val="00C000D2"/>
    <w:rsid w:val="00C03AF0"/>
    <w:rsid w:val="00C04302"/>
    <w:rsid w:val="00C4333B"/>
    <w:rsid w:val="00C4497B"/>
    <w:rsid w:val="00C61288"/>
    <w:rsid w:val="00C62CE1"/>
    <w:rsid w:val="00C6347A"/>
    <w:rsid w:val="00C6479F"/>
    <w:rsid w:val="00CA10C8"/>
    <w:rsid w:val="00CA1E5B"/>
    <w:rsid w:val="00CD1E52"/>
    <w:rsid w:val="00CD390D"/>
    <w:rsid w:val="00CE3C8C"/>
    <w:rsid w:val="00CE67C3"/>
    <w:rsid w:val="00CF65BC"/>
    <w:rsid w:val="00D14AB7"/>
    <w:rsid w:val="00D25A3A"/>
    <w:rsid w:val="00D30323"/>
    <w:rsid w:val="00D32A3D"/>
    <w:rsid w:val="00D44800"/>
    <w:rsid w:val="00D66B69"/>
    <w:rsid w:val="00D73415"/>
    <w:rsid w:val="00D82514"/>
    <w:rsid w:val="00D87B4E"/>
    <w:rsid w:val="00D91D3B"/>
    <w:rsid w:val="00D9586D"/>
    <w:rsid w:val="00D95B6E"/>
    <w:rsid w:val="00DA076C"/>
    <w:rsid w:val="00DB0C3E"/>
    <w:rsid w:val="00DB10F4"/>
    <w:rsid w:val="00DC2012"/>
    <w:rsid w:val="00DC5670"/>
    <w:rsid w:val="00DC6A5F"/>
    <w:rsid w:val="00DD25C3"/>
    <w:rsid w:val="00DE0765"/>
    <w:rsid w:val="00DF4A99"/>
    <w:rsid w:val="00E1470C"/>
    <w:rsid w:val="00E16020"/>
    <w:rsid w:val="00E21345"/>
    <w:rsid w:val="00E2614F"/>
    <w:rsid w:val="00E342FC"/>
    <w:rsid w:val="00E45A54"/>
    <w:rsid w:val="00E51410"/>
    <w:rsid w:val="00E525D4"/>
    <w:rsid w:val="00E53C53"/>
    <w:rsid w:val="00E66593"/>
    <w:rsid w:val="00E80D7E"/>
    <w:rsid w:val="00EA207B"/>
    <w:rsid w:val="00EA4232"/>
    <w:rsid w:val="00EB4242"/>
    <w:rsid w:val="00EC0352"/>
    <w:rsid w:val="00EC688B"/>
    <w:rsid w:val="00EE3D9E"/>
    <w:rsid w:val="00EF3C06"/>
    <w:rsid w:val="00EF6407"/>
    <w:rsid w:val="00F04896"/>
    <w:rsid w:val="00F2513B"/>
    <w:rsid w:val="00F2712A"/>
    <w:rsid w:val="00F35730"/>
    <w:rsid w:val="00F37647"/>
    <w:rsid w:val="00F423FE"/>
    <w:rsid w:val="00F72B87"/>
    <w:rsid w:val="00F8337B"/>
    <w:rsid w:val="00F9042E"/>
    <w:rsid w:val="00F92C58"/>
    <w:rsid w:val="00F93C1F"/>
    <w:rsid w:val="00FC2F69"/>
    <w:rsid w:val="00FD6091"/>
    <w:rsid w:val="00FE2E5E"/>
    <w:rsid w:val="00FF4541"/>
    <w:rsid w:val="00FF47C5"/>
    <w:rsid w:val="00FF60AD"/>
    <w:rsid w:val="00FF6104"/>
    <w:rsid w:val="00FF61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CDB92D7"/>
  <w15:docId w15:val="{08EBC033-BF9E-4322-8AB8-8FD105E67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5E570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Kolorowa lista — akcent 11,normalny tekst,Akapit z listą BS,CW_Lista,Colorful List Accent 1,List Paragraph,Akapit z listą4,sw tekst,Akapit z listą1,Średnia siatka 1 — akcent 21,Obiekt,lp1"/>
    <w:basedOn w:val="Normalny"/>
    <w:link w:val="AkapitzlistZnak"/>
    <w:qFormat/>
    <w:rsid w:val="0057184B"/>
    <w:pPr>
      <w:ind w:left="720"/>
      <w:contextualSpacing/>
    </w:pPr>
  </w:style>
  <w:style w:type="numbering" w:customStyle="1" w:styleId="Zaimportowanystyl2">
    <w:name w:val="Zaimportowany styl 2"/>
    <w:rsid w:val="0057184B"/>
    <w:pPr>
      <w:numPr>
        <w:numId w:val="5"/>
      </w:numPr>
    </w:pPr>
  </w:style>
  <w:style w:type="character" w:customStyle="1" w:styleId="AkapitzlistZnak">
    <w:name w:val="Akapit z listą Znak"/>
    <w:aliases w:val="L1 Znak,Numerowanie Znak,Akapit z listą5 Znak,T_SZ_List Paragraph Znak,Kolorowa lista — akcent 11 Znak,normalny tekst Znak,Akapit z listą BS Znak,CW_Lista Znak,Colorful List Accent 1 Znak,List Paragraph Znak,Akapit z listą4 Znak"/>
    <w:link w:val="Akapitzlist"/>
    <w:qFormat/>
    <w:locked/>
    <w:rsid w:val="0057184B"/>
  </w:style>
  <w:style w:type="paragraph" w:styleId="Nagwek">
    <w:name w:val="header"/>
    <w:basedOn w:val="Normalny"/>
    <w:link w:val="NagwekZnak"/>
    <w:uiPriority w:val="99"/>
    <w:unhideWhenUsed/>
    <w:rsid w:val="004D40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405A"/>
  </w:style>
  <w:style w:type="paragraph" w:styleId="Stopka">
    <w:name w:val="footer"/>
    <w:basedOn w:val="Normalny"/>
    <w:link w:val="StopkaZnak"/>
    <w:uiPriority w:val="99"/>
    <w:unhideWhenUsed/>
    <w:rsid w:val="004D40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405A"/>
  </w:style>
  <w:style w:type="paragraph" w:styleId="Tekstdymka">
    <w:name w:val="Balloon Text"/>
    <w:basedOn w:val="Normalny"/>
    <w:link w:val="TekstdymkaZnak"/>
    <w:uiPriority w:val="99"/>
    <w:semiHidden/>
    <w:unhideWhenUsed/>
    <w:rsid w:val="004D40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D405A"/>
    <w:rPr>
      <w:rFonts w:ascii="Tahoma" w:hAnsi="Tahoma" w:cs="Tahoma"/>
      <w:sz w:val="16"/>
      <w:szCs w:val="16"/>
    </w:rPr>
  </w:style>
  <w:style w:type="paragraph" w:customStyle="1" w:styleId="LO-Normal">
    <w:name w:val="LO-Normal"/>
    <w:basedOn w:val="Normalny"/>
    <w:rsid w:val="00623439"/>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zh-CN" w:bidi="hi-IN"/>
    </w:rPr>
  </w:style>
  <w:style w:type="paragraph" w:styleId="Tekstprzypisukocowego">
    <w:name w:val="endnote text"/>
    <w:basedOn w:val="Normalny"/>
    <w:link w:val="TekstprzypisukocowegoZnak"/>
    <w:uiPriority w:val="99"/>
    <w:semiHidden/>
    <w:unhideWhenUsed/>
    <w:rsid w:val="00B42B0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42B0B"/>
    <w:rPr>
      <w:sz w:val="20"/>
      <w:szCs w:val="20"/>
    </w:rPr>
  </w:style>
  <w:style w:type="character" w:styleId="Odwoanieprzypisukocowego">
    <w:name w:val="endnote reference"/>
    <w:basedOn w:val="Domylnaczcionkaakapitu"/>
    <w:uiPriority w:val="99"/>
    <w:semiHidden/>
    <w:unhideWhenUsed/>
    <w:rsid w:val="00B42B0B"/>
    <w:rPr>
      <w:vertAlign w:val="superscript"/>
    </w:rPr>
  </w:style>
  <w:style w:type="character" w:customStyle="1" w:styleId="Nagwek1Znak">
    <w:name w:val="Nagłówek 1 Znak"/>
    <w:basedOn w:val="Domylnaczcionkaakapitu"/>
    <w:link w:val="Nagwek1"/>
    <w:rsid w:val="005E570D"/>
    <w:rPr>
      <w:rFonts w:ascii="Times New Roman" w:eastAsia="Times New Roman" w:hAnsi="Times New Roman" w:cs="Times New Roman"/>
      <w:b/>
      <w:bCs/>
      <w:kern w:val="36"/>
      <w:sz w:val="48"/>
      <w:szCs w:val="48"/>
      <w:lang w:eastAsia="pl-PL"/>
    </w:rPr>
  </w:style>
  <w:style w:type="character" w:styleId="Uwydatnienie">
    <w:name w:val="Emphasis"/>
    <w:basedOn w:val="Domylnaczcionkaakapitu"/>
    <w:uiPriority w:val="20"/>
    <w:qFormat/>
    <w:rsid w:val="005E570D"/>
    <w:rPr>
      <w:b/>
      <w:bCs/>
      <w:i w:val="0"/>
      <w:iCs w:val="0"/>
    </w:rPr>
  </w:style>
  <w:style w:type="character" w:customStyle="1" w:styleId="st1">
    <w:name w:val="st1"/>
    <w:basedOn w:val="Domylnaczcionkaakapitu"/>
    <w:rsid w:val="005E570D"/>
  </w:style>
  <w:style w:type="character" w:styleId="Hipercze">
    <w:name w:val="Hyperlink"/>
    <w:basedOn w:val="Domylnaczcionkaakapitu"/>
    <w:uiPriority w:val="99"/>
    <w:unhideWhenUsed/>
    <w:rsid w:val="008E6D7F"/>
    <w:rPr>
      <w:color w:val="0000FF" w:themeColor="hyperlink"/>
      <w:u w:val="single"/>
    </w:rPr>
  </w:style>
  <w:style w:type="paragraph" w:customStyle="1" w:styleId="Default">
    <w:name w:val="Default"/>
    <w:rsid w:val="00CD39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Znakiprzypiswdolnych">
    <w:name w:val="Znaki przypisów dolnych"/>
    <w:rsid w:val="006B59B2"/>
    <w:rPr>
      <w:vertAlign w:val="superscript"/>
    </w:rPr>
  </w:style>
  <w:style w:type="paragraph" w:styleId="Tekstprzypisudolnego">
    <w:name w:val="footnote text"/>
    <w:basedOn w:val="Normalny"/>
    <w:link w:val="TekstprzypisudolnegoZnak"/>
    <w:uiPriority w:val="99"/>
    <w:rsid w:val="006B59B2"/>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uiPriority w:val="99"/>
    <w:rsid w:val="006B59B2"/>
    <w:rPr>
      <w:rFonts w:ascii="Times New Roman" w:eastAsia="Times New Roman" w:hAnsi="Times New Roman" w:cs="Times New Roman"/>
      <w:sz w:val="20"/>
      <w:szCs w:val="20"/>
      <w:lang w:eastAsia="zh-CN"/>
    </w:rPr>
  </w:style>
  <w:style w:type="character" w:styleId="Odwoaniedokomentarza">
    <w:name w:val="annotation reference"/>
    <w:basedOn w:val="Domylnaczcionkaakapitu"/>
    <w:uiPriority w:val="99"/>
    <w:semiHidden/>
    <w:unhideWhenUsed/>
    <w:rsid w:val="004355CC"/>
    <w:rPr>
      <w:sz w:val="16"/>
      <w:szCs w:val="16"/>
    </w:rPr>
  </w:style>
  <w:style w:type="paragraph" w:styleId="Tekstkomentarza">
    <w:name w:val="annotation text"/>
    <w:basedOn w:val="Normalny"/>
    <w:link w:val="TekstkomentarzaZnak"/>
    <w:uiPriority w:val="99"/>
    <w:semiHidden/>
    <w:unhideWhenUsed/>
    <w:rsid w:val="004355C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55CC"/>
    <w:rPr>
      <w:sz w:val="20"/>
      <w:szCs w:val="20"/>
    </w:rPr>
  </w:style>
  <w:style w:type="paragraph" w:styleId="Tematkomentarza">
    <w:name w:val="annotation subject"/>
    <w:basedOn w:val="Tekstkomentarza"/>
    <w:next w:val="Tekstkomentarza"/>
    <w:link w:val="TematkomentarzaZnak"/>
    <w:uiPriority w:val="99"/>
    <w:semiHidden/>
    <w:unhideWhenUsed/>
    <w:rsid w:val="004355CC"/>
    <w:rPr>
      <w:b/>
      <w:bCs/>
    </w:rPr>
  </w:style>
  <w:style w:type="character" w:customStyle="1" w:styleId="TematkomentarzaZnak">
    <w:name w:val="Temat komentarza Znak"/>
    <w:basedOn w:val="TekstkomentarzaZnak"/>
    <w:link w:val="Tematkomentarza"/>
    <w:uiPriority w:val="99"/>
    <w:semiHidden/>
    <w:rsid w:val="004355CC"/>
    <w:rPr>
      <w:b/>
      <w:bCs/>
      <w:sz w:val="20"/>
      <w:szCs w:val="20"/>
    </w:rPr>
  </w:style>
  <w:style w:type="paragraph" w:customStyle="1" w:styleId="p2">
    <w:name w:val="p2"/>
    <w:basedOn w:val="Normalny"/>
    <w:rsid w:val="00CA1E5B"/>
    <w:pPr>
      <w:suppressAutoHyphens/>
      <w:spacing w:after="0" w:line="240" w:lineRule="auto"/>
    </w:pPr>
    <w:rPr>
      <w:rFonts w:ascii="Helvetica" w:eastAsia="Times New Roman" w:hAnsi="Helvetica" w:cs="Helvetica"/>
      <w:sz w:val="17"/>
      <w:szCs w:val="17"/>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384017">
      <w:bodyDiv w:val="1"/>
      <w:marLeft w:val="0"/>
      <w:marRight w:val="0"/>
      <w:marTop w:val="0"/>
      <w:marBottom w:val="0"/>
      <w:divBdr>
        <w:top w:val="none" w:sz="0" w:space="0" w:color="auto"/>
        <w:left w:val="none" w:sz="0" w:space="0" w:color="auto"/>
        <w:bottom w:val="none" w:sz="0" w:space="0" w:color="auto"/>
        <w:right w:val="none" w:sz="0" w:space="0" w:color="auto"/>
      </w:divBdr>
    </w:div>
    <w:div w:id="1215895091">
      <w:bodyDiv w:val="1"/>
      <w:marLeft w:val="0"/>
      <w:marRight w:val="0"/>
      <w:marTop w:val="0"/>
      <w:marBottom w:val="0"/>
      <w:divBdr>
        <w:top w:val="none" w:sz="0" w:space="0" w:color="auto"/>
        <w:left w:val="none" w:sz="0" w:space="0" w:color="auto"/>
        <w:bottom w:val="none" w:sz="0" w:space="0" w:color="auto"/>
        <w:right w:val="none" w:sz="0" w:space="0" w:color="auto"/>
      </w:divBdr>
    </w:div>
    <w:div w:id="1305306494">
      <w:bodyDiv w:val="1"/>
      <w:marLeft w:val="0"/>
      <w:marRight w:val="0"/>
      <w:marTop w:val="0"/>
      <w:marBottom w:val="0"/>
      <w:divBdr>
        <w:top w:val="none" w:sz="0" w:space="0" w:color="auto"/>
        <w:left w:val="none" w:sz="0" w:space="0" w:color="auto"/>
        <w:bottom w:val="none" w:sz="0" w:space="0" w:color="auto"/>
        <w:right w:val="none" w:sz="0" w:space="0" w:color="auto"/>
      </w:divBdr>
    </w:div>
    <w:div w:id="1511599362">
      <w:bodyDiv w:val="1"/>
      <w:marLeft w:val="0"/>
      <w:marRight w:val="0"/>
      <w:marTop w:val="0"/>
      <w:marBottom w:val="0"/>
      <w:divBdr>
        <w:top w:val="none" w:sz="0" w:space="0" w:color="auto"/>
        <w:left w:val="none" w:sz="0" w:space="0" w:color="auto"/>
        <w:bottom w:val="none" w:sz="0" w:space="0" w:color="auto"/>
        <w:right w:val="none" w:sz="0" w:space="0" w:color="auto"/>
      </w:divBdr>
    </w:div>
    <w:div w:id="1879585909">
      <w:bodyDiv w:val="1"/>
      <w:marLeft w:val="0"/>
      <w:marRight w:val="0"/>
      <w:marTop w:val="0"/>
      <w:marBottom w:val="0"/>
      <w:divBdr>
        <w:top w:val="none" w:sz="0" w:space="0" w:color="auto"/>
        <w:left w:val="none" w:sz="0" w:space="0" w:color="auto"/>
        <w:bottom w:val="none" w:sz="0" w:space="0" w:color="auto"/>
        <w:right w:val="none" w:sz="0" w:space="0" w:color="auto"/>
      </w:divBdr>
    </w:div>
    <w:div w:id="193608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97697-3CC7-433C-ADA4-FCB830C8E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4786</TotalTime>
  <Pages>16</Pages>
  <Words>5480</Words>
  <Characters>32886</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Ewelina Czajka - Gargol</cp:lastModifiedBy>
  <cp:revision>127</cp:revision>
  <cp:lastPrinted>2023-09-27T08:09:00Z</cp:lastPrinted>
  <dcterms:created xsi:type="dcterms:W3CDTF">2018-12-11T00:31:00Z</dcterms:created>
  <dcterms:modified xsi:type="dcterms:W3CDTF">2023-10-09T06:35:00Z</dcterms:modified>
</cp:coreProperties>
</file>