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E77A9" w14:textId="5B6FDF18" w:rsidR="00993250" w:rsidRPr="00313176" w:rsidRDefault="002159EA">
      <w:pPr>
        <w:jc w:val="right"/>
        <w:rPr>
          <w:rFonts w:asciiTheme="minorHAnsi" w:hAnsiTheme="minorHAnsi" w:cstheme="minorHAnsi"/>
        </w:rPr>
      </w:pPr>
      <w:r w:rsidRPr="00313176">
        <w:rPr>
          <w:rFonts w:cstheme="minorHAnsi"/>
        </w:rPr>
        <w:t>Załącznik nr 3 do Zapytania o cenę ZP/</w:t>
      </w:r>
      <w:r w:rsidR="009300DD" w:rsidRPr="00313176">
        <w:rPr>
          <w:rFonts w:cstheme="minorHAnsi"/>
        </w:rPr>
        <w:t>9</w:t>
      </w:r>
      <w:r w:rsidRPr="00313176">
        <w:rPr>
          <w:rFonts w:cstheme="minorHAnsi"/>
        </w:rPr>
        <w:t>/202</w:t>
      </w:r>
      <w:r w:rsidR="00EB71DF" w:rsidRPr="00313176">
        <w:rPr>
          <w:rFonts w:cstheme="minorHAnsi"/>
        </w:rPr>
        <w:t>6</w:t>
      </w:r>
    </w:p>
    <w:p w14:paraId="07914E50" w14:textId="77777777" w:rsidR="00993250" w:rsidRPr="006E7B5C" w:rsidRDefault="0099325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6C760437" w14:textId="77777777" w:rsidR="00993250" w:rsidRPr="006E7B5C" w:rsidRDefault="00993250">
      <w:pPr>
        <w:jc w:val="right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Normal0"/>
        <w:tblW w:w="9056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4529"/>
        <w:gridCol w:w="4527"/>
      </w:tblGrid>
      <w:tr w:rsidR="00993250" w:rsidRPr="006E7B5C" w14:paraId="2E2390DE" w14:textId="77777777">
        <w:tc>
          <w:tcPr>
            <w:tcW w:w="4528" w:type="dxa"/>
          </w:tcPr>
          <w:p w14:paraId="068C91D1" w14:textId="77777777" w:rsidR="00993250" w:rsidRPr="006E7B5C" w:rsidRDefault="002159EA">
            <w:pPr>
              <w:tabs>
                <w:tab w:val="center" w:pos="1701"/>
              </w:tabs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6E7B5C">
              <w:rPr>
                <w:rFonts w:eastAsia="Times New Roman" w:cstheme="minorHAnsi"/>
                <w:sz w:val="22"/>
                <w:szCs w:val="22"/>
              </w:rPr>
              <w:t>…………………………………</w:t>
            </w:r>
          </w:p>
          <w:p w14:paraId="59C2BEB0" w14:textId="77777777" w:rsidR="00993250" w:rsidRPr="006E7B5C" w:rsidRDefault="002159EA">
            <w:pPr>
              <w:tabs>
                <w:tab w:val="center" w:pos="1701"/>
              </w:tabs>
              <w:jc w:val="both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  <w:r w:rsidRPr="006E7B5C">
              <w:rPr>
                <w:rFonts w:eastAsia="Times New Roman" w:cstheme="minorHAnsi"/>
                <w:sz w:val="22"/>
                <w:szCs w:val="22"/>
              </w:rPr>
              <w:t>(Pieczęć Wykonawcy)</w:t>
            </w:r>
          </w:p>
          <w:p w14:paraId="1F1A55E2" w14:textId="77777777" w:rsidR="00993250" w:rsidRPr="006E7B5C" w:rsidRDefault="009932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27" w:type="dxa"/>
          </w:tcPr>
          <w:p w14:paraId="505D80D0" w14:textId="77777777" w:rsidR="00993250" w:rsidRPr="006E7B5C" w:rsidRDefault="00993250">
            <w:pPr>
              <w:tabs>
                <w:tab w:val="center" w:pos="6804"/>
              </w:tabs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</w:p>
        </w:tc>
      </w:tr>
    </w:tbl>
    <w:p w14:paraId="25795E4E" w14:textId="77777777" w:rsidR="00993250" w:rsidRDefault="00993250">
      <w:pPr>
        <w:rPr>
          <w:rFonts w:asciiTheme="minorHAnsi" w:hAnsiTheme="minorHAnsi" w:cstheme="minorHAnsi"/>
        </w:rPr>
      </w:pPr>
    </w:p>
    <w:p w14:paraId="3C239F04" w14:textId="77777777" w:rsidR="00993250" w:rsidRDefault="00993250">
      <w:pPr>
        <w:rPr>
          <w:rFonts w:asciiTheme="minorHAnsi" w:eastAsia="Times New Roman" w:hAnsiTheme="minorHAnsi" w:cstheme="minorHAnsi"/>
          <w:iCs/>
        </w:rPr>
      </w:pPr>
    </w:p>
    <w:p w14:paraId="3D983DA3" w14:textId="77777777" w:rsidR="00993250" w:rsidRDefault="00993250">
      <w:pPr>
        <w:spacing w:line="276" w:lineRule="auto"/>
        <w:contextualSpacing/>
        <w:jc w:val="both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14:paraId="1481603F" w14:textId="77777777" w:rsidR="00993250" w:rsidRDefault="002159E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OŚWIADCZENIE</w:t>
      </w:r>
    </w:p>
    <w:p w14:paraId="4256160C" w14:textId="77777777" w:rsidR="00993250" w:rsidRDefault="002159E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 BRAKU POWIĄZAŃ OSOBOWYCH LUB KAPITAŁOWYCH POMIĘDZY WYKONAWCĄ A ZAMAWIAJĄCYM </w:t>
      </w:r>
    </w:p>
    <w:p w14:paraId="7B9896EF" w14:textId="77777777" w:rsidR="00993250" w:rsidRDefault="00993250">
      <w:pPr>
        <w:spacing w:line="276" w:lineRule="auto"/>
        <w:jc w:val="both"/>
      </w:pPr>
    </w:p>
    <w:p w14:paraId="27E34117" w14:textId="77777777" w:rsidR="00993250" w:rsidRDefault="00993250">
      <w:pPr>
        <w:spacing w:line="276" w:lineRule="auto"/>
        <w:jc w:val="both"/>
      </w:pPr>
    </w:p>
    <w:p w14:paraId="5444E958" w14:textId="77777777" w:rsidR="00993250" w:rsidRDefault="00993250">
      <w:pPr>
        <w:spacing w:line="276" w:lineRule="auto"/>
        <w:jc w:val="both"/>
        <w:rPr>
          <w:sz w:val="22"/>
          <w:szCs w:val="22"/>
        </w:rPr>
      </w:pPr>
    </w:p>
    <w:p w14:paraId="72B8B493" w14:textId="6E9D36E1" w:rsidR="00993250" w:rsidRPr="003B5F34" w:rsidRDefault="002159EA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3B5F34">
        <w:rPr>
          <w:rFonts w:asciiTheme="minorHAnsi" w:hAnsiTheme="minorHAnsi" w:cstheme="minorHAnsi"/>
        </w:rPr>
        <w:t xml:space="preserve">Składając ofertę cenową </w:t>
      </w:r>
      <w:r w:rsidR="00E30AAD" w:rsidRPr="003B5F34">
        <w:rPr>
          <w:rFonts w:asciiTheme="minorHAnsi" w:hAnsiTheme="minorHAnsi" w:cstheme="minorHAnsi"/>
        </w:rPr>
        <w:t xml:space="preserve">w odpowiedzi na Zapytanie o </w:t>
      </w:r>
      <w:r w:rsidR="00E30AAD" w:rsidRPr="006A075F">
        <w:rPr>
          <w:rFonts w:asciiTheme="minorHAnsi" w:hAnsiTheme="minorHAnsi" w:cstheme="minorHAnsi"/>
        </w:rPr>
        <w:t xml:space="preserve">cenę </w:t>
      </w:r>
      <w:bookmarkStart w:id="0" w:name="_Hlk226033692"/>
      <w:r w:rsidR="006A075F" w:rsidRPr="006A075F">
        <w:rPr>
          <w:rFonts w:asciiTheme="minorHAnsi" w:hAnsiTheme="minorHAnsi" w:cstheme="minorHAnsi"/>
          <w:b/>
          <w:bCs/>
        </w:rPr>
        <w:t xml:space="preserve">usługi </w:t>
      </w:r>
      <w:bookmarkStart w:id="1" w:name="_Hlk228301145"/>
      <w:bookmarkEnd w:id="0"/>
      <w:r w:rsidR="006A075F" w:rsidRPr="006A075F">
        <w:rPr>
          <w:rFonts w:cstheme="minorHAnsi"/>
          <w:b/>
        </w:rPr>
        <w:t>kompleksowej produkcji materiałów instruktażowych i promocyjnych (wideo + zdjęcia)</w:t>
      </w:r>
      <w:bookmarkEnd w:id="1"/>
      <w:r w:rsidR="006A075F">
        <w:rPr>
          <w:rFonts w:cstheme="minorHAnsi"/>
          <w:b/>
          <w:sz w:val="22"/>
          <w:szCs w:val="22"/>
        </w:rPr>
        <w:t xml:space="preserve"> </w:t>
      </w:r>
      <w:r w:rsidRPr="003B5F34">
        <w:rPr>
          <w:rFonts w:asciiTheme="minorHAnsi" w:hAnsiTheme="minorHAnsi" w:cstheme="minorHAnsi"/>
        </w:rPr>
        <w:t>w</w:t>
      </w:r>
      <w:r w:rsidR="00084DE5">
        <w:rPr>
          <w:rFonts w:asciiTheme="minorHAnsi" w:hAnsiTheme="minorHAnsi" w:cstheme="minorHAnsi"/>
        </w:rPr>
        <w:t> </w:t>
      </w:r>
      <w:r w:rsidRPr="003B5F34">
        <w:rPr>
          <w:rFonts w:asciiTheme="minorHAnsi" w:hAnsiTheme="minorHAnsi" w:cstheme="minorHAnsi"/>
        </w:rPr>
        <w:t>ramach realizacji projektu „Laboratorium Innowatora – Strefa Kreatywnych Pomysłów”,</w:t>
      </w:r>
      <w:r w:rsidRPr="003B5F34">
        <w:rPr>
          <w:rFonts w:asciiTheme="minorHAnsi" w:hAnsiTheme="minorHAnsi" w:cstheme="minorHAnsi"/>
          <w:bCs/>
        </w:rPr>
        <w:t xml:space="preserve"> </w:t>
      </w:r>
      <w:r w:rsidRPr="003B5F34">
        <w:rPr>
          <w:rFonts w:asciiTheme="minorHAnsi" w:hAnsiTheme="minorHAnsi" w:cstheme="minorHAnsi"/>
          <w:bCs/>
          <w:u w:val="single"/>
        </w:rPr>
        <w:t>oświadczam</w:t>
      </w:r>
      <w:r w:rsidRPr="003B5F34">
        <w:rPr>
          <w:rFonts w:asciiTheme="minorHAnsi" w:hAnsiTheme="minorHAnsi" w:cstheme="minorHAnsi"/>
          <w:u w:val="single"/>
        </w:rPr>
        <w:t>, że nie jestem</w:t>
      </w:r>
      <w:r w:rsidRPr="003B5F34">
        <w:rPr>
          <w:rFonts w:asciiTheme="minorHAnsi" w:hAnsiTheme="minorHAnsi" w:cstheme="minorHAnsi"/>
        </w:rPr>
        <w:t xml:space="preserve"> powiązany osobowo lub kapitałowo z</w:t>
      </w:r>
      <w:r w:rsidR="004F0E50" w:rsidRPr="003B5F34">
        <w:rPr>
          <w:rFonts w:asciiTheme="minorHAnsi" w:hAnsiTheme="minorHAnsi" w:cstheme="minorHAnsi"/>
        </w:rPr>
        <w:t> </w:t>
      </w:r>
      <w:r w:rsidRPr="003B5F34">
        <w:rPr>
          <w:rFonts w:asciiTheme="minorHAnsi" w:hAnsiTheme="minorHAnsi" w:cstheme="minorHAnsi"/>
        </w:rPr>
        <w:t>Zamawiającym – Uniwersytetem Przyrodniczym w Poznaniu w rozumieniu Wytycznych w</w:t>
      </w:r>
      <w:r w:rsidR="004F0E50" w:rsidRPr="003B5F34">
        <w:rPr>
          <w:rFonts w:asciiTheme="minorHAnsi" w:hAnsiTheme="minorHAnsi" w:cstheme="minorHAnsi"/>
        </w:rPr>
        <w:t> </w:t>
      </w:r>
      <w:r w:rsidRPr="003B5F34">
        <w:rPr>
          <w:rFonts w:asciiTheme="minorHAnsi" w:hAnsiTheme="minorHAnsi" w:cstheme="minorHAnsi"/>
        </w:rPr>
        <w:t>zakresie kwalifikowalności wydatków dla EFS+, EFRR, FS i</w:t>
      </w:r>
      <w:r w:rsidR="004F0E50" w:rsidRPr="003B5F34">
        <w:rPr>
          <w:rFonts w:asciiTheme="minorHAnsi" w:hAnsiTheme="minorHAnsi" w:cstheme="minorHAnsi"/>
        </w:rPr>
        <w:t xml:space="preserve"> </w:t>
      </w:r>
      <w:r w:rsidRPr="003B5F34">
        <w:rPr>
          <w:rFonts w:asciiTheme="minorHAnsi" w:hAnsiTheme="minorHAnsi" w:cstheme="minorHAnsi"/>
        </w:rPr>
        <w:t>FST na lata 2021 – 2027.</w:t>
      </w:r>
    </w:p>
    <w:p w14:paraId="32F462EA" w14:textId="77777777" w:rsidR="00993250" w:rsidRDefault="00993250">
      <w:pPr>
        <w:spacing w:line="276" w:lineRule="auto"/>
        <w:contextualSpacing/>
        <w:jc w:val="both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14:paraId="64837A0E" w14:textId="77777777" w:rsidR="00993250" w:rsidRDefault="00993250">
      <w:pPr>
        <w:tabs>
          <w:tab w:val="center" w:pos="1985"/>
        </w:tabs>
        <w:rPr>
          <w:rFonts w:cstheme="minorHAnsi"/>
          <w:sz w:val="22"/>
          <w:szCs w:val="22"/>
        </w:rPr>
      </w:pPr>
    </w:p>
    <w:p w14:paraId="22EE5D21" w14:textId="77777777" w:rsidR="00993250" w:rsidRDefault="00993250">
      <w:pPr>
        <w:tabs>
          <w:tab w:val="center" w:pos="1985"/>
        </w:tabs>
        <w:rPr>
          <w:rFonts w:cstheme="minorHAnsi"/>
          <w:sz w:val="22"/>
          <w:szCs w:val="22"/>
        </w:rPr>
      </w:pPr>
    </w:p>
    <w:p w14:paraId="2D778000" w14:textId="77777777" w:rsidR="00993250" w:rsidRDefault="00993250">
      <w:pPr>
        <w:tabs>
          <w:tab w:val="center" w:pos="1985"/>
        </w:tabs>
        <w:rPr>
          <w:rFonts w:cstheme="minorHAnsi"/>
          <w:sz w:val="22"/>
          <w:szCs w:val="22"/>
        </w:rPr>
      </w:pPr>
    </w:p>
    <w:p w14:paraId="5C763EA3" w14:textId="77777777" w:rsidR="00993250" w:rsidRDefault="002159EA">
      <w:pPr>
        <w:tabs>
          <w:tab w:val="center" w:pos="6804"/>
        </w:tabs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ab/>
        <w:t>……………………………...........................................................</w:t>
      </w:r>
    </w:p>
    <w:p w14:paraId="3F4DEDB9" w14:textId="77777777" w:rsidR="00993250" w:rsidRDefault="002159EA">
      <w:pPr>
        <w:tabs>
          <w:tab w:val="center" w:pos="6804"/>
        </w:tabs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ab/>
        <w:t>(data i podpis osoby uprawnionej)</w:t>
      </w:r>
    </w:p>
    <w:p w14:paraId="2BA5AB60" w14:textId="77777777" w:rsidR="00993250" w:rsidRDefault="00993250">
      <w:pPr>
        <w:tabs>
          <w:tab w:val="center" w:pos="6804"/>
        </w:tabs>
        <w:rPr>
          <w:rFonts w:cstheme="minorHAnsi"/>
        </w:rPr>
      </w:pPr>
    </w:p>
    <w:p w14:paraId="0DAC3B33" w14:textId="77777777" w:rsidR="00993250" w:rsidRDefault="00993250">
      <w:pPr>
        <w:tabs>
          <w:tab w:val="center" w:pos="6804"/>
        </w:tabs>
        <w:rPr>
          <w:rFonts w:cstheme="minorHAnsi"/>
        </w:rPr>
      </w:pPr>
    </w:p>
    <w:p w14:paraId="2367C548" w14:textId="77777777" w:rsidR="00993250" w:rsidRDefault="00993250">
      <w:pPr>
        <w:tabs>
          <w:tab w:val="center" w:pos="6804"/>
        </w:tabs>
        <w:rPr>
          <w:rFonts w:cstheme="minorHAnsi"/>
        </w:rPr>
      </w:pPr>
    </w:p>
    <w:p w14:paraId="5F082602" w14:textId="77777777" w:rsidR="00993250" w:rsidRDefault="00993250">
      <w:pPr>
        <w:shd w:val="clear" w:color="auto" w:fill="FFFFFF"/>
        <w:tabs>
          <w:tab w:val="center" w:pos="6804"/>
        </w:tabs>
        <w:rPr>
          <w:rFonts w:asciiTheme="minorHAnsi" w:hAnsiTheme="minorHAnsi" w:cstheme="minorHAnsi"/>
        </w:rPr>
      </w:pPr>
    </w:p>
    <w:sectPr w:rsidR="00993250">
      <w:headerReference w:type="default" r:id="rId8"/>
      <w:footerReference w:type="default" r:id="rId9"/>
      <w:pgSz w:w="11906" w:h="16838"/>
      <w:pgMar w:top="1542" w:right="1417" w:bottom="1417" w:left="1417" w:header="252" w:footer="52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8CC04" w14:textId="77777777" w:rsidR="00156675" w:rsidRDefault="00156675">
      <w:r>
        <w:separator/>
      </w:r>
    </w:p>
  </w:endnote>
  <w:endnote w:type="continuationSeparator" w:id="0">
    <w:p w14:paraId="30EF6BAD" w14:textId="77777777" w:rsidR="00156675" w:rsidRDefault="00156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F3AE0" w14:textId="77777777" w:rsidR="00993250" w:rsidRDefault="002159EA">
    <w:pPr>
      <w:jc w:val="center"/>
      <w:rPr>
        <w:rFonts w:asciiTheme="minorHAnsi" w:hAnsiTheme="minorHAnsi" w:cstheme="minorHAnsi"/>
        <w:sz w:val="20"/>
      </w:rPr>
    </w:pPr>
    <w:r>
      <w:rPr>
        <w:rFonts w:cstheme="minorHAnsi"/>
        <w:sz w:val="20"/>
      </w:rPr>
      <w:t>Projekt Laboratorium Innowatora – Strefa Kreatywnych Pomysłów współfinansowany ze środków Unii Europejskiej w ramach programu Fundusze Europejskie dla Nowoczesnej Gospodarki, Priorytet II. Środowisko sprzyjające innowacjom, Działanie 2.27 Laboratorium Innowatora.</w:t>
    </w:r>
  </w:p>
  <w:p w14:paraId="15F26AC9" w14:textId="77777777" w:rsidR="00993250" w:rsidRDefault="00993250">
    <w:pP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6E027" w14:textId="77777777" w:rsidR="00156675" w:rsidRDefault="00156675">
      <w:r>
        <w:separator/>
      </w:r>
    </w:p>
  </w:footnote>
  <w:footnote w:type="continuationSeparator" w:id="0">
    <w:p w14:paraId="0628BA0C" w14:textId="77777777" w:rsidR="00156675" w:rsidRDefault="00156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84509" w14:textId="77777777" w:rsidR="00993250" w:rsidRDefault="002159EA">
    <w:pPr>
      <w:tabs>
        <w:tab w:val="center" w:pos="4536"/>
        <w:tab w:val="right" w:pos="9072"/>
      </w:tabs>
      <w:ind w:left="-1134"/>
      <w:jc w:val="right"/>
      <w:rPr>
        <w:color w:val="000000"/>
      </w:rPr>
    </w:pPr>
    <w:r>
      <w:rPr>
        <w:noProof/>
      </w:rPr>
      <mc:AlternateContent>
        <mc:Choice Requires="wps">
          <w:drawing>
            <wp:anchor distT="0" distB="0" distL="0" distR="0" simplePos="0" relativeHeight="3" behindDoc="1" locked="0" layoutInCell="0" allowOverlap="1" wp14:anchorId="7F829348" wp14:editId="504EBF4E">
              <wp:simplePos x="0" y="0"/>
              <wp:positionH relativeFrom="rightMargin">
                <wp:align>center</wp:align>
              </wp:positionH>
              <wp:positionV relativeFrom="margin">
                <wp:align>bottom</wp:align>
              </wp:positionV>
              <wp:extent cx="2202815" cy="530225"/>
              <wp:effectExtent l="0" t="0" r="0" b="0"/>
              <wp:wrapNone/>
              <wp:docPr id="1" name="Prostokąt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2202120" cy="52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2DD8FC2" w14:textId="77777777" w:rsidR="00993250" w:rsidRDefault="00993250">
                          <w:pPr>
                            <w:pStyle w:val="FrameContents"/>
                          </w:pP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F829348" id="Prostokąt 8" o:spid="_x0000_s1026" style="position:absolute;left:0;text-align:left;margin-left:0;margin-top:0;width:173.45pt;height:41.75pt;rotation:-90;z-index:-503316477;visibility:visible;mso-wrap-style:square;mso-wrap-distance-left:0;mso-wrap-distance-top:0;mso-wrap-distance-right:0;mso-wrap-distance-bottom:0;mso-position-horizontal:center;mso-position-horizontal-relative:right-margin-area;mso-position-vertical:bottom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" o:allowincell="f" filled="f" stroked="f" strokeweight="0">
              <v:textbox>
                <w:txbxContent>
                  <w:p w14:paraId="52DD8FC2" w14:textId="77777777" w:rsidR="00993250" w:rsidRDefault="00993250">
                    <w:pPr>
                      <w:pStyle w:val="FrameContents"/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w:drawing>
        <wp:inline distT="0" distB="0" distL="0" distR="0" wp14:anchorId="780DFE1B" wp14:editId="4BDA4BCB">
          <wp:extent cx="5756910" cy="665480"/>
          <wp:effectExtent l="0" t="0" r="0" b="0"/>
          <wp:docPr id="3" name="Obraz 28" descr="C:\Users\user\Desktop\inne CIiTT\Laboratorium innowatora\przygotowanie\FENG_RP_UE\FENG_RP_UE\POLSKI\Poziomy - podstawowy\FENG_RP_UE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8" descr="C:\Users\user\Desktop\inne CIiTT\Laboratorium innowatora\przygotowanie\FENG_RP_UE\FENG_RP_UE\POLSKI\Poziomy - podstawowy\FENG_RP_UE_RGB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65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E0F4F9" w14:textId="77777777" w:rsidR="00993250" w:rsidRDefault="00993250">
    <w:pPr>
      <w:tabs>
        <w:tab w:val="center" w:pos="4536"/>
        <w:tab w:val="right" w:pos="9072"/>
      </w:tabs>
      <w:ind w:left="-1134"/>
      <w:jc w:val="center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250"/>
    <w:rsid w:val="000757AF"/>
    <w:rsid w:val="00077462"/>
    <w:rsid w:val="00084DE5"/>
    <w:rsid w:val="00113104"/>
    <w:rsid w:val="00156675"/>
    <w:rsid w:val="001B55CC"/>
    <w:rsid w:val="001C771D"/>
    <w:rsid w:val="002159EA"/>
    <w:rsid w:val="00313176"/>
    <w:rsid w:val="003B5F34"/>
    <w:rsid w:val="003E2A19"/>
    <w:rsid w:val="004C08E3"/>
    <w:rsid w:val="004F0E50"/>
    <w:rsid w:val="005A12E9"/>
    <w:rsid w:val="005B1F37"/>
    <w:rsid w:val="00602E35"/>
    <w:rsid w:val="006074ED"/>
    <w:rsid w:val="00611C3C"/>
    <w:rsid w:val="0067766B"/>
    <w:rsid w:val="00682D92"/>
    <w:rsid w:val="006A075F"/>
    <w:rsid w:val="006E7B5C"/>
    <w:rsid w:val="008578D2"/>
    <w:rsid w:val="009300DD"/>
    <w:rsid w:val="00993250"/>
    <w:rsid w:val="009A4582"/>
    <w:rsid w:val="00A20DC4"/>
    <w:rsid w:val="00A65E4B"/>
    <w:rsid w:val="00A83C90"/>
    <w:rsid w:val="00A96957"/>
    <w:rsid w:val="00B5090F"/>
    <w:rsid w:val="00B915D5"/>
    <w:rsid w:val="00C51FEA"/>
    <w:rsid w:val="00C73DE1"/>
    <w:rsid w:val="00C83043"/>
    <w:rsid w:val="00CC5A7F"/>
    <w:rsid w:val="00CD430F"/>
    <w:rsid w:val="00DE3D76"/>
    <w:rsid w:val="00E21E85"/>
    <w:rsid w:val="00E30AAD"/>
    <w:rsid w:val="00EA5E88"/>
    <w:rsid w:val="00EB71DF"/>
    <w:rsid w:val="00EC7B90"/>
    <w:rsid w:val="00ED1F82"/>
    <w:rsid w:val="00F8507A"/>
    <w:rsid w:val="00F9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64C5E"/>
  <w15:docId w15:val="{73C1833A-EC12-4BB2-BAAE-1DA2DA82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276D7"/>
  </w:style>
  <w:style w:type="character" w:customStyle="1" w:styleId="StopkaZnak">
    <w:name w:val="Stopka Znak"/>
    <w:basedOn w:val="Domylnaczcionkaakapitu"/>
    <w:link w:val="Stopka"/>
    <w:uiPriority w:val="99"/>
    <w:qFormat/>
    <w:rsid w:val="00A276D7"/>
  </w:style>
  <w:style w:type="character" w:styleId="Hipercze">
    <w:name w:val="Hyperlink"/>
    <w:basedOn w:val="Domylnaczcionkaakapitu"/>
    <w:uiPriority w:val="99"/>
    <w:unhideWhenUsed/>
    <w:rsid w:val="00E62480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E62480"/>
    <w:rPr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96CFE"/>
    <w:rPr>
      <w:color w:val="605E5C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qFormat/>
    <w:rsid w:val="003C1C26"/>
    <w:rPr>
      <w:rFonts w:ascii="Times New Roman" w:eastAsia="Calibri" w:hAnsi="Times New Roman" w:cs="Times New Roman"/>
      <w:sz w:val="20"/>
      <w:szCs w:val="20"/>
      <w:lang w:val="x-none" w:eastAsia="ar-SA"/>
    </w:rPr>
  </w:style>
  <w:style w:type="character" w:customStyle="1" w:styleId="apple-tab-span">
    <w:name w:val="apple-tab-span"/>
    <w:basedOn w:val="Domylnaczcionkaakapitu"/>
    <w:qFormat/>
    <w:rsid w:val="00F20D28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27BE0"/>
    <w:rPr>
      <w:rFonts w:ascii="Segoe UI" w:hAnsi="Segoe UI" w:cs="Segoe UI"/>
      <w:sz w:val="18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2F7985"/>
    <w:rPr>
      <w:sz w:val="20"/>
      <w:szCs w:val="20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2F7985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link w:val="TekstpodstawowyZnak"/>
    <w:rsid w:val="003C1C26"/>
    <w:pPr>
      <w:widowControl w:val="0"/>
      <w:spacing w:after="120"/>
    </w:pPr>
    <w:rPr>
      <w:rFonts w:ascii="Times New Roman" w:hAnsi="Times New Roman" w:cs="Times New Roman"/>
      <w:sz w:val="20"/>
      <w:szCs w:val="20"/>
      <w:lang w:val="x-none" w:eastAsia="ar-SA"/>
    </w:r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Arial Unicode MS"/>
    </w:r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A276D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A276D7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link w:val="AkapitzlistZnak"/>
    <w:uiPriority w:val="34"/>
    <w:qFormat/>
    <w:rsid w:val="00E62480"/>
    <w:pPr>
      <w:spacing w:after="200" w:line="276" w:lineRule="auto"/>
      <w:ind w:left="720"/>
      <w:contextualSpacing/>
    </w:pPr>
    <w:rPr>
      <w:sz w:val="22"/>
      <w:szCs w:val="22"/>
    </w:rPr>
  </w:style>
  <w:style w:type="paragraph" w:customStyle="1" w:styleId="Standard">
    <w:name w:val="Standard"/>
    <w:qFormat/>
    <w:rsid w:val="00E62480"/>
    <w:pPr>
      <w:textAlignment w:val="baseline"/>
    </w:pPr>
    <w:rPr>
      <w:rFonts w:ascii="Liberation Serif" w:eastAsia="NSimSun" w:hAnsi="Liberation Serif" w:cs="Arial"/>
      <w:kern w:val="2"/>
      <w:lang w:eastAsia="zh-CN" w:bidi="hi-IN"/>
    </w:rPr>
  </w:style>
  <w:style w:type="paragraph" w:styleId="NormalnyWeb">
    <w:name w:val="Normal (Web)"/>
    <w:basedOn w:val="Normalny"/>
    <w:uiPriority w:val="99"/>
    <w:unhideWhenUsed/>
    <w:qFormat/>
    <w:rsid w:val="00C7184F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27BE0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7985"/>
    <w:rPr>
      <w:sz w:val="20"/>
      <w:szCs w:val="20"/>
    </w:rPr>
  </w:style>
  <w:style w:type="paragraph" w:customStyle="1" w:styleId="FrameContents">
    <w:name w:val="Frame Contents"/>
    <w:basedOn w:val="Normalny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B83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roundtripDataSignature="AMtx7mimyoopZjYrslD1irREUomIFBo+tw==">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</go:docsCustomData>
</go:gDocsCustomXmlDataStorage>
</file>

<file path=customXml/itemProps1.xml><?xml version="1.0" encoding="utf-8"?>
<ds:datastoreItem xmlns:ds="http://schemas.openxmlformats.org/officeDocument/2006/customXml" ds:itemID="{961EF905-F3D8-4436-BE4D-808D716942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94</Words>
  <Characters>659</Characters>
  <Application>Microsoft Office Word</Application>
  <DocSecurity>0</DocSecurity>
  <Lines>13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Streich</dc:creator>
  <dc:description/>
  <cp:lastModifiedBy>Dąbek Magdalena</cp:lastModifiedBy>
  <cp:revision>29</cp:revision>
  <cp:lastPrinted>2022-08-11T08:47:00Z</cp:lastPrinted>
  <dcterms:created xsi:type="dcterms:W3CDTF">2025-02-12T14:28:00Z</dcterms:created>
  <dcterms:modified xsi:type="dcterms:W3CDTF">2026-04-30T14:11:00Z</dcterms:modified>
  <dc:language>pl-PL</dc:language>
</cp:coreProperties>
</file>