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A92" w:rsidRDefault="003A5DAC" w:rsidP="006A0FC4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 w:rsidRPr="00FF559C">
        <w:rPr>
          <w:rFonts w:ascii="Verdana" w:hAnsi="Verdana" w:cs="Arial"/>
          <w:b/>
          <w:sz w:val="20"/>
          <w:szCs w:val="20"/>
        </w:rPr>
        <w:t xml:space="preserve">Załącznik nr </w:t>
      </w:r>
      <w:r w:rsidR="00E97800">
        <w:rPr>
          <w:rFonts w:ascii="Verdana" w:hAnsi="Verdana" w:cs="Arial"/>
          <w:b/>
          <w:sz w:val="20"/>
          <w:szCs w:val="20"/>
        </w:rPr>
        <w:t>4 do SWZ</w:t>
      </w:r>
    </w:p>
    <w:p w:rsidR="003A5DAC" w:rsidRPr="00FF559C" w:rsidRDefault="003A5DAC" w:rsidP="006A0FC4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</w:p>
    <w:p w:rsidR="003A5DAC" w:rsidRDefault="003A5DAC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:rsidR="00FF054F" w:rsidRDefault="00FF054F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:rsidR="003A5DAC" w:rsidRPr="00FF559C" w:rsidRDefault="006A0FC4" w:rsidP="003A5DAC">
      <w:pPr>
        <w:tabs>
          <w:tab w:val="left" w:pos="556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Nazwa i adres Wykonawcy:</w:t>
      </w:r>
    </w:p>
    <w:p w:rsidR="00D815CB" w:rsidRPr="00FF559C" w:rsidRDefault="00D815CB" w:rsidP="00C64A7C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  <w:r w:rsidR="00FF559C"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</w:p>
    <w:p w:rsidR="00775F0A" w:rsidRPr="00FF559C" w:rsidRDefault="00775F0A" w:rsidP="00D815CB">
      <w:pPr>
        <w:spacing w:after="0"/>
        <w:rPr>
          <w:rFonts w:ascii="Verdana" w:hAnsi="Verdana" w:cs="Arial"/>
          <w:sz w:val="20"/>
          <w:szCs w:val="20"/>
          <w:u w:val="single"/>
        </w:rPr>
      </w:pPr>
    </w:p>
    <w:p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OŚWIADCZENIE</w:t>
      </w:r>
    </w:p>
    <w:p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 przynależności albo braku przynależności do tej samej grupy kapitałowej</w:t>
      </w:r>
    </w:p>
    <w:p w:rsidR="00775F0A" w:rsidRPr="00FF559C" w:rsidRDefault="00775F0A" w:rsidP="00775F0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color w:val="000000"/>
          <w:sz w:val="20"/>
        </w:rPr>
      </w:pPr>
    </w:p>
    <w:p w:rsidR="00857068" w:rsidRDefault="009D28ED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color w:val="000000"/>
          <w:sz w:val="20"/>
        </w:rPr>
      </w:pPr>
      <w:r w:rsidRPr="009D28ED">
        <w:rPr>
          <w:rFonts w:ascii="Verdana" w:hAnsi="Verdana" w:cs="Arial"/>
          <w:color w:val="000000"/>
          <w:sz w:val="20"/>
        </w:rPr>
        <w:t>Na potrzeby postępowania o udzielenie zamówienia publicznego prowadzonego przez Krajow</w:t>
      </w:r>
      <w:r w:rsidR="00857068">
        <w:rPr>
          <w:rFonts w:ascii="Verdana" w:hAnsi="Verdana" w:cs="Arial"/>
          <w:color w:val="000000"/>
          <w:sz w:val="20"/>
        </w:rPr>
        <w:t>y Ośrodek Wsparcia Rolnictwa pn</w:t>
      </w:r>
      <w:r w:rsidR="00857068" w:rsidRPr="00857068">
        <w:rPr>
          <w:rFonts w:ascii="Verdana" w:hAnsi="Verdana" w:cs="Arial"/>
          <w:color w:val="000000"/>
          <w:sz w:val="20"/>
        </w:rPr>
        <w:t>.</w:t>
      </w:r>
      <w:r w:rsidR="00857068" w:rsidRPr="00857068">
        <w:rPr>
          <w:rFonts w:ascii="Verdana" w:hAnsi="Verdana" w:cs="Arial"/>
          <w:b/>
          <w:color w:val="000000"/>
          <w:sz w:val="20"/>
        </w:rPr>
        <w:t xml:space="preserve"> </w:t>
      </w:r>
      <w:r w:rsidR="00F64250" w:rsidRPr="00F64250">
        <w:rPr>
          <w:rFonts w:ascii="Verdana" w:hAnsi="Verdana" w:cs="Arial"/>
          <w:b/>
          <w:color w:val="000000"/>
          <w:sz w:val="20"/>
        </w:rPr>
        <w:t>Świadczenie usług pocztowych w obrocie krajowym i zagranicznym dla Centrali KOWR (numer postępowania: 160/2026/C)</w:t>
      </w:r>
      <w:r w:rsidR="00F64250">
        <w:rPr>
          <w:rFonts w:ascii="Verdana" w:hAnsi="Verdana" w:cs="Arial"/>
          <w:b/>
          <w:color w:val="000000"/>
          <w:sz w:val="20"/>
        </w:rPr>
        <w:t xml:space="preserve"> </w:t>
      </w:r>
    </w:p>
    <w:p w:rsidR="00F64250" w:rsidRDefault="00F64250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color w:val="000000"/>
          <w:sz w:val="20"/>
        </w:rPr>
      </w:pPr>
    </w:p>
    <w:p w:rsidR="00DC397D" w:rsidRPr="00017157" w:rsidRDefault="00AA428D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 w:cs="Arial"/>
          <w:i/>
          <w:sz w:val="18"/>
          <w:szCs w:val="18"/>
        </w:rPr>
        <w:t xml:space="preserve">Należy </w:t>
      </w:r>
      <w:r w:rsidR="006A0FC4" w:rsidRPr="00017157">
        <w:rPr>
          <w:rFonts w:ascii="Verdana" w:hAnsi="Verdana" w:cs="Arial"/>
          <w:i/>
          <w:sz w:val="18"/>
          <w:szCs w:val="18"/>
        </w:rPr>
        <w:t xml:space="preserve">zaznaczyć </w:t>
      </w:r>
      <w:r w:rsidR="00C64A7C" w:rsidRPr="00017157">
        <w:rPr>
          <w:rFonts w:ascii="Verdana" w:hAnsi="Verdana" w:cs="Arial"/>
          <w:i/>
          <w:sz w:val="18"/>
          <w:szCs w:val="18"/>
        </w:rPr>
        <w:t>właściwe:</w:t>
      </w:r>
    </w:p>
    <w:p w:rsidR="00C64A7C" w:rsidRPr="00017157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18"/>
          <w:szCs w:val="18"/>
        </w:rPr>
      </w:pPr>
    </w:p>
    <w:p w:rsidR="00DC397D" w:rsidRPr="00C64A7C" w:rsidRDefault="007C39D4" w:rsidP="00C64A7C">
      <w:pPr>
        <w:spacing w:before="12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-26963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E09">
            <w:rPr>
              <w:rFonts w:ascii="MS Gothic" w:eastAsia="MS Gothic" w:hAnsi="MS Gothic" w:cs="Arial" w:hint="eastAsia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nie 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</w:t>
      </w:r>
      <w:r w:rsidR="00FB2556" w:rsidRPr="00C64A7C">
        <w:rPr>
          <w:rFonts w:ascii="Verdana" w:hAnsi="Verdana" w:cs="Arial"/>
          <w:sz w:val="20"/>
          <w:szCs w:val="20"/>
        </w:rPr>
        <w:t>pitałowej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 konsumentów z</w:t>
      </w:r>
      <w:r w:rsidR="004074BE" w:rsidRPr="00C64A7C">
        <w:rPr>
          <w:rFonts w:ascii="Verdana" w:hAnsi="Verdana" w:cs="Arial"/>
          <w:sz w:val="20"/>
          <w:szCs w:val="20"/>
        </w:rPr>
        <w:t> </w:t>
      </w:r>
      <w:r w:rsidR="00DC397D" w:rsidRPr="00C64A7C">
        <w:rPr>
          <w:rFonts w:ascii="Verdana" w:hAnsi="Verdana" w:cs="Arial"/>
          <w:sz w:val="20"/>
          <w:szCs w:val="20"/>
        </w:rPr>
        <w:t xml:space="preserve">innym Wykonawcą, który złożył </w:t>
      </w:r>
      <w:r w:rsidR="00DC397D" w:rsidRPr="00857068">
        <w:rPr>
          <w:rFonts w:ascii="Verdana" w:hAnsi="Verdana" w:cs="Arial"/>
          <w:sz w:val="20"/>
          <w:szCs w:val="20"/>
        </w:rPr>
        <w:t>odrębną ofertę</w:t>
      </w:r>
      <w:r w:rsidR="009B2F92" w:rsidRPr="00857068">
        <w:rPr>
          <w:rFonts w:ascii="Verdana" w:hAnsi="Verdana" w:cs="Arial"/>
          <w:sz w:val="20"/>
          <w:szCs w:val="20"/>
        </w:rPr>
        <w:t xml:space="preserve"> </w:t>
      </w:r>
      <w:r w:rsidR="00DC397D" w:rsidRPr="00857068">
        <w:rPr>
          <w:rFonts w:ascii="Verdana" w:hAnsi="Verdana" w:cs="Arial"/>
          <w:sz w:val="20"/>
          <w:szCs w:val="20"/>
        </w:rPr>
        <w:t>w</w:t>
      </w:r>
      <w:r w:rsidR="00DC397D" w:rsidRPr="00C64A7C">
        <w:rPr>
          <w:rFonts w:ascii="Verdana" w:hAnsi="Verdana" w:cs="Arial"/>
          <w:sz w:val="20"/>
          <w:szCs w:val="20"/>
        </w:rPr>
        <w:t xml:space="preserve"> niniejszym postępowaniu o 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publicznego.</w:t>
      </w:r>
    </w:p>
    <w:p w:rsidR="00DC397D" w:rsidRPr="00C64A7C" w:rsidRDefault="007C39D4" w:rsidP="000A7A92">
      <w:pPr>
        <w:spacing w:before="24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1022817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28D">
            <w:rPr>
              <w:rFonts w:ascii="MS Gothic" w:eastAsia="MS Gothic" w:hAnsi="MS Gothic" w:cs="Arial" w:hint="eastAsia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kap</w:t>
      </w:r>
      <w:r w:rsidR="00FF559C" w:rsidRPr="00C64A7C">
        <w:rPr>
          <w:rFonts w:ascii="Verdana" w:hAnsi="Verdana" w:cs="Arial"/>
          <w:sz w:val="20"/>
          <w:szCs w:val="20"/>
        </w:rPr>
        <w:t>itałowej,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</w:t>
      </w:r>
      <w:r w:rsidR="00563F10">
        <w:rPr>
          <w:rFonts w:ascii="Verdana" w:hAnsi="Verdana" w:cs="Arial"/>
          <w:sz w:val="20"/>
          <w:szCs w:val="20"/>
        </w:rPr>
        <w:t xml:space="preserve"> </w:t>
      </w:r>
      <w:r w:rsidR="009D28ED">
        <w:rPr>
          <w:rFonts w:ascii="Verdana" w:hAnsi="Verdana" w:cs="Arial"/>
          <w:sz w:val="20"/>
          <w:szCs w:val="20"/>
        </w:rPr>
        <w:t>konsumentów</w:t>
      </w:r>
      <w:r w:rsidR="004074BE" w:rsidRPr="00C64A7C">
        <w:rPr>
          <w:rFonts w:ascii="Verdana" w:hAnsi="Verdana" w:cs="Arial"/>
          <w:sz w:val="20"/>
          <w:szCs w:val="20"/>
        </w:rPr>
        <w:t xml:space="preserve">, </w:t>
      </w:r>
      <w:r w:rsidR="00DC397D" w:rsidRPr="00C64A7C">
        <w:rPr>
          <w:rFonts w:ascii="Verdana" w:hAnsi="Verdana" w:cs="Arial"/>
          <w:sz w:val="20"/>
          <w:szCs w:val="20"/>
        </w:rPr>
        <w:t xml:space="preserve">z innym Wykonawcą, który złożył </w:t>
      </w:r>
      <w:r w:rsidR="00DC397D" w:rsidRPr="00857068">
        <w:rPr>
          <w:rFonts w:ascii="Verdana" w:hAnsi="Verdana" w:cs="Arial"/>
          <w:sz w:val="20"/>
          <w:szCs w:val="20"/>
        </w:rPr>
        <w:t>odrębną ofertę</w:t>
      </w:r>
      <w:r w:rsidR="00857068">
        <w:rPr>
          <w:rFonts w:ascii="Verdana" w:hAnsi="Verdana" w:cs="Arial"/>
          <w:sz w:val="20"/>
          <w:szCs w:val="20"/>
        </w:rPr>
        <w:t xml:space="preserve"> </w:t>
      </w:r>
      <w:r w:rsidR="00C64A7C" w:rsidRPr="00C64A7C">
        <w:rPr>
          <w:rFonts w:ascii="Verdana" w:hAnsi="Verdana" w:cs="Arial"/>
          <w:sz w:val="20"/>
          <w:szCs w:val="20"/>
        </w:rPr>
        <w:t>w</w:t>
      </w:r>
      <w:r w:rsidR="006A0FC4">
        <w:rPr>
          <w:rFonts w:ascii="Verdana" w:hAnsi="Verdana" w:cs="Arial"/>
          <w:sz w:val="20"/>
          <w:szCs w:val="20"/>
        </w:rPr>
        <w:t> </w:t>
      </w:r>
      <w:r w:rsidR="00C64A7C" w:rsidRPr="00C64A7C">
        <w:rPr>
          <w:rFonts w:ascii="Verdana" w:hAnsi="Verdana" w:cs="Arial"/>
          <w:sz w:val="20"/>
          <w:szCs w:val="20"/>
        </w:rPr>
        <w:t xml:space="preserve">niniejszym </w:t>
      </w:r>
      <w:r w:rsidR="00DC397D" w:rsidRPr="00C64A7C">
        <w:rPr>
          <w:rFonts w:ascii="Verdana" w:hAnsi="Verdana" w:cs="Arial"/>
          <w:sz w:val="20"/>
          <w:szCs w:val="20"/>
        </w:rPr>
        <w:t>postępowaniu o 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</w:t>
      </w:r>
      <w:r w:rsidR="00563F10">
        <w:rPr>
          <w:rFonts w:ascii="Verdana" w:hAnsi="Verdana" w:cs="Arial"/>
          <w:sz w:val="20"/>
          <w:szCs w:val="20"/>
        </w:rPr>
        <w:t>:</w:t>
      </w:r>
    </w:p>
    <w:p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C64A7C">
        <w:rPr>
          <w:rFonts w:ascii="Verdana" w:hAnsi="Verdana" w:cs="Arial"/>
          <w:sz w:val="20"/>
          <w:szCs w:val="20"/>
        </w:rPr>
        <w:t>………………………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:rsidR="00DC397D" w:rsidRPr="00C64A7C" w:rsidRDefault="00DC397D" w:rsidP="006A0FC4">
      <w:pPr>
        <w:spacing w:before="120" w:after="0"/>
        <w:ind w:left="284"/>
        <w:jc w:val="center"/>
        <w:rPr>
          <w:rFonts w:ascii="Verdana" w:hAnsi="Verdana" w:cs="Arial"/>
          <w:i/>
          <w:sz w:val="18"/>
          <w:szCs w:val="20"/>
        </w:rPr>
      </w:pPr>
      <w:r w:rsidRPr="00C64A7C">
        <w:rPr>
          <w:rFonts w:ascii="Verdana" w:hAnsi="Verdana" w:cs="Arial"/>
          <w:i/>
          <w:sz w:val="18"/>
          <w:szCs w:val="20"/>
        </w:rPr>
        <w:t>(Nazwy (firmy) Wykonawców, którzy należą do tej samej grupy kapitałowej i złożyli</w:t>
      </w:r>
      <w:r w:rsidR="006A0FC4">
        <w:rPr>
          <w:rFonts w:ascii="Verdana" w:hAnsi="Verdana" w:cs="Arial"/>
          <w:i/>
          <w:sz w:val="18"/>
          <w:szCs w:val="20"/>
        </w:rPr>
        <w:t xml:space="preserve"> </w:t>
      </w:r>
      <w:r w:rsidR="00993A8C">
        <w:rPr>
          <w:rFonts w:ascii="Verdana" w:hAnsi="Verdana" w:cs="Arial"/>
          <w:i/>
          <w:sz w:val="18"/>
          <w:szCs w:val="20"/>
        </w:rPr>
        <w:br/>
      </w:r>
      <w:r w:rsidRPr="00C64A7C">
        <w:rPr>
          <w:rFonts w:ascii="Verdana" w:hAnsi="Verdana" w:cs="Arial"/>
          <w:i/>
          <w:sz w:val="18"/>
          <w:szCs w:val="20"/>
        </w:rPr>
        <w:t>odrębn</w:t>
      </w:r>
      <w:r w:rsidR="00FF559C" w:rsidRPr="00C64A7C">
        <w:rPr>
          <w:rFonts w:ascii="Verdana" w:hAnsi="Verdana" w:cs="Arial"/>
          <w:i/>
          <w:sz w:val="18"/>
          <w:szCs w:val="20"/>
        </w:rPr>
        <w:t>ą</w:t>
      </w:r>
      <w:r w:rsidRPr="00C64A7C">
        <w:rPr>
          <w:rFonts w:ascii="Verdana" w:hAnsi="Verdana" w:cs="Arial"/>
          <w:i/>
          <w:sz w:val="18"/>
          <w:szCs w:val="20"/>
        </w:rPr>
        <w:t xml:space="preserve"> ofert</w:t>
      </w:r>
      <w:r w:rsidR="00FF559C" w:rsidRPr="00C64A7C">
        <w:rPr>
          <w:rFonts w:ascii="Verdana" w:hAnsi="Verdana" w:cs="Arial"/>
          <w:i/>
          <w:sz w:val="18"/>
          <w:szCs w:val="20"/>
        </w:rPr>
        <w:t>ę</w:t>
      </w:r>
      <w:r w:rsidR="009B2F92">
        <w:rPr>
          <w:rFonts w:ascii="Verdana" w:hAnsi="Verdana" w:cs="Arial"/>
          <w:i/>
          <w:sz w:val="18"/>
          <w:szCs w:val="20"/>
        </w:rPr>
        <w:t xml:space="preserve"> częściową</w:t>
      </w:r>
      <w:r w:rsidRPr="00C64A7C">
        <w:rPr>
          <w:rFonts w:ascii="Verdana" w:hAnsi="Verdana" w:cs="Arial"/>
          <w:i/>
          <w:sz w:val="18"/>
          <w:szCs w:val="20"/>
        </w:rPr>
        <w:t xml:space="preserve"> w </w:t>
      </w:r>
      <w:r w:rsidR="00FF559C" w:rsidRPr="00C64A7C">
        <w:rPr>
          <w:rFonts w:ascii="Verdana" w:hAnsi="Verdana" w:cs="Arial"/>
          <w:i/>
          <w:sz w:val="18"/>
          <w:szCs w:val="20"/>
        </w:rPr>
        <w:t xml:space="preserve">niniejszym </w:t>
      </w:r>
      <w:r w:rsidRPr="00C64A7C">
        <w:rPr>
          <w:rFonts w:ascii="Verdana" w:hAnsi="Verdana" w:cs="Arial"/>
          <w:i/>
          <w:sz w:val="18"/>
          <w:szCs w:val="20"/>
        </w:rPr>
        <w:t>postępowaniu</w:t>
      </w:r>
      <w:r w:rsidR="0095031D" w:rsidRPr="0095031D">
        <w:t xml:space="preserve"> </w:t>
      </w:r>
      <w:r w:rsidR="0095031D" w:rsidRPr="0095031D">
        <w:rPr>
          <w:rFonts w:ascii="Verdana" w:hAnsi="Verdana" w:cs="Arial"/>
          <w:i/>
          <w:sz w:val="18"/>
          <w:szCs w:val="20"/>
        </w:rPr>
        <w:t>o udzielenie zamówienia publicznego</w:t>
      </w:r>
      <w:r w:rsidRPr="00C64A7C">
        <w:rPr>
          <w:rFonts w:ascii="Verdana" w:hAnsi="Verdana" w:cs="Arial"/>
          <w:i/>
          <w:sz w:val="18"/>
          <w:szCs w:val="20"/>
        </w:rPr>
        <w:t>)</w:t>
      </w:r>
    </w:p>
    <w:p w:rsidR="006A0FC4" w:rsidRDefault="006A0FC4">
      <w:pPr>
        <w:rPr>
          <w:rFonts w:ascii="Verdana" w:hAnsi="Verdana"/>
          <w:sz w:val="20"/>
          <w:szCs w:val="20"/>
        </w:rPr>
      </w:pPr>
    </w:p>
    <w:p w:rsidR="00E45333" w:rsidRDefault="00E45333">
      <w:pPr>
        <w:rPr>
          <w:rFonts w:ascii="Verdana" w:hAnsi="Verdana"/>
          <w:sz w:val="20"/>
          <w:szCs w:val="20"/>
        </w:rPr>
      </w:pPr>
    </w:p>
    <w:p w:rsidR="00E22AF4" w:rsidRDefault="00E22AF4">
      <w:pPr>
        <w:rPr>
          <w:rFonts w:ascii="Verdana" w:hAnsi="Verdana"/>
          <w:sz w:val="20"/>
          <w:szCs w:val="20"/>
        </w:rPr>
      </w:pPr>
    </w:p>
    <w:p w:rsidR="00E22AF4" w:rsidRDefault="00E22AF4">
      <w:pPr>
        <w:rPr>
          <w:rFonts w:ascii="Verdana" w:hAnsi="Verdana"/>
          <w:sz w:val="20"/>
          <w:szCs w:val="20"/>
        </w:rPr>
      </w:pPr>
    </w:p>
    <w:p w:rsidR="00852869" w:rsidRPr="00AF5A3B" w:rsidRDefault="00852869" w:rsidP="0085286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  <w:r w:rsidRPr="00AF5A3B">
        <w:rPr>
          <w:rFonts w:ascii="Verdana" w:hAnsi="Verdana" w:cs="Arial"/>
          <w:i/>
          <w:sz w:val="16"/>
          <w:szCs w:val="16"/>
        </w:rPr>
        <w:t>Kwalifikowany podpis elektroniczny lub podpis zaufany lub podpis osobisty</w:t>
      </w:r>
      <w:r>
        <w:rPr>
          <w:rFonts w:ascii="Verdana" w:hAnsi="Verdana" w:cs="Arial"/>
          <w:i/>
          <w:sz w:val="16"/>
          <w:szCs w:val="16"/>
        </w:rPr>
        <w:t xml:space="preserve"> (e-dowód)</w:t>
      </w:r>
      <w:r w:rsidR="00AA428D" w:rsidRPr="00AA428D">
        <w:rPr>
          <w:rFonts w:ascii="Verdana" w:hAnsi="Verdana" w:cs="Arial"/>
          <w:i/>
          <w:sz w:val="16"/>
          <w:szCs w:val="16"/>
          <w:vertAlign w:val="superscript"/>
        </w:rPr>
        <w:t>1</w:t>
      </w:r>
    </w:p>
    <w:p w:rsidR="00852869" w:rsidRDefault="00852869" w:rsidP="00852869">
      <w:pPr>
        <w:spacing w:after="0" w:line="276" w:lineRule="auto"/>
        <w:jc w:val="center"/>
        <w:rPr>
          <w:rFonts w:cs="Arial"/>
          <w:sz w:val="20"/>
          <w:szCs w:val="20"/>
        </w:rPr>
      </w:pPr>
      <w:r>
        <w:rPr>
          <w:rFonts w:ascii="Verdana" w:hAnsi="Verdana" w:cs="Arial"/>
          <w:i/>
          <w:sz w:val="16"/>
          <w:szCs w:val="16"/>
        </w:rPr>
        <w:t>osoby (osób) umocowanej (umocowanych) do reprezentowania Wykonawcy</w:t>
      </w:r>
      <w:r w:rsidR="00AA428D" w:rsidRPr="00AA428D">
        <w:rPr>
          <w:rFonts w:ascii="Verdana" w:hAnsi="Verdana" w:cs="Arial"/>
          <w:i/>
          <w:sz w:val="16"/>
          <w:szCs w:val="16"/>
          <w:vertAlign w:val="superscript"/>
        </w:rPr>
        <w:t>2</w:t>
      </w:r>
    </w:p>
    <w:p w:rsidR="00E22AF4" w:rsidRDefault="00E22AF4" w:rsidP="00852869">
      <w:pPr>
        <w:suppressAutoHyphens/>
        <w:rPr>
          <w:rFonts w:ascii="Verdana" w:hAnsi="Verdana"/>
          <w:sz w:val="18"/>
          <w:szCs w:val="18"/>
        </w:rPr>
      </w:pPr>
    </w:p>
    <w:p w:rsidR="00AA428D" w:rsidRDefault="00AA428D" w:rsidP="00852869">
      <w:pPr>
        <w:suppressAutoHyphens/>
        <w:rPr>
          <w:rFonts w:ascii="Verdana" w:hAnsi="Verdana"/>
          <w:sz w:val="18"/>
          <w:szCs w:val="18"/>
        </w:rPr>
      </w:pPr>
    </w:p>
    <w:p w:rsidR="00AA428D" w:rsidRPr="00642DAF" w:rsidRDefault="00AA428D" w:rsidP="00AA428D">
      <w:pPr>
        <w:spacing w:before="120" w:line="276" w:lineRule="auto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>
        <w:rPr>
          <w:rFonts w:ascii="Verdana" w:hAnsi="Verdana" w:cs="Arial"/>
          <w:b/>
          <w:i/>
          <w:iCs/>
          <w:color w:val="000000"/>
          <w:sz w:val="18"/>
          <w:szCs w:val="18"/>
          <w:vertAlign w:val="superscript"/>
        </w:rPr>
        <w:t xml:space="preserve">1 </w:t>
      </w:r>
      <w:r w:rsidRPr="00642DAF">
        <w:rPr>
          <w:rFonts w:ascii="Verdana" w:hAnsi="Verdana" w:cs="Arial"/>
          <w:b/>
          <w:i/>
          <w:iCs/>
          <w:color w:val="000000"/>
          <w:sz w:val="18"/>
          <w:szCs w:val="18"/>
        </w:rPr>
        <w:t>Uwaga!</w:t>
      </w:r>
      <w:r w:rsidRPr="00642DAF">
        <w:rPr>
          <w:rFonts w:ascii="Verdana" w:hAnsi="Verdana" w:cs="Arial"/>
          <w:i/>
          <w:iCs/>
          <w:color w:val="000000"/>
          <w:sz w:val="18"/>
          <w:szCs w:val="18"/>
        </w:rPr>
        <w:t xml:space="preserve"> Podpis osobisty to zaawansowany podpis elektroniczny. Za podpis osobisty nie uznaje się podpisu własnoręcznego złożonego na dokumencie w postaci papierowej i zeskanowanego.</w:t>
      </w:r>
    </w:p>
    <w:p w:rsidR="00AA428D" w:rsidRPr="000619A1" w:rsidRDefault="00AA428D" w:rsidP="00AA428D">
      <w:pPr>
        <w:tabs>
          <w:tab w:val="left" w:pos="3053"/>
        </w:tabs>
        <w:spacing w:line="276" w:lineRule="auto"/>
        <w:jc w:val="both"/>
      </w:pPr>
      <w:r>
        <w:rPr>
          <w:rFonts w:ascii="Verdana" w:hAnsi="Verdana" w:cs="Arial"/>
          <w:i/>
          <w:iCs/>
          <w:color w:val="000000"/>
          <w:sz w:val="18"/>
          <w:szCs w:val="18"/>
          <w:vertAlign w:val="superscript"/>
        </w:rPr>
        <w:t xml:space="preserve">2 </w:t>
      </w:r>
      <w:r w:rsidRPr="00642DAF">
        <w:rPr>
          <w:rFonts w:ascii="Verdana" w:hAnsi="Verdana" w:cs="Arial"/>
          <w:i/>
          <w:iCs/>
          <w:color w:val="000000"/>
          <w:sz w:val="18"/>
          <w:szCs w:val="18"/>
        </w:rPr>
        <w:t>Osobą umocowaną do reprezentowania Wykonawcy jest osoba wskazana we właściwym rejestrze lub w 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p w:rsidR="00AA428D" w:rsidRPr="005E78F3" w:rsidRDefault="00AA428D" w:rsidP="00852869">
      <w:pPr>
        <w:suppressAutoHyphens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AA428D" w:rsidRPr="005E78F3" w:rsidSect="003A5DAC">
      <w:footerReference w:type="default" r:id="rId7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F0A" w:rsidRDefault="00775F0A" w:rsidP="00775F0A">
      <w:pPr>
        <w:spacing w:after="0"/>
      </w:pPr>
      <w:r>
        <w:separator/>
      </w:r>
    </w:p>
  </w:endnote>
  <w:endnote w:type="continuationSeparator" w:id="0">
    <w:p w:rsidR="00775F0A" w:rsidRDefault="00775F0A" w:rsidP="00775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9D4" w:rsidRPr="007C39D4" w:rsidRDefault="007C39D4">
    <w:pPr>
      <w:pStyle w:val="Stopka"/>
      <w:rPr>
        <w:sz w:val="16"/>
        <w:szCs w:val="16"/>
      </w:rPr>
    </w:pPr>
    <w:r>
      <w:rPr>
        <w:rFonts w:ascii="Verdana" w:hAnsi="Verdana"/>
        <w:i/>
        <w:sz w:val="16"/>
        <w:szCs w:val="16"/>
      </w:rPr>
      <w:t>Postępowanie nr 160</w:t>
    </w:r>
    <w:r w:rsidRPr="007C39D4">
      <w:rPr>
        <w:rFonts w:ascii="Verdana" w:hAnsi="Verdana"/>
        <w:i/>
        <w:sz w:val="16"/>
        <w:szCs w:val="16"/>
      </w:rPr>
      <w:t>/202</w:t>
    </w:r>
    <w:r>
      <w:rPr>
        <w:rFonts w:ascii="Verdana" w:hAnsi="Verdana"/>
        <w:i/>
        <w:sz w:val="16"/>
        <w:szCs w:val="16"/>
      </w:rPr>
      <w:t>6</w:t>
    </w:r>
    <w:r w:rsidRPr="007C39D4">
      <w:rPr>
        <w:rFonts w:ascii="Verdana" w:hAnsi="Verdana"/>
        <w:i/>
        <w:sz w:val="16"/>
        <w:szCs w:val="16"/>
      </w:rPr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F0A" w:rsidRDefault="00775F0A" w:rsidP="00775F0A">
      <w:pPr>
        <w:spacing w:after="0"/>
      </w:pPr>
      <w:r>
        <w:separator/>
      </w:r>
    </w:p>
  </w:footnote>
  <w:footnote w:type="continuationSeparator" w:id="0">
    <w:p w:rsidR="00775F0A" w:rsidRDefault="00775F0A" w:rsidP="0077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96F"/>
    <w:multiLevelType w:val="hybridMultilevel"/>
    <w:tmpl w:val="D780F740"/>
    <w:lvl w:ilvl="0" w:tplc="04150019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2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550843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0A"/>
    <w:rsid w:val="00017157"/>
    <w:rsid w:val="00017952"/>
    <w:rsid w:val="00033714"/>
    <w:rsid w:val="00066EA2"/>
    <w:rsid w:val="000733C2"/>
    <w:rsid w:val="0009654D"/>
    <w:rsid w:val="000A7A92"/>
    <w:rsid w:val="000B0FD4"/>
    <w:rsid w:val="000B689F"/>
    <w:rsid w:val="000D2CCB"/>
    <w:rsid w:val="000E26C6"/>
    <w:rsid w:val="00222BAA"/>
    <w:rsid w:val="0023774A"/>
    <w:rsid w:val="00265083"/>
    <w:rsid w:val="002D22D4"/>
    <w:rsid w:val="002F4155"/>
    <w:rsid w:val="0033471A"/>
    <w:rsid w:val="00344A5A"/>
    <w:rsid w:val="00345160"/>
    <w:rsid w:val="0036676F"/>
    <w:rsid w:val="00390090"/>
    <w:rsid w:val="003A30F5"/>
    <w:rsid w:val="003A5DAC"/>
    <w:rsid w:val="003C79D2"/>
    <w:rsid w:val="003F53D5"/>
    <w:rsid w:val="00400006"/>
    <w:rsid w:val="004074BE"/>
    <w:rsid w:val="004139BC"/>
    <w:rsid w:val="00442248"/>
    <w:rsid w:val="0044247E"/>
    <w:rsid w:val="004528CC"/>
    <w:rsid w:val="004A6409"/>
    <w:rsid w:val="004C181B"/>
    <w:rsid w:val="004F2484"/>
    <w:rsid w:val="00504904"/>
    <w:rsid w:val="00516019"/>
    <w:rsid w:val="005315B5"/>
    <w:rsid w:val="00540701"/>
    <w:rsid w:val="00563F10"/>
    <w:rsid w:val="00571CA5"/>
    <w:rsid w:val="00582063"/>
    <w:rsid w:val="005B0AC3"/>
    <w:rsid w:val="005C7FFE"/>
    <w:rsid w:val="005E78F3"/>
    <w:rsid w:val="006058B9"/>
    <w:rsid w:val="00625897"/>
    <w:rsid w:val="00647AC3"/>
    <w:rsid w:val="006A0FC4"/>
    <w:rsid w:val="006B71A2"/>
    <w:rsid w:val="006E2B55"/>
    <w:rsid w:val="007125D9"/>
    <w:rsid w:val="00775F0A"/>
    <w:rsid w:val="00777645"/>
    <w:rsid w:val="00797E09"/>
    <w:rsid w:val="007C1EA0"/>
    <w:rsid w:val="007C39D4"/>
    <w:rsid w:val="008027A6"/>
    <w:rsid w:val="008027AF"/>
    <w:rsid w:val="00836424"/>
    <w:rsid w:val="0084569C"/>
    <w:rsid w:val="00852869"/>
    <w:rsid w:val="00857068"/>
    <w:rsid w:val="0087578E"/>
    <w:rsid w:val="008C48AF"/>
    <w:rsid w:val="008D63E8"/>
    <w:rsid w:val="00914A7F"/>
    <w:rsid w:val="009465DE"/>
    <w:rsid w:val="0095031D"/>
    <w:rsid w:val="00951322"/>
    <w:rsid w:val="00963C80"/>
    <w:rsid w:val="0098748C"/>
    <w:rsid w:val="00993A8C"/>
    <w:rsid w:val="009B2F92"/>
    <w:rsid w:val="009C0A80"/>
    <w:rsid w:val="009C6AC3"/>
    <w:rsid w:val="009D28ED"/>
    <w:rsid w:val="00A13890"/>
    <w:rsid w:val="00A40CE7"/>
    <w:rsid w:val="00A713AC"/>
    <w:rsid w:val="00AA428D"/>
    <w:rsid w:val="00B01590"/>
    <w:rsid w:val="00B3390A"/>
    <w:rsid w:val="00B956FB"/>
    <w:rsid w:val="00BA2D81"/>
    <w:rsid w:val="00C0246F"/>
    <w:rsid w:val="00C03AB3"/>
    <w:rsid w:val="00C04E44"/>
    <w:rsid w:val="00C64A7C"/>
    <w:rsid w:val="00C72FB8"/>
    <w:rsid w:val="00CA21BA"/>
    <w:rsid w:val="00CB1DED"/>
    <w:rsid w:val="00D41B5A"/>
    <w:rsid w:val="00D60FE7"/>
    <w:rsid w:val="00D719B8"/>
    <w:rsid w:val="00D815CB"/>
    <w:rsid w:val="00D84CDD"/>
    <w:rsid w:val="00DA3363"/>
    <w:rsid w:val="00DB111F"/>
    <w:rsid w:val="00DC397D"/>
    <w:rsid w:val="00E22AF4"/>
    <w:rsid w:val="00E27CFC"/>
    <w:rsid w:val="00E45333"/>
    <w:rsid w:val="00E70408"/>
    <w:rsid w:val="00E914F6"/>
    <w:rsid w:val="00E97800"/>
    <w:rsid w:val="00EA6C84"/>
    <w:rsid w:val="00EA7BAE"/>
    <w:rsid w:val="00F64250"/>
    <w:rsid w:val="00F96015"/>
    <w:rsid w:val="00FB2556"/>
    <w:rsid w:val="00FC7C0B"/>
    <w:rsid w:val="00FE3F94"/>
    <w:rsid w:val="00FF054F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1FAA"/>
  <w15:docId w15:val="{5C2BB0F7-373A-4E52-96E5-2A2705C7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F0A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75F0A"/>
    <w:pPr>
      <w:spacing w:after="0"/>
    </w:pPr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5F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5F0A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rsid w:val="00775F0A"/>
    <w:rPr>
      <w:rFonts w:ascii="Arial" w:eastAsia="Times New Roman" w:hAnsi="Arial" w:cs="Times New Roman"/>
      <w:lang w:eastAsia="pl-PL"/>
    </w:rPr>
  </w:style>
  <w:style w:type="paragraph" w:styleId="Nagwek">
    <w:name w:val="header"/>
    <w:aliases w:val="index,Nagłówek strony"/>
    <w:basedOn w:val="Normalny"/>
    <w:link w:val="Nagwek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index Znak,Nagłówek strony Znak"/>
    <w:basedOn w:val="Domylnaczcionkaakapitu"/>
    <w:link w:val="Nagwek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A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AC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Tchórzewska Lucyna</dc:creator>
  <cp:lastModifiedBy>Branicki Cezary</cp:lastModifiedBy>
  <cp:revision>70</cp:revision>
  <cp:lastPrinted>2021-08-27T12:58:00Z</cp:lastPrinted>
  <dcterms:created xsi:type="dcterms:W3CDTF">2017-04-03T10:42:00Z</dcterms:created>
  <dcterms:modified xsi:type="dcterms:W3CDTF">2026-05-06T13:07:00Z</dcterms:modified>
</cp:coreProperties>
</file>