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22ED" w14:textId="77777777" w:rsidR="003A5DAC" w:rsidRPr="00FF559C" w:rsidRDefault="003A5DAC" w:rsidP="00317343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 w:rsidRPr="00FF559C">
        <w:rPr>
          <w:rFonts w:ascii="Verdana" w:hAnsi="Verdana" w:cs="Arial"/>
          <w:b/>
          <w:sz w:val="20"/>
          <w:szCs w:val="20"/>
        </w:rPr>
        <w:t xml:space="preserve">Załącznik nr </w:t>
      </w:r>
      <w:r w:rsidR="00E82EC1">
        <w:rPr>
          <w:rFonts w:ascii="Verdana" w:hAnsi="Verdana" w:cs="Arial"/>
          <w:b/>
          <w:sz w:val="20"/>
          <w:szCs w:val="20"/>
        </w:rPr>
        <w:t>4</w:t>
      </w:r>
      <w:r w:rsidR="00317343">
        <w:rPr>
          <w:rFonts w:ascii="Verdana" w:hAnsi="Verdana" w:cs="Arial"/>
          <w:b/>
          <w:sz w:val="20"/>
          <w:szCs w:val="20"/>
        </w:rPr>
        <w:t xml:space="preserve"> do SWZ</w:t>
      </w:r>
    </w:p>
    <w:p w14:paraId="1FEFB4F1" w14:textId="77777777" w:rsidR="003A5DAC" w:rsidRDefault="003A5DAC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49FD4908" w14:textId="77777777" w:rsidR="00317343" w:rsidRDefault="00317343" w:rsidP="0031734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Oświadczenie składa </w:t>
      </w:r>
      <w:r w:rsidRPr="00D36A92">
        <w:rPr>
          <w:rFonts w:ascii="Verdana" w:hAnsi="Verdana" w:cs="Arial"/>
          <w:sz w:val="20"/>
          <w:szCs w:val="20"/>
        </w:rPr>
        <w:t>Wykonawc</w:t>
      </w:r>
      <w:r>
        <w:rPr>
          <w:rFonts w:ascii="Verdana" w:hAnsi="Verdana" w:cs="Arial"/>
          <w:sz w:val="20"/>
          <w:szCs w:val="20"/>
        </w:rPr>
        <w:t>a</w:t>
      </w:r>
      <w:r w:rsidRPr="00D36A92">
        <w:rPr>
          <w:rFonts w:ascii="Verdana" w:hAnsi="Verdana" w:cs="Arial"/>
          <w:sz w:val="20"/>
          <w:szCs w:val="20"/>
        </w:rPr>
        <w:t xml:space="preserve">, którego oferta została najwyżej oceniona, </w:t>
      </w:r>
      <w:r>
        <w:rPr>
          <w:rFonts w:ascii="Verdana" w:hAnsi="Verdana" w:cs="Arial"/>
          <w:sz w:val="20"/>
          <w:szCs w:val="20"/>
        </w:rPr>
        <w:br/>
        <w:t xml:space="preserve">na wezwanie Zamawiającego, </w:t>
      </w:r>
      <w:r w:rsidRPr="00D36A92">
        <w:rPr>
          <w:rFonts w:ascii="Verdana" w:hAnsi="Verdana" w:cs="Arial"/>
          <w:sz w:val="20"/>
          <w:szCs w:val="20"/>
        </w:rPr>
        <w:t>w terminie wyznaczonym</w:t>
      </w:r>
      <w:r>
        <w:rPr>
          <w:rFonts w:ascii="Verdana" w:hAnsi="Verdana" w:cs="Arial"/>
          <w:sz w:val="20"/>
          <w:szCs w:val="20"/>
        </w:rPr>
        <w:t xml:space="preserve"> w wezwaniu</w:t>
      </w:r>
    </w:p>
    <w:p w14:paraId="14E79CB0" w14:textId="77777777" w:rsidR="00317343" w:rsidRDefault="00317343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1472CB2E" w14:textId="77777777" w:rsidR="002B0087" w:rsidRPr="00FF559C" w:rsidRDefault="002B0087" w:rsidP="002B0087">
      <w:pPr>
        <w:tabs>
          <w:tab w:val="left" w:pos="556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Nazwa i adres Wykonawcy / Podmiotu udostępniającego zasoby:</w:t>
      </w:r>
    </w:p>
    <w:p w14:paraId="12E962E1" w14:textId="77777777" w:rsidR="00DD4CB7" w:rsidRDefault="00D815CB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</w:t>
      </w:r>
      <w:r w:rsidR="00FF559C" w:rsidRPr="00FF559C">
        <w:rPr>
          <w:rFonts w:ascii="Verdana" w:hAnsi="Verdana" w:cs="Arial"/>
          <w:sz w:val="20"/>
          <w:szCs w:val="20"/>
        </w:rPr>
        <w:t>..</w:t>
      </w:r>
    </w:p>
    <w:p w14:paraId="1E8309F0" w14:textId="77777777" w:rsidR="00775F0A" w:rsidRDefault="00FF559C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</w:t>
      </w:r>
      <w:r w:rsidR="00DD4CB7">
        <w:rPr>
          <w:rFonts w:ascii="Verdana" w:hAnsi="Verdana" w:cs="Arial"/>
          <w:sz w:val="20"/>
          <w:szCs w:val="20"/>
        </w:rPr>
        <w:t>....</w:t>
      </w:r>
    </w:p>
    <w:p w14:paraId="2420F882" w14:textId="77777777" w:rsidR="00DD4CB7" w:rsidRPr="00DD4CB7" w:rsidRDefault="00DD4CB7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1FEA4F2C" w14:textId="77777777" w:rsidR="00D815CB" w:rsidRPr="00C34740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C34740">
        <w:rPr>
          <w:rFonts w:ascii="Verdana" w:hAnsi="Verdana" w:cs="Arial"/>
          <w:b/>
          <w:sz w:val="20"/>
          <w:szCs w:val="20"/>
          <w:u w:val="single"/>
        </w:rPr>
        <w:t>OŚWIADCZENIE</w:t>
      </w:r>
    </w:p>
    <w:p w14:paraId="7AEC0A72" w14:textId="77777777" w:rsidR="00775F0A" w:rsidRPr="00C34740" w:rsidRDefault="00775F0A" w:rsidP="00775F0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color w:val="000000"/>
          <w:sz w:val="20"/>
        </w:rPr>
      </w:pPr>
    </w:p>
    <w:p w14:paraId="4C59B1D9" w14:textId="49C1B6A1" w:rsidR="004A5D3B" w:rsidRPr="00C35837" w:rsidRDefault="00317343" w:rsidP="00E70D1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sz w:val="20"/>
        </w:rPr>
      </w:pPr>
      <w:r w:rsidRPr="00C34740">
        <w:rPr>
          <w:rFonts w:ascii="Verdana" w:hAnsi="Verdana" w:cs="Arial"/>
          <w:sz w:val="20"/>
        </w:rPr>
        <w:t xml:space="preserve">Na potrzeby postępowania o udzielenie zamówienia publicznego pn. </w:t>
      </w:r>
      <w:r w:rsidR="00E82EC1" w:rsidRPr="00E82EC1">
        <w:rPr>
          <w:rFonts w:ascii="Verdana" w:hAnsi="Verdana" w:cs="Arial"/>
          <w:b/>
          <w:sz w:val="20"/>
        </w:rPr>
        <w:t>Dostawa i</w:t>
      </w:r>
      <w:r w:rsidR="00396AA2">
        <w:rPr>
          <w:rFonts w:ascii="Verdana" w:hAnsi="Verdana" w:cs="Arial"/>
          <w:b/>
          <w:sz w:val="20"/>
        </w:rPr>
        <w:t> </w:t>
      </w:r>
      <w:r w:rsidR="00E82EC1" w:rsidRPr="00E82EC1">
        <w:rPr>
          <w:rFonts w:ascii="Verdana" w:hAnsi="Verdana" w:cs="Arial"/>
          <w:b/>
          <w:sz w:val="20"/>
        </w:rPr>
        <w:t xml:space="preserve">wdrożenie </w:t>
      </w:r>
      <w:r w:rsidR="007B2CF1">
        <w:rPr>
          <w:rFonts w:ascii="Verdana" w:hAnsi="Verdana" w:cs="Arial"/>
          <w:b/>
          <w:sz w:val="20"/>
        </w:rPr>
        <w:t>serwerów</w:t>
      </w:r>
      <w:r w:rsidR="00396AA2">
        <w:rPr>
          <w:rFonts w:ascii="Verdana" w:hAnsi="Verdana" w:cs="Arial"/>
          <w:b/>
          <w:sz w:val="20"/>
        </w:rPr>
        <w:t xml:space="preserve"> kasetowych</w:t>
      </w:r>
      <w:r w:rsidR="00FA41D2">
        <w:rPr>
          <w:rFonts w:ascii="Verdana" w:hAnsi="Verdana" w:cs="Arial"/>
          <w:b/>
          <w:sz w:val="20"/>
        </w:rPr>
        <w:t xml:space="preserve"> (numer </w:t>
      </w:r>
      <w:r w:rsidR="007B2CF1">
        <w:rPr>
          <w:rFonts w:ascii="Verdana" w:hAnsi="Verdana" w:cs="Arial"/>
          <w:b/>
          <w:sz w:val="20"/>
        </w:rPr>
        <w:t xml:space="preserve">postępowania: </w:t>
      </w:r>
      <w:r w:rsidR="00396AA2">
        <w:rPr>
          <w:rFonts w:ascii="Verdana" w:hAnsi="Verdana" w:cs="Arial"/>
          <w:b/>
          <w:sz w:val="20"/>
        </w:rPr>
        <w:t>187</w:t>
      </w:r>
      <w:r w:rsidR="004300CD">
        <w:rPr>
          <w:rFonts w:ascii="Verdana" w:hAnsi="Verdana" w:cs="Arial"/>
          <w:b/>
          <w:sz w:val="20"/>
        </w:rPr>
        <w:t>/202</w:t>
      </w:r>
      <w:r w:rsidR="00396AA2">
        <w:rPr>
          <w:rFonts w:ascii="Verdana" w:hAnsi="Verdana" w:cs="Arial"/>
          <w:b/>
          <w:sz w:val="20"/>
        </w:rPr>
        <w:t>6</w:t>
      </w:r>
      <w:r w:rsidR="00E82EC1" w:rsidRPr="00E82EC1">
        <w:rPr>
          <w:rFonts w:ascii="Verdana" w:hAnsi="Verdana" w:cs="Arial"/>
          <w:b/>
          <w:sz w:val="20"/>
        </w:rPr>
        <w:t>/C)</w:t>
      </w:r>
      <w:r w:rsidR="00C34740" w:rsidRPr="00C34740">
        <w:rPr>
          <w:rFonts w:ascii="Verdana" w:hAnsi="Verdana" w:cs="Arial"/>
          <w:b/>
          <w:sz w:val="20"/>
        </w:rPr>
        <w:t>,</w:t>
      </w:r>
      <w:r w:rsidR="00C34740" w:rsidRPr="00C34740">
        <w:rPr>
          <w:rFonts w:ascii="Verdana" w:hAnsi="Verdana" w:cs="Arial"/>
          <w:sz w:val="20"/>
        </w:rPr>
        <w:t xml:space="preserve"> </w:t>
      </w:r>
    </w:p>
    <w:p w14:paraId="2808A42E" w14:textId="77777777" w:rsidR="00C64A7C" w:rsidRPr="00C34740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20"/>
        </w:rPr>
      </w:pPr>
    </w:p>
    <w:p w14:paraId="6E8F4416" w14:textId="77777777" w:rsidR="000D0E37" w:rsidRPr="00C34740" w:rsidRDefault="000D0E37" w:rsidP="000D0E37">
      <w:pPr>
        <w:pStyle w:val="Tekstprzypisudolnego"/>
        <w:widowControl w:val="0"/>
        <w:tabs>
          <w:tab w:val="left" w:pos="5812"/>
        </w:tabs>
        <w:ind w:left="5"/>
        <w:jc w:val="center"/>
        <w:rPr>
          <w:rFonts w:ascii="Verdana" w:hAnsi="Verdana" w:cs="Arial"/>
          <w:b/>
          <w:sz w:val="20"/>
        </w:rPr>
      </w:pPr>
      <w:r w:rsidRPr="00C34740">
        <w:rPr>
          <w:rFonts w:ascii="Verdana" w:hAnsi="Verdana" w:cs="Arial"/>
          <w:b/>
          <w:sz w:val="20"/>
        </w:rPr>
        <w:t>oświadczam, że</w:t>
      </w:r>
    </w:p>
    <w:p w14:paraId="0933F5DC" w14:textId="77777777" w:rsidR="00C64A7C" w:rsidRPr="00C34740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20"/>
        </w:rPr>
      </w:pPr>
    </w:p>
    <w:p w14:paraId="296BA1C2" w14:textId="77777777" w:rsidR="000D0E37" w:rsidRPr="00C34740" w:rsidRDefault="000D0E37" w:rsidP="000D0E37">
      <w:p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C34740">
        <w:rPr>
          <w:rFonts w:ascii="Verdana" w:hAnsi="Verdana" w:cs="Arial"/>
          <w:bCs/>
          <w:sz w:val="20"/>
          <w:szCs w:val="20"/>
        </w:rPr>
        <w:t xml:space="preserve">informacje zawarte w dołączonym do oferty oświadczeniu, o którym </w:t>
      </w:r>
      <w:r w:rsidR="002B0087">
        <w:rPr>
          <w:rFonts w:ascii="Verdana" w:hAnsi="Verdana" w:cs="Arial"/>
          <w:bCs/>
          <w:sz w:val="20"/>
          <w:szCs w:val="20"/>
        </w:rPr>
        <w:t>mowa w art. 125 ust. </w:t>
      </w:r>
      <w:r w:rsidRPr="00C34740">
        <w:rPr>
          <w:rFonts w:ascii="Verdana" w:hAnsi="Verdana" w:cs="Arial"/>
          <w:bCs/>
          <w:sz w:val="20"/>
          <w:szCs w:val="20"/>
        </w:rPr>
        <w:t>1 ustawy z dnia 11 września 2019 r</w:t>
      </w:r>
      <w:r w:rsidR="00EC1191" w:rsidRPr="00C34740">
        <w:rPr>
          <w:rFonts w:ascii="Verdana" w:hAnsi="Verdana" w:cs="Arial"/>
          <w:bCs/>
          <w:sz w:val="20"/>
          <w:szCs w:val="20"/>
        </w:rPr>
        <w:t xml:space="preserve">. – </w:t>
      </w:r>
      <w:r w:rsidRPr="00C34740">
        <w:rPr>
          <w:rFonts w:ascii="Verdana" w:hAnsi="Verdana" w:cs="Arial"/>
          <w:bCs/>
          <w:sz w:val="20"/>
          <w:szCs w:val="20"/>
        </w:rPr>
        <w:t xml:space="preserve">Prawo zamówień publicznych, zwanej dalej </w:t>
      </w:r>
      <w:r w:rsidRPr="00C34740">
        <w:rPr>
          <w:rFonts w:ascii="Verdana" w:hAnsi="Verdana" w:cs="Arial"/>
          <w:bCs/>
          <w:i/>
          <w:sz w:val="20"/>
          <w:szCs w:val="20"/>
        </w:rPr>
        <w:t>ustawą</w:t>
      </w:r>
      <w:r w:rsidR="002B0087">
        <w:rPr>
          <w:rFonts w:ascii="Verdana" w:hAnsi="Verdana" w:cs="Arial"/>
          <w:bCs/>
          <w:i/>
          <w:sz w:val="20"/>
          <w:szCs w:val="20"/>
        </w:rPr>
        <w:t xml:space="preserve"> Pzp</w:t>
      </w:r>
      <w:r w:rsidRPr="00C34740">
        <w:rPr>
          <w:rFonts w:ascii="Verdana" w:hAnsi="Verdana" w:cs="Arial"/>
          <w:bCs/>
          <w:sz w:val="20"/>
          <w:szCs w:val="20"/>
        </w:rPr>
        <w:t>, w zakresie podstaw wykluczenia z</w:t>
      </w:r>
      <w:r w:rsidR="00EC1191" w:rsidRPr="00C34740">
        <w:rPr>
          <w:rFonts w:ascii="Verdana" w:hAnsi="Verdana" w:cs="Arial"/>
          <w:bCs/>
          <w:sz w:val="20"/>
          <w:szCs w:val="20"/>
        </w:rPr>
        <w:t> </w:t>
      </w:r>
      <w:r w:rsidRPr="00C34740">
        <w:rPr>
          <w:rFonts w:ascii="Verdana" w:hAnsi="Verdana" w:cs="Arial"/>
          <w:bCs/>
          <w:sz w:val="20"/>
          <w:szCs w:val="20"/>
        </w:rPr>
        <w:t>postępowania, o których mowa w:</w:t>
      </w:r>
    </w:p>
    <w:p w14:paraId="21296918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3 ustawy</w:t>
      </w:r>
      <w:r w:rsidR="002B0087">
        <w:rPr>
          <w:rFonts w:ascii="Verdana" w:hAnsi="Verdana" w:cs="Arial"/>
          <w:bCs/>
          <w:sz w:val="20"/>
        </w:rPr>
        <w:t xml:space="preserve"> Pzp</w:t>
      </w:r>
      <w:r w:rsidRPr="00C34740">
        <w:rPr>
          <w:rFonts w:ascii="Verdana" w:hAnsi="Verdana" w:cs="Arial"/>
          <w:bCs/>
          <w:sz w:val="20"/>
        </w:rPr>
        <w:t xml:space="preserve">, </w:t>
      </w:r>
    </w:p>
    <w:p w14:paraId="4CB17A7C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4 ustawy</w:t>
      </w:r>
      <w:r w:rsidR="002B0087">
        <w:rPr>
          <w:rFonts w:ascii="Verdana" w:hAnsi="Verdana" w:cs="Arial"/>
          <w:bCs/>
          <w:sz w:val="20"/>
        </w:rPr>
        <w:t xml:space="preserve"> Pzp</w:t>
      </w:r>
      <w:r w:rsidRPr="00C34740">
        <w:rPr>
          <w:rFonts w:ascii="Verdana" w:hAnsi="Verdana" w:cs="Arial"/>
          <w:bCs/>
          <w:sz w:val="20"/>
        </w:rPr>
        <w:t xml:space="preserve">, dotyczących orzeczenia zakazu ubiegania się o zamówienie publiczne tytułem środka zapobiegawczego, </w:t>
      </w:r>
    </w:p>
    <w:p w14:paraId="4FB4CCCD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5 ustawy</w:t>
      </w:r>
      <w:r w:rsidR="002B0087">
        <w:rPr>
          <w:rFonts w:ascii="Verdana" w:hAnsi="Verdana" w:cs="Arial"/>
          <w:bCs/>
          <w:sz w:val="20"/>
        </w:rPr>
        <w:t xml:space="preserve"> Pzp</w:t>
      </w:r>
      <w:r w:rsidRPr="00C34740">
        <w:rPr>
          <w:rFonts w:ascii="Verdana" w:hAnsi="Verdana" w:cs="Arial"/>
          <w:bCs/>
          <w:sz w:val="20"/>
        </w:rPr>
        <w:t xml:space="preserve">, dotyczących zawarcia z innymi wykonawcami porozumienia mającego na celu zakłócenie konkurencji, </w:t>
      </w:r>
    </w:p>
    <w:p w14:paraId="6621A192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</w:t>
      </w:r>
      <w:r w:rsidR="004A5D3B" w:rsidRPr="00C34740">
        <w:rPr>
          <w:rFonts w:ascii="Verdana" w:hAnsi="Verdana" w:cs="Arial"/>
          <w:bCs/>
          <w:sz w:val="20"/>
        </w:rPr>
        <w:t>8 ust. 1 pkt 6 ustawy</w:t>
      </w:r>
      <w:r w:rsidR="002B0087">
        <w:rPr>
          <w:rFonts w:ascii="Verdana" w:hAnsi="Verdana" w:cs="Arial"/>
          <w:bCs/>
          <w:sz w:val="20"/>
        </w:rPr>
        <w:t xml:space="preserve"> Pzp</w:t>
      </w:r>
      <w:r w:rsidR="004A5D3B" w:rsidRPr="00C34740">
        <w:rPr>
          <w:rFonts w:ascii="Verdana" w:hAnsi="Verdana" w:cs="Arial"/>
          <w:bCs/>
          <w:sz w:val="20"/>
        </w:rPr>
        <w:t>,</w:t>
      </w:r>
    </w:p>
    <w:p w14:paraId="33405AB9" w14:textId="77777777" w:rsidR="002B0087" w:rsidRPr="002B0087" w:rsidRDefault="002B0087" w:rsidP="002B008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2B0087">
        <w:rPr>
          <w:rFonts w:ascii="Verdana" w:hAnsi="Verdana" w:cs="Arial"/>
          <w:bCs/>
          <w:sz w:val="20"/>
        </w:rPr>
        <w:t>art. 7 ust. 1 ustawy z dnia 13 kwietnia 2022 r. o szczególnych rozwiązaniach w zakresie przeciwdziałania wspieraniu agresji na Ukrainę oraz służących ochronie bezpieczeństwa narodowego,</w:t>
      </w:r>
    </w:p>
    <w:p w14:paraId="46E52846" w14:textId="77777777" w:rsidR="000D0E37" w:rsidRPr="00E70D1A" w:rsidRDefault="000D0E37" w:rsidP="000D0E37">
      <w:pPr>
        <w:spacing w:before="12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E70D1A">
        <w:rPr>
          <w:rFonts w:ascii="Verdana" w:hAnsi="Verdana" w:cs="Arial"/>
          <w:b/>
          <w:bCs/>
          <w:sz w:val="20"/>
          <w:szCs w:val="20"/>
        </w:rPr>
        <w:t>są aktualne</w:t>
      </w:r>
      <w:r w:rsidR="002B0087" w:rsidRPr="00E70D1A">
        <w:rPr>
          <w:rFonts w:ascii="Verdana" w:hAnsi="Verdana" w:cs="Arial"/>
          <w:b/>
          <w:bCs/>
          <w:sz w:val="20"/>
          <w:szCs w:val="20"/>
        </w:rPr>
        <w:t xml:space="preserve"> na dzień złożenia niniejszego oświadczenia</w:t>
      </w:r>
      <w:r w:rsidRPr="00E70D1A">
        <w:rPr>
          <w:rFonts w:ascii="Verdana" w:hAnsi="Verdana" w:cs="Arial"/>
          <w:b/>
          <w:bCs/>
          <w:sz w:val="20"/>
          <w:szCs w:val="20"/>
        </w:rPr>
        <w:t>.</w:t>
      </w:r>
    </w:p>
    <w:p w14:paraId="6046E0B1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1A26C949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5D04A6F9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168673CE" w14:textId="77777777" w:rsidR="002B0087" w:rsidRPr="00FF559C" w:rsidRDefault="002B0087" w:rsidP="002B0087">
      <w:pPr>
        <w:jc w:val="center"/>
        <w:rPr>
          <w:rFonts w:ascii="Verdana" w:hAnsi="Verdana"/>
          <w:sz w:val="20"/>
          <w:szCs w:val="20"/>
        </w:rPr>
      </w:pPr>
      <w:r w:rsidRPr="005E78F3">
        <w:rPr>
          <w:rFonts w:ascii="Verdana" w:hAnsi="Verdana" w:cs="Arial"/>
          <w:i/>
          <w:sz w:val="18"/>
          <w:szCs w:val="18"/>
        </w:rPr>
        <w:t xml:space="preserve">Kwalifikowany podpis elektroniczny </w:t>
      </w:r>
      <w:r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>ych</w:t>
      </w:r>
      <w:r>
        <w:rPr>
          <w:rFonts w:ascii="Verdana" w:hAnsi="Verdana" w:cs="Arial"/>
          <w:i/>
          <w:sz w:val="18"/>
          <w:szCs w:val="18"/>
        </w:rPr>
        <w:t xml:space="preserve">) </w:t>
      </w:r>
      <w:r>
        <w:rPr>
          <w:rFonts w:ascii="Verdana" w:hAnsi="Verdana" w:cs="Arial"/>
          <w:i/>
          <w:sz w:val="18"/>
          <w:szCs w:val="18"/>
        </w:rPr>
        <w:br/>
        <w:t>do reprezentowania Wykonawcy / Podmiotu udostępniającego zasoby</w:t>
      </w:r>
    </w:p>
    <w:p w14:paraId="3F15550B" w14:textId="77777777" w:rsidR="004A5D3B" w:rsidRPr="00FF559C" w:rsidRDefault="004A5D3B" w:rsidP="002B0087">
      <w:pPr>
        <w:jc w:val="center"/>
        <w:rPr>
          <w:rFonts w:ascii="Verdana" w:hAnsi="Verdana"/>
          <w:sz w:val="20"/>
          <w:szCs w:val="20"/>
        </w:rPr>
      </w:pPr>
    </w:p>
    <w:sectPr w:rsidR="004A5D3B" w:rsidRPr="00FF559C" w:rsidSect="003A5DAC"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10DB7" w14:textId="77777777" w:rsidR="00B70B52" w:rsidRDefault="00B70B52" w:rsidP="00775F0A">
      <w:pPr>
        <w:spacing w:after="0"/>
      </w:pPr>
      <w:r>
        <w:separator/>
      </w:r>
    </w:p>
  </w:endnote>
  <w:endnote w:type="continuationSeparator" w:id="0">
    <w:p w14:paraId="5A521ED9" w14:textId="77777777" w:rsidR="00B70B52" w:rsidRDefault="00B70B52" w:rsidP="00775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01A1" w14:textId="77777777" w:rsidR="00B70B52" w:rsidRDefault="00B70B52" w:rsidP="00775F0A">
      <w:pPr>
        <w:spacing w:after="0"/>
      </w:pPr>
      <w:r>
        <w:separator/>
      </w:r>
    </w:p>
  </w:footnote>
  <w:footnote w:type="continuationSeparator" w:id="0">
    <w:p w14:paraId="4B9117D3" w14:textId="77777777" w:rsidR="00B70B52" w:rsidRDefault="00B70B52" w:rsidP="0077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96F"/>
    <w:multiLevelType w:val="hybridMultilevel"/>
    <w:tmpl w:val="D780F740"/>
    <w:lvl w:ilvl="0" w:tplc="04150019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2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550843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05644E"/>
    <w:multiLevelType w:val="hybridMultilevel"/>
    <w:tmpl w:val="3D2E5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F014E5"/>
    <w:multiLevelType w:val="hybridMultilevel"/>
    <w:tmpl w:val="B8C25CCE"/>
    <w:lvl w:ilvl="0" w:tplc="E49E4522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1033059">
    <w:abstractNumId w:val="0"/>
  </w:num>
  <w:num w:numId="2" w16cid:durableId="378749354">
    <w:abstractNumId w:val="2"/>
  </w:num>
  <w:num w:numId="3" w16cid:durableId="824319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0A"/>
    <w:rsid w:val="00017952"/>
    <w:rsid w:val="00033714"/>
    <w:rsid w:val="0003483C"/>
    <w:rsid w:val="00066EA2"/>
    <w:rsid w:val="000733C2"/>
    <w:rsid w:val="00080FA4"/>
    <w:rsid w:val="000B0FD4"/>
    <w:rsid w:val="000D0E37"/>
    <w:rsid w:val="000D27FD"/>
    <w:rsid w:val="000D2CCB"/>
    <w:rsid w:val="000E26C6"/>
    <w:rsid w:val="000F6928"/>
    <w:rsid w:val="0023774A"/>
    <w:rsid w:val="00265083"/>
    <w:rsid w:val="002B0087"/>
    <w:rsid w:val="002C6564"/>
    <w:rsid w:val="002D22D4"/>
    <w:rsid w:val="002F4155"/>
    <w:rsid w:val="00317343"/>
    <w:rsid w:val="0033471A"/>
    <w:rsid w:val="00344A5A"/>
    <w:rsid w:val="00345160"/>
    <w:rsid w:val="0036676F"/>
    <w:rsid w:val="00390090"/>
    <w:rsid w:val="00396AA2"/>
    <w:rsid w:val="003A30F5"/>
    <w:rsid w:val="003A5DAC"/>
    <w:rsid w:val="003C79D2"/>
    <w:rsid w:val="003F53D5"/>
    <w:rsid w:val="00400006"/>
    <w:rsid w:val="004074BE"/>
    <w:rsid w:val="004300CD"/>
    <w:rsid w:val="0044247E"/>
    <w:rsid w:val="00443291"/>
    <w:rsid w:val="00447177"/>
    <w:rsid w:val="004528CC"/>
    <w:rsid w:val="004A5D3B"/>
    <w:rsid w:val="004C181B"/>
    <w:rsid w:val="00504904"/>
    <w:rsid w:val="005315B5"/>
    <w:rsid w:val="00540701"/>
    <w:rsid w:val="00563F10"/>
    <w:rsid w:val="00571CA5"/>
    <w:rsid w:val="005C7FFE"/>
    <w:rsid w:val="00633773"/>
    <w:rsid w:val="00647AC3"/>
    <w:rsid w:val="006A0FC4"/>
    <w:rsid w:val="006B71A2"/>
    <w:rsid w:val="007125D9"/>
    <w:rsid w:val="00775F0A"/>
    <w:rsid w:val="007B2CF1"/>
    <w:rsid w:val="007C1EA0"/>
    <w:rsid w:val="007D3C83"/>
    <w:rsid w:val="008027A6"/>
    <w:rsid w:val="008027AF"/>
    <w:rsid w:val="0084569C"/>
    <w:rsid w:val="008C48AF"/>
    <w:rsid w:val="008D63E8"/>
    <w:rsid w:val="00951322"/>
    <w:rsid w:val="00963C80"/>
    <w:rsid w:val="0098748C"/>
    <w:rsid w:val="009F7414"/>
    <w:rsid w:val="00A13890"/>
    <w:rsid w:val="00A40CE7"/>
    <w:rsid w:val="00A713AC"/>
    <w:rsid w:val="00B01590"/>
    <w:rsid w:val="00B70B52"/>
    <w:rsid w:val="00BA2D81"/>
    <w:rsid w:val="00C0246F"/>
    <w:rsid w:val="00C03AB3"/>
    <w:rsid w:val="00C04E44"/>
    <w:rsid w:val="00C34740"/>
    <w:rsid w:val="00C35837"/>
    <w:rsid w:val="00C64A7C"/>
    <w:rsid w:val="00C72FB8"/>
    <w:rsid w:val="00C85F65"/>
    <w:rsid w:val="00CF7E7B"/>
    <w:rsid w:val="00D41B5A"/>
    <w:rsid w:val="00D5536A"/>
    <w:rsid w:val="00D60FE7"/>
    <w:rsid w:val="00D75AE8"/>
    <w:rsid w:val="00D815CB"/>
    <w:rsid w:val="00D84CDD"/>
    <w:rsid w:val="00DA3363"/>
    <w:rsid w:val="00DC397D"/>
    <w:rsid w:val="00DD4CB7"/>
    <w:rsid w:val="00E27CFC"/>
    <w:rsid w:val="00E45333"/>
    <w:rsid w:val="00E70408"/>
    <w:rsid w:val="00E70D1A"/>
    <w:rsid w:val="00E82EC1"/>
    <w:rsid w:val="00E87CA4"/>
    <w:rsid w:val="00E914F6"/>
    <w:rsid w:val="00EC1191"/>
    <w:rsid w:val="00F414E3"/>
    <w:rsid w:val="00F96015"/>
    <w:rsid w:val="00FA41D2"/>
    <w:rsid w:val="00FB2556"/>
    <w:rsid w:val="00FC7C0B"/>
    <w:rsid w:val="00FE3F94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26193"/>
  <w15:docId w15:val="{5C2BB0F7-373A-4E52-96E5-2A2705C7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F0A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75F0A"/>
    <w:pPr>
      <w:spacing w:after="0"/>
    </w:pPr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5F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5F0A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rsid w:val="00775F0A"/>
    <w:rPr>
      <w:rFonts w:ascii="Arial" w:eastAsia="Times New Roman" w:hAnsi="Arial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"/>
    <w:basedOn w:val="Normalny"/>
    <w:link w:val="AkapitzlistZnak"/>
    <w:uiPriority w:val="34"/>
    <w:qFormat/>
    <w:rsid w:val="000D0E37"/>
    <w:pPr>
      <w:spacing w:after="0" w:line="360" w:lineRule="auto"/>
      <w:ind w:left="720" w:firstLine="567"/>
      <w:contextualSpacing/>
    </w:pPr>
    <w:rPr>
      <w:sz w:val="24"/>
      <w:szCs w:val="20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0D0E37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Tchórzewska Lucyna</dc:creator>
  <cp:lastModifiedBy>Ryciuk Katarzyna</cp:lastModifiedBy>
  <cp:revision>6</cp:revision>
  <cp:lastPrinted>2017-12-21T07:53:00Z</cp:lastPrinted>
  <dcterms:created xsi:type="dcterms:W3CDTF">2024-08-28T09:16:00Z</dcterms:created>
  <dcterms:modified xsi:type="dcterms:W3CDTF">2026-04-10T13:37:00Z</dcterms:modified>
</cp:coreProperties>
</file>