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C42FB" w14:textId="77777777" w:rsidR="006B17CF" w:rsidRPr="001B6758" w:rsidRDefault="006B17CF" w:rsidP="006B17CF">
      <w:pPr>
        <w:pStyle w:val="Default"/>
        <w:jc w:val="center"/>
        <w:rPr>
          <w:color w:val="auto"/>
          <w:sz w:val="28"/>
          <w:szCs w:val="28"/>
        </w:rPr>
      </w:pPr>
      <w:r w:rsidRPr="001B6758">
        <w:rPr>
          <w:color w:val="auto"/>
          <w:sz w:val="28"/>
          <w:szCs w:val="28"/>
        </w:rPr>
        <w:t>PROCEDURA BADAŃ EKSPLOATACYJNYCH</w:t>
      </w:r>
    </w:p>
    <w:p w14:paraId="60426B54" w14:textId="77777777" w:rsidR="00A817D1" w:rsidRPr="001B6758" w:rsidRDefault="00A817D1" w:rsidP="006B17CF">
      <w:pPr>
        <w:pStyle w:val="Default"/>
        <w:jc w:val="center"/>
        <w:rPr>
          <w:color w:val="auto"/>
          <w:sz w:val="28"/>
          <w:szCs w:val="28"/>
        </w:rPr>
      </w:pPr>
    </w:p>
    <w:p w14:paraId="6F1C4EAE" w14:textId="77777777" w:rsidR="006B17CF" w:rsidRPr="001B6758" w:rsidRDefault="006B17CF" w:rsidP="00E45F5C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  <w:r w:rsidRPr="001B6758">
        <w:rPr>
          <w:b/>
          <w:bCs/>
          <w:color w:val="auto"/>
          <w:sz w:val="20"/>
          <w:szCs w:val="20"/>
        </w:rPr>
        <w:t xml:space="preserve">1. Cel przeprowadzania badań </w:t>
      </w:r>
    </w:p>
    <w:p w14:paraId="2C0348E5" w14:textId="77777777" w:rsidR="00CD0F75" w:rsidRPr="001B6758" w:rsidRDefault="006B17CF" w:rsidP="00E45F5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Badania eksploatacyjne</w:t>
      </w:r>
      <w:r w:rsidR="002043DE" w:rsidRPr="001B6758">
        <w:rPr>
          <w:rFonts w:ascii="Arial" w:hAnsi="Arial" w:cs="Arial"/>
          <w:sz w:val="20"/>
          <w:szCs w:val="20"/>
        </w:rPr>
        <w:t xml:space="preserve"> </w:t>
      </w:r>
      <w:r w:rsidRPr="001B6758">
        <w:rPr>
          <w:rFonts w:ascii="Arial" w:hAnsi="Arial" w:cs="Arial"/>
          <w:sz w:val="20"/>
          <w:szCs w:val="20"/>
        </w:rPr>
        <w:t xml:space="preserve">półmasek </w:t>
      </w:r>
      <w:r w:rsidR="000C061A" w:rsidRPr="001B6758">
        <w:rPr>
          <w:rFonts w:ascii="Arial" w:hAnsi="Arial" w:cs="Arial"/>
          <w:sz w:val="20"/>
          <w:szCs w:val="20"/>
        </w:rPr>
        <w:t>i</w:t>
      </w:r>
      <w:r w:rsidRPr="001B6758">
        <w:rPr>
          <w:rFonts w:ascii="Arial" w:hAnsi="Arial" w:cs="Arial"/>
          <w:sz w:val="20"/>
          <w:szCs w:val="20"/>
        </w:rPr>
        <w:t xml:space="preserve"> filtrów</w:t>
      </w:r>
      <w:r w:rsidR="002043DE" w:rsidRPr="001B6758">
        <w:rPr>
          <w:rFonts w:ascii="Arial" w:hAnsi="Arial" w:cs="Arial"/>
          <w:sz w:val="20"/>
          <w:szCs w:val="20"/>
        </w:rPr>
        <w:t xml:space="preserve">, zwane dalej „badaniami”, </w:t>
      </w:r>
      <w:r w:rsidRPr="001B6758">
        <w:rPr>
          <w:rFonts w:ascii="Arial" w:hAnsi="Arial" w:cs="Arial"/>
          <w:sz w:val="20"/>
          <w:szCs w:val="20"/>
        </w:rPr>
        <w:t>w warunkach górniczych w</w:t>
      </w:r>
      <w:r w:rsidR="00932126" w:rsidRPr="001B6758">
        <w:rPr>
          <w:rFonts w:ascii="Arial" w:hAnsi="Arial" w:cs="Arial"/>
          <w:sz w:val="20"/>
          <w:szCs w:val="20"/>
        </w:rPr>
        <w:t> </w:t>
      </w:r>
      <w:r w:rsidRPr="001B6758">
        <w:rPr>
          <w:rFonts w:ascii="Arial" w:hAnsi="Arial" w:cs="Arial"/>
          <w:sz w:val="20"/>
          <w:szCs w:val="20"/>
        </w:rPr>
        <w:t>przeciwieństwie do badań laboratoryjnych uwzględniają warunki kopalniane tj. między innymi temperaturę, zapylenie i wilgotność panujące w podziemnych wyrobiskach zakładów górniczych. Przesłanką do</w:t>
      </w:r>
      <w:r w:rsidR="009D39FA" w:rsidRPr="001B6758">
        <w:rPr>
          <w:rFonts w:ascii="Arial" w:hAnsi="Arial" w:cs="Arial"/>
          <w:sz w:val="20"/>
          <w:szCs w:val="20"/>
        </w:rPr>
        <w:t> </w:t>
      </w:r>
      <w:r w:rsidRPr="001B6758">
        <w:rPr>
          <w:rFonts w:ascii="Arial" w:hAnsi="Arial" w:cs="Arial"/>
          <w:sz w:val="20"/>
          <w:szCs w:val="20"/>
        </w:rPr>
        <w:t xml:space="preserve">opracowania i wdrożenia procedury badań eksploatacyjnych do </w:t>
      </w:r>
      <w:r w:rsidR="00C85284" w:rsidRPr="001B6758">
        <w:rPr>
          <w:rFonts w:ascii="Arial" w:hAnsi="Arial" w:cs="Arial"/>
          <w:sz w:val="20"/>
          <w:szCs w:val="20"/>
        </w:rPr>
        <w:t>postępowania</w:t>
      </w:r>
      <w:r w:rsidRPr="001B6758">
        <w:rPr>
          <w:rFonts w:ascii="Arial" w:hAnsi="Arial" w:cs="Arial"/>
          <w:sz w:val="20"/>
          <w:szCs w:val="20"/>
        </w:rPr>
        <w:t xml:space="preserve"> na </w:t>
      </w:r>
      <w:r w:rsidR="009F2EFB" w:rsidRPr="001B6758">
        <w:rPr>
          <w:rFonts w:ascii="Arial" w:hAnsi="Arial" w:cs="Arial"/>
          <w:sz w:val="20"/>
          <w:szCs w:val="20"/>
        </w:rPr>
        <w:t xml:space="preserve">dostawę </w:t>
      </w:r>
      <w:r w:rsidRPr="001B6758">
        <w:rPr>
          <w:rFonts w:ascii="Arial" w:hAnsi="Arial" w:cs="Arial"/>
          <w:sz w:val="20"/>
          <w:szCs w:val="20"/>
        </w:rPr>
        <w:t>półmasek i</w:t>
      </w:r>
      <w:r w:rsidR="009D39FA" w:rsidRPr="001B6758">
        <w:rPr>
          <w:rFonts w:ascii="Arial" w:hAnsi="Arial" w:cs="Arial"/>
          <w:sz w:val="20"/>
          <w:szCs w:val="20"/>
        </w:rPr>
        <w:t> </w:t>
      </w:r>
      <w:r w:rsidRPr="001B6758">
        <w:rPr>
          <w:rFonts w:ascii="Arial" w:hAnsi="Arial" w:cs="Arial"/>
          <w:sz w:val="20"/>
          <w:szCs w:val="20"/>
        </w:rPr>
        <w:t>filtrów jest chęć pozyskiwania wyrobó</w:t>
      </w:r>
      <w:r w:rsidR="007D68CC" w:rsidRPr="001B6758">
        <w:rPr>
          <w:rFonts w:ascii="Arial" w:hAnsi="Arial" w:cs="Arial"/>
          <w:sz w:val="20"/>
          <w:szCs w:val="20"/>
        </w:rPr>
        <w:t>w charakteryzujących się wysoką</w:t>
      </w:r>
      <w:r w:rsidRPr="001B6758">
        <w:rPr>
          <w:rFonts w:ascii="Arial" w:hAnsi="Arial" w:cs="Arial"/>
          <w:sz w:val="20"/>
          <w:szCs w:val="20"/>
        </w:rPr>
        <w:t xml:space="preserve"> jakością zarówn</w:t>
      </w:r>
      <w:r w:rsidR="00E8259E" w:rsidRPr="001B6758">
        <w:rPr>
          <w:rFonts w:ascii="Arial" w:hAnsi="Arial" w:cs="Arial"/>
          <w:sz w:val="20"/>
          <w:szCs w:val="20"/>
        </w:rPr>
        <w:t>o pod względem funkcjonalnym</w:t>
      </w:r>
      <w:r w:rsidRPr="001B6758">
        <w:rPr>
          <w:rFonts w:ascii="Arial" w:hAnsi="Arial" w:cs="Arial"/>
          <w:sz w:val="20"/>
          <w:szCs w:val="20"/>
        </w:rPr>
        <w:t xml:space="preserve"> jak i użytkowym, odpowiednich do zastosowania w specyficznych warunkach klimatycznych i</w:t>
      </w:r>
      <w:r w:rsidR="009D39FA" w:rsidRPr="001B6758">
        <w:rPr>
          <w:rFonts w:ascii="Arial" w:hAnsi="Arial" w:cs="Arial"/>
          <w:sz w:val="20"/>
          <w:szCs w:val="20"/>
        </w:rPr>
        <w:t> </w:t>
      </w:r>
      <w:r w:rsidRPr="001B6758">
        <w:rPr>
          <w:rFonts w:ascii="Arial" w:hAnsi="Arial" w:cs="Arial"/>
          <w:sz w:val="20"/>
          <w:szCs w:val="20"/>
        </w:rPr>
        <w:t xml:space="preserve">pracy w podziemnych wyrobiskach zakładów górniczych w </w:t>
      </w:r>
      <w:r w:rsidR="008C4E30" w:rsidRPr="001B6758">
        <w:rPr>
          <w:rFonts w:ascii="Arial" w:hAnsi="Arial" w:cs="Arial"/>
          <w:sz w:val="20"/>
          <w:szCs w:val="20"/>
        </w:rPr>
        <w:t xml:space="preserve">Jastrzębskiej Spółce Węglowej S.A. (dalej: </w:t>
      </w:r>
      <w:r w:rsidRPr="001B6758">
        <w:rPr>
          <w:rFonts w:ascii="Arial" w:hAnsi="Arial" w:cs="Arial"/>
          <w:sz w:val="20"/>
          <w:szCs w:val="20"/>
        </w:rPr>
        <w:t>JSW S.A.</w:t>
      </w:r>
      <w:r w:rsidR="008C4E30" w:rsidRPr="001B6758">
        <w:rPr>
          <w:rFonts w:ascii="Arial" w:hAnsi="Arial" w:cs="Arial"/>
          <w:sz w:val="20"/>
          <w:szCs w:val="20"/>
        </w:rPr>
        <w:t>)</w:t>
      </w:r>
      <w:r w:rsidR="00CD0F75" w:rsidRPr="001B6758">
        <w:rPr>
          <w:rFonts w:ascii="Arial" w:hAnsi="Arial" w:cs="Arial"/>
          <w:sz w:val="20"/>
          <w:szCs w:val="20"/>
        </w:rPr>
        <w:t>.</w:t>
      </w:r>
    </w:p>
    <w:p w14:paraId="15105163" w14:textId="77777777" w:rsidR="00743711" w:rsidRPr="001B6758" w:rsidRDefault="006B17CF" w:rsidP="00E45F5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Przedmiotem badań będą półmaski jednorazowego</w:t>
      </w:r>
      <w:r w:rsidR="001C4BC9" w:rsidRPr="001B6758">
        <w:rPr>
          <w:rFonts w:ascii="Arial" w:hAnsi="Arial" w:cs="Arial"/>
          <w:sz w:val="20"/>
          <w:szCs w:val="20"/>
        </w:rPr>
        <w:t xml:space="preserve"> </w:t>
      </w:r>
      <w:r w:rsidRPr="001B6758">
        <w:rPr>
          <w:rFonts w:ascii="Arial" w:hAnsi="Arial" w:cs="Arial"/>
          <w:sz w:val="20"/>
          <w:szCs w:val="20"/>
        </w:rPr>
        <w:t xml:space="preserve">użytku klasy FFP2 i FFP3 oraz </w:t>
      </w:r>
      <w:r w:rsidR="001E1700" w:rsidRPr="001B6758">
        <w:rPr>
          <w:rFonts w:ascii="Arial" w:hAnsi="Arial" w:cs="Arial"/>
          <w:sz w:val="20"/>
          <w:szCs w:val="20"/>
        </w:rPr>
        <w:t>filtry wymienne do</w:t>
      </w:r>
      <w:r w:rsidR="00DF74CF" w:rsidRPr="001B6758">
        <w:rPr>
          <w:rFonts w:ascii="Arial" w:hAnsi="Arial" w:cs="Arial"/>
          <w:sz w:val="20"/>
          <w:szCs w:val="20"/>
        </w:rPr>
        <w:t> </w:t>
      </w:r>
      <w:r w:rsidR="001E1700" w:rsidRPr="001B6758">
        <w:rPr>
          <w:rFonts w:ascii="Arial" w:hAnsi="Arial" w:cs="Arial"/>
          <w:sz w:val="20"/>
          <w:szCs w:val="20"/>
        </w:rPr>
        <w:t xml:space="preserve">półmasek dwudrożnych wielokrotnego użytku </w:t>
      </w:r>
      <w:r w:rsidRPr="001B6758">
        <w:rPr>
          <w:rFonts w:ascii="Arial" w:hAnsi="Arial" w:cs="Arial"/>
          <w:sz w:val="20"/>
          <w:szCs w:val="20"/>
        </w:rPr>
        <w:t>P2 i P3.</w:t>
      </w:r>
    </w:p>
    <w:p w14:paraId="2E0EEE6D" w14:textId="77777777" w:rsidR="002B3D7E" w:rsidRPr="001B6758" w:rsidRDefault="002B3D7E" w:rsidP="00BB556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B6758">
        <w:rPr>
          <w:rFonts w:ascii="Arial" w:hAnsi="Arial" w:cs="Arial"/>
          <w:b/>
          <w:sz w:val="20"/>
          <w:szCs w:val="20"/>
        </w:rPr>
        <w:t>Na podstawie wyników badań jednostk</w:t>
      </w:r>
      <w:r w:rsidR="005C22D5" w:rsidRPr="001B6758">
        <w:rPr>
          <w:rFonts w:ascii="Arial" w:hAnsi="Arial" w:cs="Arial"/>
          <w:b/>
          <w:sz w:val="20"/>
          <w:szCs w:val="20"/>
        </w:rPr>
        <w:t>a</w:t>
      </w:r>
      <w:r w:rsidR="00F02D29" w:rsidRPr="001B6758">
        <w:rPr>
          <w:rFonts w:ascii="Arial" w:hAnsi="Arial" w:cs="Arial"/>
          <w:b/>
          <w:sz w:val="20"/>
          <w:szCs w:val="20"/>
        </w:rPr>
        <w:t xml:space="preserve"> specjalistyczna</w:t>
      </w:r>
      <w:r w:rsidRPr="001B6758">
        <w:rPr>
          <w:rFonts w:ascii="Arial" w:hAnsi="Arial" w:cs="Arial"/>
          <w:b/>
          <w:sz w:val="20"/>
          <w:szCs w:val="20"/>
        </w:rPr>
        <w:t xml:space="preserve"> - Główny Instytut Górnictwa z siedzibą w Katowicach lub Instytut Techniki Górniczej „KOMAG” z siedzibą w</w:t>
      </w:r>
      <w:r w:rsidR="005822B0" w:rsidRPr="001B6758">
        <w:rPr>
          <w:rFonts w:ascii="Arial" w:hAnsi="Arial" w:cs="Arial"/>
          <w:b/>
          <w:sz w:val="20"/>
          <w:szCs w:val="20"/>
        </w:rPr>
        <w:t> </w:t>
      </w:r>
      <w:r w:rsidRPr="001B6758">
        <w:rPr>
          <w:rFonts w:ascii="Arial" w:hAnsi="Arial" w:cs="Arial"/>
          <w:b/>
          <w:sz w:val="20"/>
          <w:szCs w:val="20"/>
        </w:rPr>
        <w:t>Gliwicach, dokonuj</w:t>
      </w:r>
      <w:r w:rsidR="005C22D5" w:rsidRPr="001B6758">
        <w:rPr>
          <w:rFonts w:ascii="Arial" w:hAnsi="Arial" w:cs="Arial"/>
          <w:b/>
          <w:sz w:val="20"/>
          <w:szCs w:val="20"/>
        </w:rPr>
        <w:t>e</w:t>
      </w:r>
      <w:r w:rsidRPr="001B6758">
        <w:rPr>
          <w:rFonts w:ascii="Arial" w:hAnsi="Arial" w:cs="Arial"/>
          <w:b/>
          <w:sz w:val="20"/>
          <w:szCs w:val="20"/>
        </w:rPr>
        <w:t xml:space="preserve"> analizy statystycznej zgodnie z algorytmem obliczeniowym opisanym w pkt. 4 </w:t>
      </w:r>
      <w:r w:rsidR="002043DE" w:rsidRPr="001B6758">
        <w:rPr>
          <w:rFonts w:ascii="Arial" w:hAnsi="Arial" w:cs="Arial"/>
          <w:b/>
          <w:sz w:val="20"/>
          <w:szCs w:val="20"/>
        </w:rPr>
        <w:t xml:space="preserve">niniejszej </w:t>
      </w:r>
      <w:r w:rsidRPr="001B6758">
        <w:rPr>
          <w:rFonts w:ascii="Arial" w:hAnsi="Arial" w:cs="Arial"/>
          <w:b/>
          <w:sz w:val="20"/>
          <w:szCs w:val="20"/>
        </w:rPr>
        <w:t>procedury.</w:t>
      </w:r>
    </w:p>
    <w:p w14:paraId="0DDD8C90" w14:textId="77777777" w:rsidR="001C2C2E" w:rsidRPr="001B6758" w:rsidRDefault="001C2C2E" w:rsidP="007D6EA3">
      <w:pPr>
        <w:pStyle w:val="Default"/>
        <w:spacing w:line="360" w:lineRule="auto"/>
        <w:rPr>
          <w:color w:val="auto"/>
          <w:sz w:val="20"/>
          <w:szCs w:val="20"/>
        </w:rPr>
      </w:pPr>
    </w:p>
    <w:p w14:paraId="0766364D" w14:textId="77777777" w:rsidR="004D3610" w:rsidRPr="001B6758" w:rsidRDefault="006B17CF" w:rsidP="007D6EA3">
      <w:pPr>
        <w:pStyle w:val="Default"/>
        <w:spacing w:line="360" w:lineRule="auto"/>
        <w:rPr>
          <w:b/>
          <w:bCs/>
          <w:color w:val="auto"/>
          <w:sz w:val="20"/>
          <w:szCs w:val="20"/>
        </w:rPr>
      </w:pPr>
      <w:r w:rsidRPr="001B6758">
        <w:rPr>
          <w:b/>
          <w:bCs/>
          <w:color w:val="auto"/>
          <w:sz w:val="20"/>
          <w:szCs w:val="20"/>
        </w:rPr>
        <w:t>2. P</w:t>
      </w:r>
      <w:r w:rsidR="00B14130" w:rsidRPr="001B6758">
        <w:rPr>
          <w:b/>
          <w:bCs/>
          <w:color w:val="auto"/>
          <w:sz w:val="20"/>
          <w:szCs w:val="20"/>
        </w:rPr>
        <w:t xml:space="preserve">rzygotowanie </w:t>
      </w:r>
      <w:r w:rsidRPr="001B6758">
        <w:rPr>
          <w:b/>
          <w:bCs/>
          <w:color w:val="auto"/>
          <w:sz w:val="20"/>
          <w:szCs w:val="20"/>
        </w:rPr>
        <w:t xml:space="preserve">procedury badań eksploatacyjnych </w:t>
      </w:r>
    </w:p>
    <w:p w14:paraId="773DCE1C" w14:textId="77777777" w:rsidR="007106F4" w:rsidRPr="001B6758" w:rsidRDefault="005641D6" w:rsidP="007106F4">
      <w:pPr>
        <w:spacing w:after="120" w:line="360" w:lineRule="auto"/>
        <w:ind w:left="284" w:hanging="284"/>
        <w:jc w:val="both"/>
        <w:rPr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1) </w:t>
      </w:r>
      <w:r w:rsidR="002043DE" w:rsidRPr="001B6758">
        <w:rPr>
          <w:rFonts w:ascii="Arial" w:hAnsi="Arial" w:cs="Arial"/>
          <w:sz w:val="20"/>
          <w:szCs w:val="20"/>
        </w:rPr>
        <w:t>Wykonawca</w:t>
      </w:r>
      <w:r w:rsidR="005E55F5" w:rsidRPr="001B6758">
        <w:rPr>
          <w:rFonts w:ascii="Arial" w:hAnsi="Arial" w:cs="Arial"/>
          <w:sz w:val="20"/>
          <w:szCs w:val="20"/>
        </w:rPr>
        <w:t xml:space="preserve">, który chce przystąpić do </w:t>
      </w:r>
      <w:r w:rsidR="00017EB6" w:rsidRPr="001B6758">
        <w:rPr>
          <w:rFonts w:ascii="Arial" w:hAnsi="Arial" w:cs="Arial"/>
          <w:sz w:val="20"/>
          <w:szCs w:val="20"/>
        </w:rPr>
        <w:t xml:space="preserve">procedury </w:t>
      </w:r>
      <w:r w:rsidR="005E55F5" w:rsidRPr="001B6758">
        <w:rPr>
          <w:rFonts w:ascii="Arial" w:hAnsi="Arial" w:cs="Arial"/>
          <w:sz w:val="20"/>
          <w:szCs w:val="20"/>
        </w:rPr>
        <w:t>badań</w:t>
      </w:r>
      <w:r w:rsidR="00DF539A" w:rsidRPr="001B6758">
        <w:rPr>
          <w:rFonts w:ascii="Arial" w:hAnsi="Arial" w:cs="Arial"/>
          <w:sz w:val="20"/>
          <w:szCs w:val="20"/>
        </w:rPr>
        <w:t xml:space="preserve"> </w:t>
      </w:r>
      <w:r w:rsidR="007106F4" w:rsidRPr="001B6758">
        <w:rPr>
          <w:rFonts w:ascii="Arial" w:hAnsi="Arial" w:cs="Arial"/>
          <w:sz w:val="20"/>
          <w:szCs w:val="20"/>
        </w:rPr>
        <w:t xml:space="preserve">zleca jednostce specjalistycznej </w:t>
      </w:r>
      <w:r w:rsidR="00A903C0" w:rsidRPr="001B6758">
        <w:rPr>
          <w:rFonts w:ascii="Arial" w:hAnsi="Arial" w:cs="Arial"/>
          <w:sz w:val="20"/>
          <w:szCs w:val="20"/>
        </w:rPr>
        <w:t xml:space="preserve">tj. </w:t>
      </w:r>
      <w:r w:rsidR="007106F4" w:rsidRPr="001B6758">
        <w:rPr>
          <w:rFonts w:ascii="Arial" w:hAnsi="Arial" w:cs="Arial"/>
          <w:sz w:val="20"/>
          <w:szCs w:val="20"/>
        </w:rPr>
        <w:t xml:space="preserve">Głównemu Instytutowi Górnictwa z siedzibą w Katowicach lub Instytutowi Techniki Górniczej „KOMAG” z siedzibą </w:t>
      </w:r>
      <w:r w:rsidR="00DF539A" w:rsidRPr="001B6758">
        <w:rPr>
          <w:rFonts w:ascii="Arial" w:hAnsi="Arial" w:cs="Arial"/>
          <w:sz w:val="20"/>
          <w:szCs w:val="20"/>
        </w:rPr>
        <w:br/>
      </w:r>
      <w:r w:rsidR="007106F4" w:rsidRPr="001B6758">
        <w:rPr>
          <w:rFonts w:ascii="Arial" w:hAnsi="Arial" w:cs="Arial"/>
          <w:sz w:val="20"/>
          <w:szCs w:val="20"/>
        </w:rPr>
        <w:t xml:space="preserve">w Gliwicach, przeprowadzenie badań eksploatacyjnych. Wykonawca dostarcza do </w:t>
      </w:r>
      <w:r w:rsidR="00A903C0" w:rsidRPr="001B6758">
        <w:rPr>
          <w:rFonts w:ascii="Arial" w:hAnsi="Arial" w:cs="Arial"/>
          <w:sz w:val="20"/>
          <w:szCs w:val="20"/>
        </w:rPr>
        <w:t>jednostki</w:t>
      </w:r>
      <w:r w:rsidR="007106F4" w:rsidRPr="001B6758">
        <w:rPr>
          <w:rFonts w:ascii="Arial" w:hAnsi="Arial" w:cs="Arial"/>
          <w:sz w:val="20"/>
          <w:szCs w:val="20"/>
        </w:rPr>
        <w:t xml:space="preserve"> półmaski lub filtry w ustalonej w ramach niniejszej procedury ilości wraz </w:t>
      </w:r>
      <w:r w:rsidR="00E36FFD" w:rsidRPr="001B6758">
        <w:rPr>
          <w:rFonts w:ascii="Arial" w:hAnsi="Arial" w:cs="Arial"/>
          <w:sz w:val="20"/>
          <w:szCs w:val="20"/>
        </w:rPr>
        <w:t xml:space="preserve">z dokumentami określonymi </w:t>
      </w:r>
      <w:r w:rsidR="007106F4" w:rsidRPr="001B6758">
        <w:rPr>
          <w:rFonts w:ascii="Arial" w:hAnsi="Arial" w:cs="Arial"/>
          <w:sz w:val="20"/>
          <w:szCs w:val="20"/>
        </w:rPr>
        <w:t>w poszczególnych kartach wyrobu ujętych w „Katalogu opisowo – rysunkowym obuwia, odzieży, sprzętu i środków ochrony indywidualnej” dostępnym na stronie internetowej JSW S.A.</w:t>
      </w:r>
      <w:r w:rsidR="00A903C0" w:rsidRPr="001B6758">
        <w:rPr>
          <w:rFonts w:ascii="Arial" w:hAnsi="Arial" w:cs="Arial"/>
          <w:sz w:val="20"/>
          <w:szCs w:val="20"/>
        </w:rPr>
        <w:t xml:space="preserve"> o adresie: https://www.jsw.pl/dla-kontrahentow/dokumenty-do-pobrania/aktualne-dokumenty</w:t>
      </w:r>
      <w:r w:rsidR="007106F4" w:rsidRPr="001B6758">
        <w:rPr>
          <w:rFonts w:ascii="Arial" w:hAnsi="Arial" w:cs="Arial"/>
          <w:sz w:val="20"/>
          <w:szCs w:val="20"/>
        </w:rPr>
        <w:t xml:space="preserve"> (dokumenty sporządzone w języku obcym muszą być złożone wraz </w:t>
      </w:r>
      <w:r w:rsidR="00F51B22" w:rsidRPr="001B6758">
        <w:rPr>
          <w:rFonts w:ascii="Arial" w:hAnsi="Arial" w:cs="Arial"/>
          <w:sz w:val="20"/>
          <w:szCs w:val="20"/>
        </w:rPr>
        <w:t>z tłumaczeniem na język polski) oraz oświadczenie</w:t>
      </w:r>
      <w:r w:rsidR="00DF539A" w:rsidRPr="001B6758">
        <w:rPr>
          <w:rFonts w:ascii="Arial" w:hAnsi="Arial" w:cs="Arial"/>
          <w:sz w:val="20"/>
          <w:szCs w:val="20"/>
        </w:rPr>
        <w:t>m</w:t>
      </w:r>
      <w:r w:rsidR="00F51B22" w:rsidRPr="001B6758">
        <w:rPr>
          <w:rFonts w:ascii="Arial" w:hAnsi="Arial" w:cs="Arial"/>
          <w:sz w:val="20"/>
          <w:szCs w:val="20"/>
        </w:rPr>
        <w:t xml:space="preserve"> stanowiąc</w:t>
      </w:r>
      <w:r w:rsidR="00DF539A" w:rsidRPr="001B6758">
        <w:rPr>
          <w:rFonts w:ascii="Arial" w:hAnsi="Arial" w:cs="Arial"/>
          <w:sz w:val="20"/>
          <w:szCs w:val="20"/>
        </w:rPr>
        <w:t>ym</w:t>
      </w:r>
      <w:r w:rsidR="00F51B22" w:rsidRPr="001B6758">
        <w:rPr>
          <w:rFonts w:ascii="Arial" w:hAnsi="Arial" w:cs="Arial"/>
          <w:sz w:val="20"/>
          <w:szCs w:val="20"/>
        </w:rPr>
        <w:t xml:space="preserve"> załącznik nr</w:t>
      </w:r>
      <w:r w:rsidR="00097FC8" w:rsidRPr="001B6758">
        <w:rPr>
          <w:rFonts w:ascii="Arial" w:hAnsi="Arial" w:cs="Arial"/>
          <w:sz w:val="20"/>
          <w:szCs w:val="20"/>
        </w:rPr>
        <w:t xml:space="preserve"> </w:t>
      </w:r>
      <w:r w:rsidR="00733762" w:rsidRPr="001B6758">
        <w:rPr>
          <w:rFonts w:ascii="Arial" w:hAnsi="Arial" w:cs="Arial"/>
          <w:sz w:val="20"/>
          <w:szCs w:val="20"/>
        </w:rPr>
        <w:t xml:space="preserve">3 </w:t>
      </w:r>
      <w:r w:rsidR="00F51B22" w:rsidRPr="001B6758">
        <w:rPr>
          <w:rFonts w:ascii="Arial" w:hAnsi="Arial" w:cs="Arial"/>
          <w:sz w:val="20"/>
          <w:szCs w:val="20"/>
        </w:rPr>
        <w:t>do procedury</w:t>
      </w:r>
      <w:r w:rsidR="00097FC8" w:rsidRPr="001B6758">
        <w:rPr>
          <w:rFonts w:ascii="Arial" w:hAnsi="Arial" w:cs="Arial"/>
          <w:sz w:val="20"/>
          <w:szCs w:val="20"/>
        </w:rPr>
        <w:t>.</w:t>
      </w:r>
    </w:p>
    <w:p w14:paraId="1918F379" w14:textId="77777777" w:rsidR="005641D6" w:rsidRPr="001B6758" w:rsidRDefault="00DF539A" w:rsidP="00D548C5">
      <w:pPr>
        <w:pStyle w:val="Default"/>
        <w:adjustRightInd/>
        <w:spacing w:after="120" w:line="360" w:lineRule="auto"/>
        <w:ind w:left="284" w:hanging="284"/>
        <w:jc w:val="both"/>
        <w:rPr>
          <w:i/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>2</w:t>
      </w:r>
      <w:r w:rsidR="005641D6" w:rsidRPr="001B6758">
        <w:rPr>
          <w:color w:val="auto"/>
          <w:sz w:val="20"/>
          <w:szCs w:val="20"/>
        </w:rPr>
        <w:t xml:space="preserve">) </w:t>
      </w:r>
      <w:r w:rsidR="003C54C1" w:rsidRPr="001B6758">
        <w:rPr>
          <w:color w:val="auto"/>
          <w:sz w:val="20"/>
          <w:szCs w:val="20"/>
        </w:rPr>
        <w:t xml:space="preserve">Jednostka </w:t>
      </w:r>
      <w:r w:rsidR="00F02D29" w:rsidRPr="001B6758">
        <w:rPr>
          <w:color w:val="auto"/>
          <w:sz w:val="20"/>
          <w:szCs w:val="20"/>
        </w:rPr>
        <w:t>specjalistyczna</w:t>
      </w:r>
      <w:r w:rsidR="003C54C1" w:rsidRPr="001B6758">
        <w:rPr>
          <w:color w:val="auto"/>
          <w:sz w:val="20"/>
          <w:szCs w:val="20"/>
        </w:rPr>
        <w:t xml:space="preserve"> na podstawie </w:t>
      </w:r>
      <w:r w:rsidR="004943B4" w:rsidRPr="001B6758">
        <w:rPr>
          <w:color w:val="auto"/>
          <w:sz w:val="20"/>
          <w:szCs w:val="20"/>
        </w:rPr>
        <w:t xml:space="preserve">zlecenia </w:t>
      </w:r>
      <w:r w:rsidR="003C54C1" w:rsidRPr="001B6758">
        <w:rPr>
          <w:color w:val="auto"/>
          <w:sz w:val="20"/>
          <w:szCs w:val="20"/>
        </w:rPr>
        <w:t xml:space="preserve">otrzymanego od </w:t>
      </w:r>
      <w:r w:rsidR="00F02D29" w:rsidRPr="001B6758">
        <w:rPr>
          <w:color w:val="auto"/>
          <w:sz w:val="20"/>
          <w:szCs w:val="20"/>
        </w:rPr>
        <w:t>Wykonawcy</w:t>
      </w:r>
      <w:r w:rsidR="003C54C1" w:rsidRPr="001B6758">
        <w:rPr>
          <w:color w:val="auto"/>
          <w:sz w:val="20"/>
          <w:szCs w:val="20"/>
        </w:rPr>
        <w:t xml:space="preserve"> </w:t>
      </w:r>
      <w:r w:rsidR="00F02D29" w:rsidRPr="001B6758">
        <w:rPr>
          <w:color w:val="auto"/>
          <w:sz w:val="20"/>
          <w:szCs w:val="20"/>
        </w:rPr>
        <w:t>zwraca się</w:t>
      </w:r>
      <w:r w:rsidR="003C54C1" w:rsidRPr="001B6758">
        <w:rPr>
          <w:color w:val="auto"/>
          <w:sz w:val="20"/>
          <w:szCs w:val="20"/>
        </w:rPr>
        <w:t xml:space="preserve"> </w:t>
      </w:r>
      <w:r w:rsidR="00F02D29" w:rsidRPr="001B6758">
        <w:rPr>
          <w:color w:val="auto"/>
          <w:sz w:val="20"/>
          <w:szCs w:val="20"/>
        </w:rPr>
        <w:t>do</w:t>
      </w:r>
      <w:r w:rsidR="003C54C1" w:rsidRPr="001B6758">
        <w:rPr>
          <w:color w:val="auto"/>
          <w:sz w:val="20"/>
          <w:szCs w:val="20"/>
        </w:rPr>
        <w:t xml:space="preserve"> Biur</w:t>
      </w:r>
      <w:r w:rsidR="00F02D29" w:rsidRPr="001B6758">
        <w:rPr>
          <w:color w:val="auto"/>
          <w:sz w:val="20"/>
          <w:szCs w:val="20"/>
        </w:rPr>
        <w:t xml:space="preserve">a </w:t>
      </w:r>
      <w:r w:rsidR="003C54C1" w:rsidRPr="001B6758">
        <w:rPr>
          <w:color w:val="auto"/>
          <w:sz w:val="20"/>
          <w:szCs w:val="20"/>
        </w:rPr>
        <w:t xml:space="preserve">Produkcji JSW S.A. </w:t>
      </w:r>
      <w:r w:rsidR="00F02D29" w:rsidRPr="001B6758">
        <w:rPr>
          <w:color w:val="auto"/>
          <w:sz w:val="20"/>
          <w:szCs w:val="20"/>
        </w:rPr>
        <w:t>o</w:t>
      </w:r>
      <w:r w:rsidR="003C54C1" w:rsidRPr="001B6758">
        <w:rPr>
          <w:color w:val="auto"/>
          <w:sz w:val="20"/>
          <w:szCs w:val="20"/>
        </w:rPr>
        <w:t xml:space="preserve"> wskazani</w:t>
      </w:r>
      <w:r w:rsidR="00F02D29" w:rsidRPr="001B6758">
        <w:rPr>
          <w:color w:val="auto"/>
          <w:sz w:val="20"/>
          <w:szCs w:val="20"/>
        </w:rPr>
        <w:t>e</w:t>
      </w:r>
      <w:r w:rsidR="003C54C1" w:rsidRPr="001B6758">
        <w:rPr>
          <w:color w:val="auto"/>
          <w:sz w:val="20"/>
          <w:szCs w:val="20"/>
        </w:rPr>
        <w:t xml:space="preserve"> </w:t>
      </w:r>
      <w:r w:rsidR="00A903C0" w:rsidRPr="001B6758">
        <w:rPr>
          <w:color w:val="auto"/>
          <w:sz w:val="20"/>
          <w:szCs w:val="20"/>
        </w:rPr>
        <w:t xml:space="preserve">trzech </w:t>
      </w:r>
      <w:r w:rsidR="003C54C1" w:rsidRPr="001B6758">
        <w:rPr>
          <w:color w:val="auto"/>
          <w:sz w:val="20"/>
          <w:szCs w:val="20"/>
        </w:rPr>
        <w:t>zakład</w:t>
      </w:r>
      <w:r w:rsidR="003A64A0" w:rsidRPr="001B6758">
        <w:rPr>
          <w:color w:val="auto"/>
          <w:sz w:val="20"/>
          <w:szCs w:val="20"/>
        </w:rPr>
        <w:t>ów</w:t>
      </w:r>
      <w:r w:rsidR="003C54C1" w:rsidRPr="001B6758">
        <w:rPr>
          <w:color w:val="auto"/>
          <w:sz w:val="20"/>
          <w:szCs w:val="20"/>
        </w:rPr>
        <w:t xml:space="preserve"> górnicz</w:t>
      </w:r>
      <w:r w:rsidR="003A64A0" w:rsidRPr="001B6758">
        <w:rPr>
          <w:color w:val="auto"/>
          <w:sz w:val="20"/>
          <w:szCs w:val="20"/>
        </w:rPr>
        <w:t>ych</w:t>
      </w:r>
      <w:r w:rsidR="003C54C1" w:rsidRPr="001B6758">
        <w:rPr>
          <w:color w:val="auto"/>
          <w:sz w:val="20"/>
          <w:szCs w:val="20"/>
        </w:rPr>
        <w:t>, w który</w:t>
      </w:r>
      <w:r w:rsidR="004E78C0" w:rsidRPr="001B6758">
        <w:rPr>
          <w:color w:val="auto"/>
          <w:sz w:val="20"/>
          <w:szCs w:val="20"/>
        </w:rPr>
        <w:t>ch</w:t>
      </w:r>
      <w:r w:rsidR="003C54C1" w:rsidRPr="001B6758">
        <w:rPr>
          <w:color w:val="auto"/>
          <w:sz w:val="20"/>
          <w:szCs w:val="20"/>
        </w:rPr>
        <w:t xml:space="preserve"> zostaną prze</w:t>
      </w:r>
      <w:r w:rsidR="00F02D29" w:rsidRPr="001B6758">
        <w:rPr>
          <w:color w:val="auto"/>
          <w:sz w:val="20"/>
          <w:szCs w:val="20"/>
        </w:rPr>
        <w:t xml:space="preserve">prowadzone przedmiotowe badania </w:t>
      </w:r>
      <w:r w:rsidR="00F02D29" w:rsidRPr="001B6758">
        <w:rPr>
          <w:i/>
          <w:color w:val="auto"/>
          <w:sz w:val="20"/>
          <w:szCs w:val="20"/>
        </w:rPr>
        <w:t>(</w:t>
      </w:r>
      <w:r w:rsidR="00F04009" w:rsidRPr="001B6758">
        <w:rPr>
          <w:i/>
          <w:color w:val="auto"/>
          <w:sz w:val="20"/>
          <w:szCs w:val="20"/>
        </w:rPr>
        <w:t xml:space="preserve">możliwe jest wskazanie </w:t>
      </w:r>
      <w:r w:rsidR="00A903C0" w:rsidRPr="001B6758">
        <w:rPr>
          <w:i/>
          <w:color w:val="auto"/>
          <w:sz w:val="20"/>
          <w:szCs w:val="20"/>
        </w:rPr>
        <w:t>mniejszej ilości</w:t>
      </w:r>
      <w:r w:rsidR="00F02D29" w:rsidRPr="001B6758">
        <w:rPr>
          <w:i/>
          <w:color w:val="auto"/>
          <w:sz w:val="20"/>
          <w:szCs w:val="20"/>
        </w:rPr>
        <w:t xml:space="preserve"> zakład</w:t>
      </w:r>
      <w:r w:rsidR="00A903C0" w:rsidRPr="001B6758">
        <w:rPr>
          <w:i/>
          <w:color w:val="auto"/>
          <w:sz w:val="20"/>
          <w:szCs w:val="20"/>
        </w:rPr>
        <w:t>ów</w:t>
      </w:r>
      <w:r w:rsidR="00F04009" w:rsidRPr="001B6758">
        <w:rPr>
          <w:i/>
          <w:color w:val="auto"/>
          <w:sz w:val="20"/>
          <w:szCs w:val="20"/>
        </w:rPr>
        <w:t>,</w:t>
      </w:r>
      <w:r w:rsidR="00F02D29" w:rsidRPr="001B6758">
        <w:rPr>
          <w:i/>
          <w:color w:val="auto"/>
          <w:sz w:val="20"/>
          <w:szCs w:val="20"/>
        </w:rPr>
        <w:t xml:space="preserve"> </w:t>
      </w:r>
      <w:r w:rsidR="00F04009" w:rsidRPr="001B6758">
        <w:rPr>
          <w:i/>
          <w:color w:val="auto"/>
          <w:sz w:val="20"/>
          <w:szCs w:val="20"/>
        </w:rPr>
        <w:t>w przypadku gdy wyroby objęte badaniami</w:t>
      </w:r>
      <w:r w:rsidR="00A15299" w:rsidRPr="001B6758">
        <w:rPr>
          <w:i/>
          <w:color w:val="auto"/>
          <w:sz w:val="20"/>
          <w:szCs w:val="20"/>
        </w:rPr>
        <w:t xml:space="preserve"> stosowane są</w:t>
      </w:r>
      <w:r w:rsidR="00F04009" w:rsidRPr="001B6758">
        <w:rPr>
          <w:i/>
          <w:color w:val="auto"/>
          <w:sz w:val="20"/>
          <w:szCs w:val="20"/>
        </w:rPr>
        <w:t xml:space="preserve"> </w:t>
      </w:r>
      <w:r w:rsidR="00A903C0" w:rsidRPr="001B6758">
        <w:rPr>
          <w:i/>
          <w:color w:val="auto"/>
          <w:sz w:val="20"/>
          <w:szCs w:val="20"/>
        </w:rPr>
        <w:t>w mniej niż 3</w:t>
      </w:r>
      <w:r w:rsidR="00F04009" w:rsidRPr="001B6758">
        <w:rPr>
          <w:i/>
          <w:color w:val="auto"/>
          <w:sz w:val="20"/>
          <w:szCs w:val="20"/>
        </w:rPr>
        <w:t xml:space="preserve"> zakład</w:t>
      </w:r>
      <w:r w:rsidR="00A903C0" w:rsidRPr="001B6758">
        <w:rPr>
          <w:i/>
          <w:color w:val="auto"/>
          <w:sz w:val="20"/>
          <w:szCs w:val="20"/>
        </w:rPr>
        <w:t>ach</w:t>
      </w:r>
      <w:r w:rsidR="004A38B6" w:rsidRPr="001B6758">
        <w:rPr>
          <w:i/>
          <w:color w:val="auto"/>
          <w:sz w:val="20"/>
          <w:szCs w:val="20"/>
        </w:rPr>
        <w:t>).</w:t>
      </w:r>
    </w:p>
    <w:p w14:paraId="6D4120A0" w14:textId="77777777" w:rsidR="00D815DA" w:rsidRPr="001B6758" w:rsidRDefault="00DF539A" w:rsidP="00D548C5">
      <w:pPr>
        <w:pStyle w:val="Default"/>
        <w:spacing w:after="120" w:line="360" w:lineRule="auto"/>
        <w:ind w:left="284" w:hanging="284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>3</w:t>
      </w:r>
      <w:r w:rsidR="005641D6" w:rsidRPr="001B6758">
        <w:rPr>
          <w:color w:val="auto"/>
          <w:sz w:val="20"/>
          <w:szCs w:val="20"/>
        </w:rPr>
        <w:t xml:space="preserve">) </w:t>
      </w:r>
      <w:r w:rsidR="00D36BFD" w:rsidRPr="001B6758">
        <w:rPr>
          <w:color w:val="auto"/>
          <w:sz w:val="20"/>
          <w:szCs w:val="20"/>
        </w:rPr>
        <w:t xml:space="preserve">Biuro Produkcji JSW S.A. </w:t>
      </w:r>
      <w:r w:rsidR="00A20436" w:rsidRPr="001B6758">
        <w:rPr>
          <w:color w:val="auto"/>
          <w:sz w:val="20"/>
          <w:szCs w:val="20"/>
        </w:rPr>
        <w:t xml:space="preserve">niezwłocznie </w:t>
      </w:r>
      <w:r w:rsidR="000C061A" w:rsidRPr="001B6758">
        <w:rPr>
          <w:color w:val="auto"/>
          <w:sz w:val="20"/>
          <w:szCs w:val="20"/>
        </w:rPr>
        <w:t>przekazuje</w:t>
      </w:r>
      <w:r w:rsidR="00D548C5" w:rsidRPr="001B6758">
        <w:rPr>
          <w:color w:val="auto"/>
          <w:sz w:val="20"/>
          <w:szCs w:val="20"/>
        </w:rPr>
        <w:t xml:space="preserve"> </w:t>
      </w:r>
      <w:r w:rsidR="003C54C1" w:rsidRPr="001B6758">
        <w:rPr>
          <w:color w:val="auto"/>
          <w:sz w:val="20"/>
          <w:szCs w:val="20"/>
        </w:rPr>
        <w:t>jednostce</w:t>
      </w:r>
      <w:r w:rsidR="00D36BFD" w:rsidRPr="001B6758">
        <w:rPr>
          <w:color w:val="auto"/>
          <w:sz w:val="20"/>
          <w:szCs w:val="20"/>
        </w:rPr>
        <w:t xml:space="preserve"> </w:t>
      </w:r>
      <w:r w:rsidR="00BF7797" w:rsidRPr="001B6758">
        <w:rPr>
          <w:color w:val="auto"/>
          <w:sz w:val="20"/>
          <w:szCs w:val="20"/>
        </w:rPr>
        <w:t xml:space="preserve">specjalistycznej </w:t>
      </w:r>
      <w:r w:rsidR="00D36BFD" w:rsidRPr="001B6758">
        <w:rPr>
          <w:color w:val="auto"/>
          <w:sz w:val="20"/>
          <w:szCs w:val="20"/>
        </w:rPr>
        <w:t>listę zakładów górniczych</w:t>
      </w:r>
      <w:r w:rsidR="00BF7797" w:rsidRPr="001B6758">
        <w:rPr>
          <w:color w:val="auto"/>
          <w:sz w:val="20"/>
          <w:szCs w:val="20"/>
        </w:rPr>
        <w:t xml:space="preserve"> JSW S.A.</w:t>
      </w:r>
      <w:r w:rsidR="00D36BFD" w:rsidRPr="001B6758">
        <w:rPr>
          <w:color w:val="auto"/>
          <w:sz w:val="20"/>
          <w:szCs w:val="20"/>
        </w:rPr>
        <w:t xml:space="preserve">, w których zostaną przeprowadzone badania. </w:t>
      </w:r>
    </w:p>
    <w:p w14:paraId="768D98C0" w14:textId="77777777" w:rsidR="00435C85" w:rsidRPr="001B6758" w:rsidRDefault="00DF539A" w:rsidP="00D548C5">
      <w:pPr>
        <w:pStyle w:val="Default"/>
        <w:spacing w:after="120" w:line="360" w:lineRule="auto"/>
        <w:ind w:left="284" w:hanging="284"/>
        <w:jc w:val="both"/>
        <w:rPr>
          <w:sz w:val="20"/>
          <w:szCs w:val="20"/>
        </w:rPr>
      </w:pPr>
      <w:r w:rsidRPr="001B6758">
        <w:rPr>
          <w:color w:val="auto"/>
          <w:sz w:val="20"/>
          <w:szCs w:val="20"/>
        </w:rPr>
        <w:t>4</w:t>
      </w:r>
      <w:r w:rsidR="00D815DA" w:rsidRPr="001B6758">
        <w:rPr>
          <w:color w:val="auto"/>
          <w:sz w:val="20"/>
          <w:szCs w:val="20"/>
        </w:rPr>
        <w:t xml:space="preserve">) </w:t>
      </w:r>
      <w:r w:rsidR="00435C85" w:rsidRPr="001B6758">
        <w:rPr>
          <w:color w:val="auto"/>
          <w:sz w:val="20"/>
          <w:szCs w:val="20"/>
        </w:rPr>
        <w:t xml:space="preserve">Badania w każdym z zakładów górniczych będą przeprowadzane w koordynacji i przy udziale przedstawiciela działu BHP, Wentylacji oraz Społecznej Inspekcji </w:t>
      </w:r>
      <w:r w:rsidR="00435C85" w:rsidRPr="001B6758">
        <w:rPr>
          <w:sz w:val="20"/>
          <w:szCs w:val="20"/>
        </w:rPr>
        <w:t xml:space="preserve">Pracy. </w:t>
      </w:r>
    </w:p>
    <w:p w14:paraId="3129FD0E" w14:textId="77777777" w:rsidR="00CB463B" w:rsidRPr="001B6758" w:rsidRDefault="00DF539A" w:rsidP="00DF539A">
      <w:pPr>
        <w:pStyle w:val="Default"/>
        <w:tabs>
          <w:tab w:val="left" w:pos="7188"/>
        </w:tabs>
        <w:spacing w:after="120" w:line="360" w:lineRule="auto"/>
        <w:ind w:left="284" w:hanging="284"/>
        <w:jc w:val="both"/>
        <w:rPr>
          <w:color w:val="auto"/>
          <w:sz w:val="20"/>
          <w:szCs w:val="20"/>
        </w:rPr>
      </w:pPr>
      <w:r w:rsidRPr="001B6758">
        <w:rPr>
          <w:sz w:val="20"/>
          <w:szCs w:val="20"/>
        </w:rPr>
        <w:t>5</w:t>
      </w:r>
      <w:r w:rsidR="00BF7797" w:rsidRPr="001B6758">
        <w:rPr>
          <w:sz w:val="20"/>
          <w:szCs w:val="20"/>
        </w:rPr>
        <w:t xml:space="preserve">) </w:t>
      </w:r>
      <w:r w:rsidR="008A21E0" w:rsidRPr="001B6758">
        <w:rPr>
          <w:sz w:val="20"/>
          <w:szCs w:val="20"/>
        </w:rPr>
        <w:t xml:space="preserve">Do przeprowadzenia badań </w:t>
      </w:r>
      <w:r w:rsidR="00A15299" w:rsidRPr="001B6758">
        <w:rPr>
          <w:sz w:val="20"/>
          <w:szCs w:val="20"/>
        </w:rPr>
        <w:t>dla każdego wskazanego zakładu</w:t>
      </w:r>
      <w:r w:rsidR="008A21E0" w:rsidRPr="001B6758">
        <w:rPr>
          <w:sz w:val="20"/>
          <w:szCs w:val="20"/>
        </w:rPr>
        <w:t xml:space="preserve"> wymagane jest dostarczenie </w:t>
      </w:r>
      <w:r w:rsidR="008A21E0" w:rsidRPr="001B6758">
        <w:rPr>
          <w:color w:val="0D0D0D" w:themeColor="text1" w:themeTint="F2"/>
          <w:sz w:val="20"/>
          <w:szCs w:val="20"/>
        </w:rPr>
        <w:t>10 szt./</w:t>
      </w:r>
      <w:proofErr w:type="spellStart"/>
      <w:r w:rsidR="008A21E0" w:rsidRPr="001B6758">
        <w:rPr>
          <w:color w:val="0D0D0D" w:themeColor="text1" w:themeTint="F2"/>
          <w:sz w:val="20"/>
          <w:szCs w:val="20"/>
        </w:rPr>
        <w:t>kpl</w:t>
      </w:r>
      <w:proofErr w:type="spellEnd"/>
      <w:r w:rsidR="008A21E0" w:rsidRPr="001B6758">
        <w:rPr>
          <w:color w:val="0D0D0D" w:themeColor="text1" w:themeTint="F2"/>
          <w:sz w:val="20"/>
          <w:szCs w:val="20"/>
        </w:rPr>
        <w:t xml:space="preserve">. półmasek lub filtrów wraz z instrukcją </w:t>
      </w:r>
      <w:r w:rsidR="00A15299" w:rsidRPr="001B6758">
        <w:rPr>
          <w:color w:val="0D0D0D" w:themeColor="text1" w:themeTint="F2"/>
          <w:sz w:val="20"/>
          <w:szCs w:val="20"/>
        </w:rPr>
        <w:t xml:space="preserve">użytkowania wyrobu (1 egzemplarz na zakład), </w:t>
      </w:r>
      <w:r w:rsidR="008A21E0" w:rsidRPr="001B6758">
        <w:rPr>
          <w:color w:val="0D0D0D" w:themeColor="text1" w:themeTint="F2"/>
          <w:sz w:val="20"/>
          <w:szCs w:val="20"/>
        </w:rPr>
        <w:t>z czego 5 szt./</w:t>
      </w:r>
      <w:proofErr w:type="spellStart"/>
      <w:r w:rsidR="008A21E0" w:rsidRPr="001B6758">
        <w:rPr>
          <w:color w:val="0D0D0D" w:themeColor="text1" w:themeTint="F2"/>
          <w:sz w:val="20"/>
          <w:szCs w:val="20"/>
        </w:rPr>
        <w:t>kpl</w:t>
      </w:r>
      <w:proofErr w:type="spellEnd"/>
      <w:r w:rsidR="008A21E0" w:rsidRPr="001B6758">
        <w:rPr>
          <w:color w:val="0D0D0D" w:themeColor="text1" w:themeTint="F2"/>
          <w:sz w:val="20"/>
          <w:szCs w:val="20"/>
        </w:rPr>
        <w:t>. zostanie poddana testom, a pozostałe 5 szt./</w:t>
      </w:r>
      <w:proofErr w:type="spellStart"/>
      <w:r w:rsidR="008A21E0" w:rsidRPr="001B6758">
        <w:rPr>
          <w:color w:val="0D0D0D" w:themeColor="text1" w:themeTint="F2"/>
          <w:sz w:val="20"/>
          <w:szCs w:val="20"/>
        </w:rPr>
        <w:t>kpl</w:t>
      </w:r>
      <w:proofErr w:type="spellEnd"/>
      <w:r w:rsidR="008A21E0" w:rsidRPr="001B6758">
        <w:rPr>
          <w:color w:val="0D0D0D" w:themeColor="text1" w:themeTint="F2"/>
          <w:sz w:val="20"/>
          <w:szCs w:val="20"/>
        </w:rPr>
        <w:t>. będzie traktowane jako rezerwa</w:t>
      </w:r>
      <w:r w:rsidR="00D548C5" w:rsidRPr="001B6758">
        <w:rPr>
          <w:color w:val="0D0D0D" w:themeColor="text1" w:themeTint="F2"/>
          <w:sz w:val="20"/>
          <w:szCs w:val="20"/>
        </w:rPr>
        <w:t>.</w:t>
      </w:r>
    </w:p>
    <w:p w14:paraId="32DDCCF1" w14:textId="77777777" w:rsidR="00A15299" w:rsidRPr="001B6758" w:rsidRDefault="00DF539A" w:rsidP="00DF539A">
      <w:pPr>
        <w:pStyle w:val="Default"/>
        <w:tabs>
          <w:tab w:val="left" w:pos="284"/>
        </w:tabs>
        <w:spacing w:after="120" w:line="360" w:lineRule="auto"/>
        <w:ind w:left="284" w:hanging="284"/>
        <w:jc w:val="both"/>
        <w:rPr>
          <w:color w:val="0D0D0D" w:themeColor="text1" w:themeTint="F2"/>
          <w:sz w:val="20"/>
          <w:szCs w:val="20"/>
        </w:rPr>
      </w:pPr>
      <w:r w:rsidRPr="001B6758">
        <w:rPr>
          <w:color w:val="auto"/>
          <w:sz w:val="20"/>
          <w:szCs w:val="20"/>
        </w:rPr>
        <w:t>6</w:t>
      </w:r>
      <w:r w:rsidR="00CB463B" w:rsidRPr="001B6758">
        <w:rPr>
          <w:color w:val="0D0D0D" w:themeColor="text1" w:themeTint="F2"/>
          <w:sz w:val="20"/>
          <w:szCs w:val="20"/>
        </w:rPr>
        <w:t xml:space="preserve">) </w:t>
      </w:r>
      <w:r w:rsidR="00A15299" w:rsidRPr="001B6758">
        <w:rPr>
          <w:color w:val="0D0D0D" w:themeColor="text1" w:themeTint="F2"/>
          <w:sz w:val="20"/>
          <w:szCs w:val="20"/>
        </w:rPr>
        <w:t>Jednostka specjalistyczna informuje Wykonawcę o ilości półmasek lub filtrów oraz egzemplarzy instrukcji użytkowania wyrobu jakie zobowiązany jest do n</w:t>
      </w:r>
      <w:bookmarkStart w:id="0" w:name="_GoBack"/>
      <w:bookmarkEnd w:id="0"/>
      <w:r w:rsidR="00A15299" w:rsidRPr="001B6758">
        <w:rPr>
          <w:color w:val="0D0D0D" w:themeColor="text1" w:themeTint="F2"/>
          <w:sz w:val="20"/>
          <w:szCs w:val="20"/>
        </w:rPr>
        <w:t>iej dostarczyć.</w:t>
      </w:r>
    </w:p>
    <w:p w14:paraId="020BFEA4" w14:textId="77777777" w:rsidR="007E4F94" w:rsidRPr="001B6758" w:rsidRDefault="00DF539A" w:rsidP="00DF539A">
      <w:pPr>
        <w:pStyle w:val="Default"/>
        <w:tabs>
          <w:tab w:val="left" w:pos="284"/>
        </w:tabs>
        <w:spacing w:line="360" w:lineRule="auto"/>
        <w:ind w:left="284" w:hanging="284"/>
        <w:jc w:val="both"/>
        <w:rPr>
          <w:color w:val="0D0D0D" w:themeColor="text1" w:themeTint="F2"/>
          <w:sz w:val="20"/>
          <w:szCs w:val="20"/>
        </w:rPr>
      </w:pPr>
      <w:r w:rsidRPr="001B6758">
        <w:rPr>
          <w:color w:val="0D0D0D" w:themeColor="text1" w:themeTint="F2"/>
          <w:sz w:val="20"/>
          <w:szCs w:val="20"/>
        </w:rPr>
        <w:lastRenderedPageBreak/>
        <w:t>7</w:t>
      </w:r>
      <w:r w:rsidR="007E4F94" w:rsidRPr="001B6758">
        <w:rPr>
          <w:color w:val="0D0D0D" w:themeColor="text1" w:themeTint="F2"/>
          <w:sz w:val="20"/>
          <w:szCs w:val="20"/>
        </w:rPr>
        <w:t>) Jednostka specjalistyczna przekazuje do wskazanych przez Biuro Produkcji JSW S.A. zakładów górniczych półmaski lub filtry wraz z instrukcj</w:t>
      </w:r>
      <w:r w:rsidR="009E7416" w:rsidRPr="001B6758">
        <w:rPr>
          <w:color w:val="0D0D0D" w:themeColor="text1" w:themeTint="F2"/>
          <w:sz w:val="20"/>
          <w:szCs w:val="20"/>
        </w:rPr>
        <w:t>ami</w:t>
      </w:r>
      <w:r w:rsidR="007E4F94" w:rsidRPr="001B6758">
        <w:rPr>
          <w:color w:val="0D0D0D" w:themeColor="text1" w:themeTint="F2"/>
          <w:sz w:val="20"/>
          <w:szCs w:val="20"/>
        </w:rPr>
        <w:t xml:space="preserve"> użytkowania wyrobu oraz </w:t>
      </w:r>
      <w:r w:rsidR="009E7416" w:rsidRPr="001B6758">
        <w:rPr>
          <w:color w:val="0D0D0D" w:themeColor="text1" w:themeTint="F2"/>
          <w:sz w:val="20"/>
          <w:szCs w:val="20"/>
        </w:rPr>
        <w:t>ankiety stanowiące załączniki do niniejszej procedury.</w:t>
      </w:r>
    </w:p>
    <w:p w14:paraId="213478D3" w14:textId="77777777" w:rsidR="00AE17F3" w:rsidRPr="001B6758" w:rsidRDefault="00AE17F3" w:rsidP="00AE17F3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</w:p>
    <w:p w14:paraId="750C06AD" w14:textId="77777777" w:rsidR="00B14130" w:rsidRPr="001B6758" w:rsidRDefault="00B14130" w:rsidP="00B14130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  <w:r w:rsidRPr="001B6758">
        <w:rPr>
          <w:b/>
          <w:bCs/>
          <w:color w:val="auto"/>
          <w:sz w:val="20"/>
          <w:szCs w:val="20"/>
        </w:rPr>
        <w:t>3. Przebieg procedury badań eksploatacyjnych</w:t>
      </w:r>
    </w:p>
    <w:p w14:paraId="69690B63" w14:textId="77777777" w:rsidR="000C3C1B" w:rsidRPr="001B6758" w:rsidRDefault="0039047D" w:rsidP="0081128C">
      <w:pPr>
        <w:pStyle w:val="Default"/>
        <w:numPr>
          <w:ilvl w:val="0"/>
          <w:numId w:val="9"/>
        </w:numPr>
        <w:spacing w:after="120" w:line="360" w:lineRule="auto"/>
        <w:ind w:left="284" w:hanging="284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 xml:space="preserve">Badania należy przeprowadzać na stanowiskach pracy wymagających stosowania środków ochrony indywidualnej układu oddechowego, </w:t>
      </w:r>
      <w:r w:rsidR="009C6522" w:rsidRPr="001B6758">
        <w:rPr>
          <w:color w:val="auto"/>
          <w:sz w:val="20"/>
          <w:szCs w:val="20"/>
        </w:rPr>
        <w:t xml:space="preserve">w tym </w:t>
      </w:r>
      <w:r w:rsidRPr="001B6758">
        <w:rPr>
          <w:color w:val="auto"/>
          <w:sz w:val="20"/>
          <w:szCs w:val="20"/>
        </w:rPr>
        <w:t>na stanowiskach pracy bezpośrednio związanych z</w:t>
      </w:r>
      <w:r w:rsidR="00D23A44" w:rsidRPr="001B6758">
        <w:rPr>
          <w:color w:val="auto"/>
          <w:sz w:val="20"/>
          <w:szCs w:val="20"/>
        </w:rPr>
        <w:t> </w:t>
      </w:r>
      <w:r w:rsidRPr="001B6758">
        <w:rPr>
          <w:color w:val="auto"/>
          <w:sz w:val="20"/>
          <w:szCs w:val="20"/>
        </w:rPr>
        <w:t>wydobyciem węgla w ścianach</w:t>
      </w:r>
      <w:r w:rsidR="006B120E" w:rsidRPr="001B6758">
        <w:rPr>
          <w:color w:val="auto"/>
          <w:sz w:val="20"/>
          <w:szCs w:val="20"/>
        </w:rPr>
        <w:t>,</w:t>
      </w:r>
      <w:r w:rsidRPr="001B6758">
        <w:rPr>
          <w:color w:val="auto"/>
          <w:sz w:val="20"/>
          <w:szCs w:val="20"/>
        </w:rPr>
        <w:t xml:space="preserve"> drążeniem wyrobisk korytarzowych</w:t>
      </w:r>
      <w:r w:rsidR="006B120E" w:rsidRPr="001B6758">
        <w:rPr>
          <w:color w:val="auto"/>
          <w:sz w:val="20"/>
          <w:szCs w:val="20"/>
        </w:rPr>
        <w:t xml:space="preserve"> oraz obsługą kolejek spalinowych</w:t>
      </w:r>
      <w:r w:rsidRPr="001B6758">
        <w:rPr>
          <w:color w:val="auto"/>
          <w:sz w:val="20"/>
          <w:szCs w:val="20"/>
        </w:rPr>
        <w:t>. Warunki klimatyczne i zapylenie dla ws</w:t>
      </w:r>
      <w:r w:rsidR="008A62D3" w:rsidRPr="001B6758">
        <w:rPr>
          <w:color w:val="auto"/>
          <w:sz w:val="20"/>
          <w:szCs w:val="20"/>
        </w:rPr>
        <w:t xml:space="preserve">zystkich testowanych półmasek </w:t>
      </w:r>
      <w:r w:rsidRPr="001B6758">
        <w:rPr>
          <w:color w:val="auto"/>
          <w:sz w:val="20"/>
          <w:szCs w:val="20"/>
        </w:rPr>
        <w:t>lub filtrów powinny być porównywalne.</w:t>
      </w:r>
    </w:p>
    <w:p w14:paraId="7DE6CE92" w14:textId="77777777" w:rsidR="006B17CF" w:rsidRPr="001B6758" w:rsidRDefault="00B14130" w:rsidP="0081128C">
      <w:pPr>
        <w:pStyle w:val="Default"/>
        <w:numPr>
          <w:ilvl w:val="0"/>
          <w:numId w:val="9"/>
        </w:numPr>
        <w:spacing w:after="120" w:line="360" w:lineRule="auto"/>
        <w:ind w:left="284" w:hanging="284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>B</w:t>
      </w:r>
      <w:r w:rsidR="006B17CF" w:rsidRPr="001B6758">
        <w:rPr>
          <w:color w:val="auto"/>
          <w:sz w:val="20"/>
          <w:szCs w:val="20"/>
        </w:rPr>
        <w:t xml:space="preserve">adania w każdym z zakładów górniczych będą przeprowadzane </w:t>
      </w:r>
      <w:r w:rsidR="007D1D57" w:rsidRPr="001B6758">
        <w:rPr>
          <w:color w:val="auto"/>
          <w:sz w:val="20"/>
          <w:szCs w:val="20"/>
        </w:rPr>
        <w:t>przy udziale</w:t>
      </w:r>
      <w:r w:rsidR="008C5010" w:rsidRPr="001B6758">
        <w:rPr>
          <w:color w:val="auto"/>
          <w:sz w:val="20"/>
          <w:szCs w:val="20"/>
        </w:rPr>
        <w:t xml:space="preserve"> koordynatora </w:t>
      </w:r>
      <w:r w:rsidR="007D1D57" w:rsidRPr="001B6758">
        <w:rPr>
          <w:color w:val="auto"/>
          <w:sz w:val="20"/>
          <w:szCs w:val="20"/>
        </w:rPr>
        <w:t>lub</w:t>
      </w:r>
      <w:r w:rsidR="006D61C9" w:rsidRPr="001B6758">
        <w:rPr>
          <w:color w:val="auto"/>
          <w:sz w:val="20"/>
          <w:szCs w:val="20"/>
        </w:rPr>
        <w:t> </w:t>
      </w:r>
      <w:r w:rsidR="007D1D57" w:rsidRPr="001B6758">
        <w:rPr>
          <w:color w:val="auto"/>
          <w:sz w:val="20"/>
          <w:szCs w:val="20"/>
        </w:rPr>
        <w:t xml:space="preserve">koordynatorów </w:t>
      </w:r>
      <w:r w:rsidR="008C5010" w:rsidRPr="001B6758">
        <w:rPr>
          <w:color w:val="auto"/>
          <w:sz w:val="20"/>
          <w:szCs w:val="20"/>
        </w:rPr>
        <w:t>badań w danym zakładzie JSW S.A</w:t>
      </w:r>
      <w:r w:rsidR="006B17CF" w:rsidRPr="001B6758">
        <w:rPr>
          <w:color w:val="auto"/>
          <w:sz w:val="20"/>
          <w:szCs w:val="20"/>
        </w:rPr>
        <w:t>.</w:t>
      </w:r>
      <w:r w:rsidR="00B611B1" w:rsidRPr="001B6758">
        <w:rPr>
          <w:color w:val="auto"/>
          <w:sz w:val="20"/>
          <w:szCs w:val="20"/>
        </w:rPr>
        <w:t>, któr</w:t>
      </w:r>
      <w:r w:rsidR="0094045D" w:rsidRPr="001B6758">
        <w:rPr>
          <w:color w:val="auto"/>
          <w:sz w:val="20"/>
          <w:szCs w:val="20"/>
        </w:rPr>
        <w:t>zy</w:t>
      </w:r>
      <w:r w:rsidR="00B611B1" w:rsidRPr="001B6758">
        <w:rPr>
          <w:color w:val="auto"/>
          <w:sz w:val="20"/>
          <w:szCs w:val="20"/>
        </w:rPr>
        <w:t xml:space="preserve"> będą również </w:t>
      </w:r>
      <w:r w:rsidR="0094045D" w:rsidRPr="001B6758">
        <w:rPr>
          <w:color w:val="auto"/>
          <w:sz w:val="20"/>
          <w:szCs w:val="20"/>
        </w:rPr>
        <w:t>wyznacze</w:t>
      </w:r>
      <w:r w:rsidR="00B611B1" w:rsidRPr="001B6758">
        <w:rPr>
          <w:color w:val="auto"/>
          <w:sz w:val="20"/>
          <w:szCs w:val="20"/>
        </w:rPr>
        <w:t>n</w:t>
      </w:r>
      <w:r w:rsidR="0094045D" w:rsidRPr="001B6758">
        <w:rPr>
          <w:color w:val="auto"/>
          <w:sz w:val="20"/>
          <w:szCs w:val="20"/>
        </w:rPr>
        <w:t>i</w:t>
      </w:r>
      <w:r w:rsidR="00B611B1" w:rsidRPr="001B6758">
        <w:rPr>
          <w:color w:val="auto"/>
          <w:sz w:val="20"/>
          <w:szCs w:val="20"/>
        </w:rPr>
        <w:t xml:space="preserve"> do kontaktu  z jednostka </w:t>
      </w:r>
      <w:r w:rsidR="009E7416" w:rsidRPr="001B6758">
        <w:rPr>
          <w:color w:val="auto"/>
          <w:sz w:val="20"/>
          <w:szCs w:val="20"/>
        </w:rPr>
        <w:t>specjalistyczną</w:t>
      </w:r>
      <w:r w:rsidR="00B611B1" w:rsidRPr="001B6758">
        <w:rPr>
          <w:color w:val="auto"/>
          <w:sz w:val="20"/>
          <w:szCs w:val="20"/>
        </w:rPr>
        <w:t>.</w:t>
      </w:r>
      <w:r w:rsidR="006B17CF" w:rsidRPr="001B6758">
        <w:rPr>
          <w:color w:val="auto"/>
          <w:sz w:val="20"/>
          <w:szCs w:val="20"/>
        </w:rPr>
        <w:t xml:space="preserve"> </w:t>
      </w:r>
    </w:p>
    <w:p w14:paraId="1A8FAFAD" w14:textId="77777777" w:rsidR="006B17CF" w:rsidRPr="001B6758" w:rsidRDefault="008C5010" w:rsidP="0081128C">
      <w:pPr>
        <w:pStyle w:val="Default"/>
        <w:numPr>
          <w:ilvl w:val="0"/>
          <w:numId w:val="9"/>
        </w:numPr>
        <w:spacing w:after="120" w:line="360" w:lineRule="auto"/>
        <w:ind w:left="284" w:hanging="284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>Koordynator</w:t>
      </w:r>
      <w:r w:rsidR="00FD509D" w:rsidRPr="001B6758">
        <w:rPr>
          <w:color w:val="auto"/>
          <w:sz w:val="20"/>
          <w:szCs w:val="20"/>
        </w:rPr>
        <w:t xml:space="preserve"> </w:t>
      </w:r>
      <w:r w:rsidR="006B17CF" w:rsidRPr="001B6758">
        <w:rPr>
          <w:color w:val="auto"/>
          <w:sz w:val="20"/>
          <w:szCs w:val="20"/>
        </w:rPr>
        <w:t xml:space="preserve">wydaje </w:t>
      </w:r>
      <w:r w:rsidR="007B32B7" w:rsidRPr="001B6758">
        <w:rPr>
          <w:color w:val="auto"/>
          <w:sz w:val="20"/>
          <w:szCs w:val="20"/>
        </w:rPr>
        <w:t xml:space="preserve">5 </w:t>
      </w:r>
      <w:r w:rsidR="008A62D3" w:rsidRPr="001B6758">
        <w:rPr>
          <w:color w:val="auto"/>
          <w:sz w:val="20"/>
          <w:szCs w:val="20"/>
        </w:rPr>
        <w:t xml:space="preserve">testerom półmaski </w:t>
      </w:r>
      <w:r w:rsidR="006B17CF" w:rsidRPr="001B6758">
        <w:rPr>
          <w:color w:val="auto"/>
          <w:sz w:val="20"/>
          <w:szCs w:val="20"/>
        </w:rPr>
        <w:t>lub filtry do bada</w:t>
      </w:r>
      <w:r w:rsidR="008A62D3" w:rsidRPr="001B6758">
        <w:rPr>
          <w:color w:val="auto"/>
          <w:sz w:val="20"/>
          <w:szCs w:val="20"/>
        </w:rPr>
        <w:t>nia</w:t>
      </w:r>
      <w:r w:rsidR="006B17CF" w:rsidRPr="001B6758">
        <w:rPr>
          <w:color w:val="auto"/>
          <w:sz w:val="20"/>
          <w:szCs w:val="20"/>
        </w:rPr>
        <w:t xml:space="preserve"> (1 szt./</w:t>
      </w:r>
      <w:proofErr w:type="spellStart"/>
      <w:r w:rsidR="006B17CF" w:rsidRPr="001B6758">
        <w:rPr>
          <w:color w:val="auto"/>
          <w:sz w:val="20"/>
          <w:szCs w:val="20"/>
        </w:rPr>
        <w:t>kpl</w:t>
      </w:r>
      <w:proofErr w:type="spellEnd"/>
      <w:r w:rsidR="006B17CF" w:rsidRPr="001B6758">
        <w:rPr>
          <w:color w:val="auto"/>
          <w:sz w:val="20"/>
          <w:szCs w:val="20"/>
        </w:rPr>
        <w:t>. na dzień)</w:t>
      </w:r>
      <w:r w:rsidR="00D23A44" w:rsidRPr="001B6758">
        <w:rPr>
          <w:color w:val="auto"/>
          <w:sz w:val="20"/>
          <w:szCs w:val="20"/>
        </w:rPr>
        <w:t xml:space="preserve"> </w:t>
      </w:r>
      <w:r w:rsidR="006B17CF" w:rsidRPr="001B6758">
        <w:rPr>
          <w:color w:val="auto"/>
          <w:sz w:val="20"/>
          <w:szCs w:val="20"/>
        </w:rPr>
        <w:t>oraz wypełnia ankietę w części A (m.in. imię i nazwisko, datę, oddział i rejon pracy)</w:t>
      </w:r>
      <w:r w:rsidRPr="001B6758">
        <w:rPr>
          <w:color w:val="auto"/>
          <w:sz w:val="20"/>
          <w:szCs w:val="20"/>
        </w:rPr>
        <w:t xml:space="preserve"> oraz </w:t>
      </w:r>
      <w:r w:rsidR="006B17CF" w:rsidRPr="001B6758">
        <w:rPr>
          <w:color w:val="auto"/>
          <w:sz w:val="20"/>
          <w:szCs w:val="20"/>
        </w:rPr>
        <w:t>w części B (m.in. dane dotyczące wilgotności, temperatury i zapylenia w rejonie pracy testera) na podstawie aktualnych, udokumentowanych pomiarów</w:t>
      </w:r>
      <w:r w:rsidR="00ED32B8" w:rsidRPr="001B6758">
        <w:rPr>
          <w:color w:val="auto"/>
          <w:sz w:val="20"/>
          <w:szCs w:val="20"/>
        </w:rPr>
        <w:t>, wykonanych z</w:t>
      </w:r>
      <w:r w:rsidR="00D94B02" w:rsidRPr="001B6758">
        <w:rPr>
          <w:color w:val="auto"/>
          <w:sz w:val="20"/>
          <w:szCs w:val="20"/>
        </w:rPr>
        <w:t> </w:t>
      </w:r>
      <w:r w:rsidR="009101FB" w:rsidRPr="001B6758">
        <w:rPr>
          <w:color w:val="auto"/>
          <w:sz w:val="20"/>
          <w:szCs w:val="20"/>
        </w:rPr>
        <w:t> </w:t>
      </w:r>
      <w:r w:rsidR="00ED32B8" w:rsidRPr="001B6758">
        <w:rPr>
          <w:color w:val="auto"/>
          <w:sz w:val="20"/>
          <w:szCs w:val="20"/>
        </w:rPr>
        <w:t xml:space="preserve">częstotliwością oraz w sposób określony </w:t>
      </w:r>
      <w:r w:rsidR="00B774A2" w:rsidRPr="001B6758">
        <w:rPr>
          <w:color w:val="auto"/>
          <w:sz w:val="20"/>
          <w:szCs w:val="20"/>
        </w:rPr>
        <w:t>w aktualnie obowiązujących przepisach prawa oraz normach.</w:t>
      </w:r>
    </w:p>
    <w:p w14:paraId="15534469" w14:textId="77777777" w:rsidR="006B17CF" w:rsidRPr="001B6758" w:rsidRDefault="008A62D3" w:rsidP="00BB5828">
      <w:pPr>
        <w:pStyle w:val="Default"/>
        <w:numPr>
          <w:ilvl w:val="0"/>
          <w:numId w:val="9"/>
        </w:numPr>
        <w:spacing w:after="120" w:line="360" w:lineRule="auto"/>
        <w:ind w:left="284" w:hanging="284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 xml:space="preserve">Półmaski </w:t>
      </w:r>
      <w:r w:rsidR="006B17CF" w:rsidRPr="001B6758">
        <w:rPr>
          <w:color w:val="auto"/>
          <w:sz w:val="20"/>
          <w:szCs w:val="20"/>
        </w:rPr>
        <w:t>lub filtry podczas bada</w:t>
      </w:r>
      <w:r w:rsidRPr="001B6758">
        <w:rPr>
          <w:color w:val="auto"/>
          <w:sz w:val="20"/>
          <w:szCs w:val="20"/>
        </w:rPr>
        <w:t>ń</w:t>
      </w:r>
      <w:r w:rsidR="006B17CF" w:rsidRPr="001B6758">
        <w:rPr>
          <w:color w:val="auto"/>
          <w:sz w:val="20"/>
          <w:szCs w:val="20"/>
        </w:rPr>
        <w:t xml:space="preserve"> muszą być eksploatowane zgodnie z dostarczoną, obowiązującą dla</w:t>
      </w:r>
      <w:r w:rsidR="00CD23E5" w:rsidRPr="001B6758">
        <w:rPr>
          <w:color w:val="auto"/>
          <w:sz w:val="20"/>
          <w:szCs w:val="20"/>
        </w:rPr>
        <w:t> </w:t>
      </w:r>
      <w:r w:rsidR="006B17CF" w:rsidRPr="001B6758">
        <w:rPr>
          <w:color w:val="auto"/>
          <w:sz w:val="20"/>
          <w:szCs w:val="20"/>
        </w:rPr>
        <w:t xml:space="preserve">nich instrukcją użytkowania. </w:t>
      </w:r>
    </w:p>
    <w:p w14:paraId="36742B57" w14:textId="77777777" w:rsidR="00B037C5" w:rsidRPr="001B6758" w:rsidRDefault="006B17CF" w:rsidP="0081128C">
      <w:pPr>
        <w:pStyle w:val="Default"/>
        <w:numPr>
          <w:ilvl w:val="0"/>
          <w:numId w:val="9"/>
        </w:numPr>
        <w:spacing w:after="120" w:line="360" w:lineRule="auto"/>
        <w:ind w:left="284" w:hanging="284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>Po zakończeniu pracy przez testera udaje się on do</w:t>
      </w:r>
      <w:r w:rsidR="008E3EB8" w:rsidRPr="001B6758">
        <w:rPr>
          <w:color w:val="auto"/>
          <w:sz w:val="20"/>
          <w:szCs w:val="20"/>
        </w:rPr>
        <w:t>  </w:t>
      </w:r>
      <w:r w:rsidR="008C5010" w:rsidRPr="001B6758">
        <w:rPr>
          <w:color w:val="auto"/>
          <w:sz w:val="20"/>
          <w:szCs w:val="20"/>
        </w:rPr>
        <w:t>koordynatora</w:t>
      </w:r>
      <w:r w:rsidRPr="001B6758">
        <w:rPr>
          <w:color w:val="auto"/>
          <w:sz w:val="20"/>
          <w:szCs w:val="20"/>
        </w:rPr>
        <w:t xml:space="preserve"> w celu wypełnienia części C ankiety.</w:t>
      </w:r>
    </w:p>
    <w:p w14:paraId="21AF6F1D" w14:textId="77777777" w:rsidR="00FE6F1D" w:rsidRPr="001B6758" w:rsidRDefault="00207F25" w:rsidP="0081128C">
      <w:pPr>
        <w:pStyle w:val="Default"/>
        <w:numPr>
          <w:ilvl w:val="0"/>
          <w:numId w:val="9"/>
        </w:numPr>
        <w:spacing w:after="120" w:line="360" w:lineRule="auto"/>
        <w:ind w:left="284" w:hanging="284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>Za prawidłowe wypełnienie ankiety w części A, B i C odpowiada koordynator w danym zakładzie</w:t>
      </w:r>
      <w:r w:rsidR="003D6525" w:rsidRPr="001B6758">
        <w:rPr>
          <w:color w:val="auto"/>
          <w:sz w:val="20"/>
          <w:szCs w:val="20"/>
        </w:rPr>
        <w:t xml:space="preserve"> górniczym</w:t>
      </w:r>
      <w:r w:rsidRPr="001B6758">
        <w:rPr>
          <w:color w:val="auto"/>
          <w:sz w:val="20"/>
          <w:szCs w:val="20"/>
        </w:rPr>
        <w:t xml:space="preserve"> JSW S.A.</w:t>
      </w:r>
    </w:p>
    <w:p w14:paraId="62468273" w14:textId="77777777" w:rsidR="00E26E06" w:rsidRPr="001B6758" w:rsidRDefault="008A62D3" w:rsidP="0081128C">
      <w:pPr>
        <w:pStyle w:val="Default"/>
        <w:numPr>
          <w:ilvl w:val="0"/>
          <w:numId w:val="9"/>
        </w:numPr>
        <w:spacing w:after="120" w:line="360" w:lineRule="auto"/>
        <w:ind w:left="284" w:hanging="284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 xml:space="preserve">Półmaski </w:t>
      </w:r>
      <w:r w:rsidR="00FD509D" w:rsidRPr="001B6758">
        <w:rPr>
          <w:color w:val="auto"/>
          <w:sz w:val="20"/>
          <w:szCs w:val="20"/>
        </w:rPr>
        <w:t>lub filtry, które nie</w:t>
      </w:r>
      <w:r w:rsidR="009E7416" w:rsidRPr="001B6758">
        <w:rPr>
          <w:color w:val="auto"/>
          <w:sz w:val="20"/>
          <w:szCs w:val="20"/>
        </w:rPr>
        <w:t xml:space="preserve"> zostały zużyte w czasie badań z</w:t>
      </w:r>
      <w:r w:rsidR="00FE6F1D" w:rsidRPr="001B6758">
        <w:rPr>
          <w:color w:val="auto"/>
          <w:sz w:val="20"/>
          <w:szCs w:val="20"/>
        </w:rPr>
        <w:t>osta</w:t>
      </w:r>
      <w:r w:rsidR="009E7416" w:rsidRPr="001B6758">
        <w:rPr>
          <w:color w:val="auto"/>
          <w:sz w:val="20"/>
          <w:szCs w:val="20"/>
        </w:rPr>
        <w:t>ną</w:t>
      </w:r>
      <w:r w:rsidR="00FE6F1D" w:rsidRPr="001B6758">
        <w:rPr>
          <w:color w:val="auto"/>
          <w:sz w:val="20"/>
          <w:szCs w:val="20"/>
        </w:rPr>
        <w:t xml:space="preserve"> zagosp</w:t>
      </w:r>
      <w:r w:rsidR="009E7416" w:rsidRPr="001B6758">
        <w:rPr>
          <w:color w:val="auto"/>
          <w:sz w:val="20"/>
          <w:szCs w:val="20"/>
        </w:rPr>
        <w:t>odarowane w zakładzie.</w:t>
      </w:r>
    </w:p>
    <w:p w14:paraId="46076A97" w14:textId="77777777" w:rsidR="00B14130" w:rsidRPr="001B6758" w:rsidRDefault="00E26E06" w:rsidP="0081128C">
      <w:pPr>
        <w:pStyle w:val="Default"/>
        <w:spacing w:line="360" w:lineRule="auto"/>
        <w:ind w:left="284" w:hanging="284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 xml:space="preserve">8) </w:t>
      </w:r>
      <w:r w:rsidR="00B14130" w:rsidRPr="001B6758">
        <w:rPr>
          <w:color w:val="auto"/>
          <w:sz w:val="20"/>
          <w:szCs w:val="20"/>
        </w:rPr>
        <w:t xml:space="preserve">Koszt przeprowadzenia badań eksploatacyjnych ponosi </w:t>
      </w:r>
      <w:r w:rsidR="009E7416" w:rsidRPr="001B6758">
        <w:rPr>
          <w:color w:val="auto"/>
          <w:sz w:val="20"/>
          <w:szCs w:val="20"/>
        </w:rPr>
        <w:t>Wykonawca</w:t>
      </w:r>
      <w:r w:rsidRPr="001B6758">
        <w:rPr>
          <w:color w:val="auto"/>
          <w:sz w:val="20"/>
          <w:szCs w:val="20"/>
        </w:rPr>
        <w:t>.</w:t>
      </w:r>
    </w:p>
    <w:p w14:paraId="25910384" w14:textId="77777777" w:rsidR="000D20A3" w:rsidRPr="001B6758" w:rsidRDefault="000D20A3" w:rsidP="000D20A3">
      <w:pPr>
        <w:pStyle w:val="Default"/>
        <w:spacing w:line="360" w:lineRule="auto"/>
        <w:ind w:left="284"/>
        <w:jc w:val="both"/>
        <w:rPr>
          <w:color w:val="auto"/>
          <w:sz w:val="20"/>
          <w:szCs w:val="20"/>
        </w:rPr>
      </w:pPr>
    </w:p>
    <w:p w14:paraId="47409E91" w14:textId="77777777" w:rsidR="00B14130" w:rsidRPr="001B6758" w:rsidRDefault="00D560AF" w:rsidP="00B14130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  <w:r w:rsidRPr="001B6758">
        <w:rPr>
          <w:b/>
          <w:bCs/>
          <w:color w:val="auto"/>
          <w:sz w:val="20"/>
          <w:szCs w:val="20"/>
        </w:rPr>
        <w:t>4</w:t>
      </w:r>
      <w:r w:rsidR="00B14130" w:rsidRPr="001B6758">
        <w:rPr>
          <w:b/>
          <w:bCs/>
          <w:color w:val="auto"/>
          <w:sz w:val="20"/>
          <w:szCs w:val="20"/>
        </w:rPr>
        <w:t>. Wyniki badań eksploatacyjnych</w:t>
      </w:r>
    </w:p>
    <w:p w14:paraId="151002AF" w14:textId="77777777" w:rsidR="00DE2DC8" w:rsidRPr="001B6758" w:rsidRDefault="00DE2DC8" w:rsidP="008E25A9">
      <w:pPr>
        <w:pStyle w:val="Default"/>
        <w:numPr>
          <w:ilvl w:val="0"/>
          <w:numId w:val="10"/>
        </w:numPr>
        <w:spacing w:after="120" w:line="360" w:lineRule="auto"/>
        <w:ind w:left="284" w:hanging="284"/>
        <w:jc w:val="both"/>
        <w:rPr>
          <w:strike/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 xml:space="preserve">Koordynator przekazuje </w:t>
      </w:r>
      <w:r w:rsidR="00DF08AC" w:rsidRPr="001B6758">
        <w:rPr>
          <w:color w:val="auto"/>
          <w:sz w:val="20"/>
          <w:szCs w:val="20"/>
        </w:rPr>
        <w:t xml:space="preserve">jednostce </w:t>
      </w:r>
      <w:r w:rsidR="009E7416" w:rsidRPr="001B6758">
        <w:rPr>
          <w:color w:val="auto"/>
          <w:sz w:val="20"/>
          <w:szCs w:val="20"/>
        </w:rPr>
        <w:t>specjalistycznej</w:t>
      </w:r>
      <w:r w:rsidR="00DF08AC" w:rsidRPr="001B6758">
        <w:rPr>
          <w:color w:val="auto"/>
          <w:sz w:val="20"/>
          <w:szCs w:val="20"/>
        </w:rPr>
        <w:t xml:space="preserve"> </w:t>
      </w:r>
      <w:r w:rsidR="006B7FB2" w:rsidRPr="001B6758">
        <w:rPr>
          <w:color w:val="auto"/>
          <w:sz w:val="20"/>
          <w:szCs w:val="20"/>
        </w:rPr>
        <w:t>ankiet</w:t>
      </w:r>
      <w:r w:rsidR="00B84622" w:rsidRPr="001B6758">
        <w:rPr>
          <w:color w:val="auto"/>
          <w:sz w:val="20"/>
          <w:szCs w:val="20"/>
        </w:rPr>
        <w:t>y.</w:t>
      </w:r>
      <w:r w:rsidR="006B7FB2" w:rsidRPr="001B6758">
        <w:rPr>
          <w:color w:val="auto"/>
          <w:sz w:val="20"/>
          <w:szCs w:val="20"/>
        </w:rPr>
        <w:t xml:space="preserve"> </w:t>
      </w:r>
    </w:p>
    <w:p w14:paraId="2243BD88" w14:textId="77777777" w:rsidR="006B17CF" w:rsidRPr="001B6758" w:rsidRDefault="006B17CF" w:rsidP="000D0590">
      <w:pPr>
        <w:pStyle w:val="Default"/>
        <w:numPr>
          <w:ilvl w:val="0"/>
          <w:numId w:val="10"/>
        </w:numPr>
        <w:spacing w:line="360" w:lineRule="auto"/>
        <w:ind w:left="284" w:hanging="284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 xml:space="preserve">Na podstawie wypełnionych ankiet </w:t>
      </w:r>
      <w:r w:rsidR="00DF08AC" w:rsidRPr="001B6758">
        <w:rPr>
          <w:color w:val="auto"/>
          <w:sz w:val="20"/>
          <w:szCs w:val="20"/>
        </w:rPr>
        <w:t xml:space="preserve">jednostka </w:t>
      </w:r>
      <w:r w:rsidR="008E25A9" w:rsidRPr="001B6758">
        <w:rPr>
          <w:color w:val="auto"/>
          <w:sz w:val="20"/>
          <w:szCs w:val="20"/>
        </w:rPr>
        <w:t xml:space="preserve">specjalistyczna </w:t>
      </w:r>
      <w:r w:rsidRPr="001B6758">
        <w:rPr>
          <w:color w:val="auto"/>
          <w:sz w:val="20"/>
          <w:szCs w:val="20"/>
        </w:rPr>
        <w:t xml:space="preserve">dokonuje </w:t>
      </w:r>
      <w:r w:rsidR="0080480D" w:rsidRPr="001B6758">
        <w:rPr>
          <w:color w:val="auto"/>
          <w:sz w:val="20"/>
          <w:szCs w:val="20"/>
        </w:rPr>
        <w:t xml:space="preserve">oceny </w:t>
      </w:r>
      <w:r w:rsidR="00DF08AC" w:rsidRPr="001B6758">
        <w:rPr>
          <w:color w:val="auto"/>
          <w:sz w:val="20"/>
          <w:szCs w:val="20"/>
        </w:rPr>
        <w:t xml:space="preserve">przydatności do stosowania </w:t>
      </w:r>
      <w:r w:rsidR="00746080" w:rsidRPr="001B6758">
        <w:rPr>
          <w:color w:val="auto"/>
          <w:sz w:val="20"/>
          <w:szCs w:val="20"/>
        </w:rPr>
        <w:t xml:space="preserve">w podziemnych zakładach górniczych </w:t>
      </w:r>
      <w:r w:rsidR="008A62D3" w:rsidRPr="001B6758">
        <w:rPr>
          <w:color w:val="auto"/>
          <w:sz w:val="20"/>
          <w:szCs w:val="20"/>
        </w:rPr>
        <w:t xml:space="preserve">półmasek </w:t>
      </w:r>
      <w:r w:rsidRPr="001B6758">
        <w:rPr>
          <w:color w:val="auto"/>
          <w:sz w:val="20"/>
          <w:szCs w:val="20"/>
        </w:rPr>
        <w:t xml:space="preserve">lub filtrów </w:t>
      </w:r>
      <w:r w:rsidR="0080480D" w:rsidRPr="001B6758">
        <w:rPr>
          <w:color w:val="auto"/>
          <w:sz w:val="20"/>
          <w:szCs w:val="20"/>
        </w:rPr>
        <w:t>w</w:t>
      </w:r>
      <w:r w:rsidR="00B6265D" w:rsidRPr="001B6758">
        <w:rPr>
          <w:color w:val="auto"/>
          <w:sz w:val="20"/>
          <w:szCs w:val="20"/>
        </w:rPr>
        <w:t> </w:t>
      </w:r>
      <w:r w:rsidR="0080480D" w:rsidRPr="001B6758">
        <w:rPr>
          <w:color w:val="auto"/>
          <w:sz w:val="20"/>
          <w:szCs w:val="20"/>
        </w:rPr>
        <w:t xml:space="preserve">następujący sposób: </w:t>
      </w:r>
      <w:r w:rsidRPr="001B6758">
        <w:rPr>
          <w:color w:val="auto"/>
          <w:sz w:val="20"/>
          <w:szCs w:val="20"/>
        </w:rPr>
        <w:t xml:space="preserve"> </w:t>
      </w:r>
    </w:p>
    <w:p w14:paraId="1BCAC899" w14:textId="77777777" w:rsidR="00376E9D" w:rsidRPr="001B6758" w:rsidRDefault="002C290C" w:rsidP="000F4655">
      <w:pPr>
        <w:pStyle w:val="Default"/>
        <w:spacing w:after="120" w:line="360" w:lineRule="auto"/>
        <w:ind w:left="568" w:hanging="284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 xml:space="preserve">a) </w:t>
      </w:r>
      <w:r w:rsidR="00224DA6" w:rsidRPr="001B6758">
        <w:rPr>
          <w:color w:val="auto"/>
          <w:sz w:val="20"/>
          <w:szCs w:val="20"/>
        </w:rPr>
        <w:t>przyznaną ilość punktów dla każdego z ocenianych parametrów należy przemnożyć przez wagę tego parametru (przy czym wagi dla </w:t>
      </w:r>
      <w:r w:rsidR="00591D99" w:rsidRPr="001B6758">
        <w:rPr>
          <w:color w:val="auto"/>
          <w:sz w:val="20"/>
          <w:szCs w:val="20"/>
        </w:rPr>
        <w:t xml:space="preserve">każdego badanego </w:t>
      </w:r>
      <w:proofErr w:type="spellStart"/>
      <w:r w:rsidR="00591D99" w:rsidRPr="001B6758">
        <w:rPr>
          <w:color w:val="auto"/>
          <w:sz w:val="20"/>
          <w:szCs w:val="20"/>
        </w:rPr>
        <w:t>paramteru</w:t>
      </w:r>
      <w:proofErr w:type="spellEnd"/>
      <w:r w:rsidR="00224DA6" w:rsidRPr="001B6758">
        <w:rPr>
          <w:color w:val="auto"/>
          <w:sz w:val="20"/>
          <w:szCs w:val="20"/>
        </w:rPr>
        <w:t xml:space="preserve"> półmasek lub filtrów podano w Tabeli 1) - uzyskuje się wówczas wartość liczbową</w:t>
      </w:r>
      <w:r w:rsidR="00224DA6" w:rsidRPr="001B6758">
        <w:rPr>
          <w:b/>
          <w:color w:val="auto"/>
          <w:sz w:val="20"/>
          <w:szCs w:val="20"/>
        </w:rPr>
        <w:t xml:space="preserve"> </w:t>
      </w:r>
      <w:proofErr w:type="spellStart"/>
      <w:r w:rsidR="00224DA6" w:rsidRPr="001B6758">
        <w:rPr>
          <w:b/>
          <w:color w:val="auto"/>
          <w:sz w:val="20"/>
          <w:szCs w:val="20"/>
        </w:rPr>
        <w:t>Qw</w:t>
      </w:r>
      <w:proofErr w:type="spellEnd"/>
      <w:r w:rsidR="00224DA6" w:rsidRPr="001B6758">
        <w:rPr>
          <w:color w:val="auto"/>
          <w:sz w:val="20"/>
          <w:szCs w:val="20"/>
        </w:rPr>
        <w:t xml:space="preserve"> (= ocena x waga)</w:t>
      </w:r>
    </w:p>
    <w:p w14:paraId="4D7E6648" w14:textId="77777777" w:rsidR="002A27B6" w:rsidRPr="001B6758" w:rsidRDefault="002A27B6" w:rsidP="001F350C">
      <w:pPr>
        <w:pStyle w:val="Default"/>
        <w:spacing w:after="120"/>
        <w:ind w:left="284" w:hanging="284"/>
        <w:jc w:val="center"/>
        <w:rPr>
          <w:color w:val="auto"/>
          <w:sz w:val="20"/>
          <w:szCs w:val="20"/>
        </w:rPr>
      </w:pPr>
      <w:r w:rsidRPr="001B6758">
        <w:rPr>
          <w:i/>
          <w:iCs/>
          <w:sz w:val="20"/>
          <w:szCs w:val="20"/>
        </w:rPr>
        <w:t xml:space="preserve">Tabela 1. Wartości wag dla poszczególnych parametrów oceny półmasek </w:t>
      </w:r>
      <w:r w:rsidR="008A62D3" w:rsidRPr="001B6758">
        <w:rPr>
          <w:i/>
          <w:iCs/>
          <w:sz w:val="20"/>
          <w:szCs w:val="20"/>
        </w:rPr>
        <w:t>lub</w:t>
      </w:r>
      <w:r w:rsidRPr="001B6758">
        <w:rPr>
          <w:i/>
          <w:iCs/>
          <w:sz w:val="20"/>
          <w:szCs w:val="20"/>
        </w:rPr>
        <w:t xml:space="preserve"> filtrów</w:t>
      </w: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513"/>
        <w:gridCol w:w="851"/>
      </w:tblGrid>
      <w:tr w:rsidR="002A27B6" w:rsidRPr="001B6758" w14:paraId="5E3B16DA" w14:textId="77777777" w:rsidTr="00146B8E">
        <w:trPr>
          <w:trHeight w:val="284"/>
          <w:jc w:val="center"/>
        </w:trPr>
        <w:tc>
          <w:tcPr>
            <w:tcW w:w="704" w:type="dxa"/>
            <w:vAlign w:val="center"/>
          </w:tcPr>
          <w:p w14:paraId="0526A3B0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7513" w:type="dxa"/>
            <w:vAlign w:val="center"/>
          </w:tcPr>
          <w:p w14:paraId="36624E03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Badany parametr przydatności użytkowej </w:t>
            </w:r>
          </w:p>
        </w:tc>
        <w:tc>
          <w:tcPr>
            <w:tcW w:w="851" w:type="dxa"/>
            <w:vAlign w:val="center"/>
          </w:tcPr>
          <w:p w14:paraId="74578FF8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Waga </w:t>
            </w:r>
          </w:p>
        </w:tc>
      </w:tr>
      <w:tr w:rsidR="002A27B6" w:rsidRPr="001B6758" w14:paraId="1024C438" w14:textId="77777777" w:rsidTr="00146B8E">
        <w:trPr>
          <w:trHeight w:val="510"/>
          <w:jc w:val="center"/>
        </w:trPr>
        <w:tc>
          <w:tcPr>
            <w:tcW w:w="704" w:type="dxa"/>
            <w:vAlign w:val="center"/>
          </w:tcPr>
          <w:p w14:paraId="1BE8897B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513" w:type="dxa"/>
            <w:vAlign w:val="center"/>
          </w:tcPr>
          <w:p w14:paraId="42EEF6D2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Dopasowanie do twarzy i szczelność półmaski w trakcie wykonywania czynności /Dopasowanie filtrów do półmaski w trakcie wykonywania czynności </w:t>
            </w:r>
          </w:p>
        </w:tc>
        <w:tc>
          <w:tcPr>
            <w:tcW w:w="851" w:type="dxa"/>
            <w:vAlign w:val="center"/>
          </w:tcPr>
          <w:p w14:paraId="647FA689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A27B6" w:rsidRPr="001B6758" w14:paraId="1136CB89" w14:textId="77777777" w:rsidTr="00146B8E">
        <w:trPr>
          <w:trHeight w:val="510"/>
          <w:jc w:val="center"/>
        </w:trPr>
        <w:tc>
          <w:tcPr>
            <w:tcW w:w="704" w:type="dxa"/>
            <w:vAlign w:val="center"/>
          </w:tcPr>
          <w:p w14:paraId="6D8841C7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513" w:type="dxa"/>
            <w:vAlign w:val="center"/>
          </w:tcPr>
          <w:p w14:paraId="1F505A4B" w14:textId="77777777" w:rsidR="002A27B6" w:rsidRPr="001B6758" w:rsidRDefault="002A27B6" w:rsidP="001C66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Stabilność konstrukcji półmaski/filtrów (podatność na zapadanie się, wiotkość) w trakcie wykonywania czynności </w:t>
            </w:r>
          </w:p>
        </w:tc>
        <w:tc>
          <w:tcPr>
            <w:tcW w:w="851" w:type="dxa"/>
            <w:vAlign w:val="center"/>
          </w:tcPr>
          <w:p w14:paraId="68A4B168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A27B6" w:rsidRPr="001B6758" w14:paraId="264FAFF0" w14:textId="77777777" w:rsidTr="00146B8E">
        <w:trPr>
          <w:trHeight w:val="284"/>
          <w:jc w:val="center"/>
        </w:trPr>
        <w:tc>
          <w:tcPr>
            <w:tcW w:w="704" w:type="dxa"/>
            <w:vAlign w:val="center"/>
          </w:tcPr>
          <w:p w14:paraId="7E2AF7B2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3</w:t>
            </w:r>
            <w:r w:rsidR="002E6DF9" w:rsidRPr="001B67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13" w:type="dxa"/>
            <w:vAlign w:val="center"/>
          </w:tcPr>
          <w:p w14:paraId="516D58F4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Możliwość łatwej i właściwej regulacji taśm mocowania </w:t>
            </w:r>
            <w:proofErr w:type="spellStart"/>
            <w:r w:rsidRPr="001B6758">
              <w:rPr>
                <w:rFonts w:ascii="Arial" w:hAnsi="Arial" w:cs="Arial"/>
                <w:sz w:val="20"/>
                <w:szCs w:val="20"/>
              </w:rPr>
              <w:t>nagłowia</w:t>
            </w:r>
            <w:proofErr w:type="spellEnd"/>
            <w:r w:rsidRPr="001B6758">
              <w:rPr>
                <w:rFonts w:ascii="Arial" w:hAnsi="Arial" w:cs="Arial"/>
                <w:sz w:val="20"/>
                <w:szCs w:val="20"/>
              </w:rPr>
              <w:t xml:space="preserve"> półmaski </w:t>
            </w:r>
          </w:p>
        </w:tc>
        <w:tc>
          <w:tcPr>
            <w:tcW w:w="851" w:type="dxa"/>
            <w:vAlign w:val="center"/>
          </w:tcPr>
          <w:p w14:paraId="6AFA7B0E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A27B6" w:rsidRPr="001B6758" w14:paraId="3BB3CE98" w14:textId="77777777" w:rsidTr="00146B8E">
        <w:trPr>
          <w:trHeight w:val="284"/>
          <w:jc w:val="center"/>
        </w:trPr>
        <w:tc>
          <w:tcPr>
            <w:tcW w:w="704" w:type="dxa"/>
            <w:vAlign w:val="center"/>
          </w:tcPr>
          <w:p w14:paraId="5A1D5ABC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4</w:t>
            </w:r>
            <w:r w:rsidR="002E6DF9" w:rsidRPr="001B67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13" w:type="dxa"/>
            <w:vAlign w:val="center"/>
          </w:tcPr>
          <w:p w14:paraId="332EC241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Pole widzenia podczas użytkowania półmaski/filtrów </w:t>
            </w:r>
          </w:p>
        </w:tc>
        <w:tc>
          <w:tcPr>
            <w:tcW w:w="851" w:type="dxa"/>
            <w:vAlign w:val="center"/>
          </w:tcPr>
          <w:p w14:paraId="23DEF6EE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A27B6" w:rsidRPr="001B6758" w14:paraId="17258842" w14:textId="77777777" w:rsidTr="00146B8E">
        <w:trPr>
          <w:trHeight w:val="510"/>
          <w:jc w:val="center"/>
        </w:trPr>
        <w:tc>
          <w:tcPr>
            <w:tcW w:w="704" w:type="dxa"/>
            <w:vAlign w:val="center"/>
          </w:tcPr>
          <w:p w14:paraId="7C0977A7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  <w:r w:rsidR="002E6DF9" w:rsidRPr="001B67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13" w:type="dxa"/>
            <w:vAlign w:val="center"/>
          </w:tcPr>
          <w:p w14:paraId="12404B17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Współdziałanie półmaski/filtrów z innymi rodzajami sprzętu ochronnego (np. okulary, hełm, gogle, nauszniki itp.) </w:t>
            </w:r>
          </w:p>
        </w:tc>
        <w:tc>
          <w:tcPr>
            <w:tcW w:w="851" w:type="dxa"/>
            <w:vAlign w:val="center"/>
          </w:tcPr>
          <w:p w14:paraId="478D69ED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A27B6" w:rsidRPr="001B6758" w14:paraId="4A3E7FD5" w14:textId="77777777" w:rsidTr="00146B8E">
        <w:trPr>
          <w:trHeight w:val="284"/>
          <w:jc w:val="center"/>
        </w:trPr>
        <w:tc>
          <w:tcPr>
            <w:tcW w:w="704" w:type="dxa"/>
            <w:vAlign w:val="center"/>
          </w:tcPr>
          <w:p w14:paraId="15E919AE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6</w:t>
            </w:r>
            <w:r w:rsidR="002E6DF9" w:rsidRPr="001B67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13" w:type="dxa"/>
            <w:vAlign w:val="center"/>
          </w:tcPr>
          <w:p w14:paraId="2A8AE98D" w14:textId="77777777" w:rsidR="002A27B6" w:rsidRPr="00A853B4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 xml:space="preserve">Łatwość zakładania i użytkowania półmaski/filtrów </w:t>
            </w:r>
          </w:p>
        </w:tc>
        <w:tc>
          <w:tcPr>
            <w:tcW w:w="851" w:type="dxa"/>
            <w:vAlign w:val="center"/>
          </w:tcPr>
          <w:p w14:paraId="2E2E88AF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A27B6" w:rsidRPr="001B6758" w14:paraId="7A505901" w14:textId="77777777" w:rsidTr="00146B8E">
        <w:trPr>
          <w:trHeight w:val="284"/>
          <w:jc w:val="center"/>
        </w:trPr>
        <w:tc>
          <w:tcPr>
            <w:tcW w:w="704" w:type="dxa"/>
            <w:vAlign w:val="center"/>
          </w:tcPr>
          <w:p w14:paraId="5ABAFB8C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7</w:t>
            </w:r>
            <w:r w:rsidR="002E6DF9" w:rsidRPr="001B67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13" w:type="dxa"/>
            <w:vAlign w:val="center"/>
          </w:tcPr>
          <w:p w14:paraId="52511CA6" w14:textId="77777777" w:rsidR="002A27B6" w:rsidRPr="00A853B4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 xml:space="preserve">Możliwość wyraźnego słownego porozumiewania się podczas użytkowania półmaski </w:t>
            </w:r>
          </w:p>
        </w:tc>
        <w:tc>
          <w:tcPr>
            <w:tcW w:w="851" w:type="dxa"/>
            <w:vAlign w:val="center"/>
          </w:tcPr>
          <w:p w14:paraId="0CC4F0A3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A27B6" w:rsidRPr="001B6758" w14:paraId="210411EC" w14:textId="77777777" w:rsidTr="00A853B4">
        <w:trPr>
          <w:trHeight w:val="284"/>
          <w:jc w:val="center"/>
        </w:trPr>
        <w:tc>
          <w:tcPr>
            <w:tcW w:w="704" w:type="dxa"/>
            <w:vAlign w:val="center"/>
          </w:tcPr>
          <w:p w14:paraId="7773799D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8</w:t>
            </w:r>
            <w:r w:rsidR="002E6DF9" w:rsidRPr="001B67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13" w:type="dxa"/>
            <w:vAlign w:val="center"/>
          </w:tcPr>
          <w:p w14:paraId="240D7EC9" w14:textId="4E4404A5" w:rsidR="002A27B6" w:rsidRPr="00A853B4" w:rsidRDefault="001760FA" w:rsidP="00DE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Czy półmaska działa drażniąco na skórę?</w:t>
            </w:r>
          </w:p>
        </w:tc>
        <w:tc>
          <w:tcPr>
            <w:tcW w:w="851" w:type="dxa"/>
            <w:vAlign w:val="center"/>
          </w:tcPr>
          <w:p w14:paraId="34C5BD83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A27B6" w:rsidRPr="001B6758" w14:paraId="6EEE825C" w14:textId="77777777" w:rsidTr="00A853B4">
        <w:trPr>
          <w:trHeight w:val="284"/>
          <w:jc w:val="center"/>
        </w:trPr>
        <w:tc>
          <w:tcPr>
            <w:tcW w:w="704" w:type="dxa"/>
            <w:vAlign w:val="center"/>
          </w:tcPr>
          <w:p w14:paraId="34306194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9</w:t>
            </w:r>
            <w:r w:rsidR="002E6DF9" w:rsidRPr="001B67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13" w:type="dxa"/>
            <w:vAlign w:val="center"/>
          </w:tcPr>
          <w:p w14:paraId="3F1C323F" w14:textId="22731040" w:rsidR="002A27B6" w:rsidRPr="00A853B4" w:rsidRDefault="00E9388D" w:rsidP="00DE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Czy półmaska</w:t>
            </w:r>
            <w:r w:rsidR="004A2AE8" w:rsidRPr="00A853B4">
              <w:rPr>
                <w:rFonts w:ascii="Arial" w:hAnsi="Arial" w:cs="Arial"/>
                <w:sz w:val="20"/>
                <w:szCs w:val="20"/>
              </w:rPr>
              <w:t>/filtr</w:t>
            </w:r>
            <w:r w:rsidRPr="00A853B4">
              <w:rPr>
                <w:rFonts w:ascii="Arial" w:hAnsi="Arial" w:cs="Arial"/>
                <w:sz w:val="20"/>
                <w:szCs w:val="20"/>
              </w:rPr>
              <w:t xml:space="preserve"> wydziela ostre i nieprzyjemne zapachy?</w:t>
            </w:r>
          </w:p>
        </w:tc>
        <w:tc>
          <w:tcPr>
            <w:tcW w:w="851" w:type="dxa"/>
            <w:vAlign w:val="center"/>
          </w:tcPr>
          <w:p w14:paraId="37C07FAB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A27B6" w:rsidRPr="001B6758" w14:paraId="19452F6F" w14:textId="77777777" w:rsidTr="00A853B4">
        <w:trPr>
          <w:trHeight w:val="277"/>
          <w:jc w:val="center"/>
        </w:trPr>
        <w:tc>
          <w:tcPr>
            <w:tcW w:w="704" w:type="dxa"/>
            <w:vAlign w:val="center"/>
          </w:tcPr>
          <w:p w14:paraId="4F0BE8F3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7513" w:type="dxa"/>
            <w:vAlign w:val="center"/>
          </w:tcPr>
          <w:p w14:paraId="16F490EA" w14:textId="334326B7" w:rsidR="002A27B6" w:rsidRPr="00A853B4" w:rsidRDefault="00EE1502" w:rsidP="00DE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 xml:space="preserve">Czy wystąpiło zerwanie taśm </w:t>
            </w:r>
            <w:proofErr w:type="spellStart"/>
            <w:r w:rsidRPr="00A853B4">
              <w:rPr>
                <w:rFonts w:ascii="Arial" w:hAnsi="Arial" w:cs="Arial"/>
                <w:sz w:val="20"/>
                <w:szCs w:val="20"/>
              </w:rPr>
              <w:t>nagłowia</w:t>
            </w:r>
            <w:proofErr w:type="spellEnd"/>
            <w:r w:rsidR="00863E58" w:rsidRPr="00A853B4">
              <w:rPr>
                <w:rFonts w:ascii="Arial" w:hAnsi="Arial" w:cs="Arial"/>
                <w:sz w:val="20"/>
                <w:szCs w:val="20"/>
              </w:rPr>
              <w:t xml:space="preserve"> półmaski</w:t>
            </w:r>
            <w:r w:rsidRPr="00A853B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851" w:type="dxa"/>
            <w:vAlign w:val="center"/>
          </w:tcPr>
          <w:p w14:paraId="3F68244B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A27B6" w:rsidRPr="001B6758" w14:paraId="14532110" w14:textId="77777777" w:rsidTr="00A853B4">
        <w:trPr>
          <w:trHeight w:val="284"/>
          <w:jc w:val="center"/>
        </w:trPr>
        <w:tc>
          <w:tcPr>
            <w:tcW w:w="704" w:type="dxa"/>
            <w:vAlign w:val="center"/>
          </w:tcPr>
          <w:p w14:paraId="0E39752B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11.  </w:t>
            </w:r>
          </w:p>
        </w:tc>
        <w:tc>
          <w:tcPr>
            <w:tcW w:w="7513" w:type="dxa"/>
            <w:vAlign w:val="center"/>
          </w:tcPr>
          <w:p w14:paraId="4D509CCE" w14:textId="1F08096C" w:rsidR="002A27B6" w:rsidRPr="00A853B4" w:rsidRDefault="00722189" w:rsidP="00FD66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Czy montaż filtrów do części twarzowej półmaski jest trudny</w:t>
            </w:r>
            <w:r w:rsidR="00C331CE" w:rsidRPr="00A853B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851" w:type="dxa"/>
            <w:vAlign w:val="center"/>
          </w:tcPr>
          <w:p w14:paraId="289C6ECB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A27B6" w:rsidRPr="001B6758" w14:paraId="58977D88" w14:textId="77777777" w:rsidTr="00146B8E">
        <w:trPr>
          <w:trHeight w:val="284"/>
          <w:jc w:val="center"/>
        </w:trPr>
        <w:tc>
          <w:tcPr>
            <w:tcW w:w="704" w:type="dxa"/>
            <w:vAlign w:val="center"/>
          </w:tcPr>
          <w:p w14:paraId="542828F2" w14:textId="77777777" w:rsidR="002A27B6" w:rsidRPr="00146B8E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347">
              <w:rPr>
                <w:rFonts w:ascii="Arial" w:hAnsi="Arial" w:cs="Arial"/>
                <w:sz w:val="20"/>
                <w:szCs w:val="20"/>
              </w:rPr>
              <w:t>12.</w:t>
            </w:r>
            <w:r w:rsidR="00146B8E" w:rsidRPr="00862347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7513" w:type="dxa"/>
            <w:vAlign w:val="center"/>
          </w:tcPr>
          <w:p w14:paraId="23B7A65B" w14:textId="125E31AE" w:rsidR="002A27B6" w:rsidRPr="00A853B4" w:rsidRDefault="00617C68" w:rsidP="00A853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 xml:space="preserve">Czy jest możliwość  </w:t>
            </w:r>
            <w:r w:rsidR="002A27B6" w:rsidRPr="00A853B4">
              <w:rPr>
                <w:rFonts w:ascii="Arial" w:hAnsi="Arial" w:cs="Arial"/>
                <w:sz w:val="20"/>
                <w:szCs w:val="20"/>
              </w:rPr>
              <w:t>korzystania z półmaski/filtrów przez pełną  zmianę roboczą</w:t>
            </w:r>
            <w:r w:rsidR="00C331CE" w:rsidRPr="00A853B4">
              <w:rPr>
                <w:rFonts w:ascii="Arial" w:hAnsi="Arial" w:cs="Arial"/>
                <w:sz w:val="20"/>
                <w:szCs w:val="20"/>
              </w:rPr>
              <w:t xml:space="preserve"> ?</w:t>
            </w:r>
          </w:p>
        </w:tc>
        <w:tc>
          <w:tcPr>
            <w:tcW w:w="851" w:type="dxa"/>
            <w:vAlign w:val="center"/>
          </w:tcPr>
          <w:p w14:paraId="5775ADC0" w14:textId="77777777" w:rsidR="002A27B6" w:rsidRPr="001B6758" w:rsidRDefault="002A27B6" w:rsidP="00DE2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46B7C1FE" w14:textId="77777777" w:rsidR="009B03D3" w:rsidRPr="001B6758" w:rsidRDefault="009B03D3" w:rsidP="002A2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29A0338" w14:textId="77777777" w:rsidR="002A27B6" w:rsidRPr="001B6758" w:rsidRDefault="002A27B6" w:rsidP="002A2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Punktacja wg oceny: </w:t>
      </w:r>
    </w:p>
    <w:p w14:paraId="397A3BEF" w14:textId="77777777" w:rsidR="002A27B6" w:rsidRPr="001B6758" w:rsidRDefault="002A27B6" w:rsidP="002A27B6">
      <w:pPr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1. </w:t>
      </w:r>
    </w:p>
    <w:p w14:paraId="215A0955" w14:textId="77777777" w:rsidR="002A27B6" w:rsidRPr="001B6758" w:rsidRDefault="002A27B6" w:rsidP="002A27B6">
      <w:pPr>
        <w:autoSpaceDE w:val="0"/>
        <w:autoSpaceDN w:val="0"/>
        <w:adjustRightInd w:val="0"/>
        <w:spacing w:after="0" w:line="240" w:lineRule="auto"/>
        <w:ind w:left="1418" w:firstLine="142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• Dobra           1 </w:t>
      </w:r>
    </w:p>
    <w:p w14:paraId="1624BCA0" w14:textId="77777777" w:rsidR="002A27B6" w:rsidRPr="00A853B4" w:rsidRDefault="002A27B6" w:rsidP="002A27B6">
      <w:pPr>
        <w:autoSpaceDE w:val="0"/>
        <w:autoSpaceDN w:val="0"/>
        <w:adjustRightInd w:val="0"/>
        <w:spacing w:after="0" w:line="240" w:lineRule="auto"/>
        <w:ind w:left="1418" w:firstLine="142"/>
        <w:rPr>
          <w:rFonts w:ascii="Arial" w:hAnsi="Arial" w:cs="Arial"/>
          <w:sz w:val="20"/>
          <w:szCs w:val="20"/>
        </w:rPr>
      </w:pPr>
      <w:r w:rsidRPr="00A853B4">
        <w:rPr>
          <w:rFonts w:ascii="Arial" w:hAnsi="Arial" w:cs="Arial"/>
          <w:sz w:val="20"/>
          <w:szCs w:val="20"/>
        </w:rPr>
        <w:t xml:space="preserve">• Zła                0 </w:t>
      </w:r>
    </w:p>
    <w:p w14:paraId="1A650930" w14:textId="77777777" w:rsidR="002A27B6" w:rsidRPr="00A853B4" w:rsidRDefault="002A27B6" w:rsidP="002A27B6">
      <w:pPr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sz w:val="20"/>
          <w:szCs w:val="20"/>
        </w:rPr>
      </w:pPr>
      <w:r w:rsidRPr="00A853B4">
        <w:rPr>
          <w:rFonts w:ascii="Arial" w:hAnsi="Arial" w:cs="Arial"/>
          <w:sz w:val="20"/>
          <w:szCs w:val="20"/>
        </w:rPr>
        <w:t xml:space="preserve">2. </w:t>
      </w:r>
    </w:p>
    <w:p w14:paraId="311E3FB8" w14:textId="3A2900F9" w:rsidR="002A27B6" w:rsidRPr="00A853B4" w:rsidRDefault="002A27B6" w:rsidP="002A27B6">
      <w:pPr>
        <w:autoSpaceDE w:val="0"/>
        <w:autoSpaceDN w:val="0"/>
        <w:adjustRightInd w:val="0"/>
        <w:spacing w:after="0" w:line="240" w:lineRule="auto"/>
        <w:ind w:left="1418" w:firstLine="142"/>
        <w:rPr>
          <w:rFonts w:ascii="Arial" w:hAnsi="Arial" w:cs="Arial"/>
          <w:sz w:val="20"/>
          <w:szCs w:val="20"/>
        </w:rPr>
      </w:pPr>
      <w:r w:rsidRPr="00A853B4">
        <w:rPr>
          <w:rFonts w:ascii="Arial" w:hAnsi="Arial" w:cs="Arial"/>
          <w:sz w:val="20"/>
          <w:szCs w:val="20"/>
        </w:rPr>
        <w:t xml:space="preserve">• Tak               </w:t>
      </w:r>
      <w:r w:rsidR="00F1389E" w:rsidRPr="00A853B4">
        <w:rPr>
          <w:rFonts w:ascii="Arial" w:hAnsi="Arial" w:cs="Arial"/>
          <w:sz w:val="20"/>
          <w:szCs w:val="20"/>
        </w:rPr>
        <w:t>0</w:t>
      </w:r>
    </w:p>
    <w:p w14:paraId="707F420B" w14:textId="5BB90E8F" w:rsidR="002A27B6" w:rsidRPr="00A853B4" w:rsidRDefault="002A27B6" w:rsidP="002A27B6">
      <w:pPr>
        <w:autoSpaceDE w:val="0"/>
        <w:autoSpaceDN w:val="0"/>
        <w:adjustRightInd w:val="0"/>
        <w:spacing w:after="0" w:line="240" w:lineRule="auto"/>
        <w:ind w:left="1418" w:firstLine="142"/>
        <w:rPr>
          <w:rFonts w:ascii="Arial" w:hAnsi="Arial" w:cs="Arial"/>
          <w:sz w:val="20"/>
          <w:szCs w:val="20"/>
        </w:rPr>
      </w:pPr>
      <w:r w:rsidRPr="00A853B4">
        <w:rPr>
          <w:rFonts w:ascii="Arial" w:hAnsi="Arial" w:cs="Arial"/>
          <w:sz w:val="20"/>
          <w:szCs w:val="20"/>
        </w:rPr>
        <w:t xml:space="preserve">• Nie               </w:t>
      </w:r>
      <w:r w:rsidR="00A853B4" w:rsidRPr="00A853B4">
        <w:rPr>
          <w:rFonts w:ascii="Arial" w:hAnsi="Arial" w:cs="Arial"/>
          <w:sz w:val="20"/>
          <w:szCs w:val="20"/>
        </w:rPr>
        <w:t xml:space="preserve"> </w:t>
      </w:r>
      <w:r w:rsidR="00F1389E" w:rsidRPr="00A853B4">
        <w:rPr>
          <w:rFonts w:ascii="Arial" w:hAnsi="Arial" w:cs="Arial"/>
          <w:sz w:val="20"/>
          <w:szCs w:val="20"/>
        </w:rPr>
        <w:t>1</w:t>
      </w:r>
    </w:p>
    <w:p w14:paraId="5D1595C8" w14:textId="77777777" w:rsidR="001F7709" w:rsidRPr="00A853B4" w:rsidRDefault="001F7709" w:rsidP="002A27B6">
      <w:pPr>
        <w:autoSpaceDE w:val="0"/>
        <w:autoSpaceDN w:val="0"/>
        <w:adjustRightInd w:val="0"/>
        <w:spacing w:after="0" w:line="240" w:lineRule="auto"/>
        <w:ind w:left="1418" w:firstLine="142"/>
        <w:rPr>
          <w:rFonts w:ascii="Arial" w:hAnsi="Arial" w:cs="Arial"/>
          <w:sz w:val="20"/>
          <w:szCs w:val="20"/>
        </w:rPr>
      </w:pPr>
    </w:p>
    <w:p w14:paraId="2020082E" w14:textId="39E3BD38" w:rsidR="001F7709" w:rsidRPr="00A853B4" w:rsidRDefault="001F7709" w:rsidP="003B638E">
      <w:pPr>
        <w:autoSpaceDE w:val="0"/>
        <w:autoSpaceDN w:val="0"/>
        <w:adjustRightInd w:val="0"/>
        <w:spacing w:after="0" w:line="240" w:lineRule="auto"/>
        <w:ind w:left="1985" w:hanging="1985"/>
        <w:rPr>
          <w:rFonts w:ascii="Arial" w:hAnsi="Arial" w:cs="Arial"/>
          <w:sz w:val="20"/>
          <w:szCs w:val="20"/>
        </w:rPr>
      </w:pPr>
      <w:r w:rsidRPr="00A853B4">
        <w:rPr>
          <w:rFonts w:ascii="Arial" w:hAnsi="Arial" w:cs="Arial"/>
          <w:b/>
          <w:sz w:val="20"/>
          <w:szCs w:val="20"/>
        </w:rPr>
        <w:t>*</w:t>
      </w:r>
      <w:r w:rsidRPr="00A853B4">
        <w:rPr>
          <w:rFonts w:ascii="Arial" w:hAnsi="Arial" w:cs="Arial"/>
          <w:sz w:val="20"/>
          <w:szCs w:val="20"/>
        </w:rPr>
        <w:t xml:space="preserve"> Punktacja wg oceny (pkt. 11 tabeli w części C karty badania półmaski – załącznik nr 1 do procedury; </w:t>
      </w:r>
      <w:r w:rsidR="003B638E" w:rsidRPr="00A853B4">
        <w:rPr>
          <w:rFonts w:ascii="Arial" w:hAnsi="Arial" w:cs="Arial"/>
          <w:sz w:val="20"/>
          <w:szCs w:val="20"/>
        </w:rPr>
        <w:br/>
      </w:r>
      <w:r w:rsidRPr="00A853B4">
        <w:rPr>
          <w:rFonts w:ascii="Arial" w:hAnsi="Arial" w:cs="Arial"/>
          <w:sz w:val="20"/>
          <w:szCs w:val="20"/>
        </w:rPr>
        <w:t xml:space="preserve">pkt. 8 tabeli w części C karty badania filtra – załącznik nr 2 do procedury): </w:t>
      </w:r>
    </w:p>
    <w:p w14:paraId="07E67D1E" w14:textId="77777777" w:rsidR="001F7709" w:rsidRPr="00A853B4" w:rsidRDefault="001F7709" w:rsidP="001F7709">
      <w:pPr>
        <w:autoSpaceDE w:val="0"/>
        <w:autoSpaceDN w:val="0"/>
        <w:adjustRightInd w:val="0"/>
        <w:spacing w:after="0" w:line="240" w:lineRule="auto"/>
        <w:ind w:left="1418" w:firstLine="142"/>
        <w:rPr>
          <w:rFonts w:ascii="Arial" w:hAnsi="Arial" w:cs="Arial"/>
          <w:sz w:val="20"/>
          <w:szCs w:val="20"/>
        </w:rPr>
      </w:pPr>
    </w:p>
    <w:p w14:paraId="305AA86A" w14:textId="77777777" w:rsidR="001F7709" w:rsidRPr="00A853B4" w:rsidRDefault="001F7709" w:rsidP="001F7709">
      <w:pPr>
        <w:autoSpaceDE w:val="0"/>
        <w:autoSpaceDN w:val="0"/>
        <w:adjustRightInd w:val="0"/>
        <w:spacing w:after="0" w:line="240" w:lineRule="auto"/>
        <w:ind w:left="1418" w:firstLine="142"/>
        <w:rPr>
          <w:rFonts w:ascii="Arial" w:hAnsi="Arial" w:cs="Arial"/>
          <w:sz w:val="20"/>
          <w:szCs w:val="20"/>
        </w:rPr>
      </w:pPr>
      <w:r w:rsidRPr="00A853B4">
        <w:rPr>
          <w:rFonts w:ascii="Arial" w:hAnsi="Arial" w:cs="Arial"/>
          <w:sz w:val="20"/>
          <w:szCs w:val="20"/>
        </w:rPr>
        <w:t xml:space="preserve">• Tak               1    </w:t>
      </w:r>
    </w:p>
    <w:p w14:paraId="20FBAD0C" w14:textId="77777777" w:rsidR="001F7709" w:rsidRPr="00A853B4" w:rsidRDefault="001F7709" w:rsidP="001F7709">
      <w:pPr>
        <w:autoSpaceDE w:val="0"/>
        <w:autoSpaceDN w:val="0"/>
        <w:adjustRightInd w:val="0"/>
        <w:spacing w:after="0" w:line="240" w:lineRule="auto"/>
        <w:ind w:left="1418" w:firstLine="142"/>
        <w:rPr>
          <w:rFonts w:ascii="Arial" w:hAnsi="Arial" w:cs="Arial"/>
          <w:sz w:val="20"/>
          <w:szCs w:val="20"/>
        </w:rPr>
      </w:pPr>
      <w:r w:rsidRPr="00A853B4">
        <w:rPr>
          <w:rFonts w:ascii="Arial" w:hAnsi="Arial" w:cs="Arial"/>
          <w:sz w:val="20"/>
          <w:szCs w:val="20"/>
        </w:rPr>
        <w:t xml:space="preserve">• Nie                0    </w:t>
      </w:r>
    </w:p>
    <w:p w14:paraId="722A6439" w14:textId="77777777" w:rsidR="001F7709" w:rsidRPr="001F7709" w:rsidRDefault="001F7709" w:rsidP="002A27B6">
      <w:pPr>
        <w:autoSpaceDE w:val="0"/>
        <w:autoSpaceDN w:val="0"/>
        <w:adjustRightInd w:val="0"/>
        <w:spacing w:after="0" w:line="240" w:lineRule="auto"/>
        <w:ind w:left="1418" w:firstLine="142"/>
        <w:rPr>
          <w:rFonts w:ascii="Arial" w:hAnsi="Arial" w:cs="Arial"/>
          <w:color w:val="FF0000"/>
          <w:sz w:val="20"/>
          <w:szCs w:val="20"/>
        </w:rPr>
      </w:pPr>
    </w:p>
    <w:p w14:paraId="5F53C7C1" w14:textId="77777777" w:rsidR="001F7709" w:rsidRPr="001F7709" w:rsidRDefault="001F7709" w:rsidP="002A27B6">
      <w:pPr>
        <w:autoSpaceDE w:val="0"/>
        <w:autoSpaceDN w:val="0"/>
        <w:adjustRightInd w:val="0"/>
        <w:spacing w:after="0" w:line="240" w:lineRule="auto"/>
        <w:ind w:left="1418" w:firstLine="142"/>
        <w:rPr>
          <w:rFonts w:ascii="Arial" w:hAnsi="Arial" w:cs="Arial"/>
          <w:color w:val="FF0000"/>
          <w:sz w:val="20"/>
          <w:szCs w:val="20"/>
        </w:rPr>
      </w:pPr>
    </w:p>
    <w:p w14:paraId="2C232A6E" w14:textId="77777777" w:rsidR="002A27B6" w:rsidRPr="001B6758" w:rsidRDefault="002A27B6" w:rsidP="002A27B6">
      <w:pPr>
        <w:autoSpaceDE w:val="0"/>
        <w:autoSpaceDN w:val="0"/>
        <w:adjustRightInd w:val="0"/>
        <w:spacing w:after="0" w:line="240" w:lineRule="auto"/>
        <w:ind w:left="1418"/>
        <w:rPr>
          <w:rFonts w:ascii="Arial" w:hAnsi="Arial" w:cs="Arial"/>
          <w:sz w:val="20"/>
          <w:szCs w:val="20"/>
        </w:rPr>
      </w:pPr>
    </w:p>
    <w:p w14:paraId="5C1F8657" w14:textId="77777777" w:rsidR="003F1935" w:rsidRPr="001B6758" w:rsidRDefault="002C290C" w:rsidP="00A05AC5">
      <w:pPr>
        <w:pStyle w:val="Default"/>
        <w:spacing w:line="360" w:lineRule="auto"/>
        <w:ind w:left="567" w:hanging="283"/>
        <w:jc w:val="both"/>
        <w:rPr>
          <w:b/>
          <w:color w:val="auto"/>
          <w:sz w:val="20"/>
          <w:szCs w:val="20"/>
          <w:vertAlign w:val="subscript"/>
        </w:rPr>
      </w:pPr>
      <w:r w:rsidRPr="001B6758">
        <w:rPr>
          <w:color w:val="auto"/>
          <w:sz w:val="20"/>
          <w:szCs w:val="20"/>
        </w:rPr>
        <w:t xml:space="preserve">b) </w:t>
      </w:r>
      <w:r w:rsidR="003A099B" w:rsidRPr="001B6758">
        <w:rPr>
          <w:color w:val="auto"/>
          <w:sz w:val="20"/>
          <w:szCs w:val="20"/>
        </w:rPr>
        <w:t xml:space="preserve">następnie dla każdej ankiety zsumować liczbę punktów </w:t>
      </w:r>
      <w:proofErr w:type="spellStart"/>
      <w:r w:rsidR="003A099B" w:rsidRPr="001B6758">
        <w:rPr>
          <w:b/>
          <w:color w:val="auto"/>
          <w:sz w:val="20"/>
          <w:szCs w:val="20"/>
        </w:rPr>
        <w:t>Qw</w:t>
      </w:r>
      <w:proofErr w:type="spellEnd"/>
      <w:r w:rsidR="003A099B" w:rsidRPr="001B6758">
        <w:rPr>
          <w:color w:val="auto"/>
          <w:sz w:val="20"/>
          <w:szCs w:val="20"/>
        </w:rPr>
        <w:t xml:space="preserve"> i wyznaczyć ich medianę </w:t>
      </w:r>
      <w:r w:rsidR="003A099B" w:rsidRPr="001B6758">
        <w:rPr>
          <w:b/>
          <w:color w:val="auto"/>
          <w:sz w:val="20"/>
          <w:szCs w:val="20"/>
        </w:rPr>
        <w:t>M</w:t>
      </w:r>
      <w:r w:rsidR="003A099B" w:rsidRPr="001B6758">
        <w:rPr>
          <w:b/>
          <w:color w:val="auto"/>
          <w:sz w:val="20"/>
          <w:szCs w:val="20"/>
          <w:vertAlign w:val="subscript"/>
        </w:rPr>
        <w:t>QW</w:t>
      </w:r>
    </w:p>
    <w:p w14:paraId="4071A347" w14:textId="77777777" w:rsidR="00BE7D2C" w:rsidRPr="001B6758" w:rsidRDefault="00746080" w:rsidP="007B184A">
      <w:pPr>
        <w:pStyle w:val="Default"/>
        <w:spacing w:after="120" w:line="360" w:lineRule="auto"/>
        <w:ind w:left="567" w:hanging="283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 xml:space="preserve">c) </w:t>
      </w:r>
      <w:r w:rsidR="003F1935" w:rsidRPr="001B6758">
        <w:rPr>
          <w:color w:val="auto"/>
          <w:sz w:val="20"/>
          <w:szCs w:val="20"/>
        </w:rPr>
        <w:t xml:space="preserve">tak </w:t>
      </w:r>
      <w:r w:rsidR="00BD5CD5" w:rsidRPr="001B6758">
        <w:rPr>
          <w:color w:val="auto"/>
          <w:sz w:val="20"/>
          <w:szCs w:val="20"/>
        </w:rPr>
        <w:t xml:space="preserve">otrzymaną </w:t>
      </w:r>
      <w:r w:rsidR="003F1935" w:rsidRPr="001B6758">
        <w:rPr>
          <w:color w:val="auto"/>
          <w:sz w:val="20"/>
          <w:szCs w:val="20"/>
        </w:rPr>
        <w:t xml:space="preserve">wartość mediany </w:t>
      </w:r>
      <w:r w:rsidR="00BE7D2C" w:rsidRPr="001B6758">
        <w:rPr>
          <w:color w:val="auto"/>
          <w:sz w:val="20"/>
          <w:szCs w:val="20"/>
        </w:rPr>
        <w:t xml:space="preserve">odnieść do maksymalnej możliwej do </w:t>
      </w:r>
      <w:r w:rsidR="00BD5CD5" w:rsidRPr="001B6758">
        <w:rPr>
          <w:color w:val="auto"/>
          <w:sz w:val="20"/>
          <w:szCs w:val="20"/>
        </w:rPr>
        <w:t xml:space="preserve">uzyskania </w:t>
      </w:r>
      <w:r w:rsidR="00BE7D2C" w:rsidRPr="001B6758">
        <w:rPr>
          <w:color w:val="auto"/>
          <w:sz w:val="20"/>
          <w:szCs w:val="20"/>
        </w:rPr>
        <w:t>liczby punktów</w:t>
      </w:r>
      <w:r w:rsidR="003F1935" w:rsidRPr="001B6758">
        <w:rPr>
          <w:color w:val="auto"/>
          <w:sz w:val="20"/>
          <w:szCs w:val="20"/>
        </w:rPr>
        <w:t xml:space="preserve"> </w:t>
      </w:r>
      <w:proofErr w:type="spellStart"/>
      <w:r w:rsidR="003F1935" w:rsidRPr="001B6758">
        <w:rPr>
          <w:b/>
          <w:color w:val="auto"/>
          <w:sz w:val="20"/>
          <w:szCs w:val="20"/>
        </w:rPr>
        <w:t>Qw</w:t>
      </w:r>
      <w:r w:rsidR="003F1935" w:rsidRPr="001B6758">
        <w:rPr>
          <w:b/>
          <w:color w:val="auto"/>
          <w:sz w:val="20"/>
          <w:szCs w:val="20"/>
          <w:vertAlign w:val="subscript"/>
        </w:rPr>
        <w:t>max</w:t>
      </w:r>
      <w:proofErr w:type="spellEnd"/>
      <w:r w:rsidR="003F1935" w:rsidRPr="001B6758">
        <w:rPr>
          <w:b/>
          <w:color w:val="auto"/>
          <w:sz w:val="20"/>
          <w:szCs w:val="20"/>
          <w:vertAlign w:val="subscript"/>
        </w:rPr>
        <w:t xml:space="preserve"> </w:t>
      </w:r>
      <w:r w:rsidR="003F1935" w:rsidRPr="001B6758">
        <w:rPr>
          <w:color w:val="auto"/>
          <w:sz w:val="20"/>
          <w:szCs w:val="20"/>
        </w:rPr>
        <w:t>(=</w:t>
      </w:r>
      <w:r w:rsidR="00A16157" w:rsidRPr="001B6758">
        <w:rPr>
          <w:color w:val="auto"/>
          <w:sz w:val="20"/>
          <w:szCs w:val="20"/>
        </w:rPr>
        <w:t> </w:t>
      </w:r>
      <w:proofErr w:type="spellStart"/>
      <w:r w:rsidR="003F1935" w:rsidRPr="001B6758">
        <w:rPr>
          <w:color w:val="auto"/>
          <w:sz w:val="20"/>
          <w:szCs w:val="20"/>
        </w:rPr>
        <w:t>ocena</w:t>
      </w:r>
      <w:r w:rsidR="003F1935" w:rsidRPr="001B6758">
        <w:rPr>
          <w:color w:val="auto"/>
          <w:sz w:val="20"/>
          <w:szCs w:val="20"/>
          <w:vertAlign w:val="subscript"/>
        </w:rPr>
        <w:t>max</w:t>
      </w:r>
      <w:proofErr w:type="spellEnd"/>
      <w:r w:rsidR="003F1935" w:rsidRPr="001B6758">
        <w:rPr>
          <w:color w:val="auto"/>
          <w:sz w:val="20"/>
          <w:szCs w:val="20"/>
        </w:rPr>
        <w:t xml:space="preserve"> x waga) i </w:t>
      </w:r>
      <w:r w:rsidR="00BE7D2C" w:rsidRPr="001B6758">
        <w:rPr>
          <w:color w:val="auto"/>
          <w:sz w:val="20"/>
          <w:szCs w:val="20"/>
        </w:rPr>
        <w:t xml:space="preserve">pomnożyć </w:t>
      </w:r>
      <w:r w:rsidR="003F1935" w:rsidRPr="001B6758">
        <w:rPr>
          <w:color w:val="auto"/>
          <w:sz w:val="20"/>
          <w:szCs w:val="20"/>
        </w:rPr>
        <w:t xml:space="preserve">przez </w:t>
      </w:r>
      <w:r w:rsidRPr="001B6758">
        <w:rPr>
          <w:color w:val="auto"/>
          <w:sz w:val="20"/>
          <w:szCs w:val="20"/>
        </w:rPr>
        <w:t xml:space="preserve">100 </w:t>
      </w:r>
      <w:r w:rsidR="00BD5CD5" w:rsidRPr="001B6758">
        <w:rPr>
          <w:color w:val="auto"/>
          <w:sz w:val="20"/>
          <w:szCs w:val="20"/>
        </w:rPr>
        <w:t>punktów</w:t>
      </w:r>
      <w:r w:rsidR="001B4682" w:rsidRPr="001B6758">
        <w:rPr>
          <w:color w:val="auto"/>
          <w:sz w:val="20"/>
          <w:szCs w:val="20"/>
        </w:rPr>
        <w:t>, wg poniższych wzorów:</w:t>
      </w:r>
    </w:p>
    <w:p w14:paraId="6291B54E" w14:textId="77777777" w:rsidR="00270F52" w:rsidRPr="001B6758" w:rsidRDefault="001B4682" w:rsidP="001B4682">
      <w:pPr>
        <w:pStyle w:val="Default"/>
        <w:spacing w:after="120" w:line="360" w:lineRule="auto"/>
        <w:ind w:left="284" w:hanging="284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 xml:space="preserve">       </w:t>
      </w:r>
      <w:r w:rsidR="00701EF8" w:rsidRPr="001B6758">
        <w:rPr>
          <w:color w:val="auto"/>
          <w:sz w:val="20"/>
          <w:szCs w:val="20"/>
        </w:rPr>
        <w:t xml:space="preserve">              półmaska</w:t>
      </w:r>
      <w:r w:rsidRPr="001B6758">
        <w:rPr>
          <w:color w:val="auto"/>
          <w:sz w:val="20"/>
          <w:szCs w:val="20"/>
        </w:rPr>
        <w:t>:</w:t>
      </w:r>
    </w:p>
    <w:p w14:paraId="0AE55B5D" w14:textId="77777777" w:rsidR="00270F52" w:rsidRPr="001B6758" w:rsidRDefault="00B93850" w:rsidP="0018077A">
      <w:pPr>
        <w:pStyle w:val="Default"/>
        <w:spacing w:after="120" w:line="360" w:lineRule="auto"/>
        <w:ind w:left="284" w:hanging="284"/>
        <w:jc w:val="center"/>
        <w:rPr>
          <w:color w:val="auto"/>
          <w:sz w:val="20"/>
          <w:szCs w:val="20"/>
        </w:rPr>
      </w:pPr>
      <w:r w:rsidRPr="001B6758">
        <w:rPr>
          <w:noProof/>
          <w:color w:val="auto"/>
          <w:sz w:val="20"/>
          <w:szCs w:val="20"/>
          <w:lang w:eastAsia="pl-PL"/>
        </w:rPr>
        <w:drawing>
          <wp:inline distT="0" distB="0" distL="0" distR="0" wp14:anchorId="51EBEAE4" wp14:editId="629EFF9F">
            <wp:extent cx="2382982" cy="510883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984" cy="5569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EEB316" w14:textId="77777777" w:rsidR="001B4682" w:rsidRPr="001B6758" w:rsidRDefault="001B4682" w:rsidP="001B4682">
      <w:pPr>
        <w:pStyle w:val="Default"/>
        <w:spacing w:after="120" w:line="360" w:lineRule="auto"/>
        <w:ind w:left="284" w:hanging="284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 xml:space="preserve">               </w:t>
      </w:r>
      <w:r w:rsidR="009B03D3" w:rsidRPr="001B6758">
        <w:rPr>
          <w:color w:val="auto"/>
          <w:sz w:val="20"/>
          <w:szCs w:val="20"/>
        </w:rPr>
        <w:t xml:space="preserve">  </w:t>
      </w:r>
      <w:r w:rsidRPr="001B6758">
        <w:rPr>
          <w:color w:val="auto"/>
          <w:sz w:val="20"/>
          <w:szCs w:val="20"/>
        </w:rPr>
        <w:t xml:space="preserve">    filtry:</w:t>
      </w:r>
    </w:p>
    <w:p w14:paraId="2F592497" w14:textId="77777777" w:rsidR="001B4682" w:rsidRPr="001B6758" w:rsidRDefault="00B93850" w:rsidP="0018077A">
      <w:pPr>
        <w:pStyle w:val="Default"/>
        <w:spacing w:after="120" w:line="360" w:lineRule="auto"/>
        <w:ind w:left="284" w:hanging="284"/>
        <w:jc w:val="center"/>
        <w:rPr>
          <w:color w:val="auto"/>
          <w:sz w:val="20"/>
          <w:szCs w:val="20"/>
        </w:rPr>
      </w:pPr>
      <w:r w:rsidRPr="001B6758">
        <w:rPr>
          <w:noProof/>
          <w:color w:val="auto"/>
          <w:sz w:val="20"/>
          <w:szCs w:val="20"/>
          <w:lang w:eastAsia="pl-PL"/>
        </w:rPr>
        <w:drawing>
          <wp:inline distT="0" distB="0" distL="0" distR="0" wp14:anchorId="08C16BF4" wp14:editId="7F572669">
            <wp:extent cx="2392218" cy="512863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311" cy="525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DD8748" w14:textId="77777777" w:rsidR="002C290C" w:rsidRPr="001B6758" w:rsidRDefault="007012A7" w:rsidP="008E25A9">
      <w:pPr>
        <w:autoSpaceDE w:val="0"/>
        <w:autoSpaceDN w:val="0"/>
        <w:adjustRightInd w:val="0"/>
        <w:spacing w:after="120" w:line="36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d)  o</w:t>
      </w:r>
      <w:r w:rsidR="00605C5A" w:rsidRPr="001B6758">
        <w:rPr>
          <w:rFonts w:ascii="Arial" w:hAnsi="Arial" w:cs="Arial"/>
          <w:sz w:val="20"/>
          <w:szCs w:val="20"/>
        </w:rPr>
        <w:t>trzymany wg powyższ</w:t>
      </w:r>
      <w:r w:rsidR="001B4682" w:rsidRPr="001B6758">
        <w:rPr>
          <w:rFonts w:ascii="Arial" w:hAnsi="Arial" w:cs="Arial"/>
          <w:sz w:val="20"/>
          <w:szCs w:val="20"/>
        </w:rPr>
        <w:t>ych</w:t>
      </w:r>
      <w:r w:rsidR="00605C5A" w:rsidRPr="001B6758">
        <w:rPr>
          <w:rFonts w:ascii="Arial" w:hAnsi="Arial" w:cs="Arial"/>
          <w:sz w:val="20"/>
          <w:szCs w:val="20"/>
        </w:rPr>
        <w:t xml:space="preserve"> </w:t>
      </w:r>
      <w:r w:rsidR="001B4682" w:rsidRPr="001B6758">
        <w:rPr>
          <w:rFonts w:ascii="Arial" w:hAnsi="Arial" w:cs="Arial"/>
          <w:sz w:val="20"/>
          <w:szCs w:val="20"/>
        </w:rPr>
        <w:t>wzorów</w:t>
      </w:r>
      <w:r w:rsidR="00605C5A" w:rsidRPr="001B6758">
        <w:rPr>
          <w:rFonts w:ascii="Arial" w:hAnsi="Arial" w:cs="Arial"/>
          <w:sz w:val="20"/>
          <w:szCs w:val="20"/>
        </w:rPr>
        <w:t xml:space="preserve"> w</w:t>
      </w:r>
      <w:r w:rsidR="002C290C" w:rsidRPr="001B6758">
        <w:rPr>
          <w:rFonts w:ascii="Arial" w:hAnsi="Arial" w:cs="Arial"/>
          <w:sz w:val="20"/>
          <w:szCs w:val="20"/>
        </w:rPr>
        <w:t>ynik bada</w:t>
      </w:r>
      <w:r w:rsidR="00125481" w:rsidRPr="001B6758">
        <w:rPr>
          <w:rFonts w:ascii="Arial" w:hAnsi="Arial" w:cs="Arial"/>
          <w:sz w:val="20"/>
          <w:szCs w:val="20"/>
        </w:rPr>
        <w:t xml:space="preserve">ń </w:t>
      </w:r>
      <w:r w:rsidR="002C290C" w:rsidRPr="001B6758">
        <w:rPr>
          <w:rFonts w:ascii="Arial" w:hAnsi="Arial" w:cs="Arial"/>
          <w:sz w:val="20"/>
          <w:szCs w:val="20"/>
        </w:rPr>
        <w:t>dla danej półmask</w:t>
      </w:r>
      <w:r w:rsidR="008D543E" w:rsidRPr="001B6758">
        <w:rPr>
          <w:rFonts w:ascii="Arial" w:hAnsi="Arial" w:cs="Arial"/>
          <w:sz w:val="20"/>
          <w:szCs w:val="20"/>
        </w:rPr>
        <w:t xml:space="preserve">i lub </w:t>
      </w:r>
      <w:r w:rsidR="002854C5" w:rsidRPr="001B6758">
        <w:rPr>
          <w:rFonts w:ascii="Arial" w:hAnsi="Arial" w:cs="Arial"/>
          <w:sz w:val="20"/>
          <w:szCs w:val="20"/>
        </w:rPr>
        <w:t>filtrów</w:t>
      </w:r>
      <w:r w:rsidR="002C290C" w:rsidRPr="001B6758">
        <w:rPr>
          <w:rFonts w:ascii="Arial" w:hAnsi="Arial" w:cs="Arial"/>
          <w:sz w:val="20"/>
          <w:szCs w:val="20"/>
        </w:rPr>
        <w:t xml:space="preserve">, określający subiektywne odczucia </w:t>
      </w:r>
      <w:r w:rsidR="002C290C" w:rsidRPr="00F1389E">
        <w:rPr>
          <w:rFonts w:ascii="Arial" w:hAnsi="Arial" w:cs="Arial"/>
          <w:sz w:val="20"/>
          <w:szCs w:val="20"/>
        </w:rPr>
        <w:t xml:space="preserve">użytkowania </w:t>
      </w:r>
      <w:r w:rsidR="00746080" w:rsidRPr="00F1389E">
        <w:rPr>
          <w:rFonts w:ascii="Arial" w:hAnsi="Arial" w:cs="Arial"/>
          <w:sz w:val="20"/>
          <w:szCs w:val="20"/>
        </w:rPr>
        <w:t>wyrobu</w:t>
      </w:r>
      <w:r w:rsidR="002C290C" w:rsidRPr="00F1389E">
        <w:rPr>
          <w:rFonts w:ascii="Arial" w:hAnsi="Arial" w:cs="Arial"/>
          <w:sz w:val="20"/>
          <w:szCs w:val="20"/>
        </w:rPr>
        <w:t xml:space="preserve"> w warunkach eksploatacyjnych, oznaczony jest jako </w:t>
      </w:r>
      <w:r w:rsidR="002C290C" w:rsidRPr="00F1389E">
        <w:rPr>
          <w:rFonts w:ascii="Arial" w:hAnsi="Arial" w:cs="Arial"/>
          <w:b/>
          <w:sz w:val="20"/>
          <w:szCs w:val="20"/>
        </w:rPr>
        <w:t>Q</w:t>
      </w:r>
      <w:r w:rsidR="002C290C" w:rsidRPr="00F1389E">
        <w:rPr>
          <w:rFonts w:ascii="Arial" w:hAnsi="Arial" w:cs="Arial"/>
          <w:sz w:val="20"/>
          <w:szCs w:val="20"/>
        </w:rPr>
        <w:t xml:space="preserve"> </w:t>
      </w:r>
      <w:r w:rsidR="003C09FA" w:rsidRPr="00F1389E">
        <w:rPr>
          <w:rFonts w:ascii="Arial" w:hAnsi="Arial" w:cs="Arial"/>
          <w:sz w:val="20"/>
          <w:szCs w:val="20"/>
        </w:rPr>
        <w:t>i</w:t>
      </w:r>
      <w:r w:rsidR="002C290C" w:rsidRPr="00F1389E">
        <w:rPr>
          <w:rFonts w:ascii="Arial" w:hAnsi="Arial" w:cs="Arial"/>
          <w:sz w:val="20"/>
          <w:szCs w:val="20"/>
        </w:rPr>
        <w:t xml:space="preserve"> jest wartością liczbową</w:t>
      </w:r>
      <w:r w:rsidR="00F1389E" w:rsidRPr="00F1389E">
        <w:rPr>
          <w:rFonts w:ascii="Arial" w:hAnsi="Arial" w:cs="Arial"/>
          <w:color w:val="FF0000"/>
          <w:sz w:val="20"/>
          <w:szCs w:val="20"/>
        </w:rPr>
        <w:t xml:space="preserve"> </w:t>
      </w:r>
      <w:r w:rsidR="00F1389E" w:rsidRPr="00A853B4">
        <w:rPr>
          <w:rFonts w:ascii="Arial" w:hAnsi="Arial" w:cs="Arial"/>
          <w:sz w:val="20"/>
          <w:szCs w:val="20"/>
        </w:rPr>
        <w:t>wyrażoną w punktach</w:t>
      </w:r>
      <w:r w:rsidR="002C290C" w:rsidRPr="00A853B4">
        <w:rPr>
          <w:rFonts w:ascii="Arial" w:hAnsi="Arial" w:cs="Arial"/>
          <w:sz w:val="20"/>
          <w:szCs w:val="20"/>
        </w:rPr>
        <w:t xml:space="preserve">. </w:t>
      </w:r>
    </w:p>
    <w:p w14:paraId="129B8124" w14:textId="77777777" w:rsidR="00BD5CD5" w:rsidRPr="001B6758" w:rsidRDefault="00BD5CD5" w:rsidP="002854C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 w:line="36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Jeżeli mediana wszystkich uzyskanych ankiet z badania osiągnie wartość równą lub wyższą od 60% maksymalnej możliwej do uzyskania liczby punktów </w:t>
      </w:r>
      <w:proofErr w:type="spellStart"/>
      <w:r w:rsidRPr="009200EC">
        <w:rPr>
          <w:rFonts w:ascii="Arial" w:hAnsi="Arial" w:cs="Arial"/>
          <w:sz w:val="20"/>
          <w:szCs w:val="20"/>
        </w:rPr>
        <w:t>Q</w:t>
      </w:r>
      <w:r w:rsidR="009200EC" w:rsidRPr="009200EC">
        <w:rPr>
          <w:rFonts w:ascii="Arial" w:hAnsi="Arial" w:cs="Arial"/>
          <w:sz w:val="20"/>
          <w:szCs w:val="20"/>
        </w:rPr>
        <w:t>w</w:t>
      </w:r>
      <w:r w:rsidRPr="009200EC">
        <w:rPr>
          <w:rFonts w:ascii="Arial" w:hAnsi="Arial" w:cs="Arial"/>
          <w:sz w:val="20"/>
          <w:szCs w:val="20"/>
          <w:vertAlign w:val="subscript"/>
        </w:rPr>
        <w:t>max</w:t>
      </w:r>
      <w:proofErr w:type="spellEnd"/>
      <w:r w:rsidRPr="001B6758">
        <w:rPr>
          <w:rFonts w:ascii="Arial" w:hAnsi="Arial" w:cs="Arial"/>
          <w:sz w:val="20"/>
          <w:szCs w:val="20"/>
        </w:rPr>
        <w:t>, dany wyrób otrzymuje</w:t>
      </w:r>
      <w:r w:rsidR="00591D99" w:rsidRPr="001B6758">
        <w:rPr>
          <w:rFonts w:ascii="Arial" w:hAnsi="Arial" w:cs="Arial"/>
          <w:sz w:val="20"/>
          <w:szCs w:val="20"/>
        </w:rPr>
        <w:t xml:space="preserve"> pozytywną ocenę </w:t>
      </w:r>
      <w:r w:rsidR="00591D99" w:rsidRPr="001B6758">
        <w:rPr>
          <w:rFonts w:ascii="Arial" w:hAnsi="Arial" w:cs="Arial"/>
          <w:sz w:val="20"/>
          <w:szCs w:val="20"/>
        </w:rPr>
        <w:br/>
        <w:t>z przeprowadzo</w:t>
      </w:r>
      <w:r w:rsidRPr="001B6758">
        <w:rPr>
          <w:rFonts w:ascii="Arial" w:hAnsi="Arial" w:cs="Arial"/>
          <w:sz w:val="20"/>
          <w:szCs w:val="20"/>
        </w:rPr>
        <w:t>nych badań w warunkach rzeczywistych i tym samym uznany zostaje za odpowiedni do</w:t>
      </w:r>
      <w:r w:rsidR="00C02FF9">
        <w:rPr>
          <w:rFonts w:ascii="Arial" w:hAnsi="Arial" w:cs="Arial"/>
          <w:sz w:val="20"/>
          <w:szCs w:val="20"/>
        </w:rPr>
        <w:t> </w:t>
      </w:r>
      <w:r w:rsidRPr="001B6758">
        <w:rPr>
          <w:rFonts w:ascii="Arial" w:hAnsi="Arial" w:cs="Arial"/>
          <w:sz w:val="20"/>
          <w:szCs w:val="20"/>
        </w:rPr>
        <w:t>stosowania w zakładach górniczych JSW S.A., z zastrzeżeniem punktu 4 podpunktu 5).</w:t>
      </w:r>
    </w:p>
    <w:p w14:paraId="72B60D74" w14:textId="77777777" w:rsidR="00BD5CD5" w:rsidRPr="001B6758" w:rsidRDefault="00BD5CD5" w:rsidP="0065406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 w:line="360" w:lineRule="auto"/>
        <w:ind w:left="284" w:hanging="284"/>
        <w:contextualSpacing w:val="0"/>
        <w:jc w:val="both"/>
        <w:rPr>
          <w:rFonts w:ascii="Arial" w:hAnsi="Arial" w:cs="Arial"/>
          <w:b/>
          <w:strike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Jeżeli mediana wszystkich uzyskanych ankiet z badania osiągnie wartość mniejszą niż 60% maksymalnej możliwej do uzyskania liczby punktów </w:t>
      </w:r>
      <w:proofErr w:type="spellStart"/>
      <w:r w:rsidRPr="001B6758">
        <w:rPr>
          <w:rFonts w:ascii="Arial" w:hAnsi="Arial" w:cs="Arial"/>
          <w:sz w:val="20"/>
          <w:szCs w:val="20"/>
        </w:rPr>
        <w:t>Q</w:t>
      </w:r>
      <w:r w:rsidR="009200EC">
        <w:rPr>
          <w:rFonts w:ascii="Arial" w:hAnsi="Arial" w:cs="Arial"/>
          <w:sz w:val="20"/>
          <w:szCs w:val="20"/>
        </w:rPr>
        <w:t>w</w:t>
      </w:r>
      <w:r w:rsidRPr="001B6758">
        <w:rPr>
          <w:rFonts w:ascii="Arial" w:hAnsi="Arial" w:cs="Arial"/>
          <w:sz w:val="20"/>
          <w:szCs w:val="20"/>
          <w:vertAlign w:val="subscript"/>
        </w:rPr>
        <w:t>max</w:t>
      </w:r>
      <w:proofErr w:type="spellEnd"/>
      <w:r w:rsidRPr="001B6758">
        <w:rPr>
          <w:rFonts w:ascii="Arial" w:hAnsi="Arial" w:cs="Arial"/>
          <w:sz w:val="20"/>
          <w:szCs w:val="20"/>
        </w:rPr>
        <w:t>, dany wyrób otrzymuje negatywną ocenę z badań przeprowadz</w:t>
      </w:r>
      <w:r w:rsidR="00591D99" w:rsidRPr="001B6758">
        <w:rPr>
          <w:rFonts w:ascii="Arial" w:hAnsi="Arial" w:cs="Arial"/>
          <w:sz w:val="20"/>
          <w:szCs w:val="20"/>
        </w:rPr>
        <w:t>o</w:t>
      </w:r>
      <w:r w:rsidRPr="001B6758">
        <w:rPr>
          <w:rFonts w:ascii="Arial" w:hAnsi="Arial" w:cs="Arial"/>
          <w:sz w:val="20"/>
          <w:szCs w:val="20"/>
        </w:rPr>
        <w:t xml:space="preserve">nych w warunkach rzeczywistych i tym samym </w:t>
      </w:r>
      <w:r w:rsidR="002F1344" w:rsidRPr="001B6758">
        <w:rPr>
          <w:rFonts w:ascii="Arial" w:hAnsi="Arial" w:cs="Arial"/>
          <w:sz w:val="20"/>
          <w:szCs w:val="20"/>
        </w:rPr>
        <w:t xml:space="preserve">uznany zostaje za </w:t>
      </w:r>
      <w:r w:rsidRPr="001B6758">
        <w:rPr>
          <w:rFonts w:ascii="Arial" w:hAnsi="Arial" w:cs="Arial"/>
          <w:sz w:val="20"/>
          <w:szCs w:val="20"/>
        </w:rPr>
        <w:t>nieodpowiedni do stosowania w zakładach górniczych JSW S.A.</w:t>
      </w:r>
    </w:p>
    <w:p w14:paraId="4D2F1101" w14:textId="77777777" w:rsidR="002F1344" w:rsidRPr="001B6758" w:rsidRDefault="002F1344" w:rsidP="002854C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 w:line="36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lastRenderedPageBreak/>
        <w:t>Jeżeli półmaska na pytanie 1 lub 2 lub 10 a w przypadku filtr</w:t>
      </w:r>
      <w:r w:rsidR="002854C5" w:rsidRPr="001B6758">
        <w:rPr>
          <w:rFonts w:ascii="Arial" w:hAnsi="Arial" w:cs="Arial"/>
          <w:sz w:val="20"/>
          <w:szCs w:val="20"/>
        </w:rPr>
        <w:t>ów</w:t>
      </w:r>
      <w:r w:rsidRPr="001B6758">
        <w:rPr>
          <w:rFonts w:ascii="Arial" w:hAnsi="Arial" w:cs="Arial"/>
          <w:sz w:val="20"/>
          <w:szCs w:val="20"/>
        </w:rPr>
        <w:t xml:space="preserve"> na pytanie 1 lub 2 nie uzyska minimum 50% pozytywnych odpowiedzi z wszystkich zakładów, w których prowadzone były badania, wyrób jest uznany za nieodpowiedni do stosowania w zakładach górniczych JSW S.A., nawet jeżeli wartość mediany wskazanej w punkcie 2) będzie równa lub wyższa od 60% maksymalnej możliwej do uzyskania liczby punktów </w:t>
      </w:r>
      <w:proofErr w:type="spellStart"/>
      <w:r w:rsidRPr="001B6758">
        <w:rPr>
          <w:rFonts w:ascii="Arial" w:hAnsi="Arial" w:cs="Arial"/>
          <w:sz w:val="20"/>
          <w:szCs w:val="20"/>
        </w:rPr>
        <w:t>Q</w:t>
      </w:r>
      <w:r w:rsidRPr="001B6758">
        <w:rPr>
          <w:rFonts w:ascii="Arial" w:hAnsi="Arial" w:cs="Arial"/>
          <w:sz w:val="20"/>
          <w:szCs w:val="20"/>
          <w:vertAlign w:val="subscript"/>
        </w:rPr>
        <w:t>Wmax</w:t>
      </w:r>
      <w:proofErr w:type="spellEnd"/>
      <w:r w:rsidR="00576648" w:rsidRPr="001B6758">
        <w:rPr>
          <w:rFonts w:ascii="Arial" w:hAnsi="Arial" w:cs="Arial"/>
          <w:sz w:val="20"/>
          <w:szCs w:val="20"/>
        </w:rPr>
        <w:t>.</w:t>
      </w:r>
    </w:p>
    <w:p w14:paraId="21AC2291" w14:textId="77777777" w:rsidR="000D779E" w:rsidRPr="00A853B4" w:rsidRDefault="000D779E" w:rsidP="004827CC">
      <w:pPr>
        <w:pStyle w:val="Default"/>
        <w:numPr>
          <w:ilvl w:val="0"/>
          <w:numId w:val="10"/>
        </w:numPr>
        <w:spacing w:after="120" w:line="360" w:lineRule="auto"/>
        <w:ind w:left="284" w:hanging="284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>Po zakończeniu badań</w:t>
      </w:r>
      <w:r w:rsidR="00310E2D" w:rsidRPr="001B6758">
        <w:rPr>
          <w:color w:val="auto"/>
          <w:sz w:val="20"/>
          <w:szCs w:val="20"/>
        </w:rPr>
        <w:t xml:space="preserve"> eksploatacyjnych półmasek lub filtrów</w:t>
      </w:r>
      <w:r w:rsidRPr="001B6758">
        <w:rPr>
          <w:color w:val="auto"/>
          <w:sz w:val="20"/>
          <w:szCs w:val="20"/>
        </w:rPr>
        <w:t xml:space="preserve">, wyniki </w:t>
      </w:r>
      <w:r w:rsidR="00310E2D" w:rsidRPr="001B6758">
        <w:rPr>
          <w:color w:val="auto"/>
          <w:sz w:val="20"/>
          <w:szCs w:val="20"/>
        </w:rPr>
        <w:t xml:space="preserve">tych </w:t>
      </w:r>
      <w:r w:rsidRPr="001B6758">
        <w:rPr>
          <w:color w:val="auto"/>
          <w:sz w:val="20"/>
          <w:szCs w:val="20"/>
        </w:rPr>
        <w:t>b</w:t>
      </w:r>
      <w:r w:rsidR="007F4668" w:rsidRPr="001B6758">
        <w:rPr>
          <w:color w:val="auto"/>
          <w:sz w:val="20"/>
          <w:szCs w:val="20"/>
        </w:rPr>
        <w:t xml:space="preserve">adań </w:t>
      </w:r>
      <w:r w:rsidRPr="001B6758">
        <w:rPr>
          <w:color w:val="auto"/>
          <w:sz w:val="20"/>
          <w:szCs w:val="20"/>
        </w:rPr>
        <w:t xml:space="preserve">zostają ujęte </w:t>
      </w:r>
      <w:r w:rsidR="00811120" w:rsidRPr="001B6758">
        <w:rPr>
          <w:color w:val="auto"/>
          <w:sz w:val="20"/>
          <w:szCs w:val="20"/>
        </w:rPr>
        <w:br/>
      </w:r>
      <w:r w:rsidRPr="001B6758">
        <w:rPr>
          <w:color w:val="auto"/>
          <w:sz w:val="20"/>
          <w:szCs w:val="20"/>
        </w:rPr>
        <w:t>w spr</w:t>
      </w:r>
      <w:r w:rsidR="004C12C5" w:rsidRPr="001B6758">
        <w:rPr>
          <w:color w:val="auto"/>
          <w:sz w:val="20"/>
          <w:szCs w:val="20"/>
        </w:rPr>
        <w:t xml:space="preserve">awozdaniu </w:t>
      </w:r>
      <w:r w:rsidR="004A6374" w:rsidRPr="001B6758">
        <w:rPr>
          <w:color w:val="auto"/>
          <w:sz w:val="20"/>
          <w:szCs w:val="20"/>
        </w:rPr>
        <w:t xml:space="preserve">sporządzonym przez jednostkę </w:t>
      </w:r>
      <w:r w:rsidR="00B84622" w:rsidRPr="001B6758">
        <w:rPr>
          <w:color w:val="auto"/>
          <w:sz w:val="20"/>
          <w:szCs w:val="20"/>
        </w:rPr>
        <w:t>specjalistyczną</w:t>
      </w:r>
      <w:r w:rsidRPr="001B6758">
        <w:rPr>
          <w:color w:val="auto"/>
          <w:sz w:val="20"/>
          <w:szCs w:val="20"/>
        </w:rPr>
        <w:t>.</w:t>
      </w:r>
      <w:r w:rsidR="00275156" w:rsidRPr="001B6758">
        <w:rPr>
          <w:color w:val="auto"/>
          <w:sz w:val="20"/>
          <w:szCs w:val="20"/>
        </w:rPr>
        <w:t xml:space="preserve"> Sprawozdanie powinno zawierać w</w:t>
      </w:r>
      <w:r w:rsidR="00BE0795" w:rsidRPr="001B6758">
        <w:rPr>
          <w:color w:val="auto"/>
          <w:sz w:val="20"/>
          <w:szCs w:val="20"/>
        </w:rPr>
        <w:t> </w:t>
      </w:r>
      <w:r w:rsidR="00275156" w:rsidRPr="001B6758">
        <w:rPr>
          <w:color w:val="auto"/>
          <w:sz w:val="20"/>
          <w:szCs w:val="20"/>
        </w:rPr>
        <w:t>szczególności</w:t>
      </w:r>
      <w:r w:rsidR="00596457" w:rsidRPr="001B6758">
        <w:rPr>
          <w:color w:val="auto"/>
          <w:sz w:val="20"/>
          <w:szCs w:val="20"/>
        </w:rPr>
        <w:t xml:space="preserve"> informacje wskazane w załączniku nr</w:t>
      </w:r>
      <w:r w:rsidR="00EE24A4" w:rsidRPr="001B6758">
        <w:rPr>
          <w:color w:val="auto"/>
          <w:sz w:val="20"/>
          <w:szCs w:val="20"/>
        </w:rPr>
        <w:t xml:space="preserve"> </w:t>
      </w:r>
      <w:r w:rsidR="00733762" w:rsidRPr="001B6758">
        <w:rPr>
          <w:color w:val="auto"/>
          <w:sz w:val="20"/>
          <w:szCs w:val="20"/>
        </w:rPr>
        <w:t xml:space="preserve">4 </w:t>
      </w:r>
      <w:r w:rsidR="00596457" w:rsidRPr="001B6758">
        <w:rPr>
          <w:color w:val="auto"/>
          <w:sz w:val="20"/>
          <w:szCs w:val="20"/>
        </w:rPr>
        <w:t xml:space="preserve">do niniejszej procedury. </w:t>
      </w:r>
      <w:r w:rsidR="00E52F16" w:rsidRPr="00A853B4">
        <w:rPr>
          <w:color w:val="auto"/>
          <w:sz w:val="20"/>
          <w:szCs w:val="20"/>
        </w:rPr>
        <w:t>Sprawozdanie wraz z</w:t>
      </w:r>
      <w:r w:rsidR="00395BCD" w:rsidRPr="00A853B4">
        <w:rPr>
          <w:color w:val="auto"/>
          <w:sz w:val="20"/>
          <w:szCs w:val="20"/>
        </w:rPr>
        <w:t> </w:t>
      </w:r>
      <w:r w:rsidR="00E52F16" w:rsidRPr="00A853B4">
        <w:rPr>
          <w:color w:val="auto"/>
          <w:sz w:val="20"/>
          <w:szCs w:val="20"/>
        </w:rPr>
        <w:t>oryginałami ankiet jednostka specjalistyczna przekazuje wykonawcy.</w:t>
      </w:r>
      <w:r w:rsidR="00903749" w:rsidRPr="00A853B4">
        <w:rPr>
          <w:color w:val="auto"/>
          <w:sz w:val="20"/>
          <w:szCs w:val="20"/>
        </w:rPr>
        <w:t xml:space="preserve"> Kopie ankiet przechowywane są</w:t>
      </w:r>
      <w:r w:rsidR="00395BCD" w:rsidRPr="00A853B4">
        <w:rPr>
          <w:color w:val="auto"/>
          <w:sz w:val="20"/>
          <w:szCs w:val="20"/>
        </w:rPr>
        <w:t> </w:t>
      </w:r>
      <w:r w:rsidR="00903749" w:rsidRPr="00A853B4">
        <w:rPr>
          <w:color w:val="auto"/>
          <w:sz w:val="20"/>
          <w:szCs w:val="20"/>
        </w:rPr>
        <w:t>w</w:t>
      </w:r>
      <w:r w:rsidR="00395BCD" w:rsidRPr="00A853B4">
        <w:rPr>
          <w:color w:val="auto"/>
          <w:sz w:val="20"/>
          <w:szCs w:val="20"/>
        </w:rPr>
        <w:t> </w:t>
      </w:r>
      <w:r w:rsidR="00903749" w:rsidRPr="00A853B4">
        <w:rPr>
          <w:color w:val="auto"/>
          <w:sz w:val="20"/>
          <w:szCs w:val="20"/>
        </w:rPr>
        <w:t>jednostce specjalistycznej.</w:t>
      </w:r>
    </w:p>
    <w:p w14:paraId="63B6C7ED" w14:textId="77777777" w:rsidR="00F80B07" w:rsidRPr="001B6758" w:rsidRDefault="000A3D12" w:rsidP="00BB5828">
      <w:pPr>
        <w:pStyle w:val="Akapitzlist"/>
        <w:numPr>
          <w:ilvl w:val="0"/>
          <w:numId w:val="10"/>
        </w:numPr>
        <w:spacing w:after="120" w:line="36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Wyni</w:t>
      </w:r>
      <w:r w:rsidR="00FE7552" w:rsidRPr="001B6758">
        <w:rPr>
          <w:rFonts w:ascii="Arial" w:hAnsi="Arial" w:cs="Arial"/>
          <w:sz w:val="20"/>
          <w:szCs w:val="20"/>
        </w:rPr>
        <w:t xml:space="preserve">k </w:t>
      </w:r>
      <w:r w:rsidRPr="001B6758">
        <w:rPr>
          <w:rFonts w:ascii="Arial" w:hAnsi="Arial" w:cs="Arial"/>
          <w:sz w:val="20"/>
          <w:szCs w:val="20"/>
        </w:rPr>
        <w:t xml:space="preserve">badań eksploatacyjnych jest ważny dla </w:t>
      </w:r>
      <w:r w:rsidR="00FE7552" w:rsidRPr="001B6758">
        <w:rPr>
          <w:rFonts w:ascii="Arial" w:hAnsi="Arial" w:cs="Arial"/>
          <w:sz w:val="20"/>
          <w:szCs w:val="20"/>
        </w:rPr>
        <w:t>testowanego</w:t>
      </w:r>
      <w:r w:rsidRPr="001B6758">
        <w:rPr>
          <w:rFonts w:ascii="Arial" w:hAnsi="Arial" w:cs="Arial"/>
          <w:sz w:val="20"/>
          <w:szCs w:val="20"/>
        </w:rPr>
        <w:t xml:space="preserve"> wyrobu przez okres 3 lat </w:t>
      </w:r>
      <w:r w:rsidR="00FE7552" w:rsidRPr="001B6758">
        <w:rPr>
          <w:rFonts w:ascii="Arial" w:hAnsi="Arial" w:cs="Arial"/>
          <w:sz w:val="20"/>
          <w:szCs w:val="20"/>
        </w:rPr>
        <w:t xml:space="preserve">od daty </w:t>
      </w:r>
      <w:r w:rsidR="00B84622" w:rsidRPr="001B6758">
        <w:rPr>
          <w:rFonts w:ascii="Arial" w:hAnsi="Arial" w:cs="Arial"/>
          <w:sz w:val="20"/>
          <w:szCs w:val="20"/>
        </w:rPr>
        <w:t>sporządzenia sprawozdania</w:t>
      </w:r>
      <w:r w:rsidR="00FE7552" w:rsidRPr="001B6758">
        <w:rPr>
          <w:rFonts w:ascii="Arial" w:hAnsi="Arial" w:cs="Arial"/>
          <w:sz w:val="20"/>
          <w:szCs w:val="20"/>
        </w:rPr>
        <w:t xml:space="preserve">, jednakże </w:t>
      </w:r>
      <w:r w:rsidRPr="001B6758">
        <w:rPr>
          <w:rFonts w:ascii="Arial" w:hAnsi="Arial" w:cs="Arial"/>
          <w:sz w:val="20"/>
          <w:szCs w:val="20"/>
        </w:rPr>
        <w:t>traci</w:t>
      </w:r>
      <w:r w:rsidR="00FE7552" w:rsidRPr="001B6758">
        <w:rPr>
          <w:rFonts w:ascii="Arial" w:hAnsi="Arial" w:cs="Arial"/>
          <w:sz w:val="20"/>
          <w:szCs w:val="20"/>
        </w:rPr>
        <w:t xml:space="preserve"> w tym czasie</w:t>
      </w:r>
      <w:r w:rsidRPr="001B6758">
        <w:rPr>
          <w:rFonts w:ascii="Arial" w:hAnsi="Arial" w:cs="Arial"/>
          <w:sz w:val="20"/>
          <w:szCs w:val="20"/>
        </w:rPr>
        <w:t xml:space="preserve"> ważność w wyniku zmian związanych z </w:t>
      </w:r>
      <w:r w:rsidR="009E6962" w:rsidRPr="001B6758">
        <w:rPr>
          <w:rFonts w:ascii="Arial" w:hAnsi="Arial" w:cs="Arial"/>
          <w:sz w:val="20"/>
          <w:szCs w:val="20"/>
        </w:rPr>
        <w:t>jego modyfikacją technologiczną</w:t>
      </w:r>
      <w:r w:rsidR="00FE7552" w:rsidRPr="001B6758">
        <w:rPr>
          <w:rFonts w:ascii="Arial" w:hAnsi="Arial" w:cs="Arial"/>
          <w:sz w:val="20"/>
          <w:szCs w:val="20"/>
        </w:rPr>
        <w:t>.</w:t>
      </w:r>
      <w:r w:rsidR="009E6962" w:rsidRPr="001B6758">
        <w:rPr>
          <w:rFonts w:ascii="Arial" w:hAnsi="Arial" w:cs="Arial"/>
          <w:sz w:val="20"/>
          <w:szCs w:val="20"/>
        </w:rPr>
        <w:t xml:space="preserve"> </w:t>
      </w:r>
    </w:p>
    <w:p w14:paraId="7620B23A" w14:textId="77777777" w:rsidR="00133761" w:rsidRPr="001B6758" w:rsidRDefault="000F66FF" w:rsidP="008E25A9">
      <w:pPr>
        <w:pStyle w:val="Akapitzlist"/>
        <w:numPr>
          <w:ilvl w:val="0"/>
          <w:numId w:val="10"/>
        </w:numPr>
        <w:spacing w:after="120" w:line="36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JSW S.A. </w:t>
      </w:r>
      <w:r w:rsidR="009E6962" w:rsidRPr="001B6758">
        <w:rPr>
          <w:rFonts w:ascii="Arial" w:hAnsi="Arial" w:cs="Arial"/>
          <w:sz w:val="20"/>
          <w:szCs w:val="20"/>
        </w:rPr>
        <w:t xml:space="preserve">zastrzega sobie prawo do przeprowadzenia badań eksploatacyjnych przed upływem okresu 3 lat w przypadku zastrzeżeń ze strony użytkowników </w:t>
      </w:r>
      <w:r w:rsidR="00084C1A" w:rsidRPr="001B6758">
        <w:rPr>
          <w:rFonts w:ascii="Arial" w:hAnsi="Arial" w:cs="Arial"/>
          <w:sz w:val="20"/>
          <w:szCs w:val="20"/>
        </w:rPr>
        <w:t>do j</w:t>
      </w:r>
      <w:r w:rsidR="00B1666F" w:rsidRPr="001B6758">
        <w:rPr>
          <w:rFonts w:ascii="Arial" w:hAnsi="Arial" w:cs="Arial"/>
          <w:sz w:val="20"/>
          <w:szCs w:val="20"/>
        </w:rPr>
        <w:t xml:space="preserve">akości </w:t>
      </w:r>
      <w:r w:rsidR="00133761" w:rsidRPr="001B6758">
        <w:rPr>
          <w:rFonts w:ascii="Arial" w:hAnsi="Arial" w:cs="Arial"/>
          <w:sz w:val="20"/>
          <w:szCs w:val="20"/>
        </w:rPr>
        <w:t>dostarczanych</w:t>
      </w:r>
      <w:r w:rsidR="00B1666F" w:rsidRPr="001B6758">
        <w:rPr>
          <w:rFonts w:ascii="Arial" w:hAnsi="Arial" w:cs="Arial"/>
          <w:sz w:val="20"/>
          <w:szCs w:val="20"/>
        </w:rPr>
        <w:t xml:space="preserve"> półmasek lub </w:t>
      </w:r>
      <w:r w:rsidR="00084C1A" w:rsidRPr="001B6758">
        <w:rPr>
          <w:rFonts w:ascii="Arial" w:hAnsi="Arial" w:cs="Arial"/>
          <w:sz w:val="20"/>
          <w:szCs w:val="20"/>
        </w:rPr>
        <w:t xml:space="preserve">filtrów </w:t>
      </w:r>
      <w:r w:rsidR="009E6962" w:rsidRPr="001B6758">
        <w:rPr>
          <w:rFonts w:ascii="Arial" w:hAnsi="Arial" w:cs="Arial"/>
          <w:sz w:val="20"/>
          <w:szCs w:val="20"/>
        </w:rPr>
        <w:t>w</w:t>
      </w:r>
      <w:r w:rsidR="00B1666F" w:rsidRPr="001B6758">
        <w:rPr>
          <w:rFonts w:ascii="Arial" w:hAnsi="Arial" w:cs="Arial"/>
          <w:sz w:val="20"/>
          <w:szCs w:val="20"/>
        </w:rPr>
        <w:t> </w:t>
      </w:r>
      <w:r w:rsidR="009E6962" w:rsidRPr="001B6758">
        <w:rPr>
          <w:rFonts w:ascii="Arial" w:hAnsi="Arial" w:cs="Arial"/>
          <w:sz w:val="20"/>
          <w:szCs w:val="20"/>
        </w:rPr>
        <w:t xml:space="preserve">trakcie </w:t>
      </w:r>
      <w:r w:rsidR="00084C1A" w:rsidRPr="001B6758">
        <w:rPr>
          <w:rFonts w:ascii="Arial" w:hAnsi="Arial" w:cs="Arial"/>
          <w:sz w:val="20"/>
          <w:szCs w:val="20"/>
        </w:rPr>
        <w:t xml:space="preserve">ich </w:t>
      </w:r>
      <w:r w:rsidR="009E6962" w:rsidRPr="001B6758">
        <w:rPr>
          <w:rFonts w:ascii="Arial" w:hAnsi="Arial" w:cs="Arial"/>
          <w:sz w:val="20"/>
          <w:szCs w:val="20"/>
        </w:rPr>
        <w:t>stosowania.</w:t>
      </w:r>
      <w:r w:rsidR="00FE7552" w:rsidRPr="001B6758">
        <w:rPr>
          <w:rFonts w:ascii="Arial" w:hAnsi="Arial" w:cs="Arial"/>
          <w:sz w:val="20"/>
          <w:szCs w:val="20"/>
        </w:rPr>
        <w:t xml:space="preserve"> </w:t>
      </w:r>
      <w:r w:rsidR="009E6962" w:rsidRPr="001B6758">
        <w:rPr>
          <w:rFonts w:ascii="Arial" w:hAnsi="Arial" w:cs="Arial"/>
          <w:sz w:val="20"/>
          <w:szCs w:val="20"/>
        </w:rPr>
        <w:t>W wyżej wymieniony</w:t>
      </w:r>
      <w:r w:rsidR="00F80B07" w:rsidRPr="001B6758">
        <w:rPr>
          <w:rFonts w:ascii="Arial" w:hAnsi="Arial" w:cs="Arial"/>
          <w:sz w:val="20"/>
          <w:szCs w:val="20"/>
        </w:rPr>
        <w:t>m</w:t>
      </w:r>
      <w:r w:rsidR="009E6962" w:rsidRPr="001B6758">
        <w:rPr>
          <w:rFonts w:ascii="Arial" w:hAnsi="Arial" w:cs="Arial"/>
          <w:sz w:val="20"/>
          <w:szCs w:val="20"/>
        </w:rPr>
        <w:t xml:space="preserve"> przypadk</w:t>
      </w:r>
      <w:r w:rsidR="00F80B07" w:rsidRPr="001B6758">
        <w:rPr>
          <w:rFonts w:ascii="Arial" w:hAnsi="Arial" w:cs="Arial"/>
          <w:sz w:val="20"/>
          <w:szCs w:val="20"/>
        </w:rPr>
        <w:t>u</w:t>
      </w:r>
      <w:r w:rsidR="000A3D12" w:rsidRPr="001B6758">
        <w:rPr>
          <w:rFonts w:ascii="Arial" w:hAnsi="Arial" w:cs="Arial"/>
          <w:sz w:val="20"/>
          <w:szCs w:val="20"/>
        </w:rPr>
        <w:t xml:space="preserve"> istnieje konieczność przeprowadzenia ponownych badań eksploatacyjnych.</w:t>
      </w:r>
      <w:r w:rsidR="00F80B07" w:rsidRPr="001B6758">
        <w:rPr>
          <w:rFonts w:ascii="Arial" w:hAnsi="Arial" w:cs="Arial"/>
          <w:sz w:val="20"/>
          <w:szCs w:val="20"/>
        </w:rPr>
        <w:t xml:space="preserve"> </w:t>
      </w:r>
      <w:r w:rsidR="00133761" w:rsidRPr="001B6758">
        <w:rPr>
          <w:rFonts w:ascii="Arial" w:hAnsi="Arial" w:cs="Arial"/>
          <w:sz w:val="20"/>
          <w:szCs w:val="20"/>
        </w:rPr>
        <w:t>Inform</w:t>
      </w:r>
      <w:r w:rsidR="00CA17C6" w:rsidRPr="001B6758">
        <w:rPr>
          <w:rFonts w:ascii="Arial" w:hAnsi="Arial" w:cs="Arial"/>
          <w:sz w:val="20"/>
          <w:szCs w:val="20"/>
        </w:rPr>
        <w:t>acje</w:t>
      </w:r>
      <w:r w:rsidR="00133761" w:rsidRPr="001B6758">
        <w:rPr>
          <w:rFonts w:ascii="Arial" w:hAnsi="Arial" w:cs="Arial"/>
          <w:sz w:val="20"/>
          <w:szCs w:val="20"/>
        </w:rPr>
        <w:t xml:space="preserve"> o zastrzeżeniach co do jakości dostarczany</w:t>
      </w:r>
      <w:r w:rsidR="00066C67" w:rsidRPr="001B6758">
        <w:rPr>
          <w:rFonts w:ascii="Arial" w:hAnsi="Arial" w:cs="Arial"/>
          <w:sz w:val="20"/>
          <w:szCs w:val="20"/>
        </w:rPr>
        <w:t>ch</w:t>
      </w:r>
      <w:r w:rsidR="00133761" w:rsidRPr="001B6758">
        <w:rPr>
          <w:rFonts w:ascii="Arial" w:hAnsi="Arial" w:cs="Arial"/>
          <w:sz w:val="20"/>
          <w:szCs w:val="20"/>
        </w:rPr>
        <w:t xml:space="preserve"> wyrobów </w:t>
      </w:r>
      <w:r w:rsidR="00475440" w:rsidRPr="001B6758">
        <w:rPr>
          <w:rFonts w:ascii="Arial" w:hAnsi="Arial" w:cs="Arial"/>
          <w:sz w:val="20"/>
          <w:szCs w:val="20"/>
        </w:rPr>
        <w:t xml:space="preserve">właściwe służby zakładu górniczego przekazują </w:t>
      </w:r>
      <w:r w:rsidR="00133761" w:rsidRPr="001B6758">
        <w:rPr>
          <w:rFonts w:ascii="Arial" w:hAnsi="Arial" w:cs="Arial"/>
          <w:sz w:val="20"/>
          <w:szCs w:val="20"/>
        </w:rPr>
        <w:t xml:space="preserve">do </w:t>
      </w:r>
      <w:r w:rsidR="00F80B07" w:rsidRPr="001B6758">
        <w:rPr>
          <w:rFonts w:ascii="Arial" w:hAnsi="Arial" w:cs="Arial"/>
          <w:sz w:val="20"/>
          <w:szCs w:val="20"/>
        </w:rPr>
        <w:t>Biur</w:t>
      </w:r>
      <w:r w:rsidR="00C8483C" w:rsidRPr="001B6758">
        <w:rPr>
          <w:rFonts w:ascii="Arial" w:hAnsi="Arial" w:cs="Arial"/>
          <w:sz w:val="20"/>
          <w:szCs w:val="20"/>
        </w:rPr>
        <w:t xml:space="preserve">a </w:t>
      </w:r>
      <w:r w:rsidR="00F80B07" w:rsidRPr="001B6758">
        <w:rPr>
          <w:rFonts w:ascii="Arial" w:hAnsi="Arial" w:cs="Arial"/>
          <w:sz w:val="20"/>
          <w:szCs w:val="20"/>
        </w:rPr>
        <w:t>Produkcji JSW S.A.</w:t>
      </w:r>
      <w:r w:rsidR="00133761" w:rsidRPr="001B6758">
        <w:rPr>
          <w:rFonts w:ascii="Arial" w:hAnsi="Arial" w:cs="Arial"/>
          <w:sz w:val="20"/>
          <w:szCs w:val="20"/>
        </w:rPr>
        <w:t xml:space="preserve"> Biuro Produkcji JSW S.A. zawiadamia Wykonawcę</w:t>
      </w:r>
      <w:r w:rsidR="00DF539A" w:rsidRPr="001B6758">
        <w:rPr>
          <w:rFonts w:ascii="Arial" w:hAnsi="Arial" w:cs="Arial"/>
          <w:sz w:val="20"/>
          <w:szCs w:val="20"/>
        </w:rPr>
        <w:t xml:space="preserve"> (Dostawcę)</w:t>
      </w:r>
      <w:r w:rsidR="00133761" w:rsidRPr="001B6758">
        <w:rPr>
          <w:rFonts w:ascii="Arial" w:hAnsi="Arial" w:cs="Arial"/>
          <w:sz w:val="20"/>
          <w:szCs w:val="20"/>
        </w:rPr>
        <w:t xml:space="preserve"> o</w:t>
      </w:r>
      <w:r w:rsidR="00A67C9D" w:rsidRPr="001B6758">
        <w:rPr>
          <w:rFonts w:ascii="Arial" w:hAnsi="Arial" w:cs="Arial"/>
          <w:sz w:val="20"/>
          <w:szCs w:val="20"/>
        </w:rPr>
        <w:t> </w:t>
      </w:r>
      <w:r w:rsidR="00133761" w:rsidRPr="001B6758">
        <w:rPr>
          <w:rFonts w:ascii="Arial" w:hAnsi="Arial" w:cs="Arial"/>
          <w:sz w:val="20"/>
          <w:szCs w:val="20"/>
        </w:rPr>
        <w:t>konieczności przeprowadzenia ponownych badań eksploatacyjnych.</w:t>
      </w:r>
    </w:p>
    <w:p w14:paraId="5F6240D2" w14:textId="77777777" w:rsidR="000A3D12" w:rsidRPr="001B6758" w:rsidRDefault="00F80B07" w:rsidP="00F04009">
      <w:pPr>
        <w:pStyle w:val="Akapitzlist"/>
        <w:numPr>
          <w:ilvl w:val="0"/>
          <w:numId w:val="10"/>
        </w:numPr>
        <w:spacing w:after="20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 </w:t>
      </w:r>
      <w:r w:rsidR="000A3D12" w:rsidRPr="001B6758">
        <w:rPr>
          <w:rFonts w:ascii="Arial" w:hAnsi="Arial" w:cs="Arial"/>
          <w:sz w:val="20"/>
          <w:szCs w:val="20"/>
        </w:rPr>
        <w:t xml:space="preserve">W przypadku zmian w dokumentacji wyrobu nie związanych z </w:t>
      </w:r>
      <w:r w:rsidR="00B53368" w:rsidRPr="001B6758">
        <w:rPr>
          <w:rFonts w:ascii="Arial" w:hAnsi="Arial" w:cs="Arial"/>
          <w:sz w:val="20"/>
          <w:szCs w:val="20"/>
        </w:rPr>
        <w:t>jego modyfikacją technologiczną</w:t>
      </w:r>
      <w:r w:rsidR="000A3D12" w:rsidRPr="001B6758">
        <w:rPr>
          <w:rFonts w:ascii="Arial" w:hAnsi="Arial" w:cs="Arial"/>
          <w:sz w:val="20"/>
          <w:szCs w:val="20"/>
        </w:rPr>
        <w:t xml:space="preserve"> w trakcie ważności </w:t>
      </w:r>
      <w:r w:rsidR="00591D99" w:rsidRPr="001B6758">
        <w:rPr>
          <w:rFonts w:ascii="Arial" w:hAnsi="Arial" w:cs="Arial"/>
          <w:sz w:val="20"/>
          <w:szCs w:val="20"/>
        </w:rPr>
        <w:t xml:space="preserve">wyników </w:t>
      </w:r>
      <w:r w:rsidR="00E821DC" w:rsidRPr="001B6758">
        <w:rPr>
          <w:rFonts w:ascii="Arial" w:hAnsi="Arial" w:cs="Arial"/>
          <w:sz w:val="20"/>
          <w:szCs w:val="20"/>
        </w:rPr>
        <w:t>badań</w:t>
      </w:r>
      <w:r w:rsidR="000A3D12" w:rsidRPr="001B6758">
        <w:rPr>
          <w:rFonts w:ascii="Arial" w:hAnsi="Arial" w:cs="Arial"/>
          <w:sz w:val="20"/>
          <w:szCs w:val="20"/>
        </w:rPr>
        <w:t xml:space="preserve">, </w:t>
      </w:r>
      <w:r w:rsidR="00133761" w:rsidRPr="001B6758">
        <w:rPr>
          <w:rFonts w:ascii="Arial" w:hAnsi="Arial" w:cs="Arial"/>
          <w:sz w:val="20"/>
          <w:szCs w:val="20"/>
        </w:rPr>
        <w:t>Wykonawca</w:t>
      </w:r>
      <w:r w:rsidR="00DF539A" w:rsidRPr="001B6758">
        <w:rPr>
          <w:rFonts w:ascii="Arial" w:hAnsi="Arial" w:cs="Arial"/>
          <w:sz w:val="20"/>
          <w:szCs w:val="20"/>
        </w:rPr>
        <w:t xml:space="preserve"> (Dostawca)</w:t>
      </w:r>
      <w:r w:rsidR="00133761" w:rsidRPr="001B6758">
        <w:rPr>
          <w:rFonts w:ascii="Arial" w:hAnsi="Arial" w:cs="Arial"/>
          <w:sz w:val="20"/>
          <w:szCs w:val="20"/>
        </w:rPr>
        <w:t xml:space="preserve"> zobowiązany jest</w:t>
      </w:r>
      <w:r w:rsidR="00A13CA3" w:rsidRPr="001B6758">
        <w:rPr>
          <w:rFonts w:ascii="Arial" w:hAnsi="Arial" w:cs="Arial"/>
          <w:sz w:val="20"/>
          <w:szCs w:val="20"/>
        </w:rPr>
        <w:t xml:space="preserve"> </w:t>
      </w:r>
      <w:r w:rsidR="00133761" w:rsidRPr="001B6758">
        <w:rPr>
          <w:rFonts w:ascii="Arial" w:hAnsi="Arial" w:cs="Arial"/>
          <w:sz w:val="20"/>
          <w:szCs w:val="20"/>
        </w:rPr>
        <w:t>dostarczyć do Biura Produkcji JSW S.A.</w:t>
      </w:r>
      <w:r w:rsidR="000A3D12" w:rsidRPr="001B6758">
        <w:rPr>
          <w:rFonts w:ascii="Arial" w:hAnsi="Arial" w:cs="Arial"/>
          <w:sz w:val="20"/>
          <w:szCs w:val="20"/>
        </w:rPr>
        <w:t xml:space="preserve"> dokument </w:t>
      </w:r>
      <w:r w:rsidR="00B53368" w:rsidRPr="001B6758">
        <w:rPr>
          <w:rFonts w:ascii="Arial" w:hAnsi="Arial" w:cs="Arial"/>
          <w:sz w:val="20"/>
          <w:szCs w:val="20"/>
        </w:rPr>
        <w:t xml:space="preserve">z </w:t>
      </w:r>
      <w:r w:rsidR="000A3D12" w:rsidRPr="001B6758">
        <w:rPr>
          <w:rFonts w:ascii="Arial" w:hAnsi="Arial" w:cs="Arial"/>
          <w:sz w:val="20"/>
          <w:szCs w:val="20"/>
        </w:rPr>
        <w:t>jednostki certyfikującej wyrób, potwierdzający, że zmiany te nie wpływają na ważność wydanego certyfikatu badania typu UE</w:t>
      </w:r>
      <w:r w:rsidR="009E6962" w:rsidRPr="001B6758">
        <w:rPr>
          <w:rFonts w:ascii="Arial" w:hAnsi="Arial" w:cs="Arial"/>
          <w:sz w:val="20"/>
          <w:szCs w:val="20"/>
        </w:rPr>
        <w:t>.</w:t>
      </w:r>
    </w:p>
    <w:p w14:paraId="575DABE7" w14:textId="77777777" w:rsidR="00626054" w:rsidRPr="001B6758" w:rsidRDefault="00626054" w:rsidP="00475440">
      <w:pPr>
        <w:pStyle w:val="Akapitzlist"/>
        <w:spacing w:after="200" w:line="360" w:lineRule="auto"/>
        <w:ind w:left="284" w:hanging="284"/>
        <w:jc w:val="both"/>
        <w:rPr>
          <w:rFonts w:ascii="Arial" w:hAnsi="Arial" w:cs="Arial"/>
          <w:color w:val="FF0000"/>
          <w:sz w:val="20"/>
          <w:szCs w:val="20"/>
        </w:rPr>
      </w:pPr>
    </w:p>
    <w:p w14:paraId="3F98A12C" w14:textId="77777777" w:rsidR="00626054" w:rsidRPr="001B6758" w:rsidRDefault="00626054" w:rsidP="000A3D12">
      <w:pPr>
        <w:pStyle w:val="Akapitzlist"/>
        <w:spacing w:after="20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5D6BF02C" w14:textId="77777777" w:rsidR="00A67C9D" w:rsidRPr="001B6758" w:rsidRDefault="00A67C9D" w:rsidP="000A3D12">
      <w:pPr>
        <w:pStyle w:val="Akapitzlist"/>
        <w:spacing w:after="20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0E9A400" w14:textId="77777777" w:rsidR="00DF539A" w:rsidRPr="001B6758" w:rsidRDefault="00DF539A">
      <w:pPr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br w:type="page"/>
      </w:r>
    </w:p>
    <w:p w14:paraId="6E454992" w14:textId="77777777" w:rsidR="006B17CF" w:rsidRPr="001B6758" w:rsidRDefault="006B17CF" w:rsidP="00DF6B3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b/>
          <w:bCs/>
          <w:sz w:val="20"/>
          <w:szCs w:val="20"/>
        </w:rPr>
        <w:lastRenderedPageBreak/>
        <w:t>Załącznik nr 1 do procedury badań eksploatacyjnych</w:t>
      </w:r>
      <w:r w:rsidR="00916754" w:rsidRPr="001B6758">
        <w:rPr>
          <w:rFonts w:ascii="Arial" w:hAnsi="Arial" w:cs="Arial"/>
          <w:b/>
          <w:bCs/>
          <w:sz w:val="20"/>
          <w:szCs w:val="20"/>
        </w:rPr>
        <w:t xml:space="preserve"> </w:t>
      </w:r>
      <w:r w:rsidRPr="001B6758">
        <w:rPr>
          <w:rFonts w:ascii="Arial" w:hAnsi="Arial" w:cs="Arial"/>
          <w:b/>
          <w:bCs/>
          <w:sz w:val="20"/>
          <w:szCs w:val="20"/>
        </w:rPr>
        <w:t xml:space="preserve">- wzór ankiety </w:t>
      </w:r>
    </w:p>
    <w:p w14:paraId="7324615E" w14:textId="77777777" w:rsidR="006B17CF" w:rsidRPr="001B6758" w:rsidRDefault="006B17CF" w:rsidP="006B17CF">
      <w:pPr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  <w:u w:val="single"/>
        </w:rPr>
        <w:t>Karta badania półmaski jednorazowego użytku w warunkach dołowych kopalń węgla kamiennego JSW S.A</w:t>
      </w:r>
      <w:r w:rsidRPr="001B6758">
        <w:rPr>
          <w:rFonts w:ascii="Arial" w:hAnsi="Arial" w:cs="Arial"/>
          <w:sz w:val="20"/>
          <w:szCs w:val="20"/>
        </w:rPr>
        <w:t>.</w:t>
      </w:r>
    </w:p>
    <w:tbl>
      <w:tblPr>
        <w:tblStyle w:val="Tabela-Siatka"/>
        <w:tblW w:w="0" w:type="auto"/>
        <w:jc w:val="right"/>
        <w:tblLook w:val="04A0" w:firstRow="1" w:lastRow="0" w:firstColumn="1" w:lastColumn="0" w:noHBand="0" w:noVBand="1"/>
      </w:tblPr>
      <w:tblGrid>
        <w:gridCol w:w="1121"/>
      </w:tblGrid>
      <w:tr w:rsidR="00D05879" w:rsidRPr="001B6758" w14:paraId="1B4B767B" w14:textId="77777777" w:rsidTr="004D21EF">
        <w:trPr>
          <w:trHeight w:val="238"/>
          <w:jc w:val="right"/>
        </w:trPr>
        <w:tc>
          <w:tcPr>
            <w:tcW w:w="1121" w:type="dxa"/>
            <w:vAlign w:val="center"/>
          </w:tcPr>
          <w:p w14:paraId="55B852C0" w14:textId="77777777" w:rsidR="001D61BC" w:rsidRPr="001B6758" w:rsidRDefault="001D61BC" w:rsidP="004D21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6758">
              <w:rPr>
                <w:rFonts w:ascii="Arial" w:hAnsi="Arial" w:cs="Arial"/>
                <w:sz w:val="16"/>
                <w:szCs w:val="16"/>
              </w:rPr>
              <w:t>Nr ankiety</w:t>
            </w:r>
          </w:p>
        </w:tc>
      </w:tr>
      <w:tr w:rsidR="00D05879" w:rsidRPr="001B6758" w14:paraId="42F714A0" w14:textId="77777777" w:rsidTr="004D21EF">
        <w:trPr>
          <w:trHeight w:val="238"/>
          <w:jc w:val="right"/>
        </w:trPr>
        <w:tc>
          <w:tcPr>
            <w:tcW w:w="1121" w:type="dxa"/>
            <w:vAlign w:val="center"/>
          </w:tcPr>
          <w:p w14:paraId="390D0149" w14:textId="77777777" w:rsidR="001D61BC" w:rsidRPr="001B6758" w:rsidRDefault="001D61BC" w:rsidP="001D61B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BDF266D" w14:textId="77777777" w:rsidR="001D61BC" w:rsidRPr="001B6758" w:rsidRDefault="001D61BC" w:rsidP="001D61B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6968"/>
      </w:tblGrid>
      <w:tr w:rsidR="00D05879" w:rsidRPr="001B6758" w14:paraId="7D5F228E" w14:textId="77777777" w:rsidTr="00F47C35">
        <w:trPr>
          <w:trHeight w:val="629"/>
          <w:jc w:val="center"/>
        </w:trPr>
        <w:tc>
          <w:tcPr>
            <w:tcW w:w="2660" w:type="dxa"/>
            <w:vAlign w:val="center"/>
          </w:tcPr>
          <w:p w14:paraId="5AD1F771" w14:textId="77777777" w:rsidR="001D61BC" w:rsidRPr="001B6758" w:rsidRDefault="001D61BC" w:rsidP="001D61BC">
            <w:pPr>
              <w:pStyle w:val="Default"/>
              <w:rPr>
                <w:color w:val="auto"/>
                <w:sz w:val="16"/>
                <w:szCs w:val="16"/>
              </w:rPr>
            </w:pPr>
            <w:r w:rsidRPr="001B6758">
              <w:rPr>
                <w:color w:val="auto"/>
                <w:sz w:val="16"/>
                <w:szCs w:val="16"/>
              </w:rPr>
              <w:t>Typ półmaski</w:t>
            </w:r>
            <w:r w:rsidR="00BE2468" w:rsidRPr="001B6758">
              <w:rPr>
                <w:color w:val="auto"/>
                <w:sz w:val="16"/>
                <w:szCs w:val="16"/>
              </w:rPr>
              <w:t xml:space="preserve"> </w:t>
            </w:r>
            <w:r w:rsidRPr="001B6758">
              <w:rPr>
                <w:color w:val="auto"/>
                <w:sz w:val="16"/>
                <w:szCs w:val="16"/>
              </w:rPr>
              <w:t>jednorazowego użytku*</w:t>
            </w:r>
            <w:r w:rsidRPr="001B6758">
              <w:rPr>
                <w:color w:val="auto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6968" w:type="dxa"/>
            <w:vAlign w:val="center"/>
          </w:tcPr>
          <w:p w14:paraId="440E8DB5" w14:textId="77777777" w:rsidR="001D61BC" w:rsidRPr="001B6758" w:rsidRDefault="001D61BC" w:rsidP="001D61B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5BD9E91" w14:textId="77777777" w:rsidR="001D61BC" w:rsidRPr="001B6758" w:rsidRDefault="001D61BC" w:rsidP="001D61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1B6758">
        <w:rPr>
          <w:rFonts w:ascii="Arial" w:hAnsi="Arial" w:cs="Arial"/>
          <w:sz w:val="16"/>
          <w:szCs w:val="16"/>
        </w:rPr>
        <w:t xml:space="preserve">*) Wypełnia </w:t>
      </w:r>
      <w:r w:rsidR="003B06BE" w:rsidRPr="001B6758">
        <w:rPr>
          <w:rFonts w:ascii="Arial" w:hAnsi="Arial" w:cs="Arial"/>
          <w:sz w:val="16"/>
          <w:szCs w:val="16"/>
        </w:rPr>
        <w:t xml:space="preserve">jednostka </w:t>
      </w:r>
      <w:r w:rsidR="002A3EE0" w:rsidRPr="001B6758">
        <w:rPr>
          <w:rFonts w:ascii="Arial" w:hAnsi="Arial" w:cs="Arial"/>
          <w:sz w:val="16"/>
          <w:szCs w:val="16"/>
        </w:rPr>
        <w:t>specjalistyczna</w:t>
      </w:r>
    </w:p>
    <w:p w14:paraId="1678F99E" w14:textId="77777777" w:rsidR="00C336CF" w:rsidRPr="001B6758" w:rsidRDefault="00C336CF" w:rsidP="001D61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3A0CED2D" w14:textId="77777777" w:rsidR="00C336CF" w:rsidRPr="001B6758" w:rsidRDefault="00C336CF" w:rsidP="00C336CF">
      <w:pPr>
        <w:autoSpaceDE w:val="0"/>
        <w:autoSpaceDN w:val="0"/>
        <w:adjustRightInd w:val="0"/>
        <w:spacing w:after="2" w:line="240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A. INFORMACJE OGÓLNE **) </w:t>
      </w:r>
    </w:p>
    <w:p w14:paraId="1CF3BBD4" w14:textId="77777777" w:rsidR="00C336CF" w:rsidRPr="001B6758" w:rsidRDefault="00C336CF" w:rsidP="00B071BF">
      <w:pPr>
        <w:autoSpaceDE w:val="0"/>
        <w:autoSpaceDN w:val="0"/>
        <w:adjustRightInd w:val="0"/>
        <w:spacing w:after="2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1.</w:t>
      </w:r>
      <w:r w:rsidR="00B83DA1" w:rsidRPr="001B6758">
        <w:rPr>
          <w:rFonts w:ascii="Arial" w:hAnsi="Arial" w:cs="Arial"/>
          <w:sz w:val="20"/>
          <w:szCs w:val="20"/>
        </w:rPr>
        <w:t xml:space="preserve"> Data przeprowadzenia badań:</w:t>
      </w:r>
      <w:r w:rsidRPr="001B6758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……………………………………………………………………………………….. </w:t>
      </w:r>
    </w:p>
    <w:p w14:paraId="4D797DBF" w14:textId="77777777" w:rsidR="00C336CF" w:rsidRPr="001B6758" w:rsidRDefault="00C336CF" w:rsidP="00B071BF">
      <w:pPr>
        <w:autoSpaceDE w:val="0"/>
        <w:autoSpaceDN w:val="0"/>
        <w:adjustRightInd w:val="0"/>
        <w:spacing w:after="2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2. Miejsce przeprowadzenia badań: JSW S.A. KWK/Ruch………………………………..……………</w:t>
      </w:r>
      <w:r w:rsidR="00B83DA1" w:rsidRPr="001B6758">
        <w:rPr>
          <w:rFonts w:ascii="Arial" w:hAnsi="Arial" w:cs="Arial"/>
          <w:sz w:val="20"/>
          <w:szCs w:val="20"/>
        </w:rPr>
        <w:t>……</w:t>
      </w:r>
      <w:r w:rsidRPr="001B6758">
        <w:rPr>
          <w:rFonts w:ascii="Arial" w:hAnsi="Arial" w:cs="Arial"/>
          <w:sz w:val="20"/>
          <w:szCs w:val="20"/>
        </w:rPr>
        <w:t xml:space="preserve">……… </w:t>
      </w:r>
    </w:p>
    <w:p w14:paraId="48D9D809" w14:textId="77777777" w:rsidR="00C336CF" w:rsidRPr="001B6758" w:rsidRDefault="00C336CF" w:rsidP="00B071BF">
      <w:pPr>
        <w:autoSpaceDE w:val="0"/>
        <w:autoSpaceDN w:val="0"/>
        <w:adjustRightInd w:val="0"/>
        <w:spacing w:after="2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3. Imię i nazwisko pracownika:………………………………………………………………………………</w:t>
      </w:r>
      <w:r w:rsidR="00B83DA1" w:rsidRPr="001B6758">
        <w:rPr>
          <w:rFonts w:ascii="Arial" w:hAnsi="Arial" w:cs="Arial"/>
          <w:sz w:val="20"/>
          <w:szCs w:val="20"/>
        </w:rPr>
        <w:t>……</w:t>
      </w:r>
      <w:r w:rsidRPr="001B6758">
        <w:rPr>
          <w:rFonts w:ascii="Arial" w:hAnsi="Arial" w:cs="Arial"/>
          <w:sz w:val="20"/>
          <w:szCs w:val="20"/>
        </w:rPr>
        <w:t xml:space="preserve">……. </w:t>
      </w:r>
    </w:p>
    <w:p w14:paraId="6841AE54" w14:textId="77777777" w:rsidR="00B83DA1" w:rsidRPr="001B6758" w:rsidRDefault="00C336CF" w:rsidP="00B071BF">
      <w:pPr>
        <w:autoSpaceDE w:val="0"/>
        <w:autoSpaceDN w:val="0"/>
        <w:adjustRightInd w:val="0"/>
        <w:spacing w:after="2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4. Nr stały pracownika……………………………………………………….……………………………..…</w:t>
      </w:r>
      <w:r w:rsidR="00B83DA1" w:rsidRPr="001B6758">
        <w:rPr>
          <w:rFonts w:ascii="Arial" w:hAnsi="Arial" w:cs="Arial"/>
          <w:sz w:val="20"/>
          <w:szCs w:val="20"/>
        </w:rPr>
        <w:t>…….</w:t>
      </w:r>
      <w:r w:rsidRPr="001B6758">
        <w:rPr>
          <w:rFonts w:ascii="Arial" w:hAnsi="Arial" w:cs="Arial"/>
          <w:sz w:val="20"/>
          <w:szCs w:val="20"/>
        </w:rPr>
        <w:t>……</w:t>
      </w:r>
    </w:p>
    <w:p w14:paraId="3AC9BD49" w14:textId="77777777" w:rsidR="00B00B01" w:rsidRPr="001B6758" w:rsidRDefault="00B83DA1" w:rsidP="00B071BF">
      <w:pPr>
        <w:autoSpaceDE w:val="0"/>
        <w:autoSpaceDN w:val="0"/>
        <w:adjustRightInd w:val="0"/>
        <w:spacing w:after="2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5. Stanowisko i miejsce wykonywania pracy ………………………………………………………………………….</w:t>
      </w:r>
    </w:p>
    <w:p w14:paraId="686F5B28" w14:textId="77777777" w:rsidR="00C336CF" w:rsidRPr="001B6758" w:rsidRDefault="00C336CF" w:rsidP="00B071BF">
      <w:pPr>
        <w:autoSpaceDE w:val="0"/>
        <w:autoSpaceDN w:val="0"/>
        <w:adjustRightInd w:val="0"/>
        <w:spacing w:after="2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 </w:t>
      </w:r>
    </w:p>
    <w:p w14:paraId="1308EBDE" w14:textId="77777777" w:rsidR="00C336CF" w:rsidRPr="001B6758" w:rsidRDefault="00C336CF" w:rsidP="00B071B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B. PARAMETRY ŚRODOWISKA POWIETRZNEGO W MIEJSCU UŻYTKOWANIA**) </w:t>
      </w:r>
    </w:p>
    <w:p w14:paraId="584D716C" w14:textId="77777777" w:rsidR="00B26887" w:rsidRPr="001B6758" w:rsidRDefault="00B26887" w:rsidP="00B2688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1. Temperatura powietrza w miejscu pracy:…………………………………………………………</w:t>
      </w:r>
      <w:r w:rsidR="00E169F4" w:rsidRPr="001B6758">
        <w:rPr>
          <w:rFonts w:ascii="Arial" w:hAnsi="Arial" w:cs="Arial"/>
          <w:sz w:val="20"/>
          <w:szCs w:val="20"/>
        </w:rPr>
        <w:t>.</w:t>
      </w:r>
      <w:r w:rsidRPr="001B6758">
        <w:rPr>
          <w:rFonts w:ascii="Arial" w:hAnsi="Arial" w:cs="Arial"/>
          <w:sz w:val="20"/>
          <w:szCs w:val="20"/>
        </w:rPr>
        <w:t>……………[</w:t>
      </w:r>
      <w:proofErr w:type="spellStart"/>
      <w:r w:rsidRPr="001B6758">
        <w:rPr>
          <w:rFonts w:ascii="Arial" w:hAnsi="Arial" w:cs="Arial"/>
          <w:sz w:val="20"/>
          <w:szCs w:val="20"/>
          <w:vertAlign w:val="superscript"/>
        </w:rPr>
        <w:t>o</w:t>
      </w:r>
      <w:r w:rsidRPr="001B6758">
        <w:rPr>
          <w:rFonts w:ascii="Arial" w:hAnsi="Arial" w:cs="Arial"/>
          <w:sz w:val="20"/>
          <w:szCs w:val="20"/>
        </w:rPr>
        <w:t>C</w:t>
      </w:r>
      <w:proofErr w:type="spellEnd"/>
      <w:r w:rsidRPr="001B6758">
        <w:rPr>
          <w:rFonts w:ascii="Arial" w:hAnsi="Arial" w:cs="Arial"/>
          <w:sz w:val="20"/>
          <w:szCs w:val="20"/>
        </w:rPr>
        <w:t xml:space="preserve">] </w:t>
      </w:r>
    </w:p>
    <w:p w14:paraId="2E052AE8" w14:textId="77777777" w:rsidR="00B26887" w:rsidRPr="001B6758" w:rsidRDefault="00B26887" w:rsidP="00B2688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2. Wielkość zapylenia: </w:t>
      </w:r>
      <w:r w:rsidR="001E00D9" w:rsidRPr="001B6758">
        <w:rPr>
          <w:rFonts w:ascii="Arial" w:hAnsi="Arial" w:cs="Arial"/>
          <w:sz w:val="20"/>
          <w:szCs w:val="20"/>
        </w:rPr>
        <w:t xml:space="preserve">frakcja </w:t>
      </w:r>
      <w:proofErr w:type="spellStart"/>
      <w:r w:rsidR="001E00D9" w:rsidRPr="001B6758">
        <w:rPr>
          <w:rFonts w:ascii="Arial" w:hAnsi="Arial" w:cs="Arial"/>
          <w:sz w:val="20"/>
          <w:szCs w:val="20"/>
        </w:rPr>
        <w:t>wdychalna</w:t>
      </w:r>
      <w:proofErr w:type="spellEnd"/>
      <w:r w:rsidR="001E00D9" w:rsidRPr="001B6758">
        <w:rPr>
          <w:rFonts w:ascii="Arial" w:hAnsi="Arial" w:cs="Arial"/>
          <w:sz w:val="20"/>
          <w:szCs w:val="20"/>
        </w:rPr>
        <w:t xml:space="preserve">: </w:t>
      </w:r>
      <w:r w:rsidRPr="001B6758">
        <w:rPr>
          <w:rFonts w:ascii="Arial" w:hAnsi="Arial" w:cs="Arial"/>
          <w:sz w:val="20"/>
          <w:szCs w:val="20"/>
        </w:rPr>
        <w:t>…………..[mg/m</w:t>
      </w:r>
      <w:r w:rsidRPr="001B6758">
        <w:rPr>
          <w:rFonts w:ascii="Arial" w:hAnsi="Arial" w:cs="Arial"/>
          <w:sz w:val="20"/>
          <w:szCs w:val="20"/>
          <w:vertAlign w:val="superscript"/>
        </w:rPr>
        <w:t>3</w:t>
      </w:r>
      <w:r w:rsidRPr="001B6758">
        <w:rPr>
          <w:rFonts w:ascii="Arial" w:hAnsi="Arial" w:cs="Arial"/>
          <w:sz w:val="20"/>
          <w:szCs w:val="20"/>
        </w:rPr>
        <w:t xml:space="preserve">], </w:t>
      </w:r>
      <w:r w:rsidR="008C77A6" w:rsidRPr="001B6758">
        <w:rPr>
          <w:rFonts w:ascii="Arial" w:hAnsi="Arial" w:cs="Arial"/>
          <w:sz w:val="20"/>
          <w:szCs w:val="20"/>
        </w:rPr>
        <w:t xml:space="preserve">frakcja </w:t>
      </w:r>
      <w:proofErr w:type="spellStart"/>
      <w:r w:rsidR="008C77A6" w:rsidRPr="001B6758">
        <w:rPr>
          <w:rFonts w:ascii="Arial" w:hAnsi="Arial" w:cs="Arial"/>
          <w:sz w:val="20"/>
          <w:szCs w:val="20"/>
        </w:rPr>
        <w:t>respirabilna</w:t>
      </w:r>
      <w:proofErr w:type="spellEnd"/>
      <w:r w:rsidRPr="001B6758">
        <w:rPr>
          <w:rFonts w:ascii="Arial" w:hAnsi="Arial" w:cs="Arial"/>
          <w:sz w:val="20"/>
          <w:szCs w:val="20"/>
        </w:rPr>
        <w:t>:</w:t>
      </w:r>
      <w:r w:rsidR="008C77A6" w:rsidRPr="001B6758">
        <w:rPr>
          <w:rFonts w:ascii="Arial" w:hAnsi="Arial" w:cs="Arial"/>
          <w:sz w:val="20"/>
          <w:szCs w:val="20"/>
        </w:rPr>
        <w:t xml:space="preserve"> </w:t>
      </w:r>
      <w:r w:rsidRPr="001B6758">
        <w:rPr>
          <w:rFonts w:ascii="Arial" w:hAnsi="Arial" w:cs="Arial"/>
          <w:sz w:val="20"/>
          <w:szCs w:val="20"/>
        </w:rPr>
        <w:t>……………</w:t>
      </w:r>
      <w:r w:rsidR="00E169F4" w:rsidRPr="001B6758">
        <w:rPr>
          <w:rFonts w:ascii="Arial" w:hAnsi="Arial" w:cs="Arial"/>
          <w:sz w:val="20"/>
          <w:szCs w:val="20"/>
        </w:rPr>
        <w:t>..…….</w:t>
      </w:r>
      <w:r w:rsidRPr="001B6758">
        <w:rPr>
          <w:rFonts w:ascii="Arial" w:hAnsi="Arial" w:cs="Arial"/>
          <w:sz w:val="20"/>
          <w:szCs w:val="20"/>
        </w:rPr>
        <w:t>..[mg/m</w:t>
      </w:r>
      <w:r w:rsidRPr="001B6758">
        <w:rPr>
          <w:rFonts w:ascii="Arial" w:hAnsi="Arial" w:cs="Arial"/>
          <w:sz w:val="20"/>
          <w:szCs w:val="20"/>
          <w:vertAlign w:val="superscript"/>
        </w:rPr>
        <w:t>3</w:t>
      </w:r>
      <w:r w:rsidRPr="001B6758">
        <w:rPr>
          <w:rFonts w:ascii="Arial" w:hAnsi="Arial" w:cs="Arial"/>
          <w:sz w:val="20"/>
          <w:szCs w:val="20"/>
        </w:rPr>
        <w:t>]</w:t>
      </w:r>
    </w:p>
    <w:p w14:paraId="174BC4A0" w14:textId="77777777" w:rsidR="00B26887" w:rsidRPr="001B6758" w:rsidRDefault="00B26887" w:rsidP="00B2688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3. Wielkość wolnej krystalicznej krzemionki: ………………………………………………………</w:t>
      </w:r>
      <w:r w:rsidR="00E169F4" w:rsidRPr="001B6758">
        <w:rPr>
          <w:rFonts w:ascii="Arial" w:hAnsi="Arial" w:cs="Arial"/>
          <w:sz w:val="20"/>
          <w:szCs w:val="20"/>
        </w:rPr>
        <w:t>……</w:t>
      </w:r>
      <w:r w:rsidR="00A722F2" w:rsidRPr="001B6758">
        <w:rPr>
          <w:rFonts w:ascii="Arial" w:hAnsi="Arial" w:cs="Arial"/>
          <w:sz w:val="20"/>
          <w:szCs w:val="20"/>
        </w:rPr>
        <w:t>…..</w:t>
      </w:r>
      <w:r w:rsidRPr="001B6758">
        <w:rPr>
          <w:rFonts w:ascii="Arial" w:hAnsi="Arial" w:cs="Arial"/>
          <w:sz w:val="20"/>
          <w:szCs w:val="20"/>
        </w:rPr>
        <w:t xml:space="preserve">. </w:t>
      </w:r>
      <w:r w:rsidR="000B2749" w:rsidRPr="001B6758">
        <w:rPr>
          <w:rFonts w:ascii="Arial" w:hAnsi="Arial" w:cs="Arial"/>
          <w:sz w:val="20"/>
          <w:szCs w:val="20"/>
        </w:rPr>
        <w:t>[mg/m</w:t>
      </w:r>
      <w:r w:rsidR="000B2749" w:rsidRPr="001B6758">
        <w:rPr>
          <w:rFonts w:ascii="Arial" w:hAnsi="Arial" w:cs="Arial"/>
          <w:sz w:val="20"/>
          <w:szCs w:val="20"/>
          <w:vertAlign w:val="superscript"/>
        </w:rPr>
        <w:t>3</w:t>
      </w:r>
      <w:r w:rsidR="000B2749" w:rsidRPr="001B6758">
        <w:rPr>
          <w:rFonts w:ascii="Arial" w:hAnsi="Arial" w:cs="Arial"/>
          <w:sz w:val="20"/>
          <w:szCs w:val="20"/>
        </w:rPr>
        <w:t>]</w:t>
      </w:r>
    </w:p>
    <w:p w14:paraId="50C2E665" w14:textId="77777777" w:rsidR="00B26887" w:rsidRPr="001B6758" w:rsidRDefault="00B26887" w:rsidP="00F835D7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4. Wartość NDS: </w:t>
      </w:r>
      <w:r w:rsidR="001E00D9" w:rsidRPr="001B6758">
        <w:rPr>
          <w:rFonts w:ascii="Arial" w:hAnsi="Arial" w:cs="Arial"/>
          <w:sz w:val="20"/>
          <w:szCs w:val="20"/>
        </w:rPr>
        <w:t xml:space="preserve">frakcja </w:t>
      </w:r>
      <w:proofErr w:type="spellStart"/>
      <w:r w:rsidR="001E00D9" w:rsidRPr="001B6758">
        <w:rPr>
          <w:rFonts w:ascii="Arial" w:hAnsi="Arial" w:cs="Arial"/>
          <w:sz w:val="20"/>
          <w:szCs w:val="20"/>
        </w:rPr>
        <w:t>wdychalna</w:t>
      </w:r>
      <w:proofErr w:type="spellEnd"/>
      <w:r w:rsidR="001E00D9" w:rsidRPr="001B6758">
        <w:rPr>
          <w:rFonts w:ascii="Arial" w:hAnsi="Arial" w:cs="Arial"/>
          <w:sz w:val="20"/>
          <w:szCs w:val="20"/>
        </w:rPr>
        <w:t xml:space="preserve">: </w:t>
      </w:r>
      <w:r w:rsidR="007F6B6E" w:rsidRPr="001B6758">
        <w:rPr>
          <w:rFonts w:ascii="Arial" w:hAnsi="Arial" w:cs="Arial"/>
          <w:sz w:val="20"/>
          <w:szCs w:val="20"/>
        </w:rPr>
        <w:t>10</w:t>
      </w:r>
      <w:r w:rsidR="00F835D7" w:rsidRPr="001B6758">
        <w:rPr>
          <w:rFonts w:ascii="Arial" w:hAnsi="Arial" w:cs="Arial"/>
          <w:sz w:val="20"/>
          <w:szCs w:val="20"/>
        </w:rPr>
        <w:t> </w:t>
      </w:r>
      <w:r w:rsidR="007F6B6E" w:rsidRPr="001B6758">
        <w:rPr>
          <w:rFonts w:ascii="Arial" w:hAnsi="Arial" w:cs="Arial"/>
          <w:sz w:val="20"/>
          <w:szCs w:val="20"/>
        </w:rPr>
        <w:t>[</w:t>
      </w:r>
      <w:r w:rsidR="001E00D9" w:rsidRPr="001B6758">
        <w:rPr>
          <w:rFonts w:ascii="Arial" w:hAnsi="Arial" w:cs="Arial"/>
          <w:sz w:val="20"/>
          <w:szCs w:val="20"/>
        </w:rPr>
        <w:t>mg/m</w:t>
      </w:r>
      <w:r w:rsidR="001E00D9" w:rsidRPr="001B6758">
        <w:rPr>
          <w:rFonts w:ascii="Arial" w:hAnsi="Arial" w:cs="Arial"/>
          <w:sz w:val="20"/>
          <w:szCs w:val="20"/>
          <w:vertAlign w:val="superscript"/>
        </w:rPr>
        <w:t>3</w:t>
      </w:r>
      <w:r w:rsidR="001E00D9" w:rsidRPr="001B6758">
        <w:rPr>
          <w:rFonts w:ascii="Arial" w:hAnsi="Arial" w:cs="Arial"/>
          <w:sz w:val="20"/>
          <w:szCs w:val="20"/>
        </w:rPr>
        <w:t xml:space="preserve">], frakcja </w:t>
      </w:r>
      <w:proofErr w:type="spellStart"/>
      <w:r w:rsidR="001E00D9" w:rsidRPr="001B6758">
        <w:rPr>
          <w:rFonts w:ascii="Arial" w:hAnsi="Arial" w:cs="Arial"/>
          <w:sz w:val="20"/>
          <w:szCs w:val="20"/>
        </w:rPr>
        <w:t>respirabilna</w:t>
      </w:r>
      <w:proofErr w:type="spellEnd"/>
      <w:r w:rsidR="007F6B6E" w:rsidRPr="001B6758">
        <w:rPr>
          <w:rFonts w:ascii="Arial" w:hAnsi="Arial" w:cs="Arial"/>
          <w:sz w:val="20"/>
          <w:szCs w:val="20"/>
        </w:rPr>
        <w:t>:</w:t>
      </w:r>
      <w:r w:rsidR="00F835D7" w:rsidRPr="001B6758">
        <w:rPr>
          <w:rFonts w:ascii="Arial" w:hAnsi="Arial" w:cs="Arial"/>
          <w:sz w:val="20"/>
          <w:szCs w:val="20"/>
        </w:rPr>
        <w:t xml:space="preserve"> 2 </w:t>
      </w:r>
      <w:r w:rsidR="007F6B6E" w:rsidRPr="001B6758">
        <w:rPr>
          <w:rFonts w:ascii="Arial" w:hAnsi="Arial" w:cs="Arial"/>
          <w:sz w:val="20"/>
          <w:szCs w:val="20"/>
        </w:rPr>
        <w:t>[</w:t>
      </w:r>
      <w:r w:rsidR="001E00D9" w:rsidRPr="001B6758">
        <w:rPr>
          <w:rFonts w:ascii="Arial" w:hAnsi="Arial" w:cs="Arial"/>
          <w:sz w:val="20"/>
          <w:szCs w:val="20"/>
        </w:rPr>
        <w:t>mg/m</w:t>
      </w:r>
      <w:r w:rsidR="001E00D9" w:rsidRPr="001B6758">
        <w:rPr>
          <w:rFonts w:ascii="Arial" w:hAnsi="Arial" w:cs="Arial"/>
          <w:sz w:val="20"/>
          <w:szCs w:val="20"/>
          <w:vertAlign w:val="superscript"/>
        </w:rPr>
        <w:t>3</w:t>
      </w:r>
      <w:r w:rsidR="001E00D9" w:rsidRPr="001B6758">
        <w:rPr>
          <w:rFonts w:ascii="Arial" w:hAnsi="Arial" w:cs="Arial"/>
          <w:sz w:val="20"/>
          <w:szCs w:val="20"/>
        </w:rPr>
        <w:t>]</w:t>
      </w:r>
      <w:r w:rsidR="00F835D7" w:rsidRPr="001B6758">
        <w:rPr>
          <w:rFonts w:ascii="Arial" w:hAnsi="Arial" w:cs="Arial"/>
          <w:sz w:val="20"/>
          <w:szCs w:val="20"/>
        </w:rPr>
        <w:t>,</w:t>
      </w:r>
      <w:r w:rsidR="007F6B6E" w:rsidRPr="001B6758">
        <w:rPr>
          <w:rFonts w:ascii="Arial" w:hAnsi="Arial" w:cs="Arial"/>
          <w:sz w:val="20"/>
          <w:szCs w:val="20"/>
        </w:rPr>
        <w:t xml:space="preserve"> frakcja </w:t>
      </w:r>
      <w:proofErr w:type="spellStart"/>
      <w:r w:rsidR="007F6B6E" w:rsidRPr="001B6758">
        <w:rPr>
          <w:rFonts w:ascii="Arial" w:hAnsi="Arial" w:cs="Arial"/>
          <w:sz w:val="20"/>
          <w:szCs w:val="20"/>
        </w:rPr>
        <w:t>respirabilna</w:t>
      </w:r>
      <w:proofErr w:type="spellEnd"/>
      <w:r w:rsidR="007F6B6E" w:rsidRPr="001B6758">
        <w:rPr>
          <w:rFonts w:ascii="Arial" w:hAnsi="Arial" w:cs="Arial"/>
          <w:sz w:val="20"/>
          <w:szCs w:val="20"/>
        </w:rPr>
        <w:t xml:space="preserve"> krzemionka:  0,1 [mg/m</w:t>
      </w:r>
      <w:r w:rsidR="007F6B6E" w:rsidRPr="001B6758">
        <w:rPr>
          <w:rFonts w:ascii="Arial" w:hAnsi="Arial" w:cs="Arial"/>
          <w:sz w:val="20"/>
          <w:szCs w:val="20"/>
          <w:vertAlign w:val="superscript"/>
        </w:rPr>
        <w:t>3</w:t>
      </w:r>
      <w:r w:rsidR="007F6B6E" w:rsidRPr="001B6758">
        <w:rPr>
          <w:rFonts w:ascii="Arial" w:hAnsi="Arial" w:cs="Arial"/>
          <w:sz w:val="20"/>
          <w:szCs w:val="20"/>
        </w:rPr>
        <w:t>]</w:t>
      </w:r>
      <w:r w:rsidR="001E00D9" w:rsidRPr="001B6758">
        <w:rPr>
          <w:rFonts w:ascii="Arial" w:hAnsi="Arial" w:cs="Arial"/>
          <w:sz w:val="20"/>
          <w:szCs w:val="20"/>
        </w:rPr>
        <w:t xml:space="preserve"> </w:t>
      </w:r>
    </w:p>
    <w:p w14:paraId="600D9A57" w14:textId="77777777" w:rsidR="00B26887" w:rsidRPr="001B6758" w:rsidRDefault="00B26887" w:rsidP="00B2688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5. Wilgotność względna powietrza:………………………………………………………………………………….[%] </w:t>
      </w:r>
    </w:p>
    <w:p w14:paraId="04E6D9CB" w14:textId="77777777" w:rsidR="00B26887" w:rsidRPr="001B6758" w:rsidRDefault="00B26887" w:rsidP="00F835D7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6. Prędkość przepływu powietrza:………………………………………………………..………………………..[m/s] </w:t>
      </w:r>
    </w:p>
    <w:p w14:paraId="273E0096" w14:textId="77777777" w:rsidR="00E169F4" w:rsidRPr="001B6758" w:rsidRDefault="00C336CF" w:rsidP="004D21E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16"/>
          <w:szCs w:val="16"/>
        </w:rPr>
      </w:pPr>
      <w:r w:rsidRPr="001B6758">
        <w:rPr>
          <w:rFonts w:ascii="Arial" w:hAnsi="Arial" w:cs="Arial"/>
          <w:sz w:val="16"/>
          <w:szCs w:val="16"/>
        </w:rPr>
        <w:t>**)</w:t>
      </w:r>
      <w:r w:rsidR="00A452D7" w:rsidRPr="001B6758">
        <w:rPr>
          <w:rFonts w:ascii="Arial" w:hAnsi="Arial" w:cs="Arial"/>
          <w:sz w:val="16"/>
          <w:szCs w:val="16"/>
        </w:rPr>
        <w:t xml:space="preserve"> </w:t>
      </w:r>
      <w:r w:rsidRPr="001B6758">
        <w:rPr>
          <w:rFonts w:ascii="Arial" w:hAnsi="Arial" w:cs="Arial"/>
          <w:sz w:val="16"/>
          <w:szCs w:val="16"/>
        </w:rPr>
        <w:t xml:space="preserve">Wypełnia </w:t>
      </w:r>
      <w:r w:rsidR="005207AE" w:rsidRPr="001B6758">
        <w:rPr>
          <w:rFonts w:ascii="Arial" w:hAnsi="Arial" w:cs="Arial"/>
          <w:sz w:val="16"/>
          <w:szCs w:val="16"/>
        </w:rPr>
        <w:t xml:space="preserve"> koordynator</w:t>
      </w:r>
    </w:p>
    <w:p w14:paraId="10A94B0B" w14:textId="77777777" w:rsidR="00C336CF" w:rsidRPr="001B6758" w:rsidRDefault="00C336CF" w:rsidP="008257B2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</w:rPr>
      </w:pPr>
      <w:r w:rsidRPr="001B6758">
        <w:rPr>
          <w:rFonts w:ascii="Arial" w:hAnsi="Arial" w:cs="Arial"/>
        </w:rPr>
        <w:t xml:space="preserve">C. SUBIEKTYWNE ODCZUCIA UŻYTKOWNIKA SPRZĘTU </w:t>
      </w:r>
    </w:p>
    <w:p w14:paraId="49B0A296" w14:textId="77777777" w:rsidR="00C336CF" w:rsidRPr="001B6758" w:rsidRDefault="00C336CF" w:rsidP="00C336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1B6758">
        <w:rPr>
          <w:rFonts w:ascii="Arial" w:hAnsi="Arial" w:cs="Arial"/>
          <w:sz w:val="16"/>
          <w:szCs w:val="16"/>
        </w:rPr>
        <w:t>(odpowiednią odpowiedź zaznaczyć wstawiając w rubrykę X)</w:t>
      </w:r>
    </w:p>
    <w:p w14:paraId="185A3A2C" w14:textId="77777777" w:rsidR="00054ED1" w:rsidRPr="001B6758" w:rsidRDefault="00054ED1" w:rsidP="00C336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7088"/>
        <w:gridCol w:w="852"/>
        <w:gridCol w:w="854"/>
      </w:tblGrid>
      <w:tr w:rsidR="00D05879" w:rsidRPr="001B6758" w14:paraId="4EFD4165" w14:textId="77777777" w:rsidTr="00C2548E">
        <w:trPr>
          <w:trHeight w:val="284"/>
          <w:jc w:val="center"/>
        </w:trPr>
        <w:tc>
          <w:tcPr>
            <w:tcW w:w="670" w:type="dxa"/>
            <w:vAlign w:val="center"/>
          </w:tcPr>
          <w:p w14:paraId="5876701E" w14:textId="77777777" w:rsidR="00C336CF" w:rsidRPr="001B6758" w:rsidRDefault="00C336CF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L.p. </w:t>
            </w:r>
          </w:p>
        </w:tc>
        <w:tc>
          <w:tcPr>
            <w:tcW w:w="7088" w:type="dxa"/>
            <w:vAlign w:val="center"/>
          </w:tcPr>
          <w:p w14:paraId="52B80956" w14:textId="77777777" w:rsidR="00C336CF" w:rsidRPr="001B6758" w:rsidRDefault="00C336CF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Badany parametr przydatności użytkowej </w:t>
            </w:r>
          </w:p>
        </w:tc>
        <w:tc>
          <w:tcPr>
            <w:tcW w:w="1706" w:type="dxa"/>
            <w:gridSpan w:val="2"/>
            <w:vAlign w:val="center"/>
          </w:tcPr>
          <w:p w14:paraId="794B0B4B" w14:textId="77777777" w:rsidR="00C336CF" w:rsidRPr="001B6758" w:rsidRDefault="00C336CF" w:rsidP="00501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Ocena</w:t>
            </w:r>
          </w:p>
        </w:tc>
      </w:tr>
      <w:tr w:rsidR="00D05879" w:rsidRPr="001B6758" w14:paraId="4908C424" w14:textId="77777777" w:rsidTr="00C2548E">
        <w:trPr>
          <w:trHeight w:val="284"/>
          <w:jc w:val="center"/>
        </w:trPr>
        <w:tc>
          <w:tcPr>
            <w:tcW w:w="7758" w:type="dxa"/>
            <w:gridSpan w:val="2"/>
            <w:vAlign w:val="center"/>
          </w:tcPr>
          <w:p w14:paraId="64C290FD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174116D3" w14:textId="77777777" w:rsidR="00501CD6" w:rsidRPr="001B6758" w:rsidRDefault="00501CD6" w:rsidP="00501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Zła</w:t>
            </w:r>
          </w:p>
        </w:tc>
        <w:tc>
          <w:tcPr>
            <w:tcW w:w="854" w:type="dxa"/>
            <w:vAlign w:val="center"/>
          </w:tcPr>
          <w:p w14:paraId="3715591F" w14:textId="77777777" w:rsidR="00501CD6" w:rsidRPr="001B6758" w:rsidRDefault="00501CD6" w:rsidP="00501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Dobra</w:t>
            </w:r>
          </w:p>
        </w:tc>
      </w:tr>
      <w:tr w:rsidR="00D05879" w:rsidRPr="001B6758" w14:paraId="7CE1BE26" w14:textId="77777777" w:rsidTr="00C2548E">
        <w:trPr>
          <w:trHeight w:val="510"/>
          <w:jc w:val="center"/>
        </w:trPr>
        <w:tc>
          <w:tcPr>
            <w:tcW w:w="670" w:type="dxa"/>
            <w:vAlign w:val="center"/>
          </w:tcPr>
          <w:p w14:paraId="705976A9" w14:textId="77777777" w:rsidR="00501CD6" w:rsidRPr="001B6758" w:rsidRDefault="00501CD6" w:rsidP="00F3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088" w:type="dxa"/>
            <w:vAlign w:val="center"/>
          </w:tcPr>
          <w:p w14:paraId="332A2C94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Dopasowanie do twarzy i szczelność półmaski w trakcie wykonywania czynności </w:t>
            </w:r>
          </w:p>
        </w:tc>
        <w:tc>
          <w:tcPr>
            <w:tcW w:w="852" w:type="dxa"/>
            <w:vAlign w:val="center"/>
          </w:tcPr>
          <w:p w14:paraId="73FCF4EA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4A4CBC54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879" w:rsidRPr="001B6758" w14:paraId="1FF97974" w14:textId="77777777" w:rsidTr="00C2548E">
        <w:trPr>
          <w:trHeight w:val="510"/>
          <w:jc w:val="center"/>
        </w:trPr>
        <w:tc>
          <w:tcPr>
            <w:tcW w:w="670" w:type="dxa"/>
            <w:vAlign w:val="center"/>
          </w:tcPr>
          <w:p w14:paraId="7B48BDA0" w14:textId="77777777" w:rsidR="00501CD6" w:rsidRPr="001B6758" w:rsidRDefault="00501CD6" w:rsidP="00F3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088" w:type="dxa"/>
            <w:vAlign w:val="center"/>
          </w:tcPr>
          <w:p w14:paraId="309F8CDA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Stabilność konstrukcji półmaski (podatność na zapadanie się, wiotkość) w trakcie wykonywania czynności </w:t>
            </w:r>
          </w:p>
        </w:tc>
        <w:tc>
          <w:tcPr>
            <w:tcW w:w="852" w:type="dxa"/>
            <w:vAlign w:val="center"/>
          </w:tcPr>
          <w:p w14:paraId="73EB460F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23EB9680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879" w:rsidRPr="001B6758" w14:paraId="777243B6" w14:textId="77777777" w:rsidTr="00C2548E">
        <w:trPr>
          <w:trHeight w:val="284"/>
          <w:jc w:val="center"/>
        </w:trPr>
        <w:tc>
          <w:tcPr>
            <w:tcW w:w="670" w:type="dxa"/>
            <w:vAlign w:val="center"/>
          </w:tcPr>
          <w:p w14:paraId="40B51F86" w14:textId="77777777" w:rsidR="00501CD6" w:rsidRPr="001B6758" w:rsidRDefault="00501CD6" w:rsidP="00F3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088" w:type="dxa"/>
            <w:vAlign w:val="center"/>
          </w:tcPr>
          <w:p w14:paraId="7F871CFC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Możliwość łatwej i właściwej regulacji taśm mocowania </w:t>
            </w:r>
            <w:proofErr w:type="spellStart"/>
            <w:r w:rsidRPr="001B6758">
              <w:rPr>
                <w:rFonts w:ascii="Arial" w:hAnsi="Arial" w:cs="Arial"/>
                <w:sz w:val="20"/>
                <w:szCs w:val="20"/>
              </w:rPr>
              <w:t>nagłowia</w:t>
            </w:r>
            <w:proofErr w:type="spellEnd"/>
            <w:r w:rsidRPr="001B6758">
              <w:rPr>
                <w:rFonts w:ascii="Arial" w:hAnsi="Arial" w:cs="Arial"/>
                <w:sz w:val="20"/>
                <w:szCs w:val="20"/>
              </w:rPr>
              <w:t xml:space="preserve"> półmaski </w:t>
            </w:r>
          </w:p>
        </w:tc>
        <w:tc>
          <w:tcPr>
            <w:tcW w:w="852" w:type="dxa"/>
            <w:vAlign w:val="center"/>
          </w:tcPr>
          <w:p w14:paraId="7D6FF06C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4A674942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879" w:rsidRPr="001B6758" w14:paraId="2FED79D1" w14:textId="77777777" w:rsidTr="00C2548E">
        <w:trPr>
          <w:trHeight w:val="284"/>
          <w:jc w:val="center"/>
        </w:trPr>
        <w:tc>
          <w:tcPr>
            <w:tcW w:w="670" w:type="dxa"/>
            <w:vAlign w:val="center"/>
          </w:tcPr>
          <w:p w14:paraId="759C9C0B" w14:textId="77777777" w:rsidR="00501CD6" w:rsidRPr="001B6758" w:rsidRDefault="00501CD6" w:rsidP="00F3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7088" w:type="dxa"/>
            <w:vAlign w:val="center"/>
          </w:tcPr>
          <w:p w14:paraId="141B46D0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Pole widzenia podczas użytkowania półmaski </w:t>
            </w:r>
          </w:p>
        </w:tc>
        <w:tc>
          <w:tcPr>
            <w:tcW w:w="852" w:type="dxa"/>
            <w:vAlign w:val="center"/>
          </w:tcPr>
          <w:p w14:paraId="757853EE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2438BE69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879" w:rsidRPr="001B6758" w14:paraId="46033FF7" w14:textId="77777777" w:rsidTr="00C2548E">
        <w:trPr>
          <w:trHeight w:val="510"/>
          <w:jc w:val="center"/>
        </w:trPr>
        <w:tc>
          <w:tcPr>
            <w:tcW w:w="670" w:type="dxa"/>
            <w:vAlign w:val="center"/>
          </w:tcPr>
          <w:p w14:paraId="44671F31" w14:textId="77777777" w:rsidR="00501CD6" w:rsidRPr="001B6758" w:rsidRDefault="00501CD6" w:rsidP="00F3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7088" w:type="dxa"/>
            <w:vAlign w:val="center"/>
          </w:tcPr>
          <w:p w14:paraId="43247397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Współdziałanie półmaski z innymi rodzajami sprzętu ochronnego (np. okulary, hełm, gogle, nauszniki itp.) </w:t>
            </w:r>
          </w:p>
        </w:tc>
        <w:tc>
          <w:tcPr>
            <w:tcW w:w="852" w:type="dxa"/>
            <w:vAlign w:val="center"/>
          </w:tcPr>
          <w:p w14:paraId="68734B0F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2A136B2C" w14:textId="77777777" w:rsidR="00501CD6" w:rsidRPr="001B6758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3B4" w:rsidRPr="00A853B4" w14:paraId="7E51EE64" w14:textId="77777777" w:rsidTr="00C2548E">
        <w:trPr>
          <w:trHeight w:val="284"/>
          <w:jc w:val="center"/>
        </w:trPr>
        <w:tc>
          <w:tcPr>
            <w:tcW w:w="670" w:type="dxa"/>
            <w:vAlign w:val="center"/>
          </w:tcPr>
          <w:p w14:paraId="05B9BD6D" w14:textId="77777777" w:rsidR="00501CD6" w:rsidRPr="00A853B4" w:rsidRDefault="00501CD6" w:rsidP="00F3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7088" w:type="dxa"/>
            <w:vAlign w:val="center"/>
          </w:tcPr>
          <w:p w14:paraId="41A4B825" w14:textId="77777777" w:rsidR="00501CD6" w:rsidRPr="00A853B4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 xml:space="preserve">Łatwość zakładania i użytkowania półmaski </w:t>
            </w:r>
          </w:p>
        </w:tc>
        <w:tc>
          <w:tcPr>
            <w:tcW w:w="852" w:type="dxa"/>
            <w:vAlign w:val="center"/>
          </w:tcPr>
          <w:p w14:paraId="67392A19" w14:textId="77777777" w:rsidR="00501CD6" w:rsidRPr="00A853B4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1710E5F0" w14:textId="77777777" w:rsidR="00501CD6" w:rsidRPr="00A853B4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3B4" w:rsidRPr="00A853B4" w14:paraId="17DE8013" w14:textId="77777777" w:rsidTr="00C2548E">
        <w:trPr>
          <w:trHeight w:val="510"/>
          <w:jc w:val="center"/>
        </w:trPr>
        <w:tc>
          <w:tcPr>
            <w:tcW w:w="670" w:type="dxa"/>
            <w:vAlign w:val="center"/>
          </w:tcPr>
          <w:p w14:paraId="28337A1A" w14:textId="77777777" w:rsidR="00501CD6" w:rsidRPr="00A853B4" w:rsidRDefault="00501CD6" w:rsidP="00F3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7088" w:type="dxa"/>
            <w:vAlign w:val="center"/>
          </w:tcPr>
          <w:p w14:paraId="59DFF004" w14:textId="77777777" w:rsidR="00501CD6" w:rsidRPr="00A853B4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 xml:space="preserve">Możliwość wyraźnego słownego porozumiewania się podczas użytkowania półmaski </w:t>
            </w:r>
          </w:p>
        </w:tc>
        <w:tc>
          <w:tcPr>
            <w:tcW w:w="852" w:type="dxa"/>
            <w:vAlign w:val="center"/>
          </w:tcPr>
          <w:p w14:paraId="7F07A89C" w14:textId="77777777" w:rsidR="00501CD6" w:rsidRPr="00A853B4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63DC5CBC" w14:textId="77777777" w:rsidR="00501CD6" w:rsidRPr="00A853B4" w:rsidRDefault="00501CD6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3B4" w:rsidRPr="00A853B4" w14:paraId="0B980CE9" w14:textId="77777777" w:rsidTr="00C2548E">
        <w:trPr>
          <w:trHeight w:val="284"/>
          <w:jc w:val="center"/>
        </w:trPr>
        <w:tc>
          <w:tcPr>
            <w:tcW w:w="7758" w:type="dxa"/>
            <w:gridSpan w:val="2"/>
            <w:vAlign w:val="center"/>
          </w:tcPr>
          <w:p w14:paraId="4DE42255" w14:textId="77777777" w:rsidR="00F31DBF" w:rsidRPr="00A853B4" w:rsidRDefault="00F31DBF" w:rsidP="00F3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14:paraId="4405F105" w14:textId="77777777" w:rsidR="00F31DBF" w:rsidRPr="00A853B4" w:rsidRDefault="00F31DBF" w:rsidP="00B07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854" w:type="dxa"/>
            <w:vAlign w:val="center"/>
          </w:tcPr>
          <w:p w14:paraId="32FC1400" w14:textId="77777777" w:rsidR="00F31DBF" w:rsidRPr="00A853B4" w:rsidRDefault="00F31DBF" w:rsidP="00B07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A853B4" w:rsidRPr="00A853B4" w14:paraId="43F46831" w14:textId="77777777" w:rsidTr="00A853B4">
        <w:trPr>
          <w:trHeight w:val="284"/>
          <w:jc w:val="center"/>
        </w:trPr>
        <w:tc>
          <w:tcPr>
            <w:tcW w:w="670" w:type="dxa"/>
            <w:vAlign w:val="center"/>
          </w:tcPr>
          <w:p w14:paraId="6333F001" w14:textId="77777777" w:rsidR="00A77ECA" w:rsidRPr="00A853B4" w:rsidRDefault="00A77ECA" w:rsidP="00F3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7088" w:type="dxa"/>
            <w:vAlign w:val="center"/>
          </w:tcPr>
          <w:p w14:paraId="5A8B3A64" w14:textId="65706A39" w:rsidR="00A77ECA" w:rsidRPr="00A853B4" w:rsidRDefault="001760FA" w:rsidP="00C523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C</w:t>
            </w:r>
            <w:r w:rsidR="00C52352" w:rsidRPr="00A853B4">
              <w:rPr>
                <w:rFonts w:ascii="Arial" w:hAnsi="Arial" w:cs="Arial"/>
                <w:sz w:val="20"/>
                <w:szCs w:val="20"/>
              </w:rPr>
              <w:t>zy półmaska działa drażniąco na skórę?</w:t>
            </w:r>
          </w:p>
        </w:tc>
        <w:tc>
          <w:tcPr>
            <w:tcW w:w="852" w:type="dxa"/>
            <w:vAlign w:val="center"/>
          </w:tcPr>
          <w:p w14:paraId="2A4BFAFA" w14:textId="77777777" w:rsidR="00A77ECA" w:rsidRPr="00A853B4" w:rsidRDefault="00A77ECA" w:rsidP="00B07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3FE80AD5" w14:textId="77777777" w:rsidR="00A77ECA" w:rsidRPr="00A853B4" w:rsidRDefault="00A77ECA" w:rsidP="00B07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3B4" w:rsidRPr="00A853B4" w14:paraId="4FAE09A2" w14:textId="77777777" w:rsidTr="00A853B4">
        <w:trPr>
          <w:trHeight w:val="284"/>
          <w:jc w:val="center"/>
        </w:trPr>
        <w:tc>
          <w:tcPr>
            <w:tcW w:w="670" w:type="dxa"/>
            <w:vAlign w:val="center"/>
          </w:tcPr>
          <w:p w14:paraId="124DFF56" w14:textId="77777777" w:rsidR="00A77ECA" w:rsidRPr="00A853B4" w:rsidRDefault="00A77ECA" w:rsidP="00F3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7088" w:type="dxa"/>
            <w:vAlign w:val="center"/>
          </w:tcPr>
          <w:p w14:paraId="5549506C" w14:textId="24A80A97" w:rsidR="00A77ECA" w:rsidRPr="00A853B4" w:rsidRDefault="0049305C" w:rsidP="004930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C</w:t>
            </w:r>
            <w:r w:rsidR="00C52352" w:rsidRPr="00A853B4">
              <w:rPr>
                <w:rFonts w:ascii="Arial" w:hAnsi="Arial" w:cs="Arial"/>
                <w:sz w:val="20"/>
                <w:szCs w:val="20"/>
              </w:rPr>
              <w:t>zy półmaska wydziela ostre</w:t>
            </w:r>
            <w:r w:rsidR="00E6682B" w:rsidRPr="00A853B4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C52352" w:rsidRPr="00A853B4">
              <w:rPr>
                <w:rFonts w:ascii="Arial" w:hAnsi="Arial" w:cs="Arial"/>
                <w:sz w:val="20"/>
                <w:szCs w:val="20"/>
              </w:rPr>
              <w:t xml:space="preserve"> nieprzyjemne zapachy?</w:t>
            </w:r>
          </w:p>
        </w:tc>
        <w:tc>
          <w:tcPr>
            <w:tcW w:w="852" w:type="dxa"/>
            <w:vAlign w:val="center"/>
          </w:tcPr>
          <w:p w14:paraId="789F1254" w14:textId="77777777" w:rsidR="00A77ECA" w:rsidRPr="00A853B4" w:rsidRDefault="00A77ECA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098F0B38" w14:textId="77777777" w:rsidR="00A77ECA" w:rsidRPr="00A853B4" w:rsidRDefault="00A77ECA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3B4" w:rsidRPr="00A853B4" w14:paraId="08B74DE4" w14:textId="77777777" w:rsidTr="00C2548E">
        <w:trPr>
          <w:trHeight w:val="284"/>
          <w:jc w:val="center"/>
        </w:trPr>
        <w:tc>
          <w:tcPr>
            <w:tcW w:w="670" w:type="dxa"/>
            <w:vAlign w:val="center"/>
          </w:tcPr>
          <w:p w14:paraId="62B45EB8" w14:textId="77777777" w:rsidR="00F31DBF" w:rsidRPr="00A853B4" w:rsidRDefault="00F31DBF" w:rsidP="00F3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7088" w:type="dxa"/>
            <w:vAlign w:val="center"/>
          </w:tcPr>
          <w:p w14:paraId="3CA2B500" w14:textId="5DAAFC53" w:rsidR="00F31DBF" w:rsidRPr="00A853B4" w:rsidRDefault="00EE1502" w:rsidP="00585C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C</w:t>
            </w:r>
            <w:r w:rsidR="00E6682B" w:rsidRPr="00A853B4">
              <w:rPr>
                <w:rFonts w:ascii="Arial" w:hAnsi="Arial" w:cs="Arial"/>
                <w:sz w:val="20"/>
                <w:szCs w:val="20"/>
              </w:rPr>
              <w:t xml:space="preserve">zy wystąpiło zerwanie taśm </w:t>
            </w:r>
            <w:proofErr w:type="spellStart"/>
            <w:r w:rsidR="00E6682B" w:rsidRPr="00A853B4">
              <w:rPr>
                <w:rFonts w:ascii="Arial" w:hAnsi="Arial" w:cs="Arial"/>
                <w:sz w:val="20"/>
                <w:szCs w:val="20"/>
              </w:rPr>
              <w:t>nagłowia</w:t>
            </w:r>
            <w:proofErr w:type="spellEnd"/>
            <w:r w:rsidR="00863E58" w:rsidRPr="00A853B4">
              <w:rPr>
                <w:rFonts w:ascii="Arial" w:hAnsi="Arial" w:cs="Arial"/>
                <w:sz w:val="20"/>
                <w:szCs w:val="20"/>
              </w:rPr>
              <w:t xml:space="preserve"> półmaski</w:t>
            </w:r>
            <w:r w:rsidR="00E6682B" w:rsidRPr="00A853B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852" w:type="dxa"/>
            <w:vAlign w:val="center"/>
          </w:tcPr>
          <w:p w14:paraId="49069A04" w14:textId="77777777" w:rsidR="00F31DBF" w:rsidRPr="00A853B4" w:rsidRDefault="00F31DBF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1D4F5D34" w14:textId="77777777" w:rsidR="00F31DBF" w:rsidRPr="00A853B4" w:rsidRDefault="00F31DBF" w:rsidP="00C33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3B4" w:rsidRPr="00A853B4" w14:paraId="0216CBE4" w14:textId="77777777" w:rsidTr="00C2548E">
        <w:trPr>
          <w:trHeight w:val="284"/>
          <w:jc w:val="center"/>
        </w:trPr>
        <w:tc>
          <w:tcPr>
            <w:tcW w:w="670" w:type="dxa"/>
            <w:vAlign w:val="center"/>
          </w:tcPr>
          <w:p w14:paraId="7B33C791" w14:textId="77777777" w:rsidR="00C91B4C" w:rsidRPr="00A853B4" w:rsidRDefault="00C91B4C" w:rsidP="00F3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7088" w:type="dxa"/>
            <w:vAlign w:val="center"/>
          </w:tcPr>
          <w:p w14:paraId="0C7BF82B" w14:textId="0158CDDF" w:rsidR="00C91B4C" w:rsidRPr="00A853B4" w:rsidRDefault="00E6682B" w:rsidP="00A853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Czy jest</w:t>
            </w:r>
            <w:r w:rsidR="007914BB" w:rsidRPr="00A853B4">
              <w:rPr>
                <w:rFonts w:ascii="Arial" w:hAnsi="Arial" w:cs="Arial"/>
                <w:sz w:val="20"/>
                <w:szCs w:val="20"/>
              </w:rPr>
              <w:t xml:space="preserve"> możliwość </w:t>
            </w:r>
            <w:r w:rsidRPr="00A853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ECA" w:rsidRPr="00A853B4">
              <w:rPr>
                <w:rFonts w:ascii="Arial" w:hAnsi="Arial" w:cs="Arial"/>
                <w:sz w:val="20"/>
                <w:szCs w:val="20"/>
              </w:rPr>
              <w:t>korz</w:t>
            </w:r>
            <w:r w:rsidR="00DF539A" w:rsidRPr="00A853B4">
              <w:rPr>
                <w:rFonts w:ascii="Arial" w:hAnsi="Arial" w:cs="Arial"/>
                <w:sz w:val="20"/>
                <w:szCs w:val="20"/>
              </w:rPr>
              <w:t xml:space="preserve">ystania z półmaski przez pełną </w:t>
            </w:r>
            <w:r w:rsidR="00A77ECA" w:rsidRPr="00A853B4">
              <w:rPr>
                <w:rFonts w:ascii="Arial" w:hAnsi="Arial" w:cs="Arial"/>
                <w:sz w:val="20"/>
                <w:szCs w:val="20"/>
              </w:rPr>
              <w:t>zmianę roboczą</w:t>
            </w:r>
            <w:r w:rsidRPr="00A853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31CE" w:rsidRPr="00A853B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852" w:type="dxa"/>
            <w:vAlign w:val="center"/>
          </w:tcPr>
          <w:p w14:paraId="0AEC5215" w14:textId="77777777" w:rsidR="00C91B4C" w:rsidRPr="00A853B4" w:rsidRDefault="00C91B4C" w:rsidP="00C91B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2715958B" w14:textId="77777777" w:rsidR="00C91B4C" w:rsidRPr="00A853B4" w:rsidRDefault="00C91B4C" w:rsidP="00C91B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98ADDD" w14:textId="77777777" w:rsidR="00B26887" w:rsidRPr="00A853B4" w:rsidRDefault="00F31DBF" w:rsidP="00E169F4">
      <w:pPr>
        <w:pStyle w:val="Default"/>
        <w:rPr>
          <w:color w:val="auto"/>
          <w:sz w:val="16"/>
          <w:szCs w:val="16"/>
        </w:rPr>
      </w:pPr>
      <w:r w:rsidRPr="00A853B4">
        <w:rPr>
          <w:color w:val="auto"/>
          <w:sz w:val="16"/>
          <w:szCs w:val="16"/>
        </w:rPr>
        <w:t xml:space="preserve"> </w:t>
      </w:r>
    </w:p>
    <w:p w14:paraId="5F52CE6D" w14:textId="77777777" w:rsidR="00F31DBF" w:rsidRPr="00A853B4" w:rsidRDefault="00F31DBF" w:rsidP="00F31DBF">
      <w:pPr>
        <w:pStyle w:val="Default"/>
        <w:rPr>
          <w:color w:val="auto"/>
          <w:sz w:val="16"/>
          <w:szCs w:val="16"/>
        </w:rPr>
      </w:pPr>
    </w:p>
    <w:p w14:paraId="06C625F6" w14:textId="77777777" w:rsidR="00E169F4" w:rsidRPr="001B6758" w:rsidRDefault="00E169F4" w:rsidP="00F31DBF">
      <w:pPr>
        <w:pStyle w:val="Default"/>
        <w:rPr>
          <w:rFonts w:ascii="Calibri" w:hAnsi="Calibri" w:cs="Calibri"/>
          <w:i/>
          <w:iCs/>
          <w:color w:val="auto"/>
          <w:sz w:val="18"/>
          <w:szCs w:val="18"/>
        </w:rPr>
      </w:pPr>
    </w:p>
    <w:p w14:paraId="7AAAF33B" w14:textId="77777777" w:rsidR="00653441" w:rsidRPr="001B6758" w:rsidRDefault="00653441" w:rsidP="00F31DBF">
      <w:pPr>
        <w:pStyle w:val="Default"/>
        <w:rPr>
          <w:rFonts w:ascii="Calibri" w:hAnsi="Calibri" w:cs="Calibri"/>
          <w:i/>
          <w:iCs/>
          <w:color w:val="auto"/>
          <w:sz w:val="18"/>
          <w:szCs w:val="18"/>
        </w:rPr>
      </w:pPr>
    </w:p>
    <w:p w14:paraId="0B42065D" w14:textId="77777777" w:rsidR="007B307A" w:rsidRPr="001B6758" w:rsidRDefault="008F5CA7" w:rsidP="00F31DBF">
      <w:pPr>
        <w:pStyle w:val="Default"/>
        <w:rPr>
          <w:i/>
          <w:iCs/>
          <w:color w:val="auto"/>
          <w:sz w:val="20"/>
          <w:szCs w:val="20"/>
        </w:rPr>
      </w:pPr>
      <w:r w:rsidRPr="001B6758">
        <w:rPr>
          <w:i/>
          <w:iCs/>
          <w:color w:val="auto"/>
          <w:sz w:val="20"/>
          <w:szCs w:val="20"/>
        </w:rPr>
        <w:t xml:space="preserve">    </w:t>
      </w:r>
      <w:r w:rsidR="00F31DBF" w:rsidRPr="001B6758">
        <w:rPr>
          <w:i/>
          <w:iCs/>
          <w:color w:val="auto"/>
          <w:sz w:val="20"/>
          <w:szCs w:val="20"/>
        </w:rPr>
        <w:t xml:space="preserve">………………………………….. </w:t>
      </w:r>
      <w:r w:rsidR="00653441" w:rsidRPr="001B6758">
        <w:rPr>
          <w:i/>
          <w:iCs/>
          <w:color w:val="auto"/>
          <w:sz w:val="20"/>
          <w:szCs w:val="20"/>
        </w:rPr>
        <w:t xml:space="preserve">                    </w:t>
      </w:r>
      <w:r w:rsidR="00C803E9" w:rsidRPr="001B6758">
        <w:rPr>
          <w:i/>
          <w:iCs/>
          <w:color w:val="auto"/>
          <w:sz w:val="20"/>
          <w:szCs w:val="20"/>
        </w:rPr>
        <w:t xml:space="preserve">         </w:t>
      </w:r>
      <w:r w:rsidR="00653441" w:rsidRPr="001B6758">
        <w:rPr>
          <w:i/>
          <w:iCs/>
          <w:color w:val="auto"/>
          <w:sz w:val="20"/>
          <w:szCs w:val="20"/>
        </w:rPr>
        <w:t xml:space="preserve">…………………………………..  </w:t>
      </w:r>
      <w:r w:rsidR="00F31DBF" w:rsidRPr="001B6758">
        <w:rPr>
          <w:i/>
          <w:iCs/>
          <w:color w:val="auto"/>
          <w:sz w:val="20"/>
          <w:szCs w:val="20"/>
        </w:rPr>
        <w:t xml:space="preserve">                         </w:t>
      </w:r>
    </w:p>
    <w:p w14:paraId="7EFACEDC" w14:textId="77777777" w:rsidR="007B307A" w:rsidRPr="001B6758" w:rsidRDefault="00F31DBF" w:rsidP="00F31DBF">
      <w:pPr>
        <w:pStyle w:val="Default"/>
        <w:rPr>
          <w:i/>
          <w:iCs/>
          <w:sz w:val="16"/>
          <w:szCs w:val="16"/>
        </w:rPr>
      </w:pPr>
      <w:r w:rsidRPr="001B6758">
        <w:rPr>
          <w:i/>
          <w:iCs/>
          <w:color w:val="auto"/>
          <w:sz w:val="16"/>
          <w:szCs w:val="16"/>
        </w:rPr>
        <w:t xml:space="preserve"> </w:t>
      </w:r>
      <w:r w:rsidR="008F5CA7" w:rsidRPr="001B6758">
        <w:rPr>
          <w:i/>
          <w:iCs/>
          <w:color w:val="auto"/>
          <w:sz w:val="16"/>
          <w:szCs w:val="16"/>
        </w:rPr>
        <w:t xml:space="preserve">      </w:t>
      </w:r>
      <w:r w:rsidR="007B307A" w:rsidRPr="001B6758">
        <w:rPr>
          <w:i/>
          <w:iCs/>
          <w:sz w:val="16"/>
          <w:szCs w:val="16"/>
        </w:rPr>
        <w:t xml:space="preserve"> (podpis testera)   </w:t>
      </w:r>
      <w:r w:rsidR="00653441" w:rsidRPr="001B6758">
        <w:rPr>
          <w:i/>
          <w:iCs/>
          <w:sz w:val="16"/>
          <w:szCs w:val="16"/>
        </w:rPr>
        <w:t xml:space="preserve">                                                                    </w:t>
      </w:r>
      <w:r w:rsidR="007B307A" w:rsidRPr="001B6758">
        <w:rPr>
          <w:i/>
          <w:iCs/>
          <w:sz w:val="16"/>
          <w:szCs w:val="16"/>
        </w:rPr>
        <w:t xml:space="preserve"> </w:t>
      </w:r>
      <w:r w:rsidR="00653441" w:rsidRPr="001B6758">
        <w:rPr>
          <w:i/>
          <w:iCs/>
          <w:sz w:val="16"/>
          <w:szCs w:val="16"/>
        </w:rPr>
        <w:t>(podpis i pieczątka ko</w:t>
      </w:r>
      <w:r w:rsidR="007C58DF" w:rsidRPr="001B6758">
        <w:rPr>
          <w:i/>
          <w:iCs/>
          <w:sz w:val="16"/>
          <w:szCs w:val="16"/>
        </w:rPr>
        <w:t>o</w:t>
      </w:r>
      <w:r w:rsidR="00653441" w:rsidRPr="001B6758">
        <w:rPr>
          <w:i/>
          <w:iCs/>
          <w:sz w:val="16"/>
          <w:szCs w:val="16"/>
        </w:rPr>
        <w:t xml:space="preserve">rdynatora)                                             </w:t>
      </w:r>
      <w:r w:rsidR="007B307A" w:rsidRPr="001B6758">
        <w:rPr>
          <w:i/>
          <w:iCs/>
          <w:sz w:val="16"/>
          <w:szCs w:val="16"/>
        </w:rPr>
        <w:t xml:space="preserve">                                         </w:t>
      </w:r>
    </w:p>
    <w:p w14:paraId="76DECD26" w14:textId="77777777" w:rsidR="006C2F6C" w:rsidRDefault="006C2F6C" w:rsidP="00653441">
      <w:pPr>
        <w:pStyle w:val="Default"/>
        <w:rPr>
          <w:b/>
          <w:bCs/>
          <w:sz w:val="20"/>
          <w:szCs w:val="20"/>
        </w:rPr>
      </w:pPr>
    </w:p>
    <w:p w14:paraId="46DE837B" w14:textId="77777777" w:rsidR="00A853B4" w:rsidRDefault="00A853B4" w:rsidP="00653441">
      <w:pPr>
        <w:pStyle w:val="Default"/>
        <w:rPr>
          <w:b/>
          <w:bCs/>
          <w:sz w:val="20"/>
          <w:szCs w:val="20"/>
        </w:rPr>
      </w:pPr>
    </w:p>
    <w:p w14:paraId="6166EA9D" w14:textId="77777777" w:rsidR="00A853B4" w:rsidRDefault="00A853B4" w:rsidP="00653441">
      <w:pPr>
        <w:pStyle w:val="Default"/>
        <w:rPr>
          <w:b/>
          <w:bCs/>
          <w:sz w:val="20"/>
          <w:szCs w:val="20"/>
        </w:rPr>
      </w:pPr>
    </w:p>
    <w:p w14:paraId="444361AD" w14:textId="77777777" w:rsidR="00A853B4" w:rsidRDefault="00A853B4" w:rsidP="00653441">
      <w:pPr>
        <w:pStyle w:val="Default"/>
        <w:rPr>
          <w:b/>
          <w:bCs/>
          <w:sz w:val="20"/>
          <w:szCs w:val="20"/>
        </w:rPr>
      </w:pPr>
    </w:p>
    <w:p w14:paraId="6806FF1D" w14:textId="77777777" w:rsidR="00A853B4" w:rsidRPr="001B6758" w:rsidRDefault="00A853B4" w:rsidP="00653441">
      <w:pPr>
        <w:pStyle w:val="Default"/>
        <w:rPr>
          <w:b/>
          <w:bCs/>
          <w:sz w:val="20"/>
          <w:szCs w:val="20"/>
        </w:rPr>
      </w:pPr>
    </w:p>
    <w:p w14:paraId="5C711520" w14:textId="77777777" w:rsidR="006C2F6C" w:rsidRPr="001B6758" w:rsidRDefault="006C2F6C" w:rsidP="00653441">
      <w:pPr>
        <w:pStyle w:val="Default"/>
        <w:rPr>
          <w:b/>
          <w:bCs/>
          <w:sz w:val="20"/>
          <w:szCs w:val="20"/>
        </w:rPr>
      </w:pPr>
    </w:p>
    <w:p w14:paraId="7944633C" w14:textId="77777777" w:rsidR="00666000" w:rsidRPr="001B6758" w:rsidRDefault="00666000" w:rsidP="001F6CB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b/>
          <w:bCs/>
          <w:sz w:val="20"/>
          <w:szCs w:val="20"/>
        </w:rPr>
        <w:t xml:space="preserve">Załącznik nr  </w:t>
      </w:r>
      <w:r w:rsidR="00733762" w:rsidRPr="001B6758">
        <w:rPr>
          <w:rFonts w:ascii="Arial" w:hAnsi="Arial" w:cs="Arial"/>
          <w:b/>
          <w:bCs/>
          <w:sz w:val="20"/>
          <w:szCs w:val="20"/>
        </w:rPr>
        <w:t xml:space="preserve">2 </w:t>
      </w:r>
      <w:r w:rsidRPr="001B6758">
        <w:rPr>
          <w:rFonts w:ascii="Arial" w:hAnsi="Arial" w:cs="Arial"/>
          <w:b/>
          <w:bCs/>
          <w:sz w:val="20"/>
          <w:szCs w:val="20"/>
        </w:rPr>
        <w:t>do procedury badań eksploatacyjnych</w:t>
      </w:r>
      <w:r w:rsidR="00916754" w:rsidRPr="001B6758">
        <w:rPr>
          <w:rFonts w:ascii="Arial" w:hAnsi="Arial" w:cs="Arial"/>
          <w:b/>
          <w:bCs/>
          <w:sz w:val="20"/>
          <w:szCs w:val="20"/>
        </w:rPr>
        <w:t xml:space="preserve"> </w:t>
      </w:r>
      <w:r w:rsidRPr="001B6758">
        <w:rPr>
          <w:rFonts w:ascii="Arial" w:hAnsi="Arial" w:cs="Arial"/>
          <w:b/>
          <w:bCs/>
          <w:sz w:val="20"/>
          <w:szCs w:val="20"/>
        </w:rPr>
        <w:t xml:space="preserve">- wzór ankiety </w:t>
      </w:r>
    </w:p>
    <w:p w14:paraId="4F9FE33E" w14:textId="77777777" w:rsidR="00666000" w:rsidRPr="001B6758" w:rsidRDefault="00666000" w:rsidP="00666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  <w:u w:val="single"/>
        </w:rPr>
      </w:pPr>
      <w:r w:rsidRPr="001B6758">
        <w:rPr>
          <w:rFonts w:ascii="Arial" w:hAnsi="Arial" w:cs="Arial"/>
          <w:sz w:val="20"/>
          <w:szCs w:val="20"/>
          <w:u w:val="single"/>
        </w:rPr>
        <w:t>Karta badania filtr</w:t>
      </w:r>
      <w:r w:rsidR="006429F0" w:rsidRPr="001B6758">
        <w:rPr>
          <w:rFonts w:ascii="Arial" w:hAnsi="Arial" w:cs="Arial"/>
          <w:sz w:val="20"/>
          <w:szCs w:val="20"/>
          <w:u w:val="single"/>
        </w:rPr>
        <w:t>ów</w:t>
      </w:r>
      <w:r w:rsidRPr="001B6758">
        <w:rPr>
          <w:rFonts w:ascii="Arial" w:hAnsi="Arial" w:cs="Arial"/>
          <w:sz w:val="20"/>
          <w:szCs w:val="20"/>
          <w:u w:val="single"/>
        </w:rPr>
        <w:t xml:space="preserve"> w warunkach dołowych kopalń węgla kamiennego JSW S.A.</w:t>
      </w:r>
    </w:p>
    <w:p w14:paraId="43DD9179" w14:textId="77777777" w:rsidR="003271E4" w:rsidRPr="001B6758" w:rsidRDefault="003271E4" w:rsidP="00327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-Siatka"/>
        <w:tblW w:w="0" w:type="auto"/>
        <w:jc w:val="right"/>
        <w:tblLook w:val="04A0" w:firstRow="1" w:lastRow="0" w:firstColumn="1" w:lastColumn="0" w:noHBand="0" w:noVBand="1"/>
      </w:tblPr>
      <w:tblGrid>
        <w:gridCol w:w="1121"/>
      </w:tblGrid>
      <w:tr w:rsidR="00D05879" w:rsidRPr="001B6758" w14:paraId="199B9854" w14:textId="77777777" w:rsidTr="001F6CBD">
        <w:trPr>
          <w:trHeight w:val="238"/>
          <w:jc w:val="right"/>
        </w:trPr>
        <w:tc>
          <w:tcPr>
            <w:tcW w:w="1121" w:type="dxa"/>
            <w:vAlign w:val="center"/>
          </w:tcPr>
          <w:p w14:paraId="2622A188" w14:textId="77777777" w:rsidR="00054ED1" w:rsidRPr="001B6758" w:rsidRDefault="00054ED1" w:rsidP="001F6C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6758">
              <w:rPr>
                <w:rFonts w:ascii="Arial" w:hAnsi="Arial" w:cs="Arial"/>
                <w:sz w:val="16"/>
                <w:szCs w:val="16"/>
              </w:rPr>
              <w:t>Nr ankiety</w:t>
            </w:r>
          </w:p>
        </w:tc>
      </w:tr>
      <w:tr w:rsidR="00D05879" w:rsidRPr="001B6758" w14:paraId="18F383EB" w14:textId="77777777" w:rsidTr="001F6CBD">
        <w:trPr>
          <w:trHeight w:val="238"/>
          <w:jc w:val="right"/>
        </w:trPr>
        <w:tc>
          <w:tcPr>
            <w:tcW w:w="1121" w:type="dxa"/>
            <w:vAlign w:val="center"/>
          </w:tcPr>
          <w:p w14:paraId="012F91A8" w14:textId="77777777" w:rsidR="00054ED1" w:rsidRPr="001B6758" w:rsidRDefault="00054ED1" w:rsidP="001E00D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1189674" w14:textId="77777777" w:rsidR="003271E4" w:rsidRPr="001B6758" w:rsidRDefault="003271E4" w:rsidP="00F31D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6968"/>
      </w:tblGrid>
      <w:tr w:rsidR="00D05879" w:rsidRPr="001B6758" w14:paraId="6D2862C0" w14:textId="77777777" w:rsidTr="00F4207A">
        <w:trPr>
          <w:trHeight w:val="635"/>
          <w:jc w:val="center"/>
        </w:trPr>
        <w:tc>
          <w:tcPr>
            <w:tcW w:w="2660" w:type="dxa"/>
            <w:vAlign w:val="center"/>
          </w:tcPr>
          <w:p w14:paraId="3750BB71" w14:textId="77777777" w:rsidR="00054ED1" w:rsidRPr="001B6758" w:rsidRDefault="00054ED1" w:rsidP="001E00D9">
            <w:pPr>
              <w:pStyle w:val="Default"/>
              <w:rPr>
                <w:color w:val="auto"/>
                <w:sz w:val="16"/>
                <w:szCs w:val="16"/>
              </w:rPr>
            </w:pPr>
            <w:r w:rsidRPr="001B6758">
              <w:rPr>
                <w:color w:val="auto"/>
                <w:sz w:val="16"/>
                <w:szCs w:val="16"/>
              </w:rPr>
              <w:t xml:space="preserve">Typ  filtrów* </w:t>
            </w:r>
          </w:p>
        </w:tc>
        <w:tc>
          <w:tcPr>
            <w:tcW w:w="6968" w:type="dxa"/>
            <w:vAlign w:val="center"/>
          </w:tcPr>
          <w:p w14:paraId="2F33B15F" w14:textId="77777777" w:rsidR="00054ED1" w:rsidRPr="001B6758" w:rsidRDefault="00054ED1" w:rsidP="001E00D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1614667" w14:textId="77777777" w:rsidR="002A3EE0" w:rsidRPr="001B6758" w:rsidRDefault="00054ED1" w:rsidP="006A65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1B6758">
        <w:rPr>
          <w:rFonts w:ascii="Arial" w:hAnsi="Arial" w:cs="Arial"/>
          <w:sz w:val="16"/>
          <w:szCs w:val="16"/>
        </w:rPr>
        <w:t xml:space="preserve">*) </w:t>
      </w:r>
      <w:r w:rsidR="006A6547" w:rsidRPr="001B6758">
        <w:rPr>
          <w:rFonts w:ascii="Arial" w:hAnsi="Arial" w:cs="Arial"/>
          <w:sz w:val="16"/>
          <w:szCs w:val="16"/>
        </w:rPr>
        <w:t xml:space="preserve">Wypełnia jednostka </w:t>
      </w:r>
      <w:r w:rsidR="002A3EE0" w:rsidRPr="001B6758">
        <w:rPr>
          <w:rFonts w:ascii="Arial" w:hAnsi="Arial" w:cs="Arial"/>
          <w:sz w:val="16"/>
          <w:szCs w:val="16"/>
        </w:rPr>
        <w:t>specjalistyczna</w:t>
      </w:r>
    </w:p>
    <w:p w14:paraId="4BD6B190" w14:textId="77777777" w:rsidR="006A6547" w:rsidRPr="001B6758" w:rsidRDefault="006A6547" w:rsidP="006A65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66BA7B" w14:textId="77777777" w:rsidR="00CE60A4" w:rsidRPr="001B6758" w:rsidRDefault="00CE60A4" w:rsidP="006C60F6">
      <w:pPr>
        <w:autoSpaceDE w:val="0"/>
        <w:autoSpaceDN w:val="0"/>
        <w:adjustRightInd w:val="0"/>
        <w:spacing w:after="2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A. INFORMACJE OGÓLNE **) </w:t>
      </w:r>
    </w:p>
    <w:p w14:paraId="2E0CBA01" w14:textId="77777777" w:rsidR="00CE60A4" w:rsidRPr="001B6758" w:rsidRDefault="00CE60A4" w:rsidP="006C60F6">
      <w:pPr>
        <w:autoSpaceDE w:val="0"/>
        <w:autoSpaceDN w:val="0"/>
        <w:adjustRightInd w:val="0"/>
        <w:spacing w:after="2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1. Data przeprowadzenia badań:……………………………………………………………………………………….. </w:t>
      </w:r>
    </w:p>
    <w:p w14:paraId="3948907B" w14:textId="77777777" w:rsidR="00CE60A4" w:rsidRPr="001B6758" w:rsidRDefault="00CE60A4" w:rsidP="006C60F6">
      <w:pPr>
        <w:autoSpaceDE w:val="0"/>
        <w:autoSpaceDN w:val="0"/>
        <w:adjustRightInd w:val="0"/>
        <w:spacing w:after="2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2. Miejsce przeprowadzenia badań: JSW S.A. KWK/Ruch……………………………………..…………………… </w:t>
      </w:r>
    </w:p>
    <w:p w14:paraId="2FDB898A" w14:textId="77777777" w:rsidR="00CE60A4" w:rsidRPr="001B6758" w:rsidRDefault="00CE60A4" w:rsidP="006C60F6">
      <w:pPr>
        <w:autoSpaceDE w:val="0"/>
        <w:autoSpaceDN w:val="0"/>
        <w:adjustRightInd w:val="0"/>
        <w:spacing w:after="2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3. Imię i nazwisko pracownika:……………………………………………………………………….…………………. </w:t>
      </w:r>
    </w:p>
    <w:p w14:paraId="14383838" w14:textId="77777777" w:rsidR="00CE60A4" w:rsidRPr="001B6758" w:rsidRDefault="00CE60A4" w:rsidP="006C60F6">
      <w:pPr>
        <w:autoSpaceDE w:val="0"/>
        <w:autoSpaceDN w:val="0"/>
        <w:adjustRightInd w:val="0"/>
        <w:spacing w:after="2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4. Nr stały pracownika……………………………………………………….……………………….…………..……… </w:t>
      </w:r>
    </w:p>
    <w:p w14:paraId="4BD181F4" w14:textId="77777777" w:rsidR="00CE60A4" w:rsidRPr="001B6758" w:rsidRDefault="00CE60A4" w:rsidP="006C60F6">
      <w:pPr>
        <w:autoSpaceDE w:val="0"/>
        <w:autoSpaceDN w:val="0"/>
        <w:adjustRightInd w:val="0"/>
        <w:spacing w:after="2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5. Stanowisko i miejsce wykonywania pracy ………………………………………………………………………….</w:t>
      </w:r>
    </w:p>
    <w:p w14:paraId="3F733DAA" w14:textId="77777777" w:rsidR="004748B9" w:rsidRPr="001B6758" w:rsidRDefault="004748B9" w:rsidP="006C60F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</w:p>
    <w:p w14:paraId="43117C4C" w14:textId="77777777" w:rsidR="00CE60A4" w:rsidRPr="001B6758" w:rsidRDefault="00CE60A4" w:rsidP="006C60F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B. PARAMETRY ŚRODOWISKA POWIETRZNEGO W MIEJSCU UŻYTKOWANIA**) </w:t>
      </w:r>
    </w:p>
    <w:p w14:paraId="10DA4BC6" w14:textId="77777777" w:rsidR="00CE60A4" w:rsidRPr="001B6758" w:rsidRDefault="00CE60A4" w:rsidP="006C60F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1. Temperatura powietrza w miejscu pracy:……………………………………………………………</w:t>
      </w:r>
      <w:r w:rsidR="000B2749" w:rsidRPr="001B6758">
        <w:rPr>
          <w:rFonts w:ascii="Arial" w:hAnsi="Arial" w:cs="Arial"/>
          <w:sz w:val="20"/>
          <w:szCs w:val="20"/>
        </w:rPr>
        <w:t>.</w:t>
      </w:r>
      <w:r w:rsidRPr="001B6758">
        <w:rPr>
          <w:rFonts w:ascii="Arial" w:hAnsi="Arial" w:cs="Arial"/>
          <w:sz w:val="20"/>
          <w:szCs w:val="20"/>
        </w:rPr>
        <w:t>…………[</w:t>
      </w:r>
      <w:proofErr w:type="spellStart"/>
      <w:r w:rsidRPr="001B6758">
        <w:rPr>
          <w:rFonts w:ascii="Arial" w:hAnsi="Arial" w:cs="Arial"/>
          <w:sz w:val="20"/>
          <w:szCs w:val="20"/>
          <w:vertAlign w:val="superscript"/>
        </w:rPr>
        <w:t>o</w:t>
      </w:r>
      <w:r w:rsidRPr="001B6758">
        <w:rPr>
          <w:rFonts w:ascii="Arial" w:hAnsi="Arial" w:cs="Arial"/>
          <w:sz w:val="20"/>
          <w:szCs w:val="20"/>
        </w:rPr>
        <w:t>C</w:t>
      </w:r>
      <w:proofErr w:type="spellEnd"/>
      <w:r w:rsidRPr="001B6758">
        <w:rPr>
          <w:rFonts w:ascii="Arial" w:hAnsi="Arial" w:cs="Arial"/>
          <w:sz w:val="20"/>
          <w:szCs w:val="20"/>
        </w:rPr>
        <w:t xml:space="preserve">] </w:t>
      </w:r>
    </w:p>
    <w:p w14:paraId="2199AE71" w14:textId="77777777" w:rsidR="00CE60A4" w:rsidRPr="001B6758" w:rsidRDefault="00CE60A4" w:rsidP="006C60F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2. Wielkość zapylenia: </w:t>
      </w:r>
      <w:r w:rsidR="001E00D9" w:rsidRPr="001B6758">
        <w:rPr>
          <w:rFonts w:ascii="Arial" w:hAnsi="Arial" w:cs="Arial"/>
          <w:sz w:val="20"/>
          <w:szCs w:val="20"/>
        </w:rPr>
        <w:t xml:space="preserve">frakcja </w:t>
      </w:r>
      <w:proofErr w:type="spellStart"/>
      <w:r w:rsidR="001E00D9" w:rsidRPr="001B6758">
        <w:rPr>
          <w:rFonts w:ascii="Arial" w:hAnsi="Arial" w:cs="Arial"/>
          <w:sz w:val="20"/>
          <w:szCs w:val="20"/>
        </w:rPr>
        <w:t>wdychalna</w:t>
      </w:r>
      <w:proofErr w:type="spellEnd"/>
      <w:r w:rsidR="001E00D9" w:rsidRPr="001B6758">
        <w:rPr>
          <w:rFonts w:ascii="Arial" w:hAnsi="Arial" w:cs="Arial"/>
          <w:sz w:val="20"/>
          <w:szCs w:val="20"/>
        </w:rPr>
        <w:t>:</w:t>
      </w:r>
      <w:r w:rsidRPr="001B6758">
        <w:rPr>
          <w:rFonts w:ascii="Arial" w:hAnsi="Arial" w:cs="Arial"/>
          <w:sz w:val="20"/>
          <w:szCs w:val="20"/>
        </w:rPr>
        <w:t>………………..[mg/m</w:t>
      </w:r>
      <w:r w:rsidRPr="001B6758">
        <w:rPr>
          <w:rFonts w:ascii="Arial" w:hAnsi="Arial" w:cs="Arial"/>
          <w:sz w:val="20"/>
          <w:szCs w:val="20"/>
          <w:vertAlign w:val="superscript"/>
        </w:rPr>
        <w:t>3</w:t>
      </w:r>
      <w:r w:rsidRPr="001B6758">
        <w:rPr>
          <w:rFonts w:ascii="Arial" w:hAnsi="Arial" w:cs="Arial"/>
          <w:sz w:val="20"/>
          <w:szCs w:val="20"/>
        </w:rPr>
        <w:t xml:space="preserve">], </w:t>
      </w:r>
      <w:r w:rsidR="001E00D9" w:rsidRPr="001B6758">
        <w:rPr>
          <w:rFonts w:ascii="Arial" w:hAnsi="Arial" w:cs="Arial"/>
          <w:sz w:val="20"/>
          <w:szCs w:val="20"/>
        </w:rPr>
        <w:t xml:space="preserve">frakcja </w:t>
      </w:r>
      <w:proofErr w:type="spellStart"/>
      <w:r w:rsidR="001E00D9" w:rsidRPr="001B6758">
        <w:rPr>
          <w:rFonts w:ascii="Arial" w:hAnsi="Arial" w:cs="Arial"/>
          <w:sz w:val="20"/>
          <w:szCs w:val="20"/>
        </w:rPr>
        <w:t>respirabilna</w:t>
      </w:r>
      <w:proofErr w:type="spellEnd"/>
      <w:r w:rsidRPr="001B6758">
        <w:rPr>
          <w:rFonts w:ascii="Arial" w:hAnsi="Arial" w:cs="Arial"/>
          <w:sz w:val="20"/>
          <w:szCs w:val="20"/>
        </w:rPr>
        <w:t>:……………</w:t>
      </w:r>
      <w:r w:rsidR="000B2749" w:rsidRPr="001B6758">
        <w:rPr>
          <w:rFonts w:ascii="Arial" w:hAnsi="Arial" w:cs="Arial"/>
          <w:sz w:val="20"/>
          <w:szCs w:val="20"/>
        </w:rPr>
        <w:t>..</w:t>
      </w:r>
      <w:r w:rsidRPr="001B6758">
        <w:rPr>
          <w:rFonts w:ascii="Arial" w:hAnsi="Arial" w:cs="Arial"/>
          <w:sz w:val="20"/>
          <w:szCs w:val="20"/>
        </w:rPr>
        <w:t>…..[mg/m</w:t>
      </w:r>
      <w:r w:rsidRPr="001B6758">
        <w:rPr>
          <w:rFonts w:ascii="Arial" w:hAnsi="Arial" w:cs="Arial"/>
          <w:sz w:val="20"/>
          <w:szCs w:val="20"/>
          <w:vertAlign w:val="superscript"/>
        </w:rPr>
        <w:t>3</w:t>
      </w:r>
      <w:r w:rsidRPr="001B6758">
        <w:rPr>
          <w:rFonts w:ascii="Arial" w:hAnsi="Arial" w:cs="Arial"/>
          <w:sz w:val="20"/>
          <w:szCs w:val="20"/>
        </w:rPr>
        <w:t xml:space="preserve">] </w:t>
      </w:r>
    </w:p>
    <w:p w14:paraId="1FC5F1C8" w14:textId="77777777" w:rsidR="00CE60A4" w:rsidRPr="001B6758" w:rsidRDefault="00CE60A4" w:rsidP="006C60F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3. Wielkość wolnej krystalicznej krzemionki: …………………………………………………………</w:t>
      </w:r>
      <w:r w:rsidR="00EF6C88" w:rsidRPr="001B6758">
        <w:rPr>
          <w:rFonts w:ascii="Arial" w:hAnsi="Arial" w:cs="Arial"/>
          <w:sz w:val="20"/>
          <w:szCs w:val="20"/>
        </w:rPr>
        <w:t>……</w:t>
      </w:r>
      <w:r w:rsidR="000B2749" w:rsidRPr="001B6758">
        <w:rPr>
          <w:rFonts w:ascii="Arial" w:hAnsi="Arial" w:cs="Arial"/>
          <w:sz w:val="20"/>
          <w:szCs w:val="20"/>
        </w:rPr>
        <w:t>..</w:t>
      </w:r>
      <w:r w:rsidRPr="001B6758">
        <w:rPr>
          <w:rFonts w:ascii="Arial" w:hAnsi="Arial" w:cs="Arial"/>
          <w:sz w:val="20"/>
          <w:szCs w:val="20"/>
        </w:rPr>
        <w:t>.</w:t>
      </w:r>
      <w:r w:rsidR="000B2749" w:rsidRPr="001B6758">
        <w:rPr>
          <w:rFonts w:ascii="Arial" w:hAnsi="Arial" w:cs="Arial"/>
          <w:sz w:val="20"/>
          <w:szCs w:val="20"/>
        </w:rPr>
        <w:t xml:space="preserve"> [mg/m</w:t>
      </w:r>
      <w:r w:rsidR="000B2749" w:rsidRPr="001B6758">
        <w:rPr>
          <w:rFonts w:ascii="Arial" w:hAnsi="Arial" w:cs="Arial"/>
          <w:sz w:val="20"/>
          <w:szCs w:val="20"/>
          <w:vertAlign w:val="superscript"/>
        </w:rPr>
        <w:t>3</w:t>
      </w:r>
      <w:r w:rsidR="000B2749" w:rsidRPr="001B6758">
        <w:rPr>
          <w:rFonts w:ascii="Arial" w:hAnsi="Arial" w:cs="Arial"/>
          <w:sz w:val="20"/>
          <w:szCs w:val="20"/>
        </w:rPr>
        <w:t>]</w:t>
      </w:r>
      <w:r w:rsidRPr="001B6758">
        <w:rPr>
          <w:rFonts w:ascii="Arial" w:hAnsi="Arial" w:cs="Arial"/>
          <w:sz w:val="20"/>
          <w:szCs w:val="20"/>
        </w:rPr>
        <w:t xml:space="preserve"> </w:t>
      </w:r>
    </w:p>
    <w:p w14:paraId="07D93923" w14:textId="77777777" w:rsidR="008E7686" w:rsidRPr="001B6758" w:rsidRDefault="00CE60A4" w:rsidP="008E7686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4. Wartość NDS: </w:t>
      </w:r>
      <w:r w:rsidR="00A6488C" w:rsidRPr="001B6758">
        <w:rPr>
          <w:rFonts w:ascii="Arial" w:hAnsi="Arial" w:cs="Arial"/>
          <w:sz w:val="20"/>
          <w:szCs w:val="20"/>
        </w:rPr>
        <w:t xml:space="preserve">frakcja </w:t>
      </w:r>
      <w:proofErr w:type="spellStart"/>
      <w:r w:rsidR="00A6488C" w:rsidRPr="001B6758">
        <w:rPr>
          <w:rFonts w:ascii="Arial" w:hAnsi="Arial" w:cs="Arial"/>
          <w:sz w:val="20"/>
          <w:szCs w:val="20"/>
        </w:rPr>
        <w:t>wdychalna</w:t>
      </w:r>
      <w:proofErr w:type="spellEnd"/>
      <w:r w:rsidR="00A6488C" w:rsidRPr="001B6758">
        <w:rPr>
          <w:rFonts w:ascii="Arial" w:hAnsi="Arial" w:cs="Arial"/>
          <w:sz w:val="20"/>
          <w:szCs w:val="20"/>
        </w:rPr>
        <w:t xml:space="preserve">: </w:t>
      </w:r>
      <w:r w:rsidR="008E7686" w:rsidRPr="001B6758">
        <w:rPr>
          <w:rFonts w:ascii="Arial" w:hAnsi="Arial" w:cs="Arial"/>
          <w:sz w:val="20"/>
          <w:szCs w:val="20"/>
        </w:rPr>
        <w:t>10.[mg/m</w:t>
      </w:r>
      <w:r w:rsidR="008E7686" w:rsidRPr="001B6758">
        <w:rPr>
          <w:rFonts w:ascii="Arial" w:hAnsi="Arial" w:cs="Arial"/>
          <w:sz w:val="20"/>
          <w:szCs w:val="20"/>
          <w:vertAlign w:val="superscript"/>
        </w:rPr>
        <w:t>3</w:t>
      </w:r>
      <w:r w:rsidR="008E7686" w:rsidRPr="001B6758">
        <w:rPr>
          <w:rFonts w:ascii="Arial" w:hAnsi="Arial" w:cs="Arial"/>
          <w:sz w:val="20"/>
          <w:szCs w:val="20"/>
        </w:rPr>
        <w:t xml:space="preserve">], frakcja </w:t>
      </w:r>
      <w:proofErr w:type="spellStart"/>
      <w:r w:rsidR="008E7686" w:rsidRPr="001B6758">
        <w:rPr>
          <w:rFonts w:ascii="Arial" w:hAnsi="Arial" w:cs="Arial"/>
          <w:sz w:val="20"/>
          <w:szCs w:val="20"/>
        </w:rPr>
        <w:t>respirabilna</w:t>
      </w:r>
      <w:proofErr w:type="spellEnd"/>
      <w:r w:rsidR="008E7686" w:rsidRPr="001B6758">
        <w:rPr>
          <w:rFonts w:ascii="Arial" w:hAnsi="Arial" w:cs="Arial"/>
          <w:sz w:val="20"/>
          <w:szCs w:val="20"/>
        </w:rPr>
        <w:t>: 2 [mg/m</w:t>
      </w:r>
      <w:r w:rsidR="008E7686" w:rsidRPr="001B6758">
        <w:rPr>
          <w:rFonts w:ascii="Arial" w:hAnsi="Arial" w:cs="Arial"/>
          <w:sz w:val="20"/>
          <w:szCs w:val="20"/>
          <w:vertAlign w:val="superscript"/>
        </w:rPr>
        <w:t>3</w:t>
      </w:r>
      <w:r w:rsidR="008E7686" w:rsidRPr="001B6758">
        <w:rPr>
          <w:rFonts w:ascii="Arial" w:hAnsi="Arial" w:cs="Arial"/>
          <w:sz w:val="20"/>
          <w:szCs w:val="20"/>
        </w:rPr>
        <w:t xml:space="preserve">], frakcja </w:t>
      </w:r>
      <w:proofErr w:type="spellStart"/>
      <w:r w:rsidR="008E7686" w:rsidRPr="001B6758">
        <w:rPr>
          <w:rFonts w:ascii="Arial" w:hAnsi="Arial" w:cs="Arial"/>
          <w:sz w:val="20"/>
          <w:szCs w:val="20"/>
        </w:rPr>
        <w:t>respirabilna</w:t>
      </w:r>
      <w:proofErr w:type="spellEnd"/>
      <w:r w:rsidR="008E7686" w:rsidRPr="001B6758">
        <w:rPr>
          <w:rFonts w:ascii="Arial" w:hAnsi="Arial" w:cs="Arial"/>
          <w:sz w:val="20"/>
          <w:szCs w:val="20"/>
        </w:rPr>
        <w:t xml:space="preserve"> krzemionka:  0,1 [mg/m</w:t>
      </w:r>
      <w:r w:rsidR="008E7686" w:rsidRPr="001B6758">
        <w:rPr>
          <w:rFonts w:ascii="Arial" w:hAnsi="Arial" w:cs="Arial"/>
          <w:sz w:val="20"/>
          <w:szCs w:val="20"/>
          <w:vertAlign w:val="superscript"/>
        </w:rPr>
        <w:t>3</w:t>
      </w:r>
      <w:r w:rsidR="008E7686" w:rsidRPr="001B6758">
        <w:rPr>
          <w:rFonts w:ascii="Arial" w:hAnsi="Arial" w:cs="Arial"/>
          <w:sz w:val="20"/>
          <w:szCs w:val="20"/>
        </w:rPr>
        <w:t xml:space="preserve">] </w:t>
      </w:r>
    </w:p>
    <w:p w14:paraId="33719F06" w14:textId="77777777" w:rsidR="00CE60A4" w:rsidRPr="001B6758" w:rsidRDefault="00CE60A4" w:rsidP="006C60F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5. Wilgotność względna powietrza:………………………………………………………………………………….[%] </w:t>
      </w:r>
    </w:p>
    <w:p w14:paraId="28EE8292" w14:textId="77777777" w:rsidR="00CE60A4" w:rsidRPr="001B6758" w:rsidRDefault="00CE60A4" w:rsidP="00425E00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6. Prędkość przepływu powietrza:………………………………………………………..………………………..[m/s] </w:t>
      </w:r>
    </w:p>
    <w:p w14:paraId="6113E943" w14:textId="77777777" w:rsidR="006C60F6" w:rsidRPr="001B6758" w:rsidRDefault="00CE60A4" w:rsidP="00425E00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16"/>
          <w:szCs w:val="16"/>
        </w:rPr>
      </w:pPr>
      <w:r w:rsidRPr="001B6758">
        <w:rPr>
          <w:rFonts w:ascii="Arial" w:hAnsi="Arial" w:cs="Arial"/>
          <w:sz w:val="16"/>
          <w:szCs w:val="16"/>
        </w:rPr>
        <w:t>**)</w:t>
      </w:r>
      <w:r w:rsidR="00214275" w:rsidRPr="001B6758">
        <w:rPr>
          <w:rFonts w:ascii="Arial" w:hAnsi="Arial" w:cs="Arial"/>
          <w:sz w:val="16"/>
          <w:szCs w:val="16"/>
        </w:rPr>
        <w:t xml:space="preserve"> </w:t>
      </w:r>
      <w:r w:rsidRPr="001B6758">
        <w:rPr>
          <w:rFonts w:ascii="Arial" w:hAnsi="Arial" w:cs="Arial"/>
          <w:sz w:val="16"/>
          <w:szCs w:val="16"/>
        </w:rPr>
        <w:t xml:space="preserve">Wypełnia </w:t>
      </w:r>
      <w:r w:rsidR="005F0014" w:rsidRPr="001B6758">
        <w:rPr>
          <w:rFonts w:ascii="Arial" w:hAnsi="Arial" w:cs="Arial"/>
          <w:sz w:val="16"/>
          <w:szCs w:val="16"/>
        </w:rPr>
        <w:t>koordynator</w:t>
      </w:r>
    </w:p>
    <w:p w14:paraId="53E8A174" w14:textId="77777777" w:rsidR="006C60F6" w:rsidRPr="001B6758" w:rsidRDefault="006C60F6" w:rsidP="00425E00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</w:rPr>
      </w:pPr>
      <w:r w:rsidRPr="001B6758">
        <w:rPr>
          <w:rFonts w:ascii="Arial" w:hAnsi="Arial" w:cs="Arial"/>
        </w:rPr>
        <w:t xml:space="preserve">C. SUBIEKTYWNE ODCZUCIA UŻYTKOWNIKA SPRZĘTU </w:t>
      </w:r>
    </w:p>
    <w:p w14:paraId="1E86D17C" w14:textId="77777777" w:rsidR="006C60F6" w:rsidRPr="001B6758" w:rsidRDefault="006C60F6" w:rsidP="006C60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1B6758">
        <w:rPr>
          <w:rFonts w:ascii="Arial" w:hAnsi="Arial" w:cs="Arial"/>
          <w:sz w:val="16"/>
          <w:szCs w:val="16"/>
        </w:rPr>
        <w:t>(odpowiednią odpowiedź zaznaczyć wstawiając w rubrykę X)</w:t>
      </w:r>
    </w:p>
    <w:p w14:paraId="351F3C91" w14:textId="77777777" w:rsidR="006C60F6" w:rsidRPr="001B6758" w:rsidRDefault="006C60F6" w:rsidP="006C60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7088"/>
        <w:gridCol w:w="850"/>
        <w:gridCol w:w="851"/>
      </w:tblGrid>
      <w:tr w:rsidR="00D05879" w:rsidRPr="001B6758" w14:paraId="0026FFC9" w14:textId="77777777" w:rsidTr="00C3566A">
        <w:trPr>
          <w:trHeight w:val="284"/>
          <w:jc w:val="center"/>
        </w:trPr>
        <w:tc>
          <w:tcPr>
            <w:tcW w:w="670" w:type="dxa"/>
            <w:vAlign w:val="center"/>
          </w:tcPr>
          <w:p w14:paraId="0A635B33" w14:textId="77777777" w:rsidR="006C60F6" w:rsidRPr="001B6758" w:rsidRDefault="006C60F6" w:rsidP="00BE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7088" w:type="dxa"/>
            <w:vAlign w:val="center"/>
          </w:tcPr>
          <w:p w14:paraId="20AE62CF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Badany parametr przydatności użytkowej </w:t>
            </w:r>
          </w:p>
        </w:tc>
        <w:tc>
          <w:tcPr>
            <w:tcW w:w="1701" w:type="dxa"/>
            <w:gridSpan w:val="2"/>
            <w:vAlign w:val="center"/>
          </w:tcPr>
          <w:p w14:paraId="5D116A47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Ocena</w:t>
            </w:r>
          </w:p>
        </w:tc>
      </w:tr>
      <w:tr w:rsidR="00D05879" w:rsidRPr="001B6758" w14:paraId="75B1A5CE" w14:textId="77777777" w:rsidTr="00C3566A">
        <w:trPr>
          <w:trHeight w:val="284"/>
          <w:jc w:val="center"/>
        </w:trPr>
        <w:tc>
          <w:tcPr>
            <w:tcW w:w="7758" w:type="dxa"/>
            <w:gridSpan w:val="2"/>
            <w:vAlign w:val="center"/>
          </w:tcPr>
          <w:p w14:paraId="732F7B43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F98B0D9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Zła</w:t>
            </w:r>
          </w:p>
        </w:tc>
        <w:tc>
          <w:tcPr>
            <w:tcW w:w="851" w:type="dxa"/>
            <w:vAlign w:val="center"/>
          </w:tcPr>
          <w:p w14:paraId="1FC578A2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Dobra</w:t>
            </w:r>
          </w:p>
        </w:tc>
      </w:tr>
      <w:tr w:rsidR="00D05879" w:rsidRPr="001B6758" w14:paraId="11C2B0DB" w14:textId="77777777" w:rsidTr="00C3566A">
        <w:trPr>
          <w:trHeight w:val="284"/>
          <w:jc w:val="center"/>
        </w:trPr>
        <w:tc>
          <w:tcPr>
            <w:tcW w:w="670" w:type="dxa"/>
            <w:vAlign w:val="center"/>
          </w:tcPr>
          <w:p w14:paraId="3B32D090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088" w:type="dxa"/>
            <w:vAlign w:val="center"/>
          </w:tcPr>
          <w:p w14:paraId="2778008D" w14:textId="77777777" w:rsidR="006C60F6" w:rsidRPr="001B6758" w:rsidRDefault="006C60F6" w:rsidP="006C60F6">
            <w:pPr>
              <w:pStyle w:val="Default"/>
              <w:rPr>
                <w:color w:val="auto"/>
                <w:sz w:val="20"/>
                <w:szCs w:val="20"/>
              </w:rPr>
            </w:pPr>
            <w:r w:rsidRPr="001B6758">
              <w:rPr>
                <w:color w:val="auto"/>
                <w:sz w:val="20"/>
                <w:szCs w:val="20"/>
              </w:rPr>
              <w:t xml:space="preserve">Dopasowanie filtrów do półmaski w trakcie wykonywania czynności </w:t>
            </w:r>
          </w:p>
        </w:tc>
        <w:tc>
          <w:tcPr>
            <w:tcW w:w="850" w:type="dxa"/>
            <w:vAlign w:val="center"/>
          </w:tcPr>
          <w:p w14:paraId="41B9EBB4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4942100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879" w:rsidRPr="001B6758" w14:paraId="7BAB1043" w14:textId="77777777" w:rsidTr="00C3566A">
        <w:trPr>
          <w:trHeight w:val="510"/>
          <w:jc w:val="center"/>
        </w:trPr>
        <w:tc>
          <w:tcPr>
            <w:tcW w:w="670" w:type="dxa"/>
            <w:vAlign w:val="center"/>
          </w:tcPr>
          <w:p w14:paraId="75076958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088" w:type="dxa"/>
            <w:vAlign w:val="center"/>
          </w:tcPr>
          <w:p w14:paraId="3861401E" w14:textId="77777777" w:rsidR="006C60F6" w:rsidRPr="001B6758" w:rsidRDefault="006C60F6" w:rsidP="006C60F6">
            <w:pPr>
              <w:pStyle w:val="Default"/>
              <w:rPr>
                <w:color w:val="auto"/>
                <w:sz w:val="20"/>
                <w:szCs w:val="20"/>
              </w:rPr>
            </w:pPr>
            <w:r w:rsidRPr="001B6758">
              <w:rPr>
                <w:color w:val="auto"/>
                <w:sz w:val="20"/>
                <w:szCs w:val="20"/>
              </w:rPr>
              <w:t xml:space="preserve">Stabilność konstrukcji filtrów (podatność na zapadanie się, wiotkość) w trakcie wykonywania czynności </w:t>
            </w:r>
          </w:p>
        </w:tc>
        <w:tc>
          <w:tcPr>
            <w:tcW w:w="850" w:type="dxa"/>
            <w:vAlign w:val="center"/>
          </w:tcPr>
          <w:p w14:paraId="05E58F27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2B16CE3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879" w:rsidRPr="001B6758" w14:paraId="39D7FBA5" w14:textId="77777777" w:rsidTr="00C3566A">
        <w:trPr>
          <w:trHeight w:val="284"/>
          <w:jc w:val="center"/>
        </w:trPr>
        <w:tc>
          <w:tcPr>
            <w:tcW w:w="670" w:type="dxa"/>
            <w:vAlign w:val="center"/>
          </w:tcPr>
          <w:p w14:paraId="6C9BC556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088" w:type="dxa"/>
            <w:vAlign w:val="center"/>
          </w:tcPr>
          <w:p w14:paraId="2EEE5CC5" w14:textId="77777777" w:rsidR="006C60F6" w:rsidRPr="001B6758" w:rsidRDefault="006C60F6" w:rsidP="006C60F6">
            <w:pPr>
              <w:pStyle w:val="Default"/>
              <w:rPr>
                <w:color w:val="auto"/>
                <w:sz w:val="20"/>
                <w:szCs w:val="20"/>
              </w:rPr>
            </w:pPr>
            <w:r w:rsidRPr="001B6758">
              <w:rPr>
                <w:color w:val="auto"/>
                <w:sz w:val="20"/>
                <w:szCs w:val="20"/>
              </w:rPr>
              <w:t xml:space="preserve">Pole widzenia podczas użytkowania filtrów </w:t>
            </w:r>
          </w:p>
        </w:tc>
        <w:tc>
          <w:tcPr>
            <w:tcW w:w="850" w:type="dxa"/>
            <w:vAlign w:val="center"/>
          </w:tcPr>
          <w:p w14:paraId="0969B408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72C4ECE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879" w:rsidRPr="001B6758" w14:paraId="264834EE" w14:textId="77777777" w:rsidTr="00C3566A">
        <w:trPr>
          <w:trHeight w:val="510"/>
          <w:jc w:val="center"/>
        </w:trPr>
        <w:tc>
          <w:tcPr>
            <w:tcW w:w="670" w:type="dxa"/>
            <w:vAlign w:val="center"/>
          </w:tcPr>
          <w:p w14:paraId="2DDDB55F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7088" w:type="dxa"/>
            <w:vAlign w:val="center"/>
          </w:tcPr>
          <w:p w14:paraId="2D83BB7B" w14:textId="77777777" w:rsidR="006C60F6" w:rsidRPr="001B6758" w:rsidRDefault="006C60F6" w:rsidP="006C60F6">
            <w:pPr>
              <w:pStyle w:val="Default"/>
              <w:rPr>
                <w:color w:val="auto"/>
                <w:sz w:val="20"/>
                <w:szCs w:val="20"/>
              </w:rPr>
            </w:pPr>
            <w:r w:rsidRPr="001B6758">
              <w:rPr>
                <w:color w:val="auto"/>
                <w:sz w:val="20"/>
                <w:szCs w:val="20"/>
              </w:rPr>
              <w:t xml:space="preserve">Współdziałanie filtrów z innymi rodzajami sprzętu ochronnego (np. okulary, hełm, gogle, nauszniki itp.) </w:t>
            </w:r>
          </w:p>
        </w:tc>
        <w:tc>
          <w:tcPr>
            <w:tcW w:w="850" w:type="dxa"/>
            <w:vAlign w:val="center"/>
          </w:tcPr>
          <w:p w14:paraId="31BC197A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82A3537" w14:textId="77777777" w:rsidR="006C60F6" w:rsidRPr="001B6758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3B4" w:rsidRPr="00A853B4" w14:paraId="28F5373C" w14:textId="77777777" w:rsidTr="00C3566A">
        <w:trPr>
          <w:trHeight w:val="284"/>
          <w:jc w:val="center"/>
        </w:trPr>
        <w:tc>
          <w:tcPr>
            <w:tcW w:w="670" w:type="dxa"/>
            <w:vAlign w:val="center"/>
          </w:tcPr>
          <w:p w14:paraId="3B235FE9" w14:textId="77777777" w:rsidR="006C60F6" w:rsidRPr="00A853B4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7088" w:type="dxa"/>
            <w:vAlign w:val="center"/>
          </w:tcPr>
          <w:p w14:paraId="57233221" w14:textId="77777777" w:rsidR="006C60F6" w:rsidRPr="00A853B4" w:rsidRDefault="006C60F6" w:rsidP="006C60F6">
            <w:pPr>
              <w:pStyle w:val="Default"/>
              <w:rPr>
                <w:color w:val="auto"/>
                <w:sz w:val="20"/>
                <w:szCs w:val="20"/>
              </w:rPr>
            </w:pPr>
            <w:r w:rsidRPr="00A853B4">
              <w:rPr>
                <w:color w:val="auto"/>
                <w:sz w:val="20"/>
                <w:szCs w:val="20"/>
              </w:rPr>
              <w:t xml:space="preserve">Łatwość zakładania i użytkowania filtrów </w:t>
            </w:r>
          </w:p>
        </w:tc>
        <w:tc>
          <w:tcPr>
            <w:tcW w:w="850" w:type="dxa"/>
            <w:vAlign w:val="center"/>
          </w:tcPr>
          <w:p w14:paraId="7C46F693" w14:textId="77777777" w:rsidR="006C60F6" w:rsidRPr="00A853B4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96E5665" w14:textId="77777777" w:rsidR="006C60F6" w:rsidRPr="00A853B4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3B4" w:rsidRPr="00A853B4" w14:paraId="6C70CB7E" w14:textId="77777777" w:rsidTr="00C3566A">
        <w:trPr>
          <w:trHeight w:val="284"/>
          <w:jc w:val="center"/>
        </w:trPr>
        <w:tc>
          <w:tcPr>
            <w:tcW w:w="7758" w:type="dxa"/>
            <w:gridSpan w:val="2"/>
            <w:vAlign w:val="center"/>
          </w:tcPr>
          <w:p w14:paraId="6254CAC4" w14:textId="77777777" w:rsidR="006C60F6" w:rsidRPr="00A853B4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9F3B677" w14:textId="77777777" w:rsidR="006C60F6" w:rsidRPr="00A853B4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851" w:type="dxa"/>
            <w:vAlign w:val="center"/>
          </w:tcPr>
          <w:p w14:paraId="45ABD756" w14:textId="77777777" w:rsidR="006C60F6" w:rsidRPr="00A853B4" w:rsidRDefault="006C60F6" w:rsidP="001E0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A853B4" w:rsidRPr="00A853B4" w14:paraId="57462492" w14:textId="77777777" w:rsidTr="00A853B4">
        <w:trPr>
          <w:trHeight w:val="284"/>
          <w:jc w:val="center"/>
        </w:trPr>
        <w:tc>
          <w:tcPr>
            <w:tcW w:w="670" w:type="dxa"/>
            <w:vAlign w:val="center"/>
          </w:tcPr>
          <w:p w14:paraId="3E3B8507" w14:textId="77777777" w:rsidR="00B00B01" w:rsidRPr="00A853B4" w:rsidRDefault="00B00B01" w:rsidP="001E0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7088" w:type="dxa"/>
            <w:vAlign w:val="center"/>
          </w:tcPr>
          <w:p w14:paraId="0C6B38E2" w14:textId="6F75F07F" w:rsidR="00B00B01" w:rsidRPr="00A853B4" w:rsidRDefault="004A2AE8" w:rsidP="004A2AE8">
            <w:pPr>
              <w:pStyle w:val="Default"/>
              <w:rPr>
                <w:strike/>
                <w:color w:val="auto"/>
                <w:sz w:val="20"/>
                <w:szCs w:val="20"/>
              </w:rPr>
            </w:pPr>
            <w:r w:rsidRPr="00A853B4">
              <w:rPr>
                <w:color w:val="auto"/>
                <w:sz w:val="20"/>
                <w:szCs w:val="20"/>
              </w:rPr>
              <w:t>Czy filtr wydziela ostre i nieprzyjemne zapachy?</w:t>
            </w:r>
          </w:p>
        </w:tc>
        <w:tc>
          <w:tcPr>
            <w:tcW w:w="850" w:type="dxa"/>
            <w:vAlign w:val="center"/>
          </w:tcPr>
          <w:p w14:paraId="0871F9B1" w14:textId="77777777" w:rsidR="00B00B01" w:rsidRPr="00A853B4" w:rsidRDefault="00B00B01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784A8A3" w14:textId="77777777" w:rsidR="00B00B01" w:rsidRPr="00A853B4" w:rsidRDefault="00B00B01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3B4" w:rsidRPr="00A853B4" w14:paraId="3A873D04" w14:textId="77777777" w:rsidTr="00A853B4">
        <w:trPr>
          <w:trHeight w:val="284"/>
          <w:jc w:val="center"/>
        </w:trPr>
        <w:tc>
          <w:tcPr>
            <w:tcW w:w="670" w:type="dxa"/>
            <w:vAlign w:val="center"/>
          </w:tcPr>
          <w:p w14:paraId="38F5C716" w14:textId="77777777" w:rsidR="00B00B01" w:rsidRPr="00A853B4" w:rsidRDefault="00B00B01" w:rsidP="001E0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7088" w:type="dxa"/>
            <w:vAlign w:val="center"/>
          </w:tcPr>
          <w:p w14:paraId="47E36CDC" w14:textId="1A9826BC" w:rsidR="00B00B01" w:rsidRPr="00A853B4" w:rsidRDefault="00722189" w:rsidP="00FA2F87">
            <w:pPr>
              <w:pStyle w:val="Default"/>
              <w:rPr>
                <w:color w:val="auto"/>
                <w:sz w:val="20"/>
                <w:szCs w:val="20"/>
              </w:rPr>
            </w:pPr>
            <w:r w:rsidRPr="00A853B4">
              <w:rPr>
                <w:color w:val="auto"/>
                <w:sz w:val="20"/>
                <w:szCs w:val="20"/>
              </w:rPr>
              <w:t>Czy montaż filtrów do części twarzowej półmaski jest trudny</w:t>
            </w:r>
            <w:r w:rsidR="00C331CE" w:rsidRPr="00A853B4">
              <w:rPr>
                <w:color w:val="auto"/>
                <w:sz w:val="20"/>
                <w:szCs w:val="20"/>
              </w:rPr>
              <w:t>?</w:t>
            </w:r>
          </w:p>
        </w:tc>
        <w:tc>
          <w:tcPr>
            <w:tcW w:w="850" w:type="dxa"/>
            <w:vAlign w:val="center"/>
          </w:tcPr>
          <w:p w14:paraId="7AD413E7" w14:textId="77777777" w:rsidR="00B00B01" w:rsidRPr="00A853B4" w:rsidRDefault="00B00B01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50C78E8" w14:textId="77777777" w:rsidR="00B00B01" w:rsidRPr="00A853B4" w:rsidRDefault="00B00B01" w:rsidP="001E00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0B01" w:rsidRPr="00A853B4" w14:paraId="736048FC" w14:textId="77777777" w:rsidTr="00C3566A">
        <w:trPr>
          <w:trHeight w:val="284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8908" w14:textId="77777777" w:rsidR="00B00B01" w:rsidRPr="00A853B4" w:rsidRDefault="00B00B01" w:rsidP="00C852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FC28" w14:textId="5A12B1AB" w:rsidR="00B00B01" w:rsidRPr="00A853B4" w:rsidRDefault="004A2AE8" w:rsidP="00A853B4">
            <w:pPr>
              <w:pStyle w:val="Default"/>
              <w:rPr>
                <w:color w:val="auto"/>
                <w:sz w:val="20"/>
                <w:szCs w:val="20"/>
              </w:rPr>
            </w:pPr>
            <w:r w:rsidRPr="00A853B4">
              <w:rPr>
                <w:color w:val="auto"/>
                <w:sz w:val="20"/>
                <w:szCs w:val="20"/>
              </w:rPr>
              <w:t xml:space="preserve">Czy jest możliwość  </w:t>
            </w:r>
            <w:r w:rsidR="00B00B01" w:rsidRPr="00A853B4">
              <w:rPr>
                <w:color w:val="auto"/>
                <w:sz w:val="20"/>
                <w:szCs w:val="20"/>
              </w:rPr>
              <w:t>korzystania z filtrów przez pełną  zmianę roboczą</w:t>
            </w:r>
            <w:r w:rsidR="00C331CE" w:rsidRPr="00A853B4">
              <w:rPr>
                <w:color w:val="auto"/>
                <w:sz w:val="20"/>
                <w:szCs w:val="20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54EF" w14:textId="77777777" w:rsidR="00B00B01" w:rsidRPr="00A853B4" w:rsidRDefault="00B00B01" w:rsidP="00C8528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3CD3" w14:textId="77777777" w:rsidR="00B00B01" w:rsidRPr="00A853B4" w:rsidRDefault="00B00B01" w:rsidP="00C8528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DCDFC3" w14:textId="77777777" w:rsidR="00CE60A4" w:rsidRPr="00A853B4" w:rsidRDefault="00CE60A4" w:rsidP="00F31D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7810B30" w14:textId="77777777" w:rsidR="006C60F6" w:rsidRPr="00A853B4" w:rsidRDefault="006C60F6" w:rsidP="00F31D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C9717FD" w14:textId="77777777" w:rsidR="006C60F6" w:rsidRPr="001B6758" w:rsidRDefault="006C60F6" w:rsidP="006C60F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sz w:val="18"/>
          <w:szCs w:val="18"/>
        </w:rPr>
      </w:pPr>
    </w:p>
    <w:p w14:paraId="2B801FCD" w14:textId="77777777" w:rsidR="00B26887" w:rsidRPr="001B6758" w:rsidRDefault="00B26887" w:rsidP="006C60F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sz w:val="18"/>
          <w:szCs w:val="18"/>
        </w:rPr>
      </w:pPr>
    </w:p>
    <w:p w14:paraId="6D50BB9C" w14:textId="77777777" w:rsidR="00B26887" w:rsidRPr="001B6758" w:rsidRDefault="00B26887" w:rsidP="006C60F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sz w:val="18"/>
          <w:szCs w:val="18"/>
        </w:rPr>
      </w:pPr>
    </w:p>
    <w:p w14:paraId="4D3A3C18" w14:textId="77777777" w:rsidR="00B26887" w:rsidRPr="001B6758" w:rsidRDefault="00B26887" w:rsidP="006C60F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sz w:val="18"/>
          <w:szCs w:val="18"/>
        </w:rPr>
      </w:pPr>
    </w:p>
    <w:p w14:paraId="4E203843" w14:textId="77777777" w:rsidR="00B26887" w:rsidRPr="001B6758" w:rsidRDefault="00B26887" w:rsidP="006C60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451B507C" w14:textId="77777777" w:rsidR="00C3566A" w:rsidRPr="001B6758" w:rsidRDefault="00C3566A" w:rsidP="00C3566A">
      <w:pPr>
        <w:pStyle w:val="Default"/>
        <w:rPr>
          <w:i/>
          <w:iCs/>
          <w:color w:val="auto"/>
          <w:sz w:val="20"/>
          <w:szCs w:val="20"/>
        </w:rPr>
      </w:pPr>
      <w:r w:rsidRPr="001B6758">
        <w:rPr>
          <w:i/>
          <w:iCs/>
          <w:color w:val="auto"/>
          <w:sz w:val="20"/>
          <w:szCs w:val="20"/>
        </w:rPr>
        <w:t>…………………………………</w:t>
      </w:r>
      <w:r w:rsidR="0039504A" w:rsidRPr="001B6758">
        <w:rPr>
          <w:i/>
          <w:iCs/>
          <w:color w:val="auto"/>
          <w:sz w:val="20"/>
          <w:szCs w:val="20"/>
        </w:rPr>
        <w:t xml:space="preserve">..               </w:t>
      </w:r>
      <w:r w:rsidRPr="001B6758">
        <w:rPr>
          <w:i/>
          <w:iCs/>
          <w:color w:val="auto"/>
          <w:sz w:val="20"/>
          <w:szCs w:val="20"/>
        </w:rPr>
        <w:t xml:space="preserve">         ………………………………………..                           </w:t>
      </w:r>
    </w:p>
    <w:p w14:paraId="43EB7F56" w14:textId="77777777" w:rsidR="0039504A" w:rsidRPr="001B6758" w:rsidRDefault="00C3566A" w:rsidP="0039504A">
      <w:pPr>
        <w:pStyle w:val="Default"/>
        <w:rPr>
          <w:i/>
          <w:iCs/>
          <w:sz w:val="16"/>
          <w:szCs w:val="16"/>
        </w:rPr>
      </w:pPr>
      <w:r w:rsidRPr="001B6758">
        <w:rPr>
          <w:rFonts w:ascii="Calibri" w:hAnsi="Calibri" w:cs="Calibri"/>
          <w:i/>
          <w:iCs/>
          <w:color w:val="auto"/>
          <w:sz w:val="18"/>
          <w:szCs w:val="18"/>
        </w:rPr>
        <w:t xml:space="preserve"> </w:t>
      </w:r>
      <w:r w:rsidR="0039504A" w:rsidRPr="001B6758">
        <w:rPr>
          <w:i/>
          <w:iCs/>
          <w:sz w:val="16"/>
          <w:szCs w:val="16"/>
        </w:rPr>
        <w:t xml:space="preserve"> (podpis testera)       </w:t>
      </w:r>
      <w:r w:rsidRPr="001B6758">
        <w:rPr>
          <w:i/>
          <w:iCs/>
          <w:sz w:val="16"/>
          <w:szCs w:val="16"/>
        </w:rPr>
        <w:t xml:space="preserve">                                                       </w:t>
      </w:r>
      <w:r w:rsidR="0039504A" w:rsidRPr="001B6758">
        <w:rPr>
          <w:i/>
          <w:iCs/>
          <w:sz w:val="16"/>
          <w:szCs w:val="16"/>
        </w:rPr>
        <w:t xml:space="preserve">   </w:t>
      </w:r>
      <w:r w:rsidRPr="001B6758">
        <w:rPr>
          <w:i/>
          <w:iCs/>
          <w:sz w:val="16"/>
          <w:szCs w:val="16"/>
        </w:rPr>
        <w:t>(podpis i pieczątka k</w:t>
      </w:r>
      <w:r w:rsidR="00685161" w:rsidRPr="001B6758">
        <w:rPr>
          <w:i/>
          <w:iCs/>
          <w:sz w:val="16"/>
          <w:szCs w:val="16"/>
        </w:rPr>
        <w:t>o</w:t>
      </w:r>
      <w:r w:rsidRPr="001B6758">
        <w:rPr>
          <w:i/>
          <w:iCs/>
          <w:sz w:val="16"/>
          <w:szCs w:val="16"/>
        </w:rPr>
        <w:t xml:space="preserve">ordynatora)                                             </w:t>
      </w:r>
      <w:r w:rsidR="0039504A" w:rsidRPr="001B6758">
        <w:rPr>
          <w:i/>
          <w:iCs/>
          <w:sz w:val="16"/>
          <w:szCs w:val="16"/>
        </w:rPr>
        <w:t xml:space="preserve">                                   </w:t>
      </w:r>
    </w:p>
    <w:p w14:paraId="3C80DB5C" w14:textId="77777777" w:rsidR="0039504A" w:rsidRPr="001B6758" w:rsidRDefault="0039504A" w:rsidP="0039504A">
      <w:pPr>
        <w:pStyle w:val="Default"/>
        <w:rPr>
          <w:i/>
          <w:iCs/>
          <w:sz w:val="16"/>
          <w:szCs w:val="16"/>
        </w:rPr>
      </w:pPr>
    </w:p>
    <w:p w14:paraId="366C3F73" w14:textId="77777777" w:rsidR="0039504A" w:rsidRPr="001B6758" w:rsidRDefault="0039504A" w:rsidP="0039504A">
      <w:pPr>
        <w:pStyle w:val="Default"/>
        <w:rPr>
          <w:i/>
          <w:iCs/>
          <w:sz w:val="16"/>
          <w:szCs w:val="16"/>
        </w:rPr>
      </w:pPr>
    </w:p>
    <w:p w14:paraId="71CAEF3F" w14:textId="77777777" w:rsidR="0039504A" w:rsidRPr="001B6758" w:rsidRDefault="0039504A" w:rsidP="0039504A">
      <w:pPr>
        <w:pStyle w:val="Default"/>
        <w:rPr>
          <w:i/>
          <w:iCs/>
          <w:sz w:val="16"/>
          <w:szCs w:val="16"/>
        </w:rPr>
      </w:pPr>
    </w:p>
    <w:p w14:paraId="1149473D" w14:textId="77777777" w:rsidR="0039504A" w:rsidRPr="001B6758" w:rsidRDefault="0039504A" w:rsidP="0039504A">
      <w:pPr>
        <w:pStyle w:val="Default"/>
        <w:rPr>
          <w:i/>
          <w:iCs/>
          <w:sz w:val="16"/>
          <w:szCs w:val="16"/>
        </w:rPr>
      </w:pPr>
    </w:p>
    <w:p w14:paraId="433EB2AC" w14:textId="77777777" w:rsidR="00B00B01" w:rsidRPr="001B6758" w:rsidRDefault="00B00B01" w:rsidP="00B00B01">
      <w:pPr>
        <w:pStyle w:val="Default"/>
        <w:rPr>
          <w:i/>
          <w:iCs/>
          <w:sz w:val="16"/>
          <w:szCs w:val="16"/>
        </w:rPr>
      </w:pPr>
      <w:r w:rsidRPr="001B6758">
        <w:rPr>
          <w:i/>
          <w:iCs/>
          <w:color w:val="auto"/>
          <w:sz w:val="16"/>
          <w:szCs w:val="16"/>
        </w:rPr>
        <w:t xml:space="preserve"> </w:t>
      </w:r>
      <w:r w:rsidRPr="001B6758">
        <w:rPr>
          <w:i/>
          <w:iCs/>
          <w:sz w:val="16"/>
          <w:szCs w:val="16"/>
        </w:rPr>
        <w:t xml:space="preserve"> </w:t>
      </w:r>
    </w:p>
    <w:p w14:paraId="57593D36" w14:textId="77777777" w:rsidR="00484D22" w:rsidRDefault="00484D22" w:rsidP="00FB00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A36CFE1" w14:textId="77777777" w:rsidR="00A853B4" w:rsidRDefault="00A853B4" w:rsidP="00FB00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3D1ADA6" w14:textId="77777777" w:rsidR="00A853B4" w:rsidRPr="001B6758" w:rsidRDefault="00A853B4" w:rsidP="00FB00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58E1A76" w14:textId="77777777" w:rsidR="00626054" w:rsidRPr="001B6758" w:rsidRDefault="00626054" w:rsidP="00C02D2A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799CC2E" w14:textId="77777777" w:rsidR="00626054" w:rsidRPr="001B6758" w:rsidRDefault="00626054" w:rsidP="00626054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733762" w:rsidRPr="001B6758">
        <w:rPr>
          <w:rFonts w:ascii="Arial" w:hAnsi="Arial" w:cs="Arial"/>
          <w:b/>
          <w:bCs/>
          <w:sz w:val="20"/>
          <w:szCs w:val="20"/>
        </w:rPr>
        <w:t xml:space="preserve">3 </w:t>
      </w:r>
      <w:r w:rsidRPr="001B6758">
        <w:rPr>
          <w:rFonts w:ascii="Arial" w:hAnsi="Arial" w:cs="Arial"/>
          <w:b/>
          <w:bCs/>
          <w:sz w:val="20"/>
          <w:szCs w:val="20"/>
        </w:rPr>
        <w:t>do procedury badań eksploatacyjnych</w:t>
      </w:r>
    </w:p>
    <w:p w14:paraId="323AB3BD" w14:textId="77777777" w:rsidR="00626054" w:rsidRPr="001B6758" w:rsidRDefault="00626054" w:rsidP="00626054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110E27E3" w14:textId="77777777" w:rsidR="00626054" w:rsidRPr="001B6758" w:rsidRDefault="00626054" w:rsidP="0062605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671CFB37" w14:textId="77777777" w:rsidR="00626054" w:rsidRPr="001B6758" w:rsidRDefault="00626054" w:rsidP="0062605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5DDE5F52" w14:textId="77777777" w:rsidR="00626054" w:rsidRPr="001B6758" w:rsidRDefault="00626054" w:rsidP="0062605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36FBADAC" w14:textId="77777777" w:rsidR="00626054" w:rsidRPr="001B6758" w:rsidRDefault="00626054" w:rsidP="0062605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1B6758">
        <w:rPr>
          <w:rFonts w:ascii="Arial" w:eastAsia="Times New Roman" w:hAnsi="Arial" w:cs="Arial"/>
          <w:b/>
          <w:sz w:val="28"/>
          <w:szCs w:val="28"/>
          <w:lang w:eastAsia="pl-PL"/>
        </w:rPr>
        <w:t>Oświadczenie Wykonawcy</w:t>
      </w:r>
    </w:p>
    <w:p w14:paraId="70427400" w14:textId="77777777" w:rsidR="00626054" w:rsidRPr="001B6758" w:rsidRDefault="00626054" w:rsidP="00626054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</w:p>
    <w:p w14:paraId="40692002" w14:textId="77777777" w:rsidR="00626054" w:rsidRPr="001B6758" w:rsidRDefault="00626054" w:rsidP="00626054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BFDB7E2" w14:textId="77777777" w:rsidR="00626054" w:rsidRPr="001B6758" w:rsidRDefault="00626054" w:rsidP="0062605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>1. Wykonawca</w:t>
      </w:r>
    </w:p>
    <w:p w14:paraId="6F8413B1" w14:textId="77777777" w:rsidR="00626054" w:rsidRPr="001B6758" w:rsidRDefault="00626054" w:rsidP="0062605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8F46F27" w14:textId="77777777" w:rsidR="00626054" w:rsidRPr="001B6758" w:rsidRDefault="00626054" w:rsidP="00626054">
      <w:pPr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</w:t>
      </w:r>
      <w:r w:rsidR="00DF539A" w:rsidRPr="001B6758">
        <w:rPr>
          <w:rFonts w:ascii="Arial" w:eastAsia="Times New Roman" w:hAnsi="Arial" w:cs="Arial"/>
          <w:sz w:val="20"/>
          <w:szCs w:val="20"/>
          <w:lang w:eastAsia="pl-PL"/>
        </w:rPr>
        <w:t>…………………………..</w:t>
      </w:r>
    </w:p>
    <w:p w14:paraId="1458FCC5" w14:textId="77777777" w:rsidR="00626054" w:rsidRPr="001B6758" w:rsidRDefault="00626054" w:rsidP="00626054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4E5BDA0" w14:textId="77777777" w:rsidR="00626054" w:rsidRPr="001B6758" w:rsidRDefault="00626054" w:rsidP="00626054">
      <w:pPr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</w:t>
      </w:r>
      <w:r w:rsidR="00DF539A" w:rsidRPr="001B6758">
        <w:rPr>
          <w:rFonts w:ascii="Arial" w:eastAsia="Times New Roman" w:hAnsi="Arial" w:cs="Arial"/>
          <w:sz w:val="20"/>
          <w:szCs w:val="20"/>
          <w:lang w:eastAsia="pl-PL"/>
        </w:rPr>
        <w:t>…………………………..</w:t>
      </w:r>
    </w:p>
    <w:p w14:paraId="6CA87578" w14:textId="77777777" w:rsidR="00626054" w:rsidRPr="001B6758" w:rsidRDefault="003D69D9" w:rsidP="003D69D9">
      <w:pPr>
        <w:spacing w:after="0" w:line="240" w:lineRule="auto"/>
        <w:ind w:left="2832" w:firstLine="708"/>
        <w:rPr>
          <w:rFonts w:ascii="Arial" w:eastAsia="Times New Roman" w:hAnsi="Arial" w:cs="Arial"/>
          <w:sz w:val="18"/>
          <w:szCs w:val="18"/>
          <w:lang w:eastAsia="pl-PL"/>
        </w:rPr>
      </w:pPr>
      <w:r w:rsidRPr="001B6758">
        <w:rPr>
          <w:rFonts w:ascii="Arial" w:eastAsia="Times New Roman" w:hAnsi="Arial" w:cs="Arial"/>
          <w:sz w:val="18"/>
          <w:szCs w:val="18"/>
          <w:lang w:eastAsia="pl-PL"/>
        </w:rPr>
        <w:t xml:space="preserve">           </w:t>
      </w:r>
      <w:r w:rsidR="00626054" w:rsidRPr="001B6758">
        <w:rPr>
          <w:rFonts w:ascii="Arial" w:eastAsia="Times New Roman" w:hAnsi="Arial" w:cs="Arial"/>
          <w:sz w:val="18"/>
          <w:szCs w:val="18"/>
          <w:lang w:eastAsia="pl-PL"/>
        </w:rPr>
        <w:t>(nazwa i adres)</w:t>
      </w:r>
    </w:p>
    <w:p w14:paraId="15AF6E56" w14:textId="77777777" w:rsidR="00626054" w:rsidRPr="001B6758" w:rsidRDefault="00626054" w:rsidP="0062605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28A8E5" w14:textId="77777777" w:rsidR="00DF539A" w:rsidRPr="001B6758" w:rsidRDefault="00DF539A" w:rsidP="00626054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0E40FE3" w14:textId="77777777" w:rsidR="00626054" w:rsidRPr="001B6758" w:rsidRDefault="00EE24A4" w:rsidP="0062605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626054" w:rsidRPr="001B6758">
        <w:rPr>
          <w:rFonts w:ascii="Arial" w:eastAsia="Times New Roman" w:hAnsi="Arial" w:cs="Arial"/>
          <w:bCs/>
          <w:sz w:val="20"/>
          <w:szCs w:val="20"/>
          <w:lang w:eastAsia="pl-PL"/>
        </w:rPr>
        <w:t>. Nazwa wyrobu</w:t>
      </w:r>
    </w:p>
    <w:p w14:paraId="2842683C" w14:textId="77777777" w:rsidR="00626054" w:rsidRPr="001B6758" w:rsidRDefault="00626054" w:rsidP="0062605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6A58770" w14:textId="77777777" w:rsidR="00DF539A" w:rsidRPr="001B6758" w:rsidRDefault="00DF539A" w:rsidP="00DF539A">
      <w:pPr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…………………………………………………………………………………………………………………………..</w:t>
      </w:r>
    </w:p>
    <w:p w14:paraId="67498BA8" w14:textId="77777777" w:rsidR="00DF539A" w:rsidRPr="001B6758" w:rsidRDefault="00DF539A" w:rsidP="00DF539A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B7FA02C" w14:textId="77777777" w:rsidR="00DF539A" w:rsidRPr="001B6758" w:rsidRDefault="00DF539A" w:rsidP="00DF539A">
      <w:pPr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…………………………………………………………………………………………………………………………..</w:t>
      </w:r>
    </w:p>
    <w:p w14:paraId="3A30804A" w14:textId="77777777" w:rsidR="00626054" w:rsidRPr="001B6758" w:rsidRDefault="00DF539A" w:rsidP="00DF539A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1B6758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26054" w:rsidRPr="001B6758">
        <w:rPr>
          <w:rFonts w:ascii="Arial" w:eastAsia="Times New Roman" w:hAnsi="Arial" w:cs="Arial"/>
          <w:sz w:val="18"/>
          <w:szCs w:val="18"/>
          <w:lang w:eastAsia="pl-PL"/>
        </w:rPr>
        <w:t xml:space="preserve">(typ i oznaczenie </w:t>
      </w:r>
      <w:r w:rsidR="00701EF8" w:rsidRPr="001B6758">
        <w:rPr>
          <w:rFonts w:ascii="Arial" w:eastAsia="Times New Roman" w:hAnsi="Arial" w:cs="Arial"/>
          <w:sz w:val="18"/>
          <w:szCs w:val="18"/>
          <w:lang w:eastAsia="pl-PL"/>
        </w:rPr>
        <w:t>półmaski / filtrów</w:t>
      </w:r>
      <w:r w:rsidR="00626054" w:rsidRPr="001B6758">
        <w:rPr>
          <w:rFonts w:ascii="Arial" w:eastAsia="Times New Roman" w:hAnsi="Arial" w:cs="Arial"/>
          <w:sz w:val="18"/>
          <w:szCs w:val="18"/>
          <w:lang w:eastAsia="pl-PL"/>
        </w:rPr>
        <w:t>*)</w:t>
      </w:r>
    </w:p>
    <w:p w14:paraId="71B67B95" w14:textId="77777777" w:rsidR="00EE24A4" w:rsidRPr="001B6758" w:rsidRDefault="00EE24A4" w:rsidP="00DF539A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B00821" w14:textId="77777777" w:rsidR="00EE24A4" w:rsidRPr="001B6758" w:rsidRDefault="00EE24A4" w:rsidP="00DF539A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349D58" w14:textId="77777777" w:rsidR="00EE24A4" w:rsidRPr="001B6758" w:rsidRDefault="00EE24A4" w:rsidP="00EE24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>3. Producent wyrobu</w:t>
      </w:r>
    </w:p>
    <w:p w14:paraId="0985447D" w14:textId="77777777" w:rsidR="00EE24A4" w:rsidRPr="001B6758" w:rsidRDefault="00EE24A4" w:rsidP="00EE24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8A136AA" w14:textId="77777777" w:rsidR="00EE24A4" w:rsidRPr="001B6758" w:rsidRDefault="00EE24A4" w:rsidP="00EE24A4">
      <w:pPr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…………………………………………………………………………………………………………………………..</w:t>
      </w:r>
    </w:p>
    <w:p w14:paraId="3BBB0DFF" w14:textId="77777777" w:rsidR="00EE24A4" w:rsidRPr="001B6758" w:rsidRDefault="00EE24A4" w:rsidP="00EE24A4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214BB3E" w14:textId="77777777" w:rsidR="00EE24A4" w:rsidRPr="001B6758" w:rsidRDefault="00EE24A4" w:rsidP="00EE24A4">
      <w:pPr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…………………………………………………………………………………………………………………………..</w:t>
      </w:r>
    </w:p>
    <w:p w14:paraId="405FF790" w14:textId="77777777" w:rsidR="00EE24A4" w:rsidRPr="001B6758" w:rsidRDefault="003D69D9" w:rsidP="00EE24A4">
      <w:pPr>
        <w:spacing w:after="0" w:line="240" w:lineRule="auto"/>
        <w:ind w:left="2832" w:firstLine="708"/>
        <w:rPr>
          <w:rFonts w:ascii="Arial" w:eastAsia="Times New Roman" w:hAnsi="Arial" w:cs="Arial"/>
          <w:sz w:val="18"/>
          <w:szCs w:val="18"/>
          <w:lang w:eastAsia="pl-PL"/>
        </w:rPr>
      </w:pPr>
      <w:r w:rsidRPr="001B6758">
        <w:rPr>
          <w:rFonts w:ascii="Arial" w:eastAsia="Times New Roman" w:hAnsi="Arial" w:cs="Arial"/>
          <w:sz w:val="18"/>
          <w:szCs w:val="18"/>
          <w:lang w:eastAsia="pl-PL"/>
        </w:rPr>
        <w:t xml:space="preserve">           </w:t>
      </w:r>
      <w:r w:rsidR="00EE24A4" w:rsidRPr="001B6758">
        <w:rPr>
          <w:rFonts w:ascii="Arial" w:eastAsia="Times New Roman" w:hAnsi="Arial" w:cs="Arial"/>
          <w:sz w:val="18"/>
          <w:szCs w:val="18"/>
          <w:lang w:eastAsia="pl-PL"/>
        </w:rPr>
        <w:t xml:space="preserve"> (nazwa i adres)</w:t>
      </w:r>
    </w:p>
    <w:p w14:paraId="3CA93870" w14:textId="77777777" w:rsidR="00626054" w:rsidRPr="001B6758" w:rsidRDefault="00626054" w:rsidP="00626054">
      <w:pPr>
        <w:spacing w:after="12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2E6F475" w14:textId="77777777" w:rsidR="00626054" w:rsidRPr="001B6758" w:rsidRDefault="00626054" w:rsidP="00626054">
      <w:pPr>
        <w:spacing w:after="12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13D0931" w14:textId="77777777" w:rsidR="00626054" w:rsidRPr="001B6758" w:rsidRDefault="00626054" w:rsidP="00626054">
      <w:pPr>
        <w:spacing w:after="12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bCs/>
          <w:sz w:val="20"/>
          <w:szCs w:val="20"/>
          <w:lang w:eastAsia="pl-PL"/>
        </w:rPr>
        <w:t>Oświadczam z pełną odpowiedzialnością, że:</w:t>
      </w:r>
    </w:p>
    <w:p w14:paraId="0D966ABB" w14:textId="77777777" w:rsidR="00626054" w:rsidRPr="001B6758" w:rsidRDefault="00626054" w:rsidP="00626054">
      <w:pPr>
        <w:numPr>
          <w:ilvl w:val="0"/>
          <w:numId w:val="27"/>
        </w:numPr>
        <w:spacing w:after="12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akceptuję zasady i warunki przeprowadzania przez JSW S.A. badań eksploatacyjnych </w:t>
      </w:r>
    </w:p>
    <w:p w14:paraId="5E8937D0" w14:textId="77777777" w:rsidR="00626054" w:rsidRPr="001B6758" w:rsidRDefault="006429F0" w:rsidP="00626054">
      <w:pPr>
        <w:numPr>
          <w:ilvl w:val="0"/>
          <w:numId w:val="27"/>
        </w:numPr>
        <w:spacing w:after="12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bCs/>
          <w:sz w:val="20"/>
          <w:szCs w:val="20"/>
          <w:lang w:eastAsia="pl-PL"/>
        </w:rPr>
        <w:t>półmaska</w:t>
      </w:r>
      <w:r w:rsidR="00626054" w:rsidRPr="001B675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/ filtry* przekazane do ww. badań spełniają wymagania określone w poszczególnych kartach wyrobu  </w:t>
      </w:r>
      <w:r w:rsidR="00626054" w:rsidRPr="001B6758">
        <w:rPr>
          <w:rFonts w:ascii="Arial" w:eastAsia="Times New Roman" w:hAnsi="Arial" w:cs="Arial"/>
          <w:sz w:val="20"/>
          <w:szCs w:val="20"/>
          <w:lang w:eastAsia="pl-PL"/>
        </w:rPr>
        <w:t>ujętych w „Katalogu opisowo – rysunkowym obuwia, odzieży, sprzętu i środków ochrony indywidualnej” dostępnym na stronie internetowej JSW S.A.</w:t>
      </w:r>
    </w:p>
    <w:p w14:paraId="512F0306" w14:textId="77777777" w:rsidR="00626054" w:rsidRPr="001B6758" w:rsidRDefault="00626054" w:rsidP="00626054">
      <w:pPr>
        <w:spacing w:after="120" w:line="360" w:lineRule="auto"/>
        <w:jc w:val="both"/>
        <w:rPr>
          <w:rFonts w:ascii="Arial" w:eastAsia="Times New Roman" w:hAnsi="Arial" w:cs="Arial"/>
          <w:b/>
          <w:sz w:val="20"/>
          <w:szCs w:val="20"/>
          <w:vertAlign w:val="superscript"/>
          <w:lang w:eastAsia="pl-PL"/>
        </w:rPr>
      </w:pPr>
      <w:r w:rsidRPr="001B675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1393DC91" w14:textId="77777777" w:rsidR="00626054" w:rsidRPr="001B6758" w:rsidRDefault="00626054" w:rsidP="00626054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vertAlign w:val="superscript"/>
          <w:lang w:eastAsia="pl-PL"/>
        </w:rPr>
      </w:pPr>
    </w:p>
    <w:p w14:paraId="2A8162EB" w14:textId="77777777" w:rsidR="00626054" w:rsidRPr="001B6758" w:rsidRDefault="00626054" w:rsidP="0062605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0BCACB5" w14:textId="77777777" w:rsidR="00626054" w:rsidRPr="001B6758" w:rsidRDefault="00626054" w:rsidP="0062605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13A85B4" w14:textId="77777777" w:rsidR="00626054" w:rsidRPr="001B6758" w:rsidRDefault="00626054" w:rsidP="0062605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D281E16" w14:textId="77777777" w:rsidR="00626054" w:rsidRPr="001B6758" w:rsidRDefault="00626054" w:rsidP="00626054">
      <w:pPr>
        <w:tabs>
          <w:tab w:val="left" w:pos="851"/>
        </w:tabs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 w:rsidRPr="001B6758">
        <w:rPr>
          <w:rFonts w:ascii="Arial" w:eastAsia="Times New Roman" w:hAnsi="Arial" w:cs="Arial"/>
          <w:lang w:eastAsia="pl-PL"/>
        </w:rPr>
        <w:t xml:space="preserve">                                     ....................................................................................</w:t>
      </w:r>
    </w:p>
    <w:p w14:paraId="671707B5" w14:textId="77777777" w:rsidR="00626054" w:rsidRPr="001B6758" w:rsidRDefault="00626054" w:rsidP="00626054">
      <w:pPr>
        <w:tabs>
          <w:tab w:val="left" w:pos="851"/>
        </w:tabs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(pieczęć i podpis Wykonawcy)</w:t>
      </w:r>
    </w:p>
    <w:p w14:paraId="798FA329" w14:textId="77777777" w:rsidR="00626054" w:rsidRPr="001B6758" w:rsidRDefault="00626054" w:rsidP="00626054">
      <w:pPr>
        <w:tabs>
          <w:tab w:val="left" w:pos="6949"/>
        </w:tabs>
        <w:spacing w:after="0" w:line="240" w:lineRule="auto"/>
        <w:rPr>
          <w:rFonts w:ascii="Arial" w:eastAsia="Times New Roman" w:hAnsi="Arial" w:cs="Arial"/>
          <w:sz w:val="16"/>
          <w:szCs w:val="24"/>
          <w:lang w:eastAsia="pl-PL"/>
        </w:rPr>
      </w:pPr>
    </w:p>
    <w:p w14:paraId="16735821" w14:textId="77777777" w:rsidR="00626054" w:rsidRPr="001B6758" w:rsidRDefault="00626054" w:rsidP="00626054">
      <w:pPr>
        <w:tabs>
          <w:tab w:val="left" w:pos="6949"/>
        </w:tabs>
        <w:spacing w:after="0" w:line="240" w:lineRule="auto"/>
        <w:rPr>
          <w:rFonts w:ascii="Arial" w:eastAsia="Times New Roman" w:hAnsi="Arial" w:cs="Arial"/>
          <w:sz w:val="16"/>
          <w:szCs w:val="24"/>
          <w:lang w:eastAsia="pl-PL"/>
        </w:rPr>
      </w:pPr>
    </w:p>
    <w:p w14:paraId="6208A3C2" w14:textId="77777777" w:rsidR="00626054" w:rsidRPr="001B6758" w:rsidRDefault="00626054" w:rsidP="00626054">
      <w:pPr>
        <w:tabs>
          <w:tab w:val="left" w:pos="6949"/>
        </w:tabs>
        <w:spacing w:after="0" w:line="240" w:lineRule="auto"/>
        <w:rPr>
          <w:rFonts w:ascii="Arial" w:eastAsia="Times New Roman" w:hAnsi="Arial" w:cs="Arial"/>
          <w:sz w:val="16"/>
          <w:szCs w:val="24"/>
          <w:lang w:eastAsia="pl-PL"/>
        </w:rPr>
      </w:pPr>
    </w:p>
    <w:p w14:paraId="007F250B" w14:textId="77777777" w:rsidR="00626054" w:rsidRPr="001B6758" w:rsidRDefault="00626054" w:rsidP="00626054">
      <w:pPr>
        <w:tabs>
          <w:tab w:val="left" w:pos="6949"/>
        </w:tabs>
        <w:spacing w:after="0" w:line="240" w:lineRule="auto"/>
        <w:rPr>
          <w:rFonts w:ascii="Arial" w:eastAsia="Times New Roman" w:hAnsi="Arial" w:cs="Arial"/>
          <w:sz w:val="16"/>
          <w:szCs w:val="24"/>
          <w:lang w:eastAsia="pl-PL"/>
        </w:rPr>
      </w:pPr>
    </w:p>
    <w:p w14:paraId="28BCC920" w14:textId="77777777" w:rsidR="00626054" w:rsidRPr="001B6758" w:rsidRDefault="00626054" w:rsidP="00626054">
      <w:pPr>
        <w:tabs>
          <w:tab w:val="left" w:pos="6949"/>
        </w:tabs>
        <w:spacing w:after="0" w:line="240" w:lineRule="auto"/>
        <w:rPr>
          <w:rFonts w:ascii="Arial" w:eastAsia="Times New Roman" w:hAnsi="Arial" w:cs="Arial"/>
          <w:sz w:val="16"/>
          <w:szCs w:val="24"/>
          <w:lang w:eastAsia="pl-PL"/>
        </w:rPr>
      </w:pPr>
    </w:p>
    <w:p w14:paraId="6D7C97F5" w14:textId="77777777" w:rsidR="00EE24A4" w:rsidRPr="001B6758" w:rsidRDefault="00EE24A4" w:rsidP="00EE24A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strike/>
          <w:sz w:val="18"/>
          <w:szCs w:val="18"/>
          <w:lang w:eastAsia="pl-PL"/>
        </w:rPr>
      </w:pPr>
      <w:r w:rsidRPr="001B6758">
        <w:rPr>
          <w:rFonts w:ascii="Arial" w:hAnsi="Arial" w:cs="Arial"/>
          <w:sz w:val="16"/>
          <w:szCs w:val="16"/>
        </w:rPr>
        <w:t>* niewłaściwe skreślić</w:t>
      </w:r>
    </w:p>
    <w:p w14:paraId="5FDE7458" w14:textId="77777777" w:rsidR="00626054" w:rsidRDefault="00626054" w:rsidP="00626054">
      <w:pPr>
        <w:tabs>
          <w:tab w:val="left" w:pos="6949"/>
        </w:tabs>
        <w:spacing w:after="0" w:line="240" w:lineRule="auto"/>
        <w:rPr>
          <w:rFonts w:ascii="Arial" w:eastAsia="Times New Roman" w:hAnsi="Arial" w:cs="Arial"/>
          <w:sz w:val="16"/>
          <w:szCs w:val="24"/>
          <w:lang w:eastAsia="pl-PL"/>
        </w:rPr>
      </w:pPr>
    </w:p>
    <w:p w14:paraId="5DFF9B02" w14:textId="77777777" w:rsidR="00A853B4" w:rsidRDefault="00A853B4" w:rsidP="00626054">
      <w:pPr>
        <w:tabs>
          <w:tab w:val="left" w:pos="6949"/>
        </w:tabs>
        <w:spacing w:after="0" w:line="240" w:lineRule="auto"/>
        <w:rPr>
          <w:rFonts w:ascii="Arial" w:eastAsia="Times New Roman" w:hAnsi="Arial" w:cs="Arial"/>
          <w:sz w:val="16"/>
          <w:szCs w:val="24"/>
          <w:lang w:eastAsia="pl-PL"/>
        </w:rPr>
      </w:pPr>
    </w:p>
    <w:p w14:paraId="31EA9689" w14:textId="77777777" w:rsidR="00A853B4" w:rsidRDefault="00A853B4" w:rsidP="00626054">
      <w:pPr>
        <w:tabs>
          <w:tab w:val="left" w:pos="6949"/>
        </w:tabs>
        <w:spacing w:after="0" w:line="240" w:lineRule="auto"/>
        <w:rPr>
          <w:rFonts w:ascii="Arial" w:eastAsia="Times New Roman" w:hAnsi="Arial" w:cs="Arial"/>
          <w:sz w:val="16"/>
          <w:szCs w:val="24"/>
          <w:lang w:eastAsia="pl-PL"/>
        </w:rPr>
      </w:pPr>
    </w:p>
    <w:p w14:paraId="0F9DD473" w14:textId="77777777" w:rsidR="00A853B4" w:rsidRPr="001B6758" w:rsidRDefault="00A853B4" w:rsidP="00626054">
      <w:pPr>
        <w:tabs>
          <w:tab w:val="left" w:pos="6949"/>
        </w:tabs>
        <w:spacing w:after="0" w:line="240" w:lineRule="auto"/>
        <w:rPr>
          <w:rFonts w:ascii="Arial" w:eastAsia="Times New Roman" w:hAnsi="Arial" w:cs="Arial"/>
          <w:sz w:val="16"/>
          <w:szCs w:val="24"/>
          <w:lang w:eastAsia="pl-PL"/>
        </w:rPr>
      </w:pPr>
    </w:p>
    <w:p w14:paraId="588D44D1" w14:textId="77777777" w:rsidR="00DF539A" w:rsidRPr="001B6758" w:rsidRDefault="00DF539A" w:rsidP="00EE24A4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1B6758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733762" w:rsidRPr="001B6758">
        <w:rPr>
          <w:rFonts w:ascii="Arial" w:hAnsi="Arial" w:cs="Arial"/>
          <w:b/>
          <w:bCs/>
          <w:sz w:val="20"/>
          <w:szCs w:val="20"/>
        </w:rPr>
        <w:t xml:space="preserve">4 </w:t>
      </w:r>
      <w:r w:rsidRPr="001B6758">
        <w:rPr>
          <w:rFonts w:ascii="Arial" w:hAnsi="Arial" w:cs="Arial"/>
          <w:b/>
          <w:bCs/>
          <w:sz w:val="20"/>
          <w:szCs w:val="20"/>
        </w:rPr>
        <w:t xml:space="preserve">do procedury badań eksploatacyjnych - </w:t>
      </w:r>
      <w:r w:rsidRPr="001B6758">
        <w:rPr>
          <w:rFonts w:ascii="Arial" w:hAnsi="Arial" w:cs="Arial"/>
          <w:b/>
          <w:sz w:val="20"/>
          <w:szCs w:val="20"/>
        </w:rPr>
        <w:t xml:space="preserve"> wzór sprawozdania z badań eksploatacyjn</w:t>
      </w:r>
      <w:r w:rsidR="006429F0" w:rsidRPr="001B6758">
        <w:rPr>
          <w:rFonts w:ascii="Arial" w:hAnsi="Arial" w:cs="Arial"/>
          <w:b/>
          <w:sz w:val="20"/>
          <w:szCs w:val="20"/>
        </w:rPr>
        <w:t>ych półmaski/filtrów</w:t>
      </w:r>
      <w:r w:rsidRPr="001B6758">
        <w:rPr>
          <w:rFonts w:ascii="Arial" w:hAnsi="Arial" w:cs="Arial"/>
          <w:b/>
          <w:sz w:val="20"/>
          <w:szCs w:val="20"/>
        </w:rPr>
        <w:t xml:space="preserve"> </w:t>
      </w:r>
    </w:p>
    <w:p w14:paraId="3E95F678" w14:textId="77777777" w:rsidR="00DF539A" w:rsidRPr="001B6758" w:rsidRDefault="00DF539A" w:rsidP="00DF53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A1D2CB1" w14:textId="77777777" w:rsidR="00DF539A" w:rsidRPr="001B6758" w:rsidRDefault="00DF539A" w:rsidP="00DF53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C4846A2" w14:textId="77777777" w:rsidR="00DF539A" w:rsidRPr="001B6758" w:rsidRDefault="00DF539A" w:rsidP="00DF539A">
      <w:pPr>
        <w:jc w:val="center"/>
        <w:rPr>
          <w:rFonts w:ascii="Arial" w:hAnsi="Arial" w:cs="Arial"/>
          <w:sz w:val="20"/>
          <w:szCs w:val="20"/>
        </w:rPr>
      </w:pPr>
    </w:p>
    <w:p w14:paraId="2BCAA7DE" w14:textId="77777777" w:rsidR="00DF539A" w:rsidRPr="001B6758" w:rsidRDefault="00DF539A" w:rsidP="00DF539A">
      <w:pPr>
        <w:jc w:val="center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SPRAWOZDANIE Z BADAŃ EKSPLOATACYJNYCH</w:t>
      </w:r>
    </w:p>
    <w:p w14:paraId="1896C299" w14:textId="77777777" w:rsidR="00DF539A" w:rsidRPr="001B6758" w:rsidRDefault="00DF539A" w:rsidP="00DF539A">
      <w:pPr>
        <w:jc w:val="center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ŚRODKA OCHRONY DRÓG ODDECHOWYCH</w:t>
      </w:r>
    </w:p>
    <w:p w14:paraId="6AB41DFA" w14:textId="77777777" w:rsidR="00DF539A" w:rsidRPr="001B6758" w:rsidRDefault="00DF539A" w:rsidP="00DF539A">
      <w:pPr>
        <w:jc w:val="center"/>
        <w:rPr>
          <w:rFonts w:ascii="Arial" w:hAnsi="Arial" w:cs="Arial"/>
          <w:sz w:val="20"/>
          <w:szCs w:val="20"/>
        </w:rPr>
      </w:pPr>
    </w:p>
    <w:p w14:paraId="1AEEFB14" w14:textId="77777777" w:rsidR="00DF539A" w:rsidRPr="001B6758" w:rsidRDefault="00DF539A" w:rsidP="00DF539A">
      <w:pPr>
        <w:jc w:val="center"/>
        <w:rPr>
          <w:rFonts w:ascii="Arial" w:hAnsi="Arial" w:cs="Arial"/>
          <w:sz w:val="20"/>
          <w:szCs w:val="20"/>
        </w:rPr>
      </w:pPr>
    </w:p>
    <w:p w14:paraId="5D230063" w14:textId="77777777" w:rsidR="00DF539A" w:rsidRPr="001B6758" w:rsidRDefault="00DF539A" w:rsidP="00DF539A">
      <w:pPr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b/>
          <w:sz w:val="20"/>
          <w:szCs w:val="20"/>
          <w:lang w:eastAsia="pl-PL"/>
        </w:rPr>
        <w:t>Półmaska / filtr</w:t>
      </w:r>
      <w:r w:rsidR="006429F0" w:rsidRPr="001B6758">
        <w:rPr>
          <w:rFonts w:ascii="Arial" w:eastAsia="Times New Roman" w:hAnsi="Arial" w:cs="Arial"/>
          <w:b/>
          <w:sz w:val="20"/>
          <w:szCs w:val="20"/>
          <w:lang w:eastAsia="pl-PL"/>
        </w:rPr>
        <w:t>y</w:t>
      </w:r>
      <w:r w:rsidRPr="001B675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………………………….</w:t>
      </w:r>
    </w:p>
    <w:p w14:paraId="22D2B2CE" w14:textId="77777777" w:rsidR="00DF539A" w:rsidRPr="001B6758" w:rsidRDefault="00DF539A" w:rsidP="00DF539A">
      <w:pPr>
        <w:rPr>
          <w:rFonts w:ascii="Arial" w:hAnsi="Arial" w:cs="Arial"/>
          <w:sz w:val="20"/>
          <w:szCs w:val="20"/>
        </w:rPr>
      </w:pPr>
    </w:p>
    <w:p w14:paraId="08223E57" w14:textId="77777777" w:rsidR="00DF539A" w:rsidRPr="001B6758" w:rsidRDefault="00DF539A" w:rsidP="00DF539A">
      <w:pPr>
        <w:ind w:firstLine="284"/>
        <w:rPr>
          <w:rFonts w:ascii="Arial" w:hAnsi="Arial" w:cs="Arial"/>
          <w:sz w:val="20"/>
          <w:szCs w:val="20"/>
        </w:rPr>
      </w:pPr>
    </w:p>
    <w:p w14:paraId="24BE373F" w14:textId="77777777" w:rsidR="00DF539A" w:rsidRPr="001B6758" w:rsidRDefault="00DF539A" w:rsidP="00DF539A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>Miejscowość, dnia………… 20.. r.</w:t>
      </w:r>
    </w:p>
    <w:p w14:paraId="305A22BC" w14:textId="77777777" w:rsidR="00DF539A" w:rsidRPr="001B6758" w:rsidRDefault="00DF539A" w:rsidP="00DF53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CF35EA4" w14:textId="77777777" w:rsidR="00DF539A" w:rsidRPr="001B6758" w:rsidRDefault="00DF539A" w:rsidP="00DF53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F8272F8" w14:textId="77777777" w:rsidR="00DF539A" w:rsidRPr="001B6758" w:rsidRDefault="00DF539A" w:rsidP="00DF539A">
      <w:pPr>
        <w:pStyle w:val="Akapitzlist"/>
        <w:numPr>
          <w:ilvl w:val="0"/>
          <w:numId w:val="29"/>
        </w:numPr>
        <w:spacing w:after="120" w:line="360" w:lineRule="auto"/>
        <w:ind w:left="284" w:firstLine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b/>
          <w:sz w:val="20"/>
          <w:szCs w:val="20"/>
          <w:lang w:eastAsia="pl-PL"/>
        </w:rPr>
        <w:t>Cel badań.</w:t>
      </w:r>
    </w:p>
    <w:p w14:paraId="7A81998A" w14:textId="77777777" w:rsidR="00DF539A" w:rsidRPr="001B6758" w:rsidRDefault="00DF539A" w:rsidP="00DF539A">
      <w:pPr>
        <w:pStyle w:val="Akapitzlist"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 xml:space="preserve">Ocena przydatności użytkowej półmasek … / filtrów wymiennych do półmasek dwudrożnych … do stosowania w podziemnych wyrobiskach zakładów górniczych JSW S.A. </w:t>
      </w:r>
    </w:p>
    <w:p w14:paraId="58EC304D" w14:textId="77777777" w:rsidR="00DF539A" w:rsidRPr="001B6758" w:rsidRDefault="00DF539A" w:rsidP="00DF539A">
      <w:pPr>
        <w:pStyle w:val="Akapitzlist"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 xml:space="preserve">Badania i ocenę przeprowadzono w oparciu o procedurę badań eksploatacyjnych obowiązującą </w:t>
      </w:r>
      <w:r w:rsidRPr="001B6758">
        <w:rPr>
          <w:rFonts w:ascii="Arial" w:eastAsia="Times New Roman" w:hAnsi="Arial" w:cs="Arial"/>
          <w:sz w:val="20"/>
          <w:szCs w:val="20"/>
          <w:lang w:eastAsia="pl-PL"/>
        </w:rPr>
        <w:br/>
        <w:t>w Jastrzębskiej Spółce Węglowej S.A.</w:t>
      </w:r>
    </w:p>
    <w:p w14:paraId="7805ECD6" w14:textId="77777777" w:rsidR="00DF539A" w:rsidRPr="001B6758" w:rsidRDefault="00DF539A" w:rsidP="00DF539A">
      <w:pPr>
        <w:pStyle w:val="Default"/>
        <w:numPr>
          <w:ilvl w:val="0"/>
          <w:numId w:val="29"/>
        </w:numPr>
        <w:spacing w:after="120" w:line="360" w:lineRule="auto"/>
        <w:jc w:val="both"/>
        <w:rPr>
          <w:b/>
          <w:color w:val="auto"/>
          <w:sz w:val="20"/>
          <w:szCs w:val="20"/>
        </w:rPr>
      </w:pPr>
      <w:r w:rsidRPr="001B6758">
        <w:rPr>
          <w:b/>
          <w:color w:val="auto"/>
          <w:sz w:val="20"/>
          <w:szCs w:val="20"/>
        </w:rPr>
        <w:t>Przedmiot badań.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3012"/>
        <w:gridCol w:w="2339"/>
        <w:gridCol w:w="2438"/>
      </w:tblGrid>
      <w:tr w:rsidR="00DF539A" w:rsidRPr="001B6758" w14:paraId="7F191751" w14:textId="77777777" w:rsidTr="003D69D9">
        <w:trPr>
          <w:trHeight w:val="480"/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65BB90B" w14:textId="77777777" w:rsidR="00DF539A" w:rsidRPr="001B6758" w:rsidRDefault="00DF539A" w:rsidP="00DF53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B6758">
              <w:rPr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012" w:type="dxa"/>
            <w:shd w:val="clear" w:color="auto" w:fill="D9D9D9" w:themeFill="background1" w:themeFillShade="D9"/>
            <w:vAlign w:val="center"/>
          </w:tcPr>
          <w:p w14:paraId="57D692AB" w14:textId="77777777" w:rsidR="00DF539A" w:rsidRPr="001B6758" w:rsidRDefault="00DF539A" w:rsidP="00DF53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B6758">
              <w:rPr>
                <w:b/>
                <w:color w:val="auto"/>
                <w:sz w:val="20"/>
                <w:szCs w:val="20"/>
              </w:rPr>
              <w:t>Wyrób</w:t>
            </w:r>
          </w:p>
        </w:tc>
        <w:tc>
          <w:tcPr>
            <w:tcW w:w="2339" w:type="dxa"/>
            <w:shd w:val="clear" w:color="auto" w:fill="D9D9D9" w:themeFill="background1" w:themeFillShade="D9"/>
            <w:vAlign w:val="center"/>
          </w:tcPr>
          <w:p w14:paraId="5DC58263" w14:textId="77777777" w:rsidR="00DF539A" w:rsidRPr="001B6758" w:rsidRDefault="00DF539A" w:rsidP="00DF53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B6758">
              <w:rPr>
                <w:b/>
                <w:color w:val="auto"/>
                <w:sz w:val="20"/>
                <w:szCs w:val="20"/>
              </w:rPr>
              <w:t>Producent</w:t>
            </w: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14:paraId="7D27E8C0" w14:textId="77777777" w:rsidR="00DF539A" w:rsidRPr="001B6758" w:rsidRDefault="00DF539A" w:rsidP="00DF53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B6758">
              <w:rPr>
                <w:b/>
                <w:color w:val="auto"/>
                <w:sz w:val="20"/>
                <w:szCs w:val="20"/>
              </w:rPr>
              <w:t>Wykonawca</w:t>
            </w:r>
          </w:p>
        </w:tc>
      </w:tr>
      <w:tr w:rsidR="00DF539A" w:rsidRPr="001B6758" w14:paraId="3C9947AA" w14:textId="77777777" w:rsidTr="003D69D9">
        <w:trPr>
          <w:trHeight w:val="1019"/>
          <w:jc w:val="center"/>
        </w:trPr>
        <w:tc>
          <w:tcPr>
            <w:tcW w:w="709" w:type="dxa"/>
            <w:vAlign w:val="center"/>
          </w:tcPr>
          <w:p w14:paraId="00A06B27" w14:textId="77777777" w:rsidR="00DF539A" w:rsidRPr="001B6758" w:rsidRDefault="00DF539A" w:rsidP="00DF539A">
            <w:pPr>
              <w:pStyle w:val="Default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 w:rsidRPr="001B6758"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12" w:type="dxa"/>
            <w:vAlign w:val="center"/>
          </w:tcPr>
          <w:p w14:paraId="253B59DD" w14:textId="77777777" w:rsidR="00DF539A" w:rsidRPr="001B6758" w:rsidRDefault="00DF539A" w:rsidP="00DF539A">
            <w:pPr>
              <w:pStyle w:val="Default"/>
              <w:spacing w:line="36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 w:rsidRPr="001B6758"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Półmaska / filtr</w:t>
            </w:r>
            <w:r w:rsidR="006429F0" w:rsidRPr="001B6758"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y</w:t>
            </w:r>
            <w:r w:rsidRPr="001B6758">
              <w:rPr>
                <w:rFonts w:eastAsia="Times New Roman"/>
                <w:color w:val="auto"/>
                <w:sz w:val="20"/>
                <w:szCs w:val="20"/>
                <w:lang w:eastAsia="pl-PL"/>
              </w:rPr>
              <w:t xml:space="preserve"> …………</w:t>
            </w:r>
          </w:p>
        </w:tc>
        <w:tc>
          <w:tcPr>
            <w:tcW w:w="2339" w:type="dxa"/>
            <w:vAlign w:val="center"/>
          </w:tcPr>
          <w:p w14:paraId="70F32A95" w14:textId="77777777" w:rsidR="00DF539A" w:rsidRPr="001B6758" w:rsidRDefault="00DF539A" w:rsidP="00DF53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B6758">
              <w:rPr>
                <w:color w:val="auto"/>
                <w:sz w:val="20"/>
                <w:szCs w:val="20"/>
              </w:rPr>
              <w:t>……………</w:t>
            </w:r>
          </w:p>
        </w:tc>
        <w:tc>
          <w:tcPr>
            <w:tcW w:w="2438" w:type="dxa"/>
            <w:vAlign w:val="center"/>
          </w:tcPr>
          <w:p w14:paraId="3BB57D6B" w14:textId="77777777" w:rsidR="00DF539A" w:rsidRPr="001B6758" w:rsidRDefault="00DF539A" w:rsidP="00DF539A">
            <w:pPr>
              <w:ind w:firstLine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..……………..</w:t>
            </w:r>
          </w:p>
        </w:tc>
      </w:tr>
    </w:tbl>
    <w:p w14:paraId="5F5F1DC5" w14:textId="77777777" w:rsidR="00DF539A" w:rsidRPr="001B6758" w:rsidRDefault="00DF539A" w:rsidP="00DF539A">
      <w:pPr>
        <w:spacing w:after="12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F0606AD" w14:textId="77777777" w:rsidR="00DF539A" w:rsidRPr="001B6758" w:rsidRDefault="00DF539A" w:rsidP="00DF539A">
      <w:pPr>
        <w:pStyle w:val="Akapitzlist"/>
        <w:numPr>
          <w:ilvl w:val="0"/>
          <w:numId w:val="29"/>
        </w:numPr>
        <w:spacing w:after="12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B6758">
        <w:rPr>
          <w:rFonts w:ascii="Arial" w:hAnsi="Arial" w:cs="Arial"/>
          <w:b/>
          <w:sz w:val="20"/>
          <w:szCs w:val="20"/>
        </w:rPr>
        <w:t>Informacja o dostarczonej przez Wykonawcę dokumentacji.</w:t>
      </w:r>
    </w:p>
    <w:p w14:paraId="053AFB36" w14:textId="77777777" w:rsidR="00DF539A" w:rsidRPr="001B6758" w:rsidRDefault="00DF539A" w:rsidP="00DF539A">
      <w:pPr>
        <w:pStyle w:val="Default"/>
        <w:numPr>
          <w:ilvl w:val="0"/>
          <w:numId w:val="28"/>
        </w:numPr>
        <w:spacing w:after="120" w:line="360" w:lineRule="auto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>…..</w:t>
      </w:r>
    </w:p>
    <w:p w14:paraId="42C3EA5C" w14:textId="77777777" w:rsidR="00DF539A" w:rsidRPr="001B6758" w:rsidRDefault="00DF539A" w:rsidP="003D69D9">
      <w:pPr>
        <w:pStyle w:val="Default"/>
        <w:numPr>
          <w:ilvl w:val="0"/>
          <w:numId w:val="28"/>
        </w:numPr>
        <w:spacing w:line="360" w:lineRule="auto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t>…..</w:t>
      </w:r>
    </w:p>
    <w:p w14:paraId="7102978C" w14:textId="77777777" w:rsidR="003D69D9" w:rsidRPr="001B6758" w:rsidRDefault="003D69D9" w:rsidP="003D69D9">
      <w:pPr>
        <w:pStyle w:val="Default"/>
        <w:spacing w:line="360" w:lineRule="auto"/>
        <w:ind w:left="720"/>
        <w:jc w:val="both"/>
        <w:rPr>
          <w:color w:val="auto"/>
          <w:sz w:val="20"/>
          <w:szCs w:val="20"/>
        </w:rPr>
      </w:pPr>
    </w:p>
    <w:p w14:paraId="0B7CC4AF" w14:textId="77777777" w:rsidR="00DF539A" w:rsidRPr="001B6758" w:rsidRDefault="00DF539A" w:rsidP="00DF539A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b/>
          <w:sz w:val="20"/>
          <w:szCs w:val="20"/>
          <w:lang w:eastAsia="pl-PL"/>
        </w:rPr>
        <w:t>Termin i miejsce przeprowadzenia badań.</w:t>
      </w:r>
    </w:p>
    <w:p w14:paraId="4C921390" w14:textId="77777777" w:rsidR="00DF539A" w:rsidRPr="001B6758" w:rsidRDefault="00DF539A" w:rsidP="00DF539A">
      <w:pPr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>Badania zostały przeprowadzone w okresie od dnia ……………… do dnia ……………</w:t>
      </w:r>
    </w:p>
    <w:p w14:paraId="1B0558AD" w14:textId="77777777" w:rsidR="00DF539A" w:rsidRPr="001B6758" w:rsidRDefault="00DF539A" w:rsidP="00DF539A">
      <w:pPr>
        <w:ind w:left="284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Zakłady górnicze JSW S.A.:</w:t>
      </w:r>
    </w:p>
    <w:p w14:paraId="3727A4C3" w14:textId="77777777" w:rsidR="00DF539A" w:rsidRPr="001B6758" w:rsidRDefault="00DF539A" w:rsidP="00DF539A">
      <w:pPr>
        <w:ind w:firstLine="284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>………………………………..</w:t>
      </w:r>
    </w:p>
    <w:p w14:paraId="06E8A45C" w14:textId="77777777" w:rsidR="00DF539A" w:rsidRPr="001B6758" w:rsidRDefault="00DF539A" w:rsidP="00DF539A">
      <w:pPr>
        <w:ind w:firstLine="284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……………………………….. </w:t>
      </w:r>
    </w:p>
    <w:p w14:paraId="25F616E5" w14:textId="77777777" w:rsidR="00DF539A" w:rsidRPr="001B6758" w:rsidRDefault="00DF539A" w:rsidP="003D69D9">
      <w:pPr>
        <w:spacing w:after="0"/>
        <w:ind w:firstLine="284"/>
        <w:rPr>
          <w:rFonts w:ascii="Arial" w:eastAsia="Times New Roman" w:hAnsi="Arial" w:cs="Arial"/>
          <w:sz w:val="20"/>
          <w:szCs w:val="20"/>
          <w:lang w:eastAsia="pl-PL"/>
        </w:rPr>
      </w:pPr>
      <w:r w:rsidRPr="001B675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………………………………..</w:t>
      </w:r>
    </w:p>
    <w:p w14:paraId="6CD90EE1" w14:textId="77777777" w:rsidR="003D69D9" w:rsidRPr="001B6758" w:rsidRDefault="003D69D9" w:rsidP="003D69D9">
      <w:pPr>
        <w:spacing w:after="0"/>
        <w:ind w:firstLine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1CB6B6" w14:textId="77777777" w:rsidR="00DF539A" w:rsidRPr="001B6758" w:rsidRDefault="00DF539A" w:rsidP="00DF539A">
      <w:pPr>
        <w:pStyle w:val="Default"/>
        <w:numPr>
          <w:ilvl w:val="0"/>
          <w:numId w:val="29"/>
        </w:numPr>
        <w:spacing w:after="120" w:line="360" w:lineRule="auto"/>
        <w:jc w:val="both"/>
        <w:rPr>
          <w:b/>
          <w:color w:val="auto"/>
          <w:sz w:val="20"/>
          <w:szCs w:val="20"/>
        </w:rPr>
      </w:pPr>
      <w:r w:rsidRPr="001B6758">
        <w:rPr>
          <w:b/>
          <w:color w:val="auto"/>
          <w:sz w:val="20"/>
          <w:szCs w:val="20"/>
        </w:rPr>
        <w:t>Opis warunków</w:t>
      </w:r>
      <w:r w:rsidRPr="001B6758">
        <w:rPr>
          <w:color w:val="auto"/>
          <w:sz w:val="20"/>
          <w:szCs w:val="20"/>
        </w:rPr>
        <w:t xml:space="preserve"> </w:t>
      </w:r>
      <w:r w:rsidRPr="001B6758">
        <w:rPr>
          <w:b/>
          <w:color w:val="auto"/>
          <w:sz w:val="20"/>
          <w:szCs w:val="20"/>
        </w:rPr>
        <w:t>przeprowadzenia badań.</w:t>
      </w:r>
    </w:p>
    <w:p w14:paraId="0E9A5064" w14:textId="77777777" w:rsidR="00DF539A" w:rsidRPr="001B6758" w:rsidRDefault="00DF539A" w:rsidP="00DF539A">
      <w:pPr>
        <w:pStyle w:val="Default"/>
        <w:spacing w:line="360" w:lineRule="auto"/>
        <w:ind w:left="284"/>
        <w:jc w:val="both"/>
        <w:rPr>
          <w:color w:val="auto"/>
          <w:sz w:val="20"/>
          <w:szCs w:val="20"/>
        </w:rPr>
      </w:pPr>
      <w:r w:rsidRPr="001B6758">
        <w:rPr>
          <w:color w:val="auto"/>
          <w:sz w:val="20"/>
          <w:szCs w:val="20"/>
        </w:rPr>
        <w:lastRenderedPageBreak/>
        <w:t xml:space="preserve">Opis warunków przeprowadzenia badań eksploatacyjnych określono w poszczególnych ankietach (kartach badania) przesłanych przez koordynatora w danym zakładzie górniczym JSW S.A. i zestawiono </w:t>
      </w:r>
      <w:r w:rsidRPr="001B6758">
        <w:rPr>
          <w:color w:val="auto"/>
          <w:sz w:val="20"/>
          <w:szCs w:val="20"/>
        </w:rPr>
        <w:br/>
        <w:t>w poniższej tabeli.</w:t>
      </w:r>
    </w:p>
    <w:p w14:paraId="70121FAC" w14:textId="77777777" w:rsidR="004D0451" w:rsidRDefault="004D0451" w:rsidP="00DF53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721D458" w14:textId="77777777" w:rsidR="00DF539A" w:rsidRPr="001B6758" w:rsidRDefault="00DF539A" w:rsidP="00DF53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B6758">
        <w:rPr>
          <w:rFonts w:ascii="Arial" w:hAnsi="Arial" w:cs="Arial"/>
          <w:b/>
          <w:sz w:val="20"/>
          <w:szCs w:val="20"/>
        </w:rPr>
        <w:t xml:space="preserve">       Tabela nr 1</w:t>
      </w:r>
    </w:p>
    <w:tbl>
      <w:tblPr>
        <w:tblW w:w="55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970"/>
        <w:gridCol w:w="1297"/>
        <w:gridCol w:w="993"/>
        <w:gridCol w:w="1136"/>
        <w:gridCol w:w="1034"/>
        <w:gridCol w:w="1125"/>
        <w:gridCol w:w="1127"/>
        <w:gridCol w:w="1080"/>
        <w:gridCol w:w="1019"/>
      </w:tblGrid>
      <w:tr w:rsidR="00DF539A" w:rsidRPr="001B6758" w14:paraId="67C7D2EA" w14:textId="77777777" w:rsidTr="00DF539A">
        <w:trPr>
          <w:jc w:val="center"/>
        </w:trPr>
        <w:tc>
          <w:tcPr>
            <w:tcW w:w="461" w:type="pct"/>
            <w:vMerge w:val="restart"/>
            <w:vAlign w:val="center"/>
          </w:tcPr>
          <w:p w14:paraId="57DBEB44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6758">
              <w:rPr>
                <w:rFonts w:ascii="Arial" w:hAnsi="Arial" w:cs="Arial"/>
                <w:b/>
                <w:sz w:val="16"/>
                <w:szCs w:val="16"/>
              </w:rPr>
              <w:t>KWK "…….." / Ruch …….</w:t>
            </w:r>
          </w:p>
        </w:tc>
        <w:tc>
          <w:tcPr>
            <w:tcW w:w="450" w:type="pct"/>
            <w:vMerge w:val="restart"/>
            <w:vAlign w:val="center"/>
          </w:tcPr>
          <w:p w14:paraId="2ADD6B7E" w14:textId="77777777" w:rsidR="00DF539A" w:rsidRPr="001B6758" w:rsidRDefault="00DF539A" w:rsidP="00DF539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6758">
              <w:rPr>
                <w:rFonts w:ascii="Arial" w:hAnsi="Arial" w:cs="Arial"/>
                <w:b/>
                <w:sz w:val="16"/>
                <w:szCs w:val="16"/>
              </w:rPr>
              <w:t>Temp.</w:t>
            </w:r>
          </w:p>
          <w:p w14:paraId="0B7187CF" w14:textId="77777777" w:rsidR="00DF539A" w:rsidRPr="001B6758" w:rsidRDefault="00DF539A" w:rsidP="00DF539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6758">
              <w:rPr>
                <w:rFonts w:ascii="Arial" w:hAnsi="Arial" w:cs="Arial"/>
                <w:b/>
                <w:sz w:val="16"/>
                <w:szCs w:val="16"/>
              </w:rPr>
              <w:t>powietrza</w:t>
            </w:r>
          </w:p>
          <w:p w14:paraId="1D73CB2C" w14:textId="77777777" w:rsidR="00DF539A" w:rsidRPr="001B6758" w:rsidRDefault="00DF539A" w:rsidP="00DF539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6758">
              <w:rPr>
                <w:rFonts w:ascii="Arial" w:hAnsi="Arial" w:cs="Arial"/>
                <w:b/>
                <w:sz w:val="16"/>
                <w:szCs w:val="16"/>
              </w:rPr>
              <w:t>[</w:t>
            </w:r>
            <w:proofErr w:type="spellStart"/>
            <w:r w:rsidRPr="001B6758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o</w:t>
            </w:r>
            <w:r w:rsidRPr="001B6758">
              <w:rPr>
                <w:rFonts w:ascii="Arial" w:hAnsi="Arial" w:cs="Arial"/>
                <w:b/>
                <w:sz w:val="16"/>
                <w:szCs w:val="16"/>
              </w:rPr>
              <w:t>C</w:t>
            </w:r>
            <w:proofErr w:type="spellEnd"/>
            <w:r w:rsidRPr="001B6758">
              <w:rPr>
                <w:rFonts w:ascii="Arial" w:hAnsi="Arial" w:cs="Arial"/>
                <w:b/>
                <w:sz w:val="16"/>
                <w:szCs w:val="16"/>
              </w:rPr>
              <w:t>]</w:t>
            </w:r>
          </w:p>
        </w:tc>
        <w:tc>
          <w:tcPr>
            <w:tcW w:w="602" w:type="pct"/>
            <w:vMerge w:val="restart"/>
            <w:vAlign w:val="center"/>
          </w:tcPr>
          <w:p w14:paraId="7E460895" w14:textId="77777777" w:rsidR="00DF539A" w:rsidRPr="001B6758" w:rsidRDefault="00DF539A" w:rsidP="00DF539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6758">
              <w:rPr>
                <w:rFonts w:ascii="Arial" w:hAnsi="Arial" w:cs="Arial"/>
                <w:b/>
                <w:sz w:val="16"/>
                <w:szCs w:val="16"/>
              </w:rPr>
              <w:t>Wielkość wolnej krystalicznej krzemionki</w:t>
            </w:r>
          </w:p>
          <w:p w14:paraId="5FC445C5" w14:textId="77777777" w:rsidR="00DF539A" w:rsidRPr="001B6758" w:rsidRDefault="00DF539A" w:rsidP="00DF539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6758">
              <w:rPr>
                <w:rFonts w:ascii="Arial" w:hAnsi="Arial" w:cs="Arial"/>
                <w:b/>
                <w:sz w:val="16"/>
                <w:szCs w:val="16"/>
              </w:rPr>
              <w:t>[mg/m</w:t>
            </w:r>
            <w:r w:rsidRPr="001B6758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3</w:t>
            </w:r>
            <w:r w:rsidRPr="001B6758">
              <w:rPr>
                <w:rFonts w:ascii="Arial" w:hAnsi="Arial" w:cs="Arial"/>
                <w:b/>
                <w:sz w:val="16"/>
                <w:szCs w:val="16"/>
              </w:rPr>
              <w:t>]</w:t>
            </w:r>
          </w:p>
        </w:tc>
        <w:tc>
          <w:tcPr>
            <w:tcW w:w="988" w:type="pct"/>
            <w:gridSpan w:val="2"/>
            <w:vAlign w:val="center"/>
          </w:tcPr>
          <w:p w14:paraId="07B58A56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6758">
              <w:rPr>
                <w:rFonts w:ascii="Arial" w:hAnsi="Arial" w:cs="Arial"/>
                <w:b/>
                <w:sz w:val="16"/>
                <w:szCs w:val="16"/>
              </w:rPr>
              <w:t>Zapylenie</w:t>
            </w:r>
          </w:p>
        </w:tc>
        <w:tc>
          <w:tcPr>
            <w:tcW w:w="1525" w:type="pct"/>
            <w:gridSpan w:val="3"/>
            <w:vAlign w:val="center"/>
          </w:tcPr>
          <w:p w14:paraId="5A88AAB4" w14:textId="77777777" w:rsidR="00DF539A" w:rsidRPr="001B6758" w:rsidRDefault="00DF539A" w:rsidP="00DF539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6758">
              <w:rPr>
                <w:rFonts w:ascii="Arial" w:hAnsi="Arial" w:cs="Arial"/>
                <w:b/>
                <w:sz w:val="16"/>
                <w:szCs w:val="16"/>
              </w:rPr>
              <w:t>Wartość NDS</w:t>
            </w:r>
          </w:p>
        </w:tc>
        <w:tc>
          <w:tcPr>
            <w:tcW w:w="501" w:type="pct"/>
            <w:vMerge w:val="restart"/>
            <w:vAlign w:val="center"/>
          </w:tcPr>
          <w:p w14:paraId="4809B4B3" w14:textId="77777777" w:rsidR="00DF539A" w:rsidRPr="001B6758" w:rsidRDefault="00DF539A" w:rsidP="00DF539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6758">
              <w:rPr>
                <w:rFonts w:ascii="Arial" w:hAnsi="Arial" w:cs="Arial"/>
                <w:b/>
                <w:sz w:val="16"/>
                <w:szCs w:val="16"/>
              </w:rPr>
              <w:t>Wilgotność względna powietrza</w:t>
            </w:r>
          </w:p>
          <w:p w14:paraId="376613CA" w14:textId="77777777" w:rsidR="00DF539A" w:rsidRPr="001B6758" w:rsidRDefault="00DF539A" w:rsidP="00DF539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6758">
              <w:rPr>
                <w:rFonts w:ascii="Arial" w:hAnsi="Arial" w:cs="Arial"/>
                <w:b/>
                <w:sz w:val="16"/>
                <w:szCs w:val="16"/>
              </w:rPr>
              <w:t>[%]</w:t>
            </w:r>
          </w:p>
        </w:tc>
        <w:tc>
          <w:tcPr>
            <w:tcW w:w="474" w:type="pct"/>
            <w:vMerge w:val="restart"/>
            <w:vAlign w:val="center"/>
          </w:tcPr>
          <w:p w14:paraId="62120146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6758">
              <w:rPr>
                <w:rFonts w:ascii="Arial" w:hAnsi="Arial" w:cs="Arial"/>
                <w:b/>
                <w:sz w:val="16"/>
                <w:szCs w:val="16"/>
              </w:rPr>
              <w:t>Prędkość przepływu powietrza [mm/s]</w:t>
            </w:r>
          </w:p>
        </w:tc>
      </w:tr>
      <w:tr w:rsidR="00DF539A" w:rsidRPr="001B6758" w14:paraId="7E1D65C9" w14:textId="77777777" w:rsidTr="00DF539A">
        <w:trPr>
          <w:jc w:val="center"/>
        </w:trPr>
        <w:tc>
          <w:tcPr>
            <w:tcW w:w="461" w:type="pct"/>
            <w:vMerge/>
            <w:vAlign w:val="center"/>
          </w:tcPr>
          <w:p w14:paraId="77F337D7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0" w:type="pct"/>
            <w:vMerge/>
            <w:vAlign w:val="center"/>
          </w:tcPr>
          <w:p w14:paraId="48B23555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2" w:type="pct"/>
            <w:vMerge/>
            <w:vAlign w:val="center"/>
          </w:tcPr>
          <w:p w14:paraId="77B4CC07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6E0413B0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1B6758">
              <w:rPr>
                <w:rFonts w:ascii="Arial" w:hAnsi="Arial" w:cs="Arial"/>
                <w:b/>
                <w:sz w:val="15"/>
                <w:szCs w:val="15"/>
              </w:rPr>
              <w:t xml:space="preserve">frakcja </w:t>
            </w:r>
            <w:proofErr w:type="spellStart"/>
            <w:r w:rsidRPr="001B6758">
              <w:rPr>
                <w:rFonts w:ascii="Arial" w:hAnsi="Arial" w:cs="Arial"/>
                <w:b/>
                <w:sz w:val="15"/>
                <w:szCs w:val="15"/>
              </w:rPr>
              <w:t>wdychalna</w:t>
            </w:r>
            <w:proofErr w:type="spellEnd"/>
            <w:r w:rsidRPr="001B6758">
              <w:rPr>
                <w:rFonts w:ascii="Arial" w:hAnsi="Arial" w:cs="Arial"/>
                <w:b/>
                <w:sz w:val="15"/>
                <w:szCs w:val="15"/>
              </w:rPr>
              <w:t xml:space="preserve"> [mg/m</w:t>
            </w:r>
            <w:r w:rsidRPr="001B6758">
              <w:rPr>
                <w:rFonts w:ascii="Arial" w:hAnsi="Arial" w:cs="Arial"/>
                <w:b/>
                <w:sz w:val="15"/>
                <w:szCs w:val="15"/>
                <w:vertAlign w:val="superscript"/>
              </w:rPr>
              <w:t>3</w:t>
            </w:r>
            <w:r w:rsidRPr="001B6758">
              <w:rPr>
                <w:rFonts w:ascii="Arial" w:hAnsi="Arial" w:cs="Arial"/>
                <w:b/>
                <w:sz w:val="15"/>
                <w:szCs w:val="15"/>
              </w:rPr>
              <w:t>]</w:t>
            </w:r>
          </w:p>
        </w:tc>
        <w:tc>
          <w:tcPr>
            <w:tcW w:w="527" w:type="pct"/>
            <w:vAlign w:val="center"/>
          </w:tcPr>
          <w:p w14:paraId="2D743D8D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1B6758">
              <w:rPr>
                <w:rFonts w:ascii="Arial" w:hAnsi="Arial" w:cs="Arial"/>
                <w:b/>
                <w:sz w:val="15"/>
                <w:szCs w:val="15"/>
              </w:rPr>
              <w:t xml:space="preserve">frakcja </w:t>
            </w:r>
            <w:proofErr w:type="spellStart"/>
            <w:r w:rsidRPr="001B6758">
              <w:rPr>
                <w:rFonts w:ascii="Arial" w:hAnsi="Arial" w:cs="Arial"/>
                <w:b/>
                <w:sz w:val="15"/>
                <w:szCs w:val="15"/>
              </w:rPr>
              <w:t>respirabilna</w:t>
            </w:r>
            <w:proofErr w:type="spellEnd"/>
            <w:r w:rsidRPr="001B6758">
              <w:rPr>
                <w:rFonts w:ascii="Arial" w:hAnsi="Arial" w:cs="Arial"/>
                <w:b/>
                <w:sz w:val="15"/>
                <w:szCs w:val="15"/>
              </w:rPr>
              <w:t xml:space="preserve"> [mg/m</w:t>
            </w:r>
            <w:r w:rsidRPr="001B6758">
              <w:rPr>
                <w:rFonts w:ascii="Arial" w:hAnsi="Arial" w:cs="Arial"/>
                <w:b/>
                <w:sz w:val="15"/>
                <w:szCs w:val="15"/>
                <w:vertAlign w:val="superscript"/>
              </w:rPr>
              <w:t>3</w:t>
            </w:r>
            <w:r w:rsidRPr="001B6758">
              <w:rPr>
                <w:rFonts w:ascii="Arial" w:hAnsi="Arial" w:cs="Arial"/>
                <w:b/>
                <w:sz w:val="15"/>
                <w:szCs w:val="15"/>
              </w:rPr>
              <w:t>]</w:t>
            </w:r>
          </w:p>
        </w:tc>
        <w:tc>
          <w:tcPr>
            <w:tcW w:w="480" w:type="pct"/>
            <w:vAlign w:val="center"/>
          </w:tcPr>
          <w:p w14:paraId="5F6A1261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1B6758">
              <w:rPr>
                <w:rFonts w:ascii="Arial" w:hAnsi="Arial" w:cs="Arial"/>
                <w:b/>
                <w:sz w:val="15"/>
                <w:szCs w:val="15"/>
              </w:rPr>
              <w:t xml:space="preserve">frakcja </w:t>
            </w:r>
            <w:proofErr w:type="spellStart"/>
            <w:r w:rsidRPr="001B6758">
              <w:rPr>
                <w:rFonts w:ascii="Arial" w:hAnsi="Arial" w:cs="Arial"/>
                <w:b/>
                <w:sz w:val="15"/>
                <w:szCs w:val="15"/>
              </w:rPr>
              <w:t>wdychalna</w:t>
            </w:r>
            <w:proofErr w:type="spellEnd"/>
            <w:r w:rsidRPr="001B6758">
              <w:rPr>
                <w:rFonts w:ascii="Arial" w:hAnsi="Arial" w:cs="Arial"/>
                <w:b/>
                <w:sz w:val="15"/>
                <w:szCs w:val="15"/>
              </w:rPr>
              <w:t xml:space="preserve"> [mg/m</w:t>
            </w:r>
            <w:r w:rsidRPr="001B6758">
              <w:rPr>
                <w:rFonts w:ascii="Arial" w:hAnsi="Arial" w:cs="Arial"/>
                <w:b/>
                <w:sz w:val="15"/>
                <w:szCs w:val="15"/>
                <w:vertAlign w:val="superscript"/>
              </w:rPr>
              <w:t>3</w:t>
            </w:r>
            <w:r w:rsidRPr="001B6758">
              <w:rPr>
                <w:rFonts w:ascii="Arial" w:hAnsi="Arial" w:cs="Arial"/>
                <w:b/>
                <w:sz w:val="15"/>
                <w:szCs w:val="15"/>
              </w:rPr>
              <w:t>]</w:t>
            </w:r>
          </w:p>
        </w:tc>
        <w:tc>
          <w:tcPr>
            <w:tcW w:w="522" w:type="pct"/>
            <w:vAlign w:val="center"/>
          </w:tcPr>
          <w:p w14:paraId="034FEA02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1B6758">
              <w:rPr>
                <w:rFonts w:ascii="Arial" w:hAnsi="Arial" w:cs="Arial"/>
                <w:b/>
                <w:sz w:val="15"/>
                <w:szCs w:val="15"/>
              </w:rPr>
              <w:t xml:space="preserve">frakcja </w:t>
            </w:r>
            <w:proofErr w:type="spellStart"/>
            <w:r w:rsidRPr="001B6758">
              <w:rPr>
                <w:rFonts w:ascii="Arial" w:hAnsi="Arial" w:cs="Arial"/>
                <w:b/>
                <w:sz w:val="15"/>
                <w:szCs w:val="15"/>
              </w:rPr>
              <w:t>respirabilna</w:t>
            </w:r>
            <w:proofErr w:type="spellEnd"/>
            <w:r w:rsidRPr="001B6758">
              <w:rPr>
                <w:rFonts w:ascii="Arial" w:hAnsi="Arial" w:cs="Arial"/>
                <w:b/>
                <w:sz w:val="15"/>
                <w:szCs w:val="15"/>
              </w:rPr>
              <w:t xml:space="preserve"> [mg/m</w:t>
            </w:r>
            <w:r w:rsidRPr="001B6758">
              <w:rPr>
                <w:rFonts w:ascii="Arial" w:hAnsi="Arial" w:cs="Arial"/>
                <w:b/>
                <w:sz w:val="15"/>
                <w:szCs w:val="15"/>
                <w:vertAlign w:val="superscript"/>
              </w:rPr>
              <w:t>3</w:t>
            </w:r>
            <w:r w:rsidRPr="001B6758">
              <w:rPr>
                <w:rFonts w:ascii="Arial" w:hAnsi="Arial" w:cs="Arial"/>
                <w:b/>
                <w:sz w:val="15"/>
                <w:szCs w:val="15"/>
              </w:rPr>
              <w:t>]</w:t>
            </w:r>
          </w:p>
        </w:tc>
        <w:tc>
          <w:tcPr>
            <w:tcW w:w="522" w:type="pct"/>
            <w:vAlign w:val="center"/>
          </w:tcPr>
          <w:p w14:paraId="2BD10F3E" w14:textId="77777777" w:rsidR="00DF539A" w:rsidRPr="001B6758" w:rsidRDefault="00DF539A" w:rsidP="00DF539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1B6758">
              <w:rPr>
                <w:rFonts w:ascii="Arial" w:hAnsi="Arial" w:cs="Arial"/>
                <w:b/>
                <w:sz w:val="15"/>
                <w:szCs w:val="15"/>
              </w:rPr>
              <w:t xml:space="preserve">frakcja </w:t>
            </w:r>
            <w:proofErr w:type="spellStart"/>
            <w:r w:rsidRPr="001B6758">
              <w:rPr>
                <w:rFonts w:ascii="Arial" w:hAnsi="Arial" w:cs="Arial"/>
                <w:b/>
                <w:sz w:val="15"/>
                <w:szCs w:val="15"/>
              </w:rPr>
              <w:t>respirabilna</w:t>
            </w:r>
            <w:proofErr w:type="spellEnd"/>
            <w:r w:rsidRPr="001B6758">
              <w:rPr>
                <w:rFonts w:ascii="Arial" w:hAnsi="Arial" w:cs="Arial"/>
                <w:b/>
                <w:sz w:val="15"/>
                <w:szCs w:val="15"/>
              </w:rPr>
              <w:t xml:space="preserve"> krzemionka</w:t>
            </w:r>
          </w:p>
          <w:p w14:paraId="0E428011" w14:textId="77777777" w:rsidR="00DF539A" w:rsidRPr="001B6758" w:rsidRDefault="00DF539A" w:rsidP="00DF539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1B6758">
              <w:rPr>
                <w:rFonts w:ascii="Arial" w:hAnsi="Arial" w:cs="Arial"/>
                <w:b/>
                <w:sz w:val="15"/>
                <w:szCs w:val="15"/>
              </w:rPr>
              <w:t>[mg/m</w:t>
            </w:r>
            <w:r w:rsidRPr="001B6758">
              <w:rPr>
                <w:rFonts w:ascii="Arial" w:hAnsi="Arial" w:cs="Arial"/>
                <w:b/>
                <w:sz w:val="15"/>
                <w:szCs w:val="15"/>
                <w:vertAlign w:val="superscript"/>
              </w:rPr>
              <w:t>3</w:t>
            </w:r>
            <w:r w:rsidRPr="001B6758">
              <w:rPr>
                <w:rFonts w:ascii="Arial" w:hAnsi="Arial" w:cs="Arial"/>
                <w:b/>
                <w:sz w:val="15"/>
                <w:szCs w:val="15"/>
              </w:rPr>
              <w:t>]</w:t>
            </w:r>
          </w:p>
        </w:tc>
        <w:tc>
          <w:tcPr>
            <w:tcW w:w="501" w:type="pct"/>
            <w:vMerge/>
            <w:vAlign w:val="center"/>
          </w:tcPr>
          <w:p w14:paraId="2837BBAF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4" w:type="pct"/>
            <w:vMerge/>
            <w:vAlign w:val="center"/>
          </w:tcPr>
          <w:p w14:paraId="7D27E231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539A" w:rsidRPr="001B6758" w14:paraId="5B57805C" w14:textId="77777777" w:rsidTr="00DF539A">
        <w:trPr>
          <w:jc w:val="center"/>
        </w:trPr>
        <w:tc>
          <w:tcPr>
            <w:tcW w:w="461" w:type="pct"/>
            <w:vAlign w:val="center"/>
          </w:tcPr>
          <w:p w14:paraId="48D6D71D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0" w:type="pct"/>
            <w:vAlign w:val="center"/>
          </w:tcPr>
          <w:p w14:paraId="7507608E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14:paraId="37100C71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7DBA1168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7" w:type="pct"/>
            <w:vAlign w:val="center"/>
          </w:tcPr>
          <w:p w14:paraId="663AB21F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4D04C77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2" w:type="pct"/>
            <w:vAlign w:val="center"/>
          </w:tcPr>
          <w:p w14:paraId="76125F13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2" w:type="pct"/>
            <w:vAlign w:val="center"/>
          </w:tcPr>
          <w:p w14:paraId="39D640D5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6B81F8A1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4" w:type="pct"/>
            <w:vAlign w:val="center"/>
          </w:tcPr>
          <w:p w14:paraId="742C1CBD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539A" w:rsidRPr="001B6758" w14:paraId="2E2FB6A0" w14:textId="77777777" w:rsidTr="00DF539A">
        <w:trPr>
          <w:jc w:val="center"/>
        </w:trPr>
        <w:tc>
          <w:tcPr>
            <w:tcW w:w="461" w:type="pct"/>
            <w:vAlign w:val="center"/>
          </w:tcPr>
          <w:p w14:paraId="46E43372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0" w:type="pct"/>
            <w:vAlign w:val="center"/>
          </w:tcPr>
          <w:p w14:paraId="3B967714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14:paraId="16630BDE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70CAEFB4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7" w:type="pct"/>
            <w:vAlign w:val="center"/>
          </w:tcPr>
          <w:p w14:paraId="345AC51A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194841E7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2" w:type="pct"/>
            <w:vAlign w:val="center"/>
          </w:tcPr>
          <w:p w14:paraId="0414EB07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2" w:type="pct"/>
            <w:vAlign w:val="center"/>
          </w:tcPr>
          <w:p w14:paraId="3189102F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723EAE18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4" w:type="pct"/>
            <w:vAlign w:val="center"/>
          </w:tcPr>
          <w:p w14:paraId="69A9B272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539A" w:rsidRPr="001B6758" w14:paraId="1CCEB433" w14:textId="77777777" w:rsidTr="00DF539A">
        <w:trPr>
          <w:jc w:val="center"/>
        </w:trPr>
        <w:tc>
          <w:tcPr>
            <w:tcW w:w="461" w:type="pct"/>
            <w:vAlign w:val="center"/>
          </w:tcPr>
          <w:p w14:paraId="777DF196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0" w:type="pct"/>
            <w:vAlign w:val="center"/>
          </w:tcPr>
          <w:p w14:paraId="35AA030D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14:paraId="5643D16E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02C63C49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7" w:type="pct"/>
            <w:vAlign w:val="center"/>
          </w:tcPr>
          <w:p w14:paraId="0A036F66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40D55C59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2" w:type="pct"/>
            <w:vAlign w:val="center"/>
          </w:tcPr>
          <w:p w14:paraId="544486F5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2" w:type="pct"/>
            <w:vAlign w:val="center"/>
          </w:tcPr>
          <w:p w14:paraId="63FA3E3E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1232B72E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4" w:type="pct"/>
            <w:vAlign w:val="center"/>
          </w:tcPr>
          <w:p w14:paraId="3EAA0D58" w14:textId="77777777" w:rsidR="00DF539A" w:rsidRPr="001B6758" w:rsidRDefault="00DF539A" w:rsidP="00DF539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0E3CA17" w14:textId="77777777" w:rsidR="00DF539A" w:rsidRPr="001B6758" w:rsidRDefault="00DF539A" w:rsidP="00DF53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DCCABB8" w14:textId="77777777" w:rsidR="00D455EA" w:rsidRPr="001B6758" w:rsidRDefault="00D455EA" w:rsidP="00DF53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FE4AA1B" w14:textId="77777777" w:rsidR="00DF539A" w:rsidRPr="001B6758" w:rsidRDefault="00DF539A" w:rsidP="00DF539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B6758">
        <w:rPr>
          <w:rFonts w:ascii="Arial" w:hAnsi="Arial" w:cs="Arial"/>
          <w:b/>
          <w:sz w:val="20"/>
          <w:szCs w:val="20"/>
        </w:rPr>
        <w:t>Wyniki badań</w:t>
      </w:r>
    </w:p>
    <w:p w14:paraId="725E95D0" w14:textId="77777777" w:rsidR="00DF539A" w:rsidRPr="001B6758" w:rsidRDefault="00DF539A" w:rsidP="00DF539A">
      <w:pPr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b/>
          <w:sz w:val="20"/>
          <w:szCs w:val="20"/>
        </w:rPr>
        <w:t>Tabela nr 2</w:t>
      </w:r>
      <w:r w:rsidRPr="001B6758">
        <w:rPr>
          <w:rFonts w:ascii="Arial" w:hAnsi="Arial" w:cs="Arial"/>
          <w:sz w:val="20"/>
          <w:szCs w:val="20"/>
        </w:rPr>
        <w:t xml:space="preserve">  - wyniki oceny </w:t>
      </w:r>
      <w:r w:rsidRPr="001B6758">
        <w:rPr>
          <w:rFonts w:ascii="Arial" w:eastAsia="Times New Roman" w:hAnsi="Arial" w:cs="Arial"/>
          <w:sz w:val="20"/>
          <w:szCs w:val="20"/>
          <w:lang w:eastAsia="pl-PL"/>
        </w:rPr>
        <w:t>przydatności użytkowej półmas</w:t>
      </w:r>
      <w:r w:rsidR="006429F0" w:rsidRPr="001B6758">
        <w:rPr>
          <w:rFonts w:ascii="Arial" w:eastAsia="Times New Roman" w:hAnsi="Arial" w:cs="Arial"/>
          <w:sz w:val="20"/>
          <w:szCs w:val="20"/>
          <w:lang w:eastAsia="pl-PL"/>
        </w:rPr>
        <w:t>ki</w:t>
      </w:r>
      <w:r w:rsidRPr="001B6758">
        <w:rPr>
          <w:rFonts w:ascii="Arial" w:eastAsia="Times New Roman" w:hAnsi="Arial" w:cs="Arial"/>
          <w:sz w:val="20"/>
          <w:szCs w:val="20"/>
          <w:lang w:eastAsia="pl-PL"/>
        </w:rPr>
        <w:t xml:space="preserve"> … / filtrów wymiennych do półmasek dwudrożnych … </w:t>
      </w:r>
      <w:r w:rsidRPr="001B6758">
        <w:rPr>
          <w:rFonts w:ascii="Arial" w:hAnsi="Arial" w:cs="Arial"/>
          <w:sz w:val="20"/>
          <w:szCs w:val="20"/>
        </w:rPr>
        <w:t>stanowiące procent pozytywnych odpowiedzi na pytania zawarte w ankiecie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3"/>
        <w:gridCol w:w="5236"/>
        <w:gridCol w:w="850"/>
        <w:gridCol w:w="851"/>
        <w:gridCol w:w="1701"/>
      </w:tblGrid>
      <w:tr w:rsidR="00DF539A" w:rsidRPr="001B6758" w14:paraId="333BA2B2" w14:textId="77777777" w:rsidTr="00102A0B">
        <w:trPr>
          <w:trHeight w:val="456"/>
          <w:jc w:val="center"/>
        </w:trPr>
        <w:tc>
          <w:tcPr>
            <w:tcW w:w="713" w:type="dxa"/>
            <w:vAlign w:val="center"/>
          </w:tcPr>
          <w:p w14:paraId="31A63BC2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5236" w:type="dxa"/>
            <w:vAlign w:val="center"/>
          </w:tcPr>
          <w:p w14:paraId="514F4A3B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Badany parametr przydatności użytkowej </w:t>
            </w:r>
          </w:p>
        </w:tc>
        <w:tc>
          <w:tcPr>
            <w:tcW w:w="1701" w:type="dxa"/>
            <w:gridSpan w:val="2"/>
            <w:vAlign w:val="center"/>
          </w:tcPr>
          <w:p w14:paraId="69DFA195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bCs/>
                <w:sz w:val="20"/>
                <w:szCs w:val="20"/>
              </w:rPr>
              <w:t>Ocena</w:t>
            </w:r>
          </w:p>
        </w:tc>
        <w:tc>
          <w:tcPr>
            <w:tcW w:w="1701" w:type="dxa"/>
            <w:vMerge w:val="restart"/>
          </w:tcPr>
          <w:p w14:paraId="4346BD67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bCs/>
                <w:sz w:val="20"/>
                <w:szCs w:val="20"/>
              </w:rPr>
              <w:t>Ilość pozytywnych</w:t>
            </w:r>
          </w:p>
          <w:p w14:paraId="0BDCDDF4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bCs/>
                <w:sz w:val="20"/>
                <w:szCs w:val="20"/>
              </w:rPr>
              <w:t>odpowiedzi [%]</w:t>
            </w:r>
          </w:p>
        </w:tc>
      </w:tr>
      <w:tr w:rsidR="00DF539A" w:rsidRPr="001B6758" w14:paraId="3F3A5CA9" w14:textId="77777777" w:rsidTr="00102A0B">
        <w:trPr>
          <w:trHeight w:val="420"/>
          <w:jc w:val="center"/>
        </w:trPr>
        <w:tc>
          <w:tcPr>
            <w:tcW w:w="713" w:type="dxa"/>
            <w:vAlign w:val="center"/>
          </w:tcPr>
          <w:p w14:paraId="11DD6454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6" w:type="dxa"/>
            <w:vAlign w:val="center"/>
          </w:tcPr>
          <w:p w14:paraId="755E9FF0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A2AA795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sz w:val="20"/>
                <w:szCs w:val="20"/>
              </w:rPr>
              <w:t>Zła</w:t>
            </w:r>
          </w:p>
        </w:tc>
        <w:tc>
          <w:tcPr>
            <w:tcW w:w="851" w:type="dxa"/>
            <w:vAlign w:val="center"/>
          </w:tcPr>
          <w:p w14:paraId="616BE076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sz w:val="20"/>
                <w:szCs w:val="20"/>
              </w:rPr>
              <w:t>Dobra</w:t>
            </w:r>
          </w:p>
        </w:tc>
        <w:tc>
          <w:tcPr>
            <w:tcW w:w="1701" w:type="dxa"/>
            <w:vMerge/>
          </w:tcPr>
          <w:p w14:paraId="028EE6D6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39A" w:rsidRPr="001B6758" w14:paraId="0D9CCC4C" w14:textId="77777777" w:rsidTr="00102A0B">
        <w:trPr>
          <w:trHeight w:val="852"/>
          <w:jc w:val="center"/>
        </w:trPr>
        <w:tc>
          <w:tcPr>
            <w:tcW w:w="713" w:type="dxa"/>
            <w:vAlign w:val="center"/>
          </w:tcPr>
          <w:p w14:paraId="3D018CB9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236" w:type="dxa"/>
            <w:vAlign w:val="center"/>
          </w:tcPr>
          <w:p w14:paraId="7F807111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Dopasowanie do twarzy i szczelność półmaski w trakcie wykonywania czynności /Dopasowanie filtrów do półmaski w trakcie wykonywania czynności </w:t>
            </w:r>
          </w:p>
        </w:tc>
        <w:tc>
          <w:tcPr>
            <w:tcW w:w="850" w:type="dxa"/>
            <w:vAlign w:val="center"/>
          </w:tcPr>
          <w:p w14:paraId="7D7E8D89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7B08C46A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A641C42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*)</w:t>
            </w:r>
          </w:p>
        </w:tc>
      </w:tr>
      <w:tr w:rsidR="00DF539A" w:rsidRPr="001B6758" w14:paraId="15C4F0CD" w14:textId="77777777" w:rsidTr="00D455EA">
        <w:trPr>
          <w:trHeight w:val="835"/>
          <w:jc w:val="center"/>
        </w:trPr>
        <w:tc>
          <w:tcPr>
            <w:tcW w:w="713" w:type="dxa"/>
            <w:vAlign w:val="center"/>
          </w:tcPr>
          <w:p w14:paraId="53563B8D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236" w:type="dxa"/>
            <w:vAlign w:val="center"/>
          </w:tcPr>
          <w:p w14:paraId="2E37760D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Stabilność konstrukcji półmaski/filtrów (podatność na zapadanie się, wiotkość) w trakcie wykonywania czynności </w:t>
            </w:r>
          </w:p>
        </w:tc>
        <w:tc>
          <w:tcPr>
            <w:tcW w:w="850" w:type="dxa"/>
            <w:vAlign w:val="center"/>
          </w:tcPr>
          <w:p w14:paraId="20B8A4CB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6696D1F1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300EE5B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*)</w:t>
            </w:r>
          </w:p>
        </w:tc>
      </w:tr>
      <w:tr w:rsidR="00DF539A" w:rsidRPr="001B6758" w14:paraId="54A29C61" w14:textId="77777777" w:rsidTr="00D455EA">
        <w:trPr>
          <w:trHeight w:val="624"/>
          <w:jc w:val="center"/>
        </w:trPr>
        <w:tc>
          <w:tcPr>
            <w:tcW w:w="713" w:type="dxa"/>
            <w:vAlign w:val="center"/>
          </w:tcPr>
          <w:p w14:paraId="3F56B6D9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236" w:type="dxa"/>
            <w:vAlign w:val="center"/>
          </w:tcPr>
          <w:p w14:paraId="7CB17C85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Możliwość łatwej i właściwej regulacji taśm mocowania </w:t>
            </w:r>
            <w:proofErr w:type="spellStart"/>
            <w:r w:rsidRPr="001B6758">
              <w:rPr>
                <w:rFonts w:ascii="Arial" w:hAnsi="Arial" w:cs="Arial"/>
                <w:sz w:val="20"/>
                <w:szCs w:val="20"/>
              </w:rPr>
              <w:t>nagłowia</w:t>
            </w:r>
            <w:proofErr w:type="spellEnd"/>
            <w:r w:rsidRPr="001B6758">
              <w:rPr>
                <w:rFonts w:ascii="Arial" w:hAnsi="Arial" w:cs="Arial"/>
                <w:sz w:val="20"/>
                <w:szCs w:val="20"/>
              </w:rPr>
              <w:t xml:space="preserve"> półmaski </w:t>
            </w:r>
          </w:p>
        </w:tc>
        <w:tc>
          <w:tcPr>
            <w:tcW w:w="850" w:type="dxa"/>
            <w:vAlign w:val="center"/>
          </w:tcPr>
          <w:p w14:paraId="4002E46A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4A019824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A366A8E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39A" w:rsidRPr="001B6758" w14:paraId="1812B978" w14:textId="77777777" w:rsidTr="00D455EA">
        <w:trPr>
          <w:trHeight w:val="454"/>
          <w:jc w:val="center"/>
        </w:trPr>
        <w:tc>
          <w:tcPr>
            <w:tcW w:w="713" w:type="dxa"/>
            <w:vAlign w:val="center"/>
          </w:tcPr>
          <w:p w14:paraId="7D562A6C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236" w:type="dxa"/>
            <w:vAlign w:val="center"/>
          </w:tcPr>
          <w:p w14:paraId="6DA674BB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Pole widzenia podczas użytkowania półmaski/filtrów </w:t>
            </w:r>
          </w:p>
        </w:tc>
        <w:tc>
          <w:tcPr>
            <w:tcW w:w="850" w:type="dxa"/>
            <w:vAlign w:val="center"/>
          </w:tcPr>
          <w:p w14:paraId="25D921BF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15F060F3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C40579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39A" w:rsidRPr="001B6758" w14:paraId="37212052" w14:textId="77777777" w:rsidTr="00D455EA">
        <w:trPr>
          <w:trHeight w:val="624"/>
          <w:jc w:val="center"/>
        </w:trPr>
        <w:tc>
          <w:tcPr>
            <w:tcW w:w="713" w:type="dxa"/>
            <w:vAlign w:val="center"/>
          </w:tcPr>
          <w:p w14:paraId="2161E126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236" w:type="dxa"/>
            <w:vAlign w:val="center"/>
          </w:tcPr>
          <w:p w14:paraId="43073D41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Współdziałanie półmaski/filtrów z innymi rodzajami sprzętu ochronnego (np. okulary, hełm, gogle, nauszniki itp.) </w:t>
            </w:r>
          </w:p>
        </w:tc>
        <w:tc>
          <w:tcPr>
            <w:tcW w:w="850" w:type="dxa"/>
            <w:vAlign w:val="center"/>
          </w:tcPr>
          <w:p w14:paraId="07C5C746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497A880B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C1F000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39A" w:rsidRPr="001B6758" w14:paraId="5B761F7C" w14:textId="77777777" w:rsidTr="00D455EA">
        <w:trPr>
          <w:trHeight w:val="454"/>
          <w:jc w:val="center"/>
        </w:trPr>
        <w:tc>
          <w:tcPr>
            <w:tcW w:w="713" w:type="dxa"/>
            <w:vAlign w:val="center"/>
          </w:tcPr>
          <w:p w14:paraId="0CE1A80F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236" w:type="dxa"/>
            <w:vAlign w:val="center"/>
          </w:tcPr>
          <w:p w14:paraId="47F8F8C0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 xml:space="preserve">Łatwość zakładania i użytkowania półmaski/filtrów </w:t>
            </w:r>
          </w:p>
        </w:tc>
        <w:tc>
          <w:tcPr>
            <w:tcW w:w="850" w:type="dxa"/>
            <w:vAlign w:val="center"/>
          </w:tcPr>
          <w:p w14:paraId="356BCB85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036B8B21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C53459" w14:textId="77777777" w:rsidR="00DF539A" w:rsidRPr="001B6758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3B4" w:rsidRPr="00A853B4" w14:paraId="2ED8237B" w14:textId="77777777" w:rsidTr="00D455EA">
        <w:trPr>
          <w:trHeight w:val="624"/>
          <w:jc w:val="center"/>
        </w:trPr>
        <w:tc>
          <w:tcPr>
            <w:tcW w:w="713" w:type="dxa"/>
            <w:vAlign w:val="center"/>
          </w:tcPr>
          <w:p w14:paraId="5DA2BA20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236" w:type="dxa"/>
            <w:vAlign w:val="center"/>
          </w:tcPr>
          <w:p w14:paraId="46CB54E9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 xml:space="preserve">Możliwość wyraźnego słownego porozumiewania się podczas użytkowania półmaski </w:t>
            </w:r>
          </w:p>
        </w:tc>
        <w:tc>
          <w:tcPr>
            <w:tcW w:w="850" w:type="dxa"/>
            <w:vAlign w:val="center"/>
          </w:tcPr>
          <w:p w14:paraId="01854F15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72378356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B6689D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3B4" w:rsidRPr="00A853B4" w14:paraId="7EAEFAFF" w14:textId="77777777" w:rsidTr="00A853B4">
        <w:trPr>
          <w:trHeight w:val="454"/>
          <w:jc w:val="center"/>
        </w:trPr>
        <w:tc>
          <w:tcPr>
            <w:tcW w:w="713" w:type="dxa"/>
            <w:vAlign w:val="center"/>
          </w:tcPr>
          <w:p w14:paraId="34D5F45C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236" w:type="dxa"/>
            <w:vAlign w:val="center"/>
          </w:tcPr>
          <w:p w14:paraId="0F0C3CA0" w14:textId="34EBE89D" w:rsidR="00DF539A" w:rsidRPr="00A853B4" w:rsidRDefault="00743571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Czy półmaska działa drażniąco na skórę?</w:t>
            </w:r>
          </w:p>
        </w:tc>
        <w:tc>
          <w:tcPr>
            <w:tcW w:w="850" w:type="dxa"/>
            <w:vAlign w:val="center"/>
          </w:tcPr>
          <w:p w14:paraId="637E7960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06033B02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FB7B1E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3B4" w:rsidRPr="00A853B4" w14:paraId="269DBF72" w14:textId="77777777" w:rsidTr="00A853B4">
        <w:trPr>
          <w:trHeight w:val="624"/>
          <w:jc w:val="center"/>
        </w:trPr>
        <w:tc>
          <w:tcPr>
            <w:tcW w:w="713" w:type="dxa"/>
            <w:vAlign w:val="center"/>
          </w:tcPr>
          <w:p w14:paraId="19E00552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236" w:type="dxa"/>
            <w:vAlign w:val="center"/>
          </w:tcPr>
          <w:p w14:paraId="4238D7DB" w14:textId="5947A8A6" w:rsidR="00DF539A" w:rsidRPr="00A853B4" w:rsidRDefault="00743571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Czy półmaska/filtr wydziela ostre i nieprzyjemne zapachy?</w:t>
            </w:r>
          </w:p>
        </w:tc>
        <w:tc>
          <w:tcPr>
            <w:tcW w:w="850" w:type="dxa"/>
            <w:vAlign w:val="center"/>
          </w:tcPr>
          <w:p w14:paraId="19BDC7D3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20A7A646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A27CE2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3B4" w:rsidRPr="00A853B4" w14:paraId="1FC6F184" w14:textId="77777777" w:rsidTr="00A853B4">
        <w:trPr>
          <w:trHeight w:val="454"/>
          <w:jc w:val="center"/>
        </w:trPr>
        <w:tc>
          <w:tcPr>
            <w:tcW w:w="713" w:type="dxa"/>
            <w:vAlign w:val="center"/>
          </w:tcPr>
          <w:p w14:paraId="0CC64DFC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5236" w:type="dxa"/>
            <w:vAlign w:val="center"/>
          </w:tcPr>
          <w:p w14:paraId="2EAA80A8" w14:textId="2D1DCB70" w:rsidR="00DF539A" w:rsidRPr="00A853B4" w:rsidRDefault="00743571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 xml:space="preserve">Czy wystąpiło zerwanie taśm </w:t>
            </w:r>
            <w:proofErr w:type="spellStart"/>
            <w:r w:rsidRPr="00A853B4">
              <w:rPr>
                <w:rFonts w:ascii="Arial" w:hAnsi="Arial" w:cs="Arial"/>
                <w:sz w:val="20"/>
                <w:szCs w:val="20"/>
              </w:rPr>
              <w:t>nagłowia</w:t>
            </w:r>
            <w:proofErr w:type="spellEnd"/>
            <w:r w:rsidRPr="00A853B4">
              <w:rPr>
                <w:rFonts w:ascii="Arial" w:hAnsi="Arial" w:cs="Arial"/>
                <w:sz w:val="20"/>
                <w:szCs w:val="20"/>
              </w:rPr>
              <w:t xml:space="preserve"> półmaski?</w:t>
            </w:r>
          </w:p>
        </w:tc>
        <w:tc>
          <w:tcPr>
            <w:tcW w:w="850" w:type="dxa"/>
            <w:vAlign w:val="center"/>
          </w:tcPr>
          <w:p w14:paraId="5E168B24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21E4C350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025A8BB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*)</w:t>
            </w:r>
          </w:p>
        </w:tc>
      </w:tr>
      <w:tr w:rsidR="00A853B4" w:rsidRPr="00A853B4" w14:paraId="7184F271" w14:textId="77777777" w:rsidTr="00D455EA">
        <w:trPr>
          <w:trHeight w:val="624"/>
          <w:jc w:val="center"/>
        </w:trPr>
        <w:tc>
          <w:tcPr>
            <w:tcW w:w="713" w:type="dxa"/>
            <w:vAlign w:val="center"/>
          </w:tcPr>
          <w:p w14:paraId="2E2C17CA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 xml:space="preserve">11.  </w:t>
            </w:r>
          </w:p>
        </w:tc>
        <w:tc>
          <w:tcPr>
            <w:tcW w:w="5236" w:type="dxa"/>
            <w:vAlign w:val="center"/>
          </w:tcPr>
          <w:p w14:paraId="6C997B1E" w14:textId="6B124713" w:rsidR="00DF539A" w:rsidRPr="00A853B4" w:rsidRDefault="00743571" w:rsidP="00DF5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Czy montaż filtrów do części twarzowej półmaski jest trudny</w:t>
            </w:r>
          </w:p>
        </w:tc>
        <w:tc>
          <w:tcPr>
            <w:tcW w:w="850" w:type="dxa"/>
            <w:vAlign w:val="center"/>
          </w:tcPr>
          <w:p w14:paraId="57152CD3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62658F77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D3DA8E3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39A" w:rsidRPr="00A853B4" w14:paraId="3D9B9929" w14:textId="77777777" w:rsidTr="00D455EA">
        <w:trPr>
          <w:trHeight w:val="624"/>
          <w:jc w:val="center"/>
        </w:trPr>
        <w:tc>
          <w:tcPr>
            <w:tcW w:w="713" w:type="dxa"/>
            <w:vAlign w:val="center"/>
          </w:tcPr>
          <w:p w14:paraId="1455BB23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5236" w:type="dxa"/>
            <w:vAlign w:val="center"/>
          </w:tcPr>
          <w:p w14:paraId="37F8D85A" w14:textId="373D975E" w:rsidR="00DF539A" w:rsidRPr="00A853B4" w:rsidRDefault="00743571" w:rsidP="00A853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3B4">
              <w:rPr>
                <w:rFonts w:ascii="Arial" w:hAnsi="Arial" w:cs="Arial"/>
                <w:sz w:val="20"/>
                <w:szCs w:val="20"/>
              </w:rPr>
              <w:t xml:space="preserve">Czy jest możliwość  </w:t>
            </w:r>
            <w:r w:rsidR="00DF539A" w:rsidRPr="00A853B4">
              <w:rPr>
                <w:rFonts w:ascii="Arial" w:hAnsi="Arial" w:cs="Arial"/>
                <w:sz w:val="20"/>
                <w:szCs w:val="20"/>
              </w:rPr>
              <w:t>korzystania z półmaski/filtrów przez pełną  zmianę roboczą</w:t>
            </w:r>
          </w:p>
        </w:tc>
        <w:tc>
          <w:tcPr>
            <w:tcW w:w="850" w:type="dxa"/>
            <w:vAlign w:val="center"/>
          </w:tcPr>
          <w:p w14:paraId="6090B5BB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2A98BA40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2DF1A2" w14:textId="77777777" w:rsidR="00DF539A" w:rsidRPr="00A853B4" w:rsidRDefault="00DF539A" w:rsidP="00DF5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4F9469" w14:textId="77777777" w:rsidR="00102A0B" w:rsidRPr="00A853B4" w:rsidRDefault="00102A0B" w:rsidP="00DF53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hAnsi="Arial" w:cs="Arial"/>
          <w:sz w:val="12"/>
          <w:szCs w:val="12"/>
        </w:rPr>
      </w:pPr>
    </w:p>
    <w:p w14:paraId="28FD43CE" w14:textId="77777777" w:rsidR="00DF539A" w:rsidRPr="001B6758" w:rsidRDefault="00DF539A" w:rsidP="00450D32">
      <w:pPr>
        <w:autoSpaceDE w:val="0"/>
        <w:autoSpaceDN w:val="0"/>
        <w:adjustRightInd w:val="0"/>
        <w:spacing w:after="0" w:line="240" w:lineRule="auto"/>
        <w:ind w:left="284" w:right="-1" w:hanging="142"/>
        <w:jc w:val="both"/>
        <w:rPr>
          <w:rFonts w:ascii="Arial" w:hAnsi="Arial" w:cs="Arial"/>
          <w:sz w:val="18"/>
          <w:szCs w:val="18"/>
        </w:rPr>
      </w:pPr>
      <w:r w:rsidRPr="00A853B4">
        <w:rPr>
          <w:rFonts w:ascii="Arial" w:hAnsi="Arial" w:cs="Arial"/>
          <w:sz w:val="18"/>
          <w:szCs w:val="18"/>
        </w:rPr>
        <w:t xml:space="preserve">*) wartość wymagana - minimum 50% pozytywnych </w:t>
      </w:r>
      <w:r w:rsidRPr="001B6758">
        <w:rPr>
          <w:rFonts w:ascii="Arial" w:hAnsi="Arial" w:cs="Arial"/>
          <w:sz w:val="18"/>
          <w:szCs w:val="18"/>
        </w:rPr>
        <w:t xml:space="preserve">odpowiedzi łącznie z zakładów wskazanych przez Biuro Produkcji </w:t>
      </w:r>
      <w:r w:rsidR="00102A0B" w:rsidRPr="001B6758">
        <w:rPr>
          <w:rFonts w:ascii="Arial" w:hAnsi="Arial" w:cs="Arial"/>
          <w:sz w:val="18"/>
          <w:szCs w:val="18"/>
        </w:rPr>
        <w:t xml:space="preserve">  </w:t>
      </w:r>
      <w:r w:rsidRPr="001B6758">
        <w:rPr>
          <w:rFonts w:ascii="Arial" w:hAnsi="Arial" w:cs="Arial"/>
          <w:sz w:val="18"/>
          <w:szCs w:val="18"/>
        </w:rPr>
        <w:t>JSW S.A. na pytanie 1 lub 2 lub 10 w przypad</w:t>
      </w:r>
      <w:r w:rsidR="002854C5" w:rsidRPr="001B6758">
        <w:rPr>
          <w:rFonts w:ascii="Arial" w:hAnsi="Arial" w:cs="Arial"/>
          <w:sz w:val="18"/>
          <w:szCs w:val="18"/>
        </w:rPr>
        <w:t>ku półmaski a w przypadku filtrów</w:t>
      </w:r>
      <w:r w:rsidRPr="001B6758">
        <w:rPr>
          <w:rFonts w:ascii="Arial" w:hAnsi="Arial" w:cs="Arial"/>
          <w:sz w:val="18"/>
          <w:szCs w:val="18"/>
        </w:rPr>
        <w:t xml:space="preserve"> na pytanie 1 lub 2.</w:t>
      </w:r>
    </w:p>
    <w:p w14:paraId="39E62436" w14:textId="77777777" w:rsidR="00D455EA" w:rsidRDefault="00D455EA" w:rsidP="00DF53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C0B714A" w14:textId="77777777" w:rsidR="00A853B4" w:rsidRPr="001B6758" w:rsidRDefault="00A853B4" w:rsidP="00DF53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D07F6FF" w14:textId="77777777" w:rsidR="00DF539A" w:rsidRPr="001B6758" w:rsidRDefault="00DF539A" w:rsidP="00DF539A">
      <w:pPr>
        <w:ind w:left="426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b/>
          <w:sz w:val="20"/>
          <w:szCs w:val="20"/>
        </w:rPr>
        <w:t xml:space="preserve">Tabela nr 3 </w:t>
      </w:r>
      <w:r w:rsidRPr="001B6758">
        <w:rPr>
          <w:rFonts w:ascii="Arial" w:hAnsi="Arial" w:cs="Arial"/>
          <w:sz w:val="20"/>
          <w:szCs w:val="20"/>
        </w:rPr>
        <w:t>Uzyskane wyniki oceny badan</w:t>
      </w:r>
      <w:r w:rsidR="006429F0" w:rsidRPr="001B6758">
        <w:rPr>
          <w:rFonts w:ascii="Arial" w:hAnsi="Arial" w:cs="Arial"/>
          <w:sz w:val="20"/>
          <w:szCs w:val="20"/>
        </w:rPr>
        <w:t>ej</w:t>
      </w:r>
      <w:r w:rsidRPr="001B6758">
        <w:rPr>
          <w:rFonts w:ascii="Arial" w:hAnsi="Arial" w:cs="Arial"/>
          <w:b/>
          <w:sz w:val="20"/>
          <w:szCs w:val="20"/>
        </w:rPr>
        <w:t xml:space="preserve"> </w:t>
      </w:r>
      <w:r w:rsidRPr="001B6758">
        <w:rPr>
          <w:rFonts w:ascii="Arial" w:hAnsi="Arial" w:cs="Arial"/>
          <w:sz w:val="20"/>
          <w:szCs w:val="20"/>
        </w:rPr>
        <w:t>półmas</w:t>
      </w:r>
      <w:r w:rsidR="006429F0" w:rsidRPr="001B6758">
        <w:rPr>
          <w:rFonts w:ascii="Arial" w:hAnsi="Arial" w:cs="Arial"/>
          <w:sz w:val="20"/>
          <w:szCs w:val="20"/>
        </w:rPr>
        <w:t>ki</w:t>
      </w:r>
      <w:r w:rsidRPr="001B6758">
        <w:rPr>
          <w:rFonts w:ascii="Arial" w:hAnsi="Arial" w:cs="Arial"/>
          <w:sz w:val="20"/>
          <w:szCs w:val="20"/>
        </w:rPr>
        <w:t xml:space="preserve"> dla poszczególnych ankiet</w:t>
      </w:r>
    </w:p>
    <w:tbl>
      <w:tblPr>
        <w:tblStyle w:val="Tabela-Siatka"/>
        <w:tblW w:w="4855" w:type="pct"/>
        <w:jc w:val="center"/>
        <w:tblLook w:val="04A0" w:firstRow="1" w:lastRow="0" w:firstColumn="1" w:lastColumn="0" w:noHBand="0" w:noVBand="1"/>
      </w:tblPr>
      <w:tblGrid>
        <w:gridCol w:w="1061"/>
        <w:gridCol w:w="3168"/>
        <w:gridCol w:w="1126"/>
        <w:gridCol w:w="1406"/>
        <w:gridCol w:w="1040"/>
        <w:gridCol w:w="1548"/>
      </w:tblGrid>
      <w:tr w:rsidR="00E97BE2" w:rsidRPr="001B6758" w14:paraId="5FF23CCB" w14:textId="77777777" w:rsidTr="006429F0">
        <w:trPr>
          <w:trHeight w:val="1103"/>
          <w:jc w:val="center"/>
        </w:trPr>
        <w:tc>
          <w:tcPr>
            <w:tcW w:w="567" w:type="pct"/>
            <w:vAlign w:val="center"/>
          </w:tcPr>
          <w:p w14:paraId="459B6423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bCs/>
                <w:sz w:val="20"/>
                <w:szCs w:val="20"/>
              </w:rPr>
              <w:t>Numer ankiety</w:t>
            </w:r>
          </w:p>
        </w:tc>
        <w:tc>
          <w:tcPr>
            <w:tcW w:w="1694" w:type="pct"/>
            <w:vAlign w:val="center"/>
          </w:tcPr>
          <w:p w14:paraId="755D61D6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bCs/>
                <w:sz w:val="20"/>
                <w:szCs w:val="20"/>
              </w:rPr>
              <w:t>KWK "…….." / Ruch ……..</w:t>
            </w:r>
          </w:p>
        </w:tc>
        <w:tc>
          <w:tcPr>
            <w:tcW w:w="602" w:type="pct"/>
            <w:vAlign w:val="center"/>
          </w:tcPr>
          <w:p w14:paraId="1A7F47C1" w14:textId="77777777" w:rsidR="005324F7" w:rsidRPr="001B6758" w:rsidRDefault="002D657D" w:rsidP="002D657D">
            <w:pPr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r w:rsidRPr="001B675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      </w:t>
            </w:r>
            <w:r w:rsidR="005324F7" w:rsidRPr="001B675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11</w:t>
            </w:r>
          </w:p>
          <w:p w14:paraId="1FF07814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sz w:val="20"/>
                <w:szCs w:val="20"/>
              </w:rPr>
              <w:t xml:space="preserve">Σ </w:t>
            </w:r>
            <w:proofErr w:type="spellStart"/>
            <w:r w:rsidRPr="001B6758">
              <w:rPr>
                <w:rFonts w:ascii="Arial" w:hAnsi="Arial" w:cs="Arial"/>
                <w:b/>
                <w:sz w:val="20"/>
                <w:szCs w:val="20"/>
              </w:rPr>
              <w:t>Q</w:t>
            </w:r>
            <w:r w:rsidRPr="001B675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w</w:t>
            </w:r>
            <w:proofErr w:type="spellEnd"/>
          </w:p>
          <w:p w14:paraId="673B5D3F" w14:textId="77777777" w:rsidR="005324F7" w:rsidRPr="001B6758" w:rsidRDefault="002D657D" w:rsidP="002D657D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1B6758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       </w:t>
            </w:r>
            <w:r w:rsidR="005324F7" w:rsidRPr="001B6758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n=1</w:t>
            </w:r>
          </w:p>
        </w:tc>
        <w:tc>
          <w:tcPr>
            <w:tcW w:w="752" w:type="pct"/>
            <w:vAlign w:val="center"/>
          </w:tcPr>
          <w:p w14:paraId="6B752CC0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sz w:val="20"/>
                <w:szCs w:val="20"/>
              </w:rPr>
              <w:t>Mediana M</w:t>
            </w:r>
            <w:r w:rsidRPr="001B675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QW</w:t>
            </w:r>
          </w:p>
        </w:tc>
        <w:tc>
          <w:tcPr>
            <w:tcW w:w="556" w:type="pct"/>
            <w:vAlign w:val="center"/>
          </w:tcPr>
          <w:p w14:paraId="0942AD0D" w14:textId="77777777" w:rsidR="00E97BE2" w:rsidRPr="001B6758" w:rsidRDefault="00E97BE2" w:rsidP="00E97BE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sz w:val="20"/>
                <w:szCs w:val="20"/>
              </w:rPr>
              <w:t>Max. liczba punktów</w:t>
            </w:r>
          </w:p>
          <w:p w14:paraId="5DF58365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B6758">
              <w:rPr>
                <w:rFonts w:ascii="Arial" w:hAnsi="Arial" w:cs="Arial"/>
                <w:b/>
                <w:sz w:val="20"/>
                <w:szCs w:val="20"/>
              </w:rPr>
              <w:t>Q</w:t>
            </w:r>
            <w:r w:rsidR="00E97BE2" w:rsidRPr="001B675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W</w:t>
            </w:r>
            <w:r w:rsidRPr="001B675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max</w:t>
            </w:r>
            <w:proofErr w:type="spellEnd"/>
          </w:p>
        </w:tc>
        <w:tc>
          <w:tcPr>
            <w:tcW w:w="828" w:type="pct"/>
            <w:vAlign w:val="center"/>
          </w:tcPr>
          <w:p w14:paraId="2EBE91F5" w14:textId="77777777" w:rsidR="005324F7" w:rsidRPr="001B6758" w:rsidRDefault="005324F7" w:rsidP="005324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sz w:val="20"/>
                <w:szCs w:val="20"/>
              </w:rPr>
              <w:t>Wynik badań Q</w:t>
            </w:r>
          </w:p>
        </w:tc>
      </w:tr>
      <w:tr w:rsidR="005324F7" w:rsidRPr="001B6758" w14:paraId="69AD2A83" w14:textId="77777777" w:rsidTr="006429F0">
        <w:trPr>
          <w:jc w:val="center"/>
        </w:trPr>
        <w:tc>
          <w:tcPr>
            <w:tcW w:w="567" w:type="pct"/>
            <w:vAlign w:val="center"/>
          </w:tcPr>
          <w:p w14:paraId="6B131AF3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4" w:type="pct"/>
            <w:vAlign w:val="center"/>
          </w:tcPr>
          <w:p w14:paraId="56FDC8FF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6114CE0E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 w:val="restart"/>
          </w:tcPr>
          <w:p w14:paraId="7631CCBE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 w:val="restart"/>
          </w:tcPr>
          <w:p w14:paraId="6F88972C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 w:val="restart"/>
          </w:tcPr>
          <w:p w14:paraId="661C6074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78060385" w14:textId="77777777" w:rsidTr="006429F0">
        <w:trPr>
          <w:jc w:val="center"/>
        </w:trPr>
        <w:tc>
          <w:tcPr>
            <w:tcW w:w="567" w:type="pct"/>
            <w:vAlign w:val="center"/>
          </w:tcPr>
          <w:p w14:paraId="3344E4C4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94" w:type="pct"/>
            <w:vAlign w:val="center"/>
          </w:tcPr>
          <w:p w14:paraId="750912BC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7820A6D6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17AD595B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7049A40A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54270560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6BA36EB0" w14:textId="77777777" w:rsidTr="006429F0">
        <w:trPr>
          <w:jc w:val="center"/>
        </w:trPr>
        <w:tc>
          <w:tcPr>
            <w:tcW w:w="567" w:type="pct"/>
            <w:vAlign w:val="center"/>
          </w:tcPr>
          <w:p w14:paraId="19C208BE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94" w:type="pct"/>
            <w:vAlign w:val="center"/>
          </w:tcPr>
          <w:p w14:paraId="43D62B94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0A529C58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1E448BB3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46B0208D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6DDDA8D9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21C48EE0" w14:textId="77777777" w:rsidTr="006429F0">
        <w:trPr>
          <w:jc w:val="center"/>
        </w:trPr>
        <w:tc>
          <w:tcPr>
            <w:tcW w:w="567" w:type="pct"/>
            <w:vAlign w:val="center"/>
          </w:tcPr>
          <w:p w14:paraId="77DA3877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94" w:type="pct"/>
            <w:vAlign w:val="center"/>
          </w:tcPr>
          <w:p w14:paraId="09B5280B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05CDD663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44A643C5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3982B20F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65F5CCF4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0BEAD1E3" w14:textId="77777777" w:rsidTr="006429F0">
        <w:trPr>
          <w:jc w:val="center"/>
        </w:trPr>
        <w:tc>
          <w:tcPr>
            <w:tcW w:w="567" w:type="pct"/>
            <w:vAlign w:val="center"/>
          </w:tcPr>
          <w:p w14:paraId="0CA9DFE0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94" w:type="pct"/>
            <w:vAlign w:val="center"/>
          </w:tcPr>
          <w:p w14:paraId="6BFE4633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14D80AB7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3F1FCF72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42660E66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60432B8E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4257FC6E" w14:textId="77777777" w:rsidTr="006429F0">
        <w:trPr>
          <w:jc w:val="center"/>
        </w:trPr>
        <w:tc>
          <w:tcPr>
            <w:tcW w:w="567" w:type="pct"/>
            <w:vAlign w:val="center"/>
          </w:tcPr>
          <w:p w14:paraId="4A82A923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94" w:type="pct"/>
            <w:vAlign w:val="center"/>
          </w:tcPr>
          <w:p w14:paraId="119F7BFC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2E6424FA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52EB47A9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27290B1E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6C9C46E0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1B8931EF" w14:textId="77777777" w:rsidTr="006429F0">
        <w:trPr>
          <w:jc w:val="center"/>
        </w:trPr>
        <w:tc>
          <w:tcPr>
            <w:tcW w:w="567" w:type="pct"/>
            <w:vAlign w:val="center"/>
          </w:tcPr>
          <w:p w14:paraId="447BE7F2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94" w:type="pct"/>
            <w:vAlign w:val="center"/>
          </w:tcPr>
          <w:p w14:paraId="607DFC8A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5C4E1ADD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3B697D3B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58F61E51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74F5FA1D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4218496C" w14:textId="77777777" w:rsidTr="006429F0">
        <w:trPr>
          <w:jc w:val="center"/>
        </w:trPr>
        <w:tc>
          <w:tcPr>
            <w:tcW w:w="567" w:type="pct"/>
            <w:vAlign w:val="center"/>
          </w:tcPr>
          <w:p w14:paraId="794D59FD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94" w:type="pct"/>
            <w:vAlign w:val="center"/>
          </w:tcPr>
          <w:p w14:paraId="278239A5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49EA36CC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3945115E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29B81426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15E9B6D8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2889741E" w14:textId="77777777" w:rsidTr="006429F0">
        <w:trPr>
          <w:jc w:val="center"/>
        </w:trPr>
        <w:tc>
          <w:tcPr>
            <w:tcW w:w="567" w:type="pct"/>
            <w:vAlign w:val="center"/>
          </w:tcPr>
          <w:p w14:paraId="38C57C9E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94" w:type="pct"/>
            <w:vAlign w:val="center"/>
          </w:tcPr>
          <w:p w14:paraId="0B4A7EB6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43EBC044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463BDABA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0142EC3D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7F6D8B64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29C1FFF7" w14:textId="77777777" w:rsidTr="006429F0">
        <w:trPr>
          <w:jc w:val="center"/>
        </w:trPr>
        <w:tc>
          <w:tcPr>
            <w:tcW w:w="567" w:type="pct"/>
            <w:vAlign w:val="center"/>
          </w:tcPr>
          <w:p w14:paraId="3C385A6C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94" w:type="pct"/>
            <w:vAlign w:val="center"/>
          </w:tcPr>
          <w:p w14:paraId="58F1AB90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4A4F9458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69FAD66C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5700E0FF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57C488D4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1C1C9757" w14:textId="77777777" w:rsidTr="006429F0">
        <w:trPr>
          <w:jc w:val="center"/>
        </w:trPr>
        <w:tc>
          <w:tcPr>
            <w:tcW w:w="567" w:type="pct"/>
            <w:vAlign w:val="center"/>
          </w:tcPr>
          <w:p w14:paraId="12855D22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694" w:type="pct"/>
            <w:vAlign w:val="center"/>
          </w:tcPr>
          <w:p w14:paraId="21528FE2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7766A338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37909E8B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421F166F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3DAC754B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0BE3F9BF" w14:textId="77777777" w:rsidTr="006429F0">
        <w:trPr>
          <w:jc w:val="center"/>
        </w:trPr>
        <w:tc>
          <w:tcPr>
            <w:tcW w:w="567" w:type="pct"/>
            <w:vAlign w:val="center"/>
          </w:tcPr>
          <w:p w14:paraId="0FE696F6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694" w:type="pct"/>
            <w:vAlign w:val="center"/>
          </w:tcPr>
          <w:p w14:paraId="1C3A113E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7AB44200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7054E8F7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047A4C63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62D120CB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57F4012D" w14:textId="77777777" w:rsidTr="006429F0">
        <w:trPr>
          <w:jc w:val="center"/>
        </w:trPr>
        <w:tc>
          <w:tcPr>
            <w:tcW w:w="567" w:type="pct"/>
            <w:vAlign w:val="center"/>
          </w:tcPr>
          <w:p w14:paraId="43F0BA60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694" w:type="pct"/>
            <w:vAlign w:val="center"/>
          </w:tcPr>
          <w:p w14:paraId="052AD23D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56D02E13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0B84666C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7159F6B4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235A3D72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1F1BED3E" w14:textId="77777777" w:rsidTr="006429F0">
        <w:trPr>
          <w:jc w:val="center"/>
        </w:trPr>
        <w:tc>
          <w:tcPr>
            <w:tcW w:w="567" w:type="pct"/>
            <w:vAlign w:val="center"/>
          </w:tcPr>
          <w:p w14:paraId="46DDEF1E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694" w:type="pct"/>
            <w:vAlign w:val="center"/>
          </w:tcPr>
          <w:p w14:paraId="4B2B2E96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52A6FE6B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6B7B251C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6E4BA5FF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672C072B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69173A" w14:textId="77777777" w:rsidR="005324F7" w:rsidRPr="001B6758" w:rsidRDefault="005324F7" w:rsidP="00DF539A">
      <w:pPr>
        <w:rPr>
          <w:rFonts w:ascii="Arial" w:hAnsi="Arial" w:cs="Arial"/>
          <w:sz w:val="20"/>
          <w:szCs w:val="20"/>
        </w:rPr>
      </w:pPr>
    </w:p>
    <w:p w14:paraId="13ACCC49" w14:textId="77777777" w:rsidR="00DF539A" w:rsidRPr="001B6758" w:rsidRDefault="00DF539A" w:rsidP="00DF539A">
      <w:pPr>
        <w:ind w:left="426"/>
        <w:jc w:val="both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b/>
          <w:sz w:val="20"/>
          <w:szCs w:val="20"/>
        </w:rPr>
        <w:t xml:space="preserve">Tabela nr 3a </w:t>
      </w:r>
      <w:r w:rsidRPr="001B6758">
        <w:rPr>
          <w:rFonts w:ascii="Arial" w:hAnsi="Arial" w:cs="Arial"/>
          <w:sz w:val="20"/>
          <w:szCs w:val="20"/>
        </w:rPr>
        <w:t>Uzyskane wyniki oceny badanych</w:t>
      </w:r>
      <w:r w:rsidRPr="001B6758">
        <w:rPr>
          <w:rFonts w:ascii="Arial" w:hAnsi="Arial" w:cs="Arial"/>
          <w:b/>
          <w:sz w:val="20"/>
          <w:szCs w:val="20"/>
        </w:rPr>
        <w:t xml:space="preserve"> </w:t>
      </w:r>
      <w:r w:rsidRPr="001B6758">
        <w:rPr>
          <w:rFonts w:ascii="Arial" w:hAnsi="Arial" w:cs="Arial"/>
          <w:sz w:val="20"/>
          <w:szCs w:val="20"/>
        </w:rPr>
        <w:t xml:space="preserve">filtrów wymiennych do półmasek dwudrożnych </w:t>
      </w:r>
      <w:r w:rsidRPr="001B6758">
        <w:rPr>
          <w:rFonts w:ascii="Arial" w:hAnsi="Arial" w:cs="Arial"/>
          <w:sz w:val="20"/>
          <w:szCs w:val="20"/>
        </w:rPr>
        <w:br/>
        <w:t>dla poszczególnych ankiet</w:t>
      </w:r>
    </w:p>
    <w:tbl>
      <w:tblPr>
        <w:tblStyle w:val="Tabela-Siatka"/>
        <w:tblW w:w="4855" w:type="pct"/>
        <w:jc w:val="center"/>
        <w:tblLook w:val="04A0" w:firstRow="1" w:lastRow="0" w:firstColumn="1" w:lastColumn="0" w:noHBand="0" w:noVBand="1"/>
      </w:tblPr>
      <w:tblGrid>
        <w:gridCol w:w="1061"/>
        <w:gridCol w:w="3168"/>
        <w:gridCol w:w="1126"/>
        <w:gridCol w:w="1406"/>
        <w:gridCol w:w="1040"/>
        <w:gridCol w:w="1548"/>
      </w:tblGrid>
      <w:tr w:rsidR="005324F7" w:rsidRPr="001B6758" w14:paraId="3F88DA4E" w14:textId="77777777" w:rsidTr="006429F0">
        <w:trPr>
          <w:trHeight w:val="1103"/>
          <w:jc w:val="center"/>
        </w:trPr>
        <w:tc>
          <w:tcPr>
            <w:tcW w:w="567" w:type="pct"/>
            <w:vAlign w:val="center"/>
          </w:tcPr>
          <w:p w14:paraId="6725D98B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bCs/>
                <w:sz w:val="20"/>
                <w:szCs w:val="20"/>
              </w:rPr>
              <w:t>Numer ankiety</w:t>
            </w:r>
          </w:p>
        </w:tc>
        <w:tc>
          <w:tcPr>
            <w:tcW w:w="1694" w:type="pct"/>
            <w:vAlign w:val="center"/>
          </w:tcPr>
          <w:p w14:paraId="32179F36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bCs/>
                <w:sz w:val="20"/>
                <w:szCs w:val="20"/>
              </w:rPr>
              <w:t>KWK "…….." / Ruch ……..</w:t>
            </w:r>
          </w:p>
        </w:tc>
        <w:tc>
          <w:tcPr>
            <w:tcW w:w="602" w:type="pct"/>
            <w:vAlign w:val="center"/>
          </w:tcPr>
          <w:p w14:paraId="4F439BCE" w14:textId="77777777" w:rsidR="002D657D" w:rsidRPr="001B6758" w:rsidRDefault="002D657D" w:rsidP="002D657D">
            <w:pPr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r w:rsidRPr="001B675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      8</w:t>
            </w:r>
          </w:p>
          <w:p w14:paraId="6FBD08B9" w14:textId="77777777" w:rsidR="002D657D" w:rsidRPr="001B6758" w:rsidRDefault="002D657D" w:rsidP="002D65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sz w:val="20"/>
                <w:szCs w:val="20"/>
              </w:rPr>
              <w:t xml:space="preserve">Σ </w:t>
            </w:r>
            <w:proofErr w:type="spellStart"/>
            <w:r w:rsidRPr="001B6758">
              <w:rPr>
                <w:rFonts w:ascii="Arial" w:hAnsi="Arial" w:cs="Arial"/>
                <w:b/>
                <w:sz w:val="20"/>
                <w:szCs w:val="20"/>
              </w:rPr>
              <w:t>Q</w:t>
            </w:r>
            <w:r w:rsidRPr="001B675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w</w:t>
            </w:r>
            <w:proofErr w:type="spellEnd"/>
          </w:p>
          <w:p w14:paraId="420487B6" w14:textId="77777777" w:rsidR="005324F7" w:rsidRPr="001B6758" w:rsidRDefault="002D657D" w:rsidP="002D657D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1B6758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       n=1</w:t>
            </w:r>
          </w:p>
        </w:tc>
        <w:tc>
          <w:tcPr>
            <w:tcW w:w="752" w:type="pct"/>
            <w:vAlign w:val="center"/>
          </w:tcPr>
          <w:p w14:paraId="42D7172D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sz w:val="20"/>
                <w:szCs w:val="20"/>
              </w:rPr>
              <w:t>Mediana M</w:t>
            </w:r>
            <w:r w:rsidRPr="001B675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QW</w:t>
            </w:r>
          </w:p>
        </w:tc>
        <w:tc>
          <w:tcPr>
            <w:tcW w:w="556" w:type="pct"/>
            <w:vAlign w:val="center"/>
          </w:tcPr>
          <w:p w14:paraId="50A0ECD1" w14:textId="77777777" w:rsidR="00E97BE2" w:rsidRPr="001B6758" w:rsidRDefault="00E97BE2" w:rsidP="00760B1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sz w:val="20"/>
                <w:szCs w:val="20"/>
              </w:rPr>
              <w:t>Max. liczba punktów</w:t>
            </w:r>
          </w:p>
          <w:p w14:paraId="48A9F51A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B6758">
              <w:rPr>
                <w:rFonts w:ascii="Arial" w:hAnsi="Arial" w:cs="Arial"/>
                <w:b/>
                <w:sz w:val="20"/>
                <w:szCs w:val="20"/>
              </w:rPr>
              <w:t>Q</w:t>
            </w:r>
            <w:r w:rsidR="00E97BE2" w:rsidRPr="001B675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W</w:t>
            </w:r>
            <w:r w:rsidRPr="001B6758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max</w:t>
            </w:r>
            <w:proofErr w:type="spellEnd"/>
          </w:p>
        </w:tc>
        <w:tc>
          <w:tcPr>
            <w:tcW w:w="828" w:type="pct"/>
            <w:vAlign w:val="center"/>
          </w:tcPr>
          <w:p w14:paraId="3B2CC4DB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6758">
              <w:rPr>
                <w:rFonts w:ascii="Arial" w:hAnsi="Arial" w:cs="Arial"/>
                <w:b/>
                <w:sz w:val="20"/>
                <w:szCs w:val="20"/>
              </w:rPr>
              <w:t>Wynik badań Q</w:t>
            </w:r>
          </w:p>
        </w:tc>
      </w:tr>
      <w:tr w:rsidR="005324F7" w:rsidRPr="001B6758" w14:paraId="5F32F2AC" w14:textId="77777777" w:rsidTr="006429F0">
        <w:trPr>
          <w:jc w:val="center"/>
        </w:trPr>
        <w:tc>
          <w:tcPr>
            <w:tcW w:w="567" w:type="pct"/>
            <w:vAlign w:val="center"/>
          </w:tcPr>
          <w:p w14:paraId="002BA686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4" w:type="pct"/>
            <w:vAlign w:val="center"/>
          </w:tcPr>
          <w:p w14:paraId="25A02166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0B2DFACF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 w:val="restart"/>
          </w:tcPr>
          <w:p w14:paraId="7DFB9443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 w:val="restart"/>
          </w:tcPr>
          <w:p w14:paraId="3773CFF7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 w:val="restart"/>
          </w:tcPr>
          <w:p w14:paraId="70FE19DC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0FBC0F5C" w14:textId="77777777" w:rsidTr="006429F0">
        <w:trPr>
          <w:jc w:val="center"/>
        </w:trPr>
        <w:tc>
          <w:tcPr>
            <w:tcW w:w="567" w:type="pct"/>
            <w:vAlign w:val="center"/>
          </w:tcPr>
          <w:p w14:paraId="4094A419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94" w:type="pct"/>
            <w:vAlign w:val="center"/>
          </w:tcPr>
          <w:p w14:paraId="21683757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361FB96E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7A198CF8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41420865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1D48DFBD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2DC3CAE5" w14:textId="77777777" w:rsidTr="006429F0">
        <w:trPr>
          <w:jc w:val="center"/>
        </w:trPr>
        <w:tc>
          <w:tcPr>
            <w:tcW w:w="567" w:type="pct"/>
            <w:vAlign w:val="center"/>
          </w:tcPr>
          <w:p w14:paraId="3CA5EAA7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94" w:type="pct"/>
            <w:vAlign w:val="center"/>
          </w:tcPr>
          <w:p w14:paraId="4427E548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4993C21D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448AACE6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1717CFA5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0785A97D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14D0F726" w14:textId="77777777" w:rsidTr="006429F0">
        <w:trPr>
          <w:jc w:val="center"/>
        </w:trPr>
        <w:tc>
          <w:tcPr>
            <w:tcW w:w="567" w:type="pct"/>
            <w:vAlign w:val="center"/>
          </w:tcPr>
          <w:p w14:paraId="4B4B8CA8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94" w:type="pct"/>
            <w:vAlign w:val="center"/>
          </w:tcPr>
          <w:p w14:paraId="2C5FDE3A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74DD1EB3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61EFABBE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429C7576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0752F6C1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52BA63A6" w14:textId="77777777" w:rsidTr="006429F0">
        <w:trPr>
          <w:jc w:val="center"/>
        </w:trPr>
        <w:tc>
          <w:tcPr>
            <w:tcW w:w="567" w:type="pct"/>
            <w:vAlign w:val="center"/>
          </w:tcPr>
          <w:p w14:paraId="2FA626A7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94" w:type="pct"/>
            <w:vAlign w:val="center"/>
          </w:tcPr>
          <w:p w14:paraId="142590D7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0032361E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2152BE3E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7E5923D7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3CC0FD18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17D59563" w14:textId="77777777" w:rsidTr="006429F0">
        <w:trPr>
          <w:jc w:val="center"/>
        </w:trPr>
        <w:tc>
          <w:tcPr>
            <w:tcW w:w="567" w:type="pct"/>
            <w:vAlign w:val="center"/>
          </w:tcPr>
          <w:p w14:paraId="538DC0A7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94" w:type="pct"/>
            <w:vAlign w:val="center"/>
          </w:tcPr>
          <w:p w14:paraId="0024AF59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1A67934B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128A734D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647604A7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1E9D6919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4280FA26" w14:textId="77777777" w:rsidTr="006429F0">
        <w:trPr>
          <w:jc w:val="center"/>
        </w:trPr>
        <w:tc>
          <w:tcPr>
            <w:tcW w:w="567" w:type="pct"/>
            <w:vAlign w:val="center"/>
          </w:tcPr>
          <w:p w14:paraId="77D0BE5E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94" w:type="pct"/>
            <w:vAlign w:val="center"/>
          </w:tcPr>
          <w:p w14:paraId="1E242053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6AF8D383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66D72DBE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6802B441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4ACA0079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3ADFECD5" w14:textId="77777777" w:rsidTr="006429F0">
        <w:trPr>
          <w:jc w:val="center"/>
        </w:trPr>
        <w:tc>
          <w:tcPr>
            <w:tcW w:w="567" w:type="pct"/>
            <w:vAlign w:val="center"/>
          </w:tcPr>
          <w:p w14:paraId="690955A0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94" w:type="pct"/>
            <w:vAlign w:val="center"/>
          </w:tcPr>
          <w:p w14:paraId="2626C274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37FEA220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3E9E7221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5F8D20EC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4434DBC5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7C9A846B" w14:textId="77777777" w:rsidTr="006429F0">
        <w:trPr>
          <w:jc w:val="center"/>
        </w:trPr>
        <w:tc>
          <w:tcPr>
            <w:tcW w:w="567" w:type="pct"/>
            <w:vAlign w:val="center"/>
          </w:tcPr>
          <w:p w14:paraId="3B8D802B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94" w:type="pct"/>
            <w:vAlign w:val="center"/>
          </w:tcPr>
          <w:p w14:paraId="3E7AD4D4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09438F61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7FE01EDA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540C8E40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00BA0D3D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3CAFBFCF" w14:textId="77777777" w:rsidTr="006429F0">
        <w:trPr>
          <w:jc w:val="center"/>
        </w:trPr>
        <w:tc>
          <w:tcPr>
            <w:tcW w:w="567" w:type="pct"/>
            <w:vAlign w:val="center"/>
          </w:tcPr>
          <w:p w14:paraId="4ED703F8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94" w:type="pct"/>
            <w:vAlign w:val="center"/>
          </w:tcPr>
          <w:p w14:paraId="29C0134B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48B0E1B0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44CEF4AE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528D8596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1A4AA52F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074FAB4A" w14:textId="77777777" w:rsidTr="006429F0">
        <w:trPr>
          <w:jc w:val="center"/>
        </w:trPr>
        <w:tc>
          <w:tcPr>
            <w:tcW w:w="567" w:type="pct"/>
            <w:vAlign w:val="center"/>
          </w:tcPr>
          <w:p w14:paraId="3D5E49D5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694" w:type="pct"/>
            <w:vAlign w:val="center"/>
          </w:tcPr>
          <w:p w14:paraId="65433DDA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5FA8CD5A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69DAEAE2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0E71BD3E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3C759E88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06EF5C46" w14:textId="77777777" w:rsidTr="006429F0">
        <w:trPr>
          <w:jc w:val="center"/>
        </w:trPr>
        <w:tc>
          <w:tcPr>
            <w:tcW w:w="567" w:type="pct"/>
            <w:vAlign w:val="center"/>
          </w:tcPr>
          <w:p w14:paraId="166AEE3B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694" w:type="pct"/>
            <w:vAlign w:val="center"/>
          </w:tcPr>
          <w:p w14:paraId="1F4217B1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45939500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49C80794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19D785CB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7C348C18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11ADDD60" w14:textId="77777777" w:rsidTr="006429F0">
        <w:trPr>
          <w:jc w:val="center"/>
        </w:trPr>
        <w:tc>
          <w:tcPr>
            <w:tcW w:w="567" w:type="pct"/>
            <w:vAlign w:val="center"/>
          </w:tcPr>
          <w:p w14:paraId="27B39E1B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694" w:type="pct"/>
            <w:vAlign w:val="center"/>
          </w:tcPr>
          <w:p w14:paraId="30C53FE3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1A30A549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57418F60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09263603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19F2C64B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4F7" w:rsidRPr="001B6758" w14:paraId="2B5460F8" w14:textId="77777777" w:rsidTr="006429F0">
        <w:trPr>
          <w:jc w:val="center"/>
        </w:trPr>
        <w:tc>
          <w:tcPr>
            <w:tcW w:w="567" w:type="pct"/>
            <w:vAlign w:val="center"/>
          </w:tcPr>
          <w:p w14:paraId="56127335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75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694" w:type="pct"/>
            <w:vAlign w:val="center"/>
          </w:tcPr>
          <w:p w14:paraId="1CDA8F19" w14:textId="77777777" w:rsidR="005324F7" w:rsidRPr="001B6758" w:rsidRDefault="005324F7" w:rsidP="00760B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07B07991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</w:tcPr>
          <w:p w14:paraId="18346E18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vMerge/>
          </w:tcPr>
          <w:p w14:paraId="2E704DF6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256B9589" w14:textId="77777777" w:rsidR="005324F7" w:rsidRPr="001B6758" w:rsidRDefault="005324F7" w:rsidP="00760B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18C669" w14:textId="77777777" w:rsidR="005324F7" w:rsidRPr="001B6758" w:rsidRDefault="005324F7" w:rsidP="00DF53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4808C73" w14:textId="77777777" w:rsidR="00DF539A" w:rsidRPr="001B6758" w:rsidRDefault="00DF539A" w:rsidP="00DF539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B6758">
        <w:rPr>
          <w:rFonts w:ascii="Arial" w:hAnsi="Arial" w:cs="Arial"/>
          <w:b/>
          <w:sz w:val="20"/>
          <w:szCs w:val="20"/>
        </w:rPr>
        <w:t>Podsumowanie wyników badań.</w:t>
      </w:r>
    </w:p>
    <w:p w14:paraId="7130166F" w14:textId="77777777" w:rsidR="006429F0" w:rsidRPr="001B6758" w:rsidRDefault="006429F0" w:rsidP="00DF539A">
      <w:pPr>
        <w:pStyle w:val="Akapitzlist"/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CD98421" w14:textId="77777777" w:rsidR="00FB01ED" w:rsidRPr="001B6758" w:rsidRDefault="00DF539A" w:rsidP="00FB01ED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B6758">
        <w:rPr>
          <w:rFonts w:ascii="Arial" w:hAnsi="Arial" w:cs="Arial"/>
          <w:b/>
          <w:sz w:val="20"/>
          <w:szCs w:val="20"/>
        </w:rPr>
        <w:t>Opinia.</w:t>
      </w:r>
    </w:p>
    <w:p w14:paraId="1FAEBDBB" w14:textId="77777777" w:rsidR="00DF539A" w:rsidRPr="001B6758" w:rsidRDefault="00DF539A" w:rsidP="00EE24A4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B6758">
        <w:rPr>
          <w:rFonts w:ascii="Arial" w:hAnsi="Arial" w:cs="Arial"/>
          <w:sz w:val="20"/>
          <w:szCs w:val="20"/>
        </w:rPr>
        <w:t xml:space="preserve">Ocena w zakresie przydatności do stosowania w podziemnych wyrobiskach zakładów </w:t>
      </w:r>
      <w:r w:rsidR="00EE24A4" w:rsidRPr="001B6758">
        <w:rPr>
          <w:rFonts w:ascii="Arial" w:hAnsi="Arial" w:cs="Arial"/>
          <w:sz w:val="20"/>
          <w:szCs w:val="20"/>
        </w:rPr>
        <w:br/>
      </w:r>
      <w:r w:rsidRPr="001B6758">
        <w:rPr>
          <w:rFonts w:ascii="Arial" w:hAnsi="Arial" w:cs="Arial"/>
          <w:sz w:val="20"/>
          <w:szCs w:val="20"/>
        </w:rPr>
        <w:t>górniczych JSW S.A.:</w:t>
      </w:r>
    </w:p>
    <w:p w14:paraId="0DB17D50" w14:textId="77777777" w:rsidR="00DF539A" w:rsidRPr="001B6758" w:rsidRDefault="00DF539A" w:rsidP="00DF53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D211963" w14:textId="77777777" w:rsidR="00DF539A" w:rsidRPr="001B6758" w:rsidRDefault="00DF539A" w:rsidP="00DF539A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B6758">
        <w:rPr>
          <w:rFonts w:ascii="Arial" w:hAnsi="Arial" w:cs="Arial"/>
          <w:b/>
          <w:sz w:val="20"/>
          <w:szCs w:val="20"/>
        </w:rPr>
        <w:t>pozytywna / negatywna *</w:t>
      </w:r>
    </w:p>
    <w:p w14:paraId="5815A871" w14:textId="77777777" w:rsidR="00596457" w:rsidRPr="00596457" w:rsidRDefault="00EE24A4" w:rsidP="00EE24A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strike/>
          <w:sz w:val="18"/>
          <w:szCs w:val="18"/>
          <w:lang w:eastAsia="pl-PL"/>
        </w:rPr>
      </w:pPr>
      <w:r w:rsidRPr="001B6758">
        <w:rPr>
          <w:rFonts w:ascii="Arial" w:hAnsi="Arial" w:cs="Arial"/>
          <w:sz w:val="16"/>
          <w:szCs w:val="16"/>
        </w:rPr>
        <w:t>* niewłaściwe skreślić</w:t>
      </w:r>
    </w:p>
    <w:sectPr w:rsidR="00596457" w:rsidRPr="00596457" w:rsidSect="00BE5645">
      <w:headerReference w:type="default" r:id="rId10"/>
      <w:footerReference w:type="default" r:id="rId11"/>
      <w:pgSz w:w="11906" w:h="16838"/>
      <w:pgMar w:top="510" w:right="1134" w:bottom="284" w:left="1134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1A011" w14:textId="77777777" w:rsidR="002854C5" w:rsidRDefault="002854C5" w:rsidP="00B071BF">
      <w:pPr>
        <w:spacing w:after="0" w:line="240" w:lineRule="auto"/>
      </w:pPr>
      <w:r>
        <w:separator/>
      </w:r>
    </w:p>
  </w:endnote>
  <w:endnote w:type="continuationSeparator" w:id="0">
    <w:p w14:paraId="046A8F4D" w14:textId="77777777" w:rsidR="002854C5" w:rsidRDefault="002854C5" w:rsidP="00B07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81589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0BBBDE5" w14:textId="3B3482D2" w:rsidR="002854C5" w:rsidRPr="008A1CAE" w:rsidRDefault="004B1F27" w:rsidP="00BE5645">
        <w:pPr>
          <w:pStyle w:val="Tekstpodstawowy"/>
          <w:ind w:firstLine="0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Sygnatura 1491</w:t>
        </w:r>
        <w:r w:rsidR="00B9356A">
          <w:rPr>
            <w:rFonts w:ascii="Arial" w:hAnsi="Arial" w:cs="Arial"/>
            <w:sz w:val="16"/>
            <w:szCs w:val="16"/>
          </w:rPr>
          <w:t>/26</w:t>
        </w:r>
        <w:r w:rsidR="00B9356A" w:rsidRPr="00261A0D">
          <w:rPr>
            <w:rFonts w:ascii="Arial" w:hAnsi="Arial" w:cs="Arial"/>
            <w:sz w:val="16"/>
            <w:szCs w:val="16"/>
          </w:rPr>
          <w:t xml:space="preserve">  </w:t>
        </w:r>
        <w:r w:rsidR="00B9356A" w:rsidRPr="00B3245C">
          <w:rPr>
            <w:rFonts w:ascii="Arial" w:hAnsi="Arial" w:cs="Arial"/>
            <w:sz w:val="16"/>
            <w:szCs w:val="16"/>
          </w:rPr>
          <w:t>Filtry przeciwpyłowe do półmasek 3M, pochłaniacze oraz filtry do pochłaniaczy</w:t>
        </w:r>
        <w:r w:rsidR="00B9356A">
          <w:rPr>
            <w:rFonts w:ascii="Arial" w:hAnsi="Arial" w:cs="Arial"/>
            <w:sz w:val="16"/>
            <w:szCs w:val="16"/>
          </w:rPr>
          <w:t xml:space="preserve">                                           </w:t>
        </w:r>
        <w:r w:rsidR="008A1CAE" w:rsidRPr="00344F7D">
          <w:rPr>
            <w:rFonts w:ascii="Arial" w:hAnsi="Arial" w:cs="Arial"/>
            <w:sz w:val="16"/>
            <w:szCs w:val="16"/>
          </w:rPr>
          <w:fldChar w:fldCharType="begin"/>
        </w:r>
        <w:r w:rsidR="008A1CAE" w:rsidRPr="00344F7D">
          <w:rPr>
            <w:rFonts w:ascii="Arial" w:hAnsi="Arial" w:cs="Arial"/>
            <w:sz w:val="16"/>
            <w:szCs w:val="16"/>
          </w:rPr>
          <w:instrText>PAGE   \* MERGEFORMAT</w:instrText>
        </w:r>
        <w:r w:rsidR="008A1CAE" w:rsidRPr="00344F7D"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noProof/>
            <w:sz w:val="16"/>
            <w:szCs w:val="16"/>
          </w:rPr>
          <w:t>10</w:t>
        </w:r>
        <w:r w:rsidR="008A1CAE" w:rsidRPr="00344F7D">
          <w:rPr>
            <w:rFonts w:ascii="Arial" w:hAnsi="Arial" w:cs="Arial"/>
            <w:sz w:val="16"/>
            <w:szCs w:val="16"/>
          </w:rPr>
          <w:fldChar w:fldCharType="end"/>
        </w:r>
        <w:r w:rsidR="008A1CAE">
          <w:rPr>
            <w:rFonts w:ascii="Arial" w:hAnsi="Arial" w:cs="Arial"/>
            <w:sz w:val="16"/>
            <w:szCs w:val="16"/>
          </w:rPr>
          <w:t>/10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981E1" w14:textId="77777777" w:rsidR="002854C5" w:rsidRDefault="002854C5" w:rsidP="00B071BF">
      <w:pPr>
        <w:spacing w:after="0" w:line="240" w:lineRule="auto"/>
      </w:pPr>
      <w:r>
        <w:separator/>
      </w:r>
    </w:p>
  </w:footnote>
  <w:footnote w:type="continuationSeparator" w:id="0">
    <w:p w14:paraId="512DE3D9" w14:textId="77777777" w:rsidR="002854C5" w:rsidRDefault="002854C5" w:rsidP="00B07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34403" w14:textId="5C0C1EF5" w:rsidR="002A7BBB" w:rsidRDefault="00B57867" w:rsidP="0080285D">
    <w:pPr>
      <w:pStyle w:val="Nagwek"/>
      <w:jc w:val="right"/>
      <w:rPr>
        <w:rFonts w:ascii="Arial" w:hAnsi="Arial" w:cs="Arial"/>
        <w:sz w:val="16"/>
        <w:szCs w:val="16"/>
      </w:rPr>
    </w:pPr>
    <w:r w:rsidRPr="00B57867">
      <w:rPr>
        <w:rFonts w:ascii="Arial" w:hAnsi="Arial" w:cs="Arial"/>
        <w:sz w:val="16"/>
        <w:szCs w:val="16"/>
      </w:rPr>
      <w:t>Załącznik nr 4 do Specyfikacji technicznej</w:t>
    </w:r>
  </w:p>
  <w:p w14:paraId="580C75A5" w14:textId="77777777" w:rsidR="00B57867" w:rsidRPr="00B57867" w:rsidRDefault="00B57867" w:rsidP="0080285D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30FD"/>
    <w:multiLevelType w:val="hybridMultilevel"/>
    <w:tmpl w:val="493C0FBC"/>
    <w:lvl w:ilvl="0" w:tplc="D9F40B3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1F11D0E"/>
    <w:multiLevelType w:val="hybridMultilevel"/>
    <w:tmpl w:val="B29CBF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8629E"/>
    <w:multiLevelType w:val="hybridMultilevel"/>
    <w:tmpl w:val="D8468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975C4"/>
    <w:multiLevelType w:val="hybridMultilevel"/>
    <w:tmpl w:val="CAB6597C"/>
    <w:lvl w:ilvl="0" w:tplc="42DEC76C">
      <w:start w:val="1"/>
      <w:numFmt w:val="decimal"/>
      <w:lvlText w:val="%1)"/>
      <w:lvlJc w:val="left"/>
      <w:pPr>
        <w:ind w:left="720" w:hanging="360"/>
      </w:pPr>
      <w:rPr>
        <w:strike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87CF5"/>
    <w:multiLevelType w:val="hybridMultilevel"/>
    <w:tmpl w:val="5C6C2E0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A2751"/>
    <w:multiLevelType w:val="hybridMultilevel"/>
    <w:tmpl w:val="EC1EC870"/>
    <w:lvl w:ilvl="0" w:tplc="3AF2E5D8">
      <w:start w:val="1"/>
      <w:numFmt w:val="decimal"/>
      <w:lvlText w:val="%1)"/>
      <w:lvlJc w:val="left"/>
      <w:pPr>
        <w:ind w:left="720" w:hanging="360"/>
      </w:pPr>
      <w:rPr>
        <w:strike w:val="0"/>
        <w:sz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37007"/>
    <w:multiLevelType w:val="hybridMultilevel"/>
    <w:tmpl w:val="F9CA4E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9F40B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4188B"/>
    <w:multiLevelType w:val="multilevel"/>
    <w:tmpl w:val="B68CAEE8"/>
    <w:lvl w:ilvl="0">
      <w:start w:val="3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u w:val="none"/>
        <w:vertAlign w:val="baseline"/>
      </w:rPr>
    </w:lvl>
    <w:lvl w:ilvl="1">
      <w:start w:val="5"/>
      <w:numFmt w:val="decimal"/>
      <w:pStyle w:val="Nagwek2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StylNagwek3PogrubienieBezpodkreleniaInterliniapoje"/>
      <w:lvlText w:val="%1.%2.%3."/>
      <w:lvlJc w:val="left"/>
      <w:pPr>
        <w:tabs>
          <w:tab w:val="num" w:pos="1288"/>
        </w:tabs>
        <w:ind w:left="1072" w:hanging="504"/>
      </w:pPr>
      <w:rPr>
        <w:rFonts w:ascii="Arial" w:hAnsi="Arial" w:hint="default"/>
        <w:b w:val="0"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A6E23F4"/>
    <w:multiLevelType w:val="hybridMultilevel"/>
    <w:tmpl w:val="C9182B18"/>
    <w:lvl w:ilvl="0" w:tplc="A7C22A7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8174C"/>
    <w:multiLevelType w:val="hybridMultilevel"/>
    <w:tmpl w:val="CAA483AE"/>
    <w:lvl w:ilvl="0" w:tplc="1BE0A2E0">
      <w:start w:val="1"/>
      <w:numFmt w:val="decimal"/>
      <w:lvlText w:val="%1)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F4E98"/>
    <w:multiLevelType w:val="hybridMultilevel"/>
    <w:tmpl w:val="8298AACC"/>
    <w:lvl w:ilvl="0" w:tplc="C1789644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053852"/>
    <w:multiLevelType w:val="hybridMultilevel"/>
    <w:tmpl w:val="1598E102"/>
    <w:lvl w:ilvl="0" w:tplc="04150005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81E3D"/>
    <w:multiLevelType w:val="hybridMultilevel"/>
    <w:tmpl w:val="9334D2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A4B4C"/>
    <w:multiLevelType w:val="hybridMultilevel"/>
    <w:tmpl w:val="86608DB0"/>
    <w:lvl w:ilvl="0" w:tplc="0415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EAF3B65"/>
    <w:multiLevelType w:val="hybridMultilevel"/>
    <w:tmpl w:val="4334A3AA"/>
    <w:lvl w:ilvl="0" w:tplc="9E6E5CB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36546EE5"/>
    <w:multiLevelType w:val="hybridMultilevel"/>
    <w:tmpl w:val="43AC8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B51BA"/>
    <w:multiLevelType w:val="hybridMultilevel"/>
    <w:tmpl w:val="DE0C0014"/>
    <w:lvl w:ilvl="0" w:tplc="D01C4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512C5"/>
    <w:multiLevelType w:val="hybridMultilevel"/>
    <w:tmpl w:val="A80C47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DB7CC3"/>
    <w:multiLevelType w:val="hybridMultilevel"/>
    <w:tmpl w:val="4B80D112"/>
    <w:lvl w:ilvl="0" w:tplc="D9F40B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F081906"/>
    <w:multiLevelType w:val="hybridMultilevel"/>
    <w:tmpl w:val="4470F3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95B5031"/>
    <w:multiLevelType w:val="hybridMultilevel"/>
    <w:tmpl w:val="65E2F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A078D"/>
    <w:multiLevelType w:val="multilevel"/>
    <w:tmpl w:val="40B4AFDE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" w15:restartNumberingAfterBreak="0">
    <w:nsid w:val="6753365C"/>
    <w:multiLevelType w:val="hybridMultilevel"/>
    <w:tmpl w:val="DDC8C1F4"/>
    <w:lvl w:ilvl="0" w:tplc="5CC8E682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15F60"/>
    <w:multiLevelType w:val="hybridMultilevel"/>
    <w:tmpl w:val="7A3268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1F06B7"/>
    <w:multiLevelType w:val="hybridMultilevel"/>
    <w:tmpl w:val="F90280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940057"/>
    <w:multiLevelType w:val="multilevel"/>
    <w:tmpl w:val="BF84A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3280" w:hanging="444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B886D57"/>
    <w:multiLevelType w:val="hybridMultilevel"/>
    <w:tmpl w:val="FA9251B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7E4C7CEA"/>
    <w:multiLevelType w:val="hybridMultilevel"/>
    <w:tmpl w:val="AD86605C"/>
    <w:lvl w:ilvl="0" w:tplc="D9F40B3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0"/>
  </w:num>
  <w:num w:numId="5">
    <w:abstractNumId w:val="1"/>
  </w:num>
  <w:num w:numId="6">
    <w:abstractNumId w:val="24"/>
  </w:num>
  <w:num w:numId="7">
    <w:abstractNumId w:val="3"/>
  </w:num>
  <w:num w:numId="8">
    <w:abstractNumId w:val="23"/>
  </w:num>
  <w:num w:numId="9">
    <w:abstractNumId w:val="9"/>
  </w:num>
  <w:num w:numId="10">
    <w:abstractNumId w:val="22"/>
  </w:num>
  <w:num w:numId="11">
    <w:abstractNumId w:val="18"/>
  </w:num>
  <w:num w:numId="12">
    <w:abstractNumId w:val="13"/>
  </w:num>
  <w:num w:numId="13">
    <w:abstractNumId w:val="2"/>
  </w:num>
  <w:num w:numId="14">
    <w:abstractNumId w:val="20"/>
  </w:num>
  <w:num w:numId="15">
    <w:abstractNumId w:val="6"/>
  </w:num>
  <w:num w:numId="16">
    <w:abstractNumId w:val="8"/>
  </w:num>
  <w:num w:numId="17">
    <w:abstractNumId w:val="12"/>
  </w:num>
  <w:num w:numId="18">
    <w:abstractNumId w:val="17"/>
  </w:num>
  <w:num w:numId="19">
    <w:abstractNumId w:val="5"/>
  </w:num>
  <w:num w:numId="20">
    <w:abstractNumId w:val="15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5"/>
  </w:num>
  <w:num w:numId="24">
    <w:abstractNumId w:val="26"/>
  </w:num>
  <w:num w:numId="25">
    <w:abstractNumId w:val="14"/>
  </w:num>
  <w:num w:numId="26">
    <w:abstractNumId w:val="10"/>
  </w:num>
  <w:num w:numId="27">
    <w:abstractNumId w:val="19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7CF"/>
    <w:rsid w:val="000017DE"/>
    <w:rsid w:val="00003BFC"/>
    <w:rsid w:val="00004149"/>
    <w:rsid w:val="00006059"/>
    <w:rsid w:val="0000640B"/>
    <w:rsid w:val="00013B3A"/>
    <w:rsid w:val="0001409C"/>
    <w:rsid w:val="00014254"/>
    <w:rsid w:val="00017EB6"/>
    <w:rsid w:val="000201A3"/>
    <w:rsid w:val="00020A6D"/>
    <w:rsid w:val="00020CCA"/>
    <w:rsid w:val="00021323"/>
    <w:rsid w:val="00022BD2"/>
    <w:rsid w:val="00022EE8"/>
    <w:rsid w:val="00024AAF"/>
    <w:rsid w:val="000264CD"/>
    <w:rsid w:val="00034E53"/>
    <w:rsid w:val="00036418"/>
    <w:rsid w:val="00042F28"/>
    <w:rsid w:val="00044A01"/>
    <w:rsid w:val="0004554D"/>
    <w:rsid w:val="00051A6E"/>
    <w:rsid w:val="00051FC3"/>
    <w:rsid w:val="00052A9E"/>
    <w:rsid w:val="000535FB"/>
    <w:rsid w:val="0005409E"/>
    <w:rsid w:val="00054ED1"/>
    <w:rsid w:val="00060EAD"/>
    <w:rsid w:val="0006173E"/>
    <w:rsid w:val="00061F6A"/>
    <w:rsid w:val="00063F5E"/>
    <w:rsid w:val="00064653"/>
    <w:rsid w:val="00064CE9"/>
    <w:rsid w:val="0006632C"/>
    <w:rsid w:val="00066340"/>
    <w:rsid w:val="0006676B"/>
    <w:rsid w:val="00066C67"/>
    <w:rsid w:val="00070355"/>
    <w:rsid w:val="000719EE"/>
    <w:rsid w:val="000729C8"/>
    <w:rsid w:val="00072C7D"/>
    <w:rsid w:val="00073FA8"/>
    <w:rsid w:val="000763A2"/>
    <w:rsid w:val="00077CFB"/>
    <w:rsid w:val="000829E3"/>
    <w:rsid w:val="00084C1A"/>
    <w:rsid w:val="00085B9D"/>
    <w:rsid w:val="000868B1"/>
    <w:rsid w:val="00090C76"/>
    <w:rsid w:val="00091EDD"/>
    <w:rsid w:val="000933EA"/>
    <w:rsid w:val="00095B1E"/>
    <w:rsid w:val="00097D85"/>
    <w:rsid w:val="00097FC8"/>
    <w:rsid w:val="000A389D"/>
    <w:rsid w:val="000A3D12"/>
    <w:rsid w:val="000B1EE7"/>
    <w:rsid w:val="000B2749"/>
    <w:rsid w:val="000B3865"/>
    <w:rsid w:val="000B4FFC"/>
    <w:rsid w:val="000C061A"/>
    <w:rsid w:val="000C0D78"/>
    <w:rsid w:val="000C1D8F"/>
    <w:rsid w:val="000C396C"/>
    <w:rsid w:val="000C3C1B"/>
    <w:rsid w:val="000C3F8E"/>
    <w:rsid w:val="000C662B"/>
    <w:rsid w:val="000C6AC7"/>
    <w:rsid w:val="000C7637"/>
    <w:rsid w:val="000D0590"/>
    <w:rsid w:val="000D20A3"/>
    <w:rsid w:val="000D6B37"/>
    <w:rsid w:val="000D741F"/>
    <w:rsid w:val="000D779E"/>
    <w:rsid w:val="000E1FB3"/>
    <w:rsid w:val="000E2367"/>
    <w:rsid w:val="000E46B5"/>
    <w:rsid w:val="000E4F51"/>
    <w:rsid w:val="000E7FAD"/>
    <w:rsid w:val="000F2C9A"/>
    <w:rsid w:val="000F3F2D"/>
    <w:rsid w:val="000F4655"/>
    <w:rsid w:val="000F66FF"/>
    <w:rsid w:val="0010095E"/>
    <w:rsid w:val="0010167C"/>
    <w:rsid w:val="00102356"/>
    <w:rsid w:val="00102A0B"/>
    <w:rsid w:val="001032A2"/>
    <w:rsid w:val="00103A89"/>
    <w:rsid w:val="00104B8D"/>
    <w:rsid w:val="00105FE5"/>
    <w:rsid w:val="00115838"/>
    <w:rsid w:val="00120DCE"/>
    <w:rsid w:val="00125481"/>
    <w:rsid w:val="00127879"/>
    <w:rsid w:val="00131050"/>
    <w:rsid w:val="00133761"/>
    <w:rsid w:val="00134039"/>
    <w:rsid w:val="00137BD5"/>
    <w:rsid w:val="001408F2"/>
    <w:rsid w:val="00140ACF"/>
    <w:rsid w:val="0014152E"/>
    <w:rsid w:val="00144D86"/>
    <w:rsid w:val="001459E0"/>
    <w:rsid w:val="0014633B"/>
    <w:rsid w:val="00146B8E"/>
    <w:rsid w:val="00146DE3"/>
    <w:rsid w:val="001470DA"/>
    <w:rsid w:val="00151FC0"/>
    <w:rsid w:val="0015233A"/>
    <w:rsid w:val="00152F05"/>
    <w:rsid w:val="00153A17"/>
    <w:rsid w:val="001548F3"/>
    <w:rsid w:val="001649AA"/>
    <w:rsid w:val="00165CA4"/>
    <w:rsid w:val="0016790A"/>
    <w:rsid w:val="00171219"/>
    <w:rsid w:val="00171609"/>
    <w:rsid w:val="00172470"/>
    <w:rsid w:val="00174609"/>
    <w:rsid w:val="001760FA"/>
    <w:rsid w:val="001803E2"/>
    <w:rsid w:val="0018077A"/>
    <w:rsid w:val="00196B21"/>
    <w:rsid w:val="00197651"/>
    <w:rsid w:val="00197AC1"/>
    <w:rsid w:val="001A1A57"/>
    <w:rsid w:val="001A33BF"/>
    <w:rsid w:val="001A4529"/>
    <w:rsid w:val="001A4A18"/>
    <w:rsid w:val="001A7796"/>
    <w:rsid w:val="001A7B8D"/>
    <w:rsid w:val="001B4682"/>
    <w:rsid w:val="001B6758"/>
    <w:rsid w:val="001B7544"/>
    <w:rsid w:val="001C0111"/>
    <w:rsid w:val="001C2C2E"/>
    <w:rsid w:val="001C4BC9"/>
    <w:rsid w:val="001C55B0"/>
    <w:rsid w:val="001C6653"/>
    <w:rsid w:val="001D3091"/>
    <w:rsid w:val="001D460C"/>
    <w:rsid w:val="001D61BC"/>
    <w:rsid w:val="001E00D9"/>
    <w:rsid w:val="001E043E"/>
    <w:rsid w:val="001E1700"/>
    <w:rsid w:val="001E1C03"/>
    <w:rsid w:val="001E270B"/>
    <w:rsid w:val="001E36C5"/>
    <w:rsid w:val="001E6102"/>
    <w:rsid w:val="001E71AC"/>
    <w:rsid w:val="001F00EC"/>
    <w:rsid w:val="001F0F74"/>
    <w:rsid w:val="001F350C"/>
    <w:rsid w:val="001F3A1C"/>
    <w:rsid w:val="001F6CBD"/>
    <w:rsid w:val="001F7709"/>
    <w:rsid w:val="00201BDF"/>
    <w:rsid w:val="00202A38"/>
    <w:rsid w:val="002043DE"/>
    <w:rsid w:val="0020456A"/>
    <w:rsid w:val="00207F25"/>
    <w:rsid w:val="00210818"/>
    <w:rsid w:val="00211D01"/>
    <w:rsid w:val="00212899"/>
    <w:rsid w:val="00214275"/>
    <w:rsid w:val="002145B7"/>
    <w:rsid w:val="00216741"/>
    <w:rsid w:val="002228C0"/>
    <w:rsid w:val="00224DA6"/>
    <w:rsid w:val="00226631"/>
    <w:rsid w:val="0023240F"/>
    <w:rsid w:val="00234C61"/>
    <w:rsid w:val="00236741"/>
    <w:rsid w:val="002370E3"/>
    <w:rsid w:val="0024006C"/>
    <w:rsid w:val="00243E69"/>
    <w:rsid w:val="0024651E"/>
    <w:rsid w:val="0025390B"/>
    <w:rsid w:val="00255BE9"/>
    <w:rsid w:val="0026283B"/>
    <w:rsid w:val="00262A66"/>
    <w:rsid w:val="00262B8C"/>
    <w:rsid w:val="00266D69"/>
    <w:rsid w:val="00267661"/>
    <w:rsid w:val="00270F52"/>
    <w:rsid w:val="002719E0"/>
    <w:rsid w:val="002720C0"/>
    <w:rsid w:val="0027246D"/>
    <w:rsid w:val="00275156"/>
    <w:rsid w:val="0027623A"/>
    <w:rsid w:val="00276D77"/>
    <w:rsid w:val="002823E3"/>
    <w:rsid w:val="002846BD"/>
    <w:rsid w:val="002854C5"/>
    <w:rsid w:val="00286F63"/>
    <w:rsid w:val="00294D50"/>
    <w:rsid w:val="002955E3"/>
    <w:rsid w:val="002958AE"/>
    <w:rsid w:val="00297A8F"/>
    <w:rsid w:val="002A27B6"/>
    <w:rsid w:val="002A3EE0"/>
    <w:rsid w:val="002A5727"/>
    <w:rsid w:val="002A5C22"/>
    <w:rsid w:val="002A7BBB"/>
    <w:rsid w:val="002B1BD1"/>
    <w:rsid w:val="002B3D7E"/>
    <w:rsid w:val="002B58F4"/>
    <w:rsid w:val="002C21B4"/>
    <w:rsid w:val="002C290C"/>
    <w:rsid w:val="002C3029"/>
    <w:rsid w:val="002C3422"/>
    <w:rsid w:val="002C4D15"/>
    <w:rsid w:val="002D0121"/>
    <w:rsid w:val="002D454A"/>
    <w:rsid w:val="002D514E"/>
    <w:rsid w:val="002D657D"/>
    <w:rsid w:val="002E4367"/>
    <w:rsid w:val="002E58B9"/>
    <w:rsid w:val="002E594A"/>
    <w:rsid w:val="002E5A3B"/>
    <w:rsid w:val="002E6DF9"/>
    <w:rsid w:val="002E6E9B"/>
    <w:rsid w:val="002F0197"/>
    <w:rsid w:val="002F1344"/>
    <w:rsid w:val="002F25A2"/>
    <w:rsid w:val="002F53A9"/>
    <w:rsid w:val="002F7209"/>
    <w:rsid w:val="002F76E1"/>
    <w:rsid w:val="002F7906"/>
    <w:rsid w:val="00302DCB"/>
    <w:rsid w:val="0030311E"/>
    <w:rsid w:val="0030409E"/>
    <w:rsid w:val="00305EDC"/>
    <w:rsid w:val="00310E2D"/>
    <w:rsid w:val="00311F87"/>
    <w:rsid w:val="00314A28"/>
    <w:rsid w:val="00320373"/>
    <w:rsid w:val="00320B1B"/>
    <w:rsid w:val="003259B2"/>
    <w:rsid w:val="003271E4"/>
    <w:rsid w:val="00330993"/>
    <w:rsid w:val="003333C5"/>
    <w:rsid w:val="00342382"/>
    <w:rsid w:val="003429C7"/>
    <w:rsid w:val="00342EA1"/>
    <w:rsid w:val="00342FB7"/>
    <w:rsid w:val="003443CD"/>
    <w:rsid w:val="00344787"/>
    <w:rsid w:val="0035664E"/>
    <w:rsid w:val="00361E80"/>
    <w:rsid w:val="003620BF"/>
    <w:rsid w:val="003620EA"/>
    <w:rsid w:val="00366C5C"/>
    <w:rsid w:val="00366DEF"/>
    <w:rsid w:val="003715D0"/>
    <w:rsid w:val="00371E5F"/>
    <w:rsid w:val="003722D4"/>
    <w:rsid w:val="00374835"/>
    <w:rsid w:val="00376E9D"/>
    <w:rsid w:val="00381F04"/>
    <w:rsid w:val="00387CB8"/>
    <w:rsid w:val="00390461"/>
    <w:rsid w:val="0039047D"/>
    <w:rsid w:val="00393F80"/>
    <w:rsid w:val="00394474"/>
    <w:rsid w:val="0039504A"/>
    <w:rsid w:val="00395BCD"/>
    <w:rsid w:val="003972A2"/>
    <w:rsid w:val="003A099B"/>
    <w:rsid w:val="003A16BD"/>
    <w:rsid w:val="003A30C5"/>
    <w:rsid w:val="003A32AD"/>
    <w:rsid w:val="003A32BE"/>
    <w:rsid w:val="003A35DD"/>
    <w:rsid w:val="003A451C"/>
    <w:rsid w:val="003A61DE"/>
    <w:rsid w:val="003A64A0"/>
    <w:rsid w:val="003A7CE3"/>
    <w:rsid w:val="003B039F"/>
    <w:rsid w:val="003B06BE"/>
    <w:rsid w:val="003B39C0"/>
    <w:rsid w:val="003B3C70"/>
    <w:rsid w:val="003B638E"/>
    <w:rsid w:val="003B7E09"/>
    <w:rsid w:val="003C09FA"/>
    <w:rsid w:val="003C14E0"/>
    <w:rsid w:val="003C54C1"/>
    <w:rsid w:val="003C6F8C"/>
    <w:rsid w:val="003D0903"/>
    <w:rsid w:val="003D1A8E"/>
    <w:rsid w:val="003D2691"/>
    <w:rsid w:val="003D3FB1"/>
    <w:rsid w:val="003D6282"/>
    <w:rsid w:val="003D6525"/>
    <w:rsid w:val="003D69D9"/>
    <w:rsid w:val="003E0AE4"/>
    <w:rsid w:val="003E1291"/>
    <w:rsid w:val="003E1C32"/>
    <w:rsid w:val="003E1FEB"/>
    <w:rsid w:val="003E49DE"/>
    <w:rsid w:val="003F1935"/>
    <w:rsid w:val="003F19D3"/>
    <w:rsid w:val="003F2897"/>
    <w:rsid w:val="003F3315"/>
    <w:rsid w:val="00403BF3"/>
    <w:rsid w:val="00406B07"/>
    <w:rsid w:val="00407061"/>
    <w:rsid w:val="0041254E"/>
    <w:rsid w:val="00412CA1"/>
    <w:rsid w:val="00416420"/>
    <w:rsid w:val="00417FA7"/>
    <w:rsid w:val="00421172"/>
    <w:rsid w:val="004221FB"/>
    <w:rsid w:val="0042274B"/>
    <w:rsid w:val="0042523B"/>
    <w:rsid w:val="00425E00"/>
    <w:rsid w:val="004272DF"/>
    <w:rsid w:val="00427E2D"/>
    <w:rsid w:val="00427EF4"/>
    <w:rsid w:val="0043014A"/>
    <w:rsid w:val="004319C6"/>
    <w:rsid w:val="00431E1D"/>
    <w:rsid w:val="00435C85"/>
    <w:rsid w:val="004378A6"/>
    <w:rsid w:val="00441A20"/>
    <w:rsid w:val="00442392"/>
    <w:rsid w:val="0044570D"/>
    <w:rsid w:val="00445783"/>
    <w:rsid w:val="00445EE2"/>
    <w:rsid w:val="004461A7"/>
    <w:rsid w:val="004462BD"/>
    <w:rsid w:val="004465A4"/>
    <w:rsid w:val="0044706D"/>
    <w:rsid w:val="004470FD"/>
    <w:rsid w:val="00447CC2"/>
    <w:rsid w:val="00450CC5"/>
    <w:rsid w:val="00450D32"/>
    <w:rsid w:val="00453FA8"/>
    <w:rsid w:val="00454C56"/>
    <w:rsid w:val="0046288E"/>
    <w:rsid w:val="00462CDF"/>
    <w:rsid w:val="0047091D"/>
    <w:rsid w:val="00471414"/>
    <w:rsid w:val="0047237F"/>
    <w:rsid w:val="004727E2"/>
    <w:rsid w:val="00472DB1"/>
    <w:rsid w:val="004748B9"/>
    <w:rsid w:val="00475440"/>
    <w:rsid w:val="004756E0"/>
    <w:rsid w:val="00480DD7"/>
    <w:rsid w:val="00482583"/>
    <w:rsid w:val="004827CC"/>
    <w:rsid w:val="00482BAE"/>
    <w:rsid w:val="00483CF8"/>
    <w:rsid w:val="00484B13"/>
    <w:rsid w:val="00484D22"/>
    <w:rsid w:val="00491985"/>
    <w:rsid w:val="00492DB9"/>
    <w:rsid w:val="0049305C"/>
    <w:rsid w:val="004943B4"/>
    <w:rsid w:val="004A174C"/>
    <w:rsid w:val="004A1B9E"/>
    <w:rsid w:val="004A20FC"/>
    <w:rsid w:val="004A2AE8"/>
    <w:rsid w:val="004A307F"/>
    <w:rsid w:val="004A38B6"/>
    <w:rsid w:val="004A4089"/>
    <w:rsid w:val="004A6374"/>
    <w:rsid w:val="004A6E20"/>
    <w:rsid w:val="004A7049"/>
    <w:rsid w:val="004B11B8"/>
    <w:rsid w:val="004B1DBA"/>
    <w:rsid w:val="004B1F27"/>
    <w:rsid w:val="004B45B2"/>
    <w:rsid w:val="004B4C2E"/>
    <w:rsid w:val="004B789B"/>
    <w:rsid w:val="004C0167"/>
    <w:rsid w:val="004C06C0"/>
    <w:rsid w:val="004C12C5"/>
    <w:rsid w:val="004C20E0"/>
    <w:rsid w:val="004C3908"/>
    <w:rsid w:val="004C5D25"/>
    <w:rsid w:val="004D0451"/>
    <w:rsid w:val="004D21EF"/>
    <w:rsid w:val="004D3610"/>
    <w:rsid w:val="004D4679"/>
    <w:rsid w:val="004E2282"/>
    <w:rsid w:val="004E27AE"/>
    <w:rsid w:val="004E37E5"/>
    <w:rsid w:val="004E39BA"/>
    <w:rsid w:val="004E42C8"/>
    <w:rsid w:val="004E78C0"/>
    <w:rsid w:val="004F14F7"/>
    <w:rsid w:val="004F2D37"/>
    <w:rsid w:val="004F3005"/>
    <w:rsid w:val="004F6689"/>
    <w:rsid w:val="00500BF8"/>
    <w:rsid w:val="005011B7"/>
    <w:rsid w:val="00501CD6"/>
    <w:rsid w:val="00503AA0"/>
    <w:rsid w:val="0050416F"/>
    <w:rsid w:val="00506303"/>
    <w:rsid w:val="0051048C"/>
    <w:rsid w:val="0051239D"/>
    <w:rsid w:val="00516721"/>
    <w:rsid w:val="0052037E"/>
    <w:rsid w:val="005207AE"/>
    <w:rsid w:val="005228DB"/>
    <w:rsid w:val="005253DB"/>
    <w:rsid w:val="005264B7"/>
    <w:rsid w:val="00527176"/>
    <w:rsid w:val="005324F7"/>
    <w:rsid w:val="00536866"/>
    <w:rsid w:val="005379B2"/>
    <w:rsid w:val="005408C4"/>
    <w:rsid w:val="00544D94"/>
    <w:rsid w:val="005462FE"/>
    <w:rsid w:val="00546D86"/>
    <w:rsid w:val="00547DD2"/>
    <w:rsid w:val="00554837"/>
    <w:rsid w:val="00554B0F"/>
    <w:rsid w:val="00561505"/>
    <w:rsid w:val="005627DF"/>
    <w:rsid w:val="005641D6"/>
    <w:rsid w:val="00564938"/>
    <w:rsid w:val="0057562D"/>
    <w:rsid w:val="00575F36"/>
    <w:rsid w:val="00576648"/>
    <w:rsid w:val="0058082C"/>
    <w:rsid w:val="00581075"/>
    <w:rsid w:val="00581982"/>
    <w:rsid w:val="00581F08"/>
    <w:rsid w:val="005822B0"/>
    <w:rsid w:val="005823FA"/>
    <w:rsid w:val="005842A8"/>
    <w:rsid w:val="005858C1"/>
    <w:rsid w:val="00585C90"/>
    <w:rsid w:val="00586892"/>
    <w:rsid w:val="0058793C"/>
    <w:rsid w:val="00591D99"/>
    <w:rsid w:val="00592A90"/>
    <w:rsid w:val="005937A6"/>
    <w:rsid w:val="00593833"/>
    <w:rsid w:val="00596457"/>
    <w:rsid w:val="00596B88"/>
    <w:rsid w:val="005A0E6C"/>
    <w:rsid w:val="005A605C"/>
    <w:rsid w:val="005B379B"/>
    <w:rsid w:val="005B636C"/>
    <w:rsid w:val="005B63B7"/>
    <w:rsid w:val="005C0D91"/>
    <w:rsid w:val="005C153D"/>
    <w:rsid w:val="005C22D5"/>
    <w:rsid w:val="005D06FA"/>
    <w:rsid w:val="005D2D23"/>
    <w:rsid w:val="005D449B"/>
    <w:rsid w:val="005D4B78"/>
    <w:rsid w:val="005D6169"/>
    <w:rsid w:val="005D6467"/>
    <w:rsid w:val="005D73A0"/>
    <w:rsid w:val="005D7CFF"/>
    <w:rsid w:val="005E075F"/>
    <w:rsid w:val="005E2946"/>
    <w:rsid w:val="005E2E07"/>
    <w:rsid w:val="005E2FCD"/>
    <w:rsid w:val="005E4118"/>
    <w:rsid w:val="005E55F5"/>
    <w:rsid w:val="005E575A"/>
    <w:rsid w:val="005E58E2"/>
    <w:rsid w:val="005E6E36"/>
    <w:rsid w:val="005F0014"/>
    <w:rsid w:val="005F47DD"/>
    <w:rsid w:val="005F572B"/>
    <w:rsid w:val="005F6742"/>
    <w:rsid w:val="00602B0F"/>
    <w:rsid w:val="006033B8"/>
    <w:rsid w:val="006055BE"/>
    <w:rsid w:val="00605C5A"/>
    <w:rsid w:val="00616E03"/>
    <w:rsid w:val="00617C68"/>
    <w:rsid w:val="00623FB8"/>
    <w:rsid w:val="006247E8"/>
    <w:rsid w:val="00626054"/>
    <w:rsid w:val="006274AF"/>
    <w:rsid w:val="0063569F"/>
    <w:rsid w:val="006359CC"/>
    <w:rsid w:val="00637B19"/>
    <w:rsid w:val="00637F7B"/>
    <w:rsid w:val="0064074E"/>
    <w:rsid w:val="00641F91"/>
    <w:rsid w:val="006429F0"/>
    <w:rsid w:val="00644271"/>
    <w:rsid w:val="00645528"/>
    <w:rsid w:val="00646202"/>
    <w:rsid w:val="00650C9F"/>
    <w:rsid w:val="00651B8C"/>
    <w:rsid w:val="00652105"/>
    <w:rsid w:val="006522BE"/>
    <w:rsid w:val="00653441"/>
    <w:rsid w:val="00653641"/>
    <w:rsid w:val="0065406F"/>
    <w:rsid w:val="006607D4"/>
    <w:rsid w:val="00661C9C"/>
    <w:rsid w:val="006639B4"/>
    <w:rsid w:val="00664A42"/>
    <w:rsid w:val="00666000"/>
    <w:rsid w:val="00666078"/>
    <w:rsid w:val="00667C6C"/>
    <w:rsid w:val="00670A82"/>
    <w:rsid w:val="00670B77"/>
    <w:rsid w:val="00671357"/>
    <w:rsid w:val="00681202"/>
    <w:rsid w:val="00685161"/>
    <w:rsid w:val="0068729D"/>
    <w:rsid w:val="00687478"/>
    <w:rsid w:val="006879CE"/>
    <w:rsid w:val="00690EA4"/>
    <w:rsid w:val="006928AF"/>
    <w:rsid w:val="006928CB"/>
    <w:rsid w:val="00693A87"/>
    <w:rsid w:val="006947CE"/>
    <w:rsid w:val="00694D8C"/>
    <w:rsid w:val="00695253"/>
    <w:rsid w:val="00696789"/>
    <w:rsid w:val="006A0528"/>
    <w:rsid w:val="006A5259"/>
    <w:rsid w:val="006A6547"/>
    <w:rsid w:val="006B063D"/>
    <w:rsid w:val="006B120E"/>
    <w:rsid w:val="006B135B"/>
    <w:rsid w:val="006B17CF"/>
    <w:rsid w:val="006B233A"/>
    <w:rsid w:val="006B4E4A"/>
    <w:rsid w:val="006B7AEB"/>
    <w:rsid w:val="006B7FB2"/>
    <w:rsid w:val="006C2F6C"/>
    <w:rsid w:val="006C476A"/>
    <w:rsid w:val="006C60F6"/>
    <w:rsid w:val="006D417B"/>
    <w:rsid w:val="006D5286"/>
    <w:rsid w:val="006D57E2"/>
    <w:rsid w:val="006D59D2"/>
    <w:rsid w:val="006D61C9"/>
    <w:rsid w:val="006E3504"/>
    <w:rsid w:val="006E5C05"/>
    <w:rsid w:val="006E62AF"/>
    <w:rsid w:val="006E631C"/>
    <w:rsid w:val="0070086F"/>
    <w:rsid w:val="007012A7"/>
    <w:rsid w:val="00701EF8"/>
    <w:rsid w:val="007024EB"/>
    <w:rsid w:val="007055BA"/>
    <w:rsid w:val="00705F92"/>
    <w:rsid w:val="007075E4"/>
    <w:rsid w:val="007106F4"/>
    <w:rsid w:val="007132D6"/>
    <w:rsid w:val="00716D4C"/>
    <w:rsid w:val="00717FBB"/>
    <w:rsid w:val="00721C7C"/>
    <w:rsid w:val="00722189"/>
    <w:rsid w:val="00726CAD"/>
    <w:rsid w:val="00730EF3"/>
    <w:rsid w:val="00732D55"/>
    <w:rsid w:val="0073349F"/>
    <w:rsid w:val="00733762"/>
    <w:rsid w:val="00743571"/>
    <w:rsid w:val="00743711"/>
    <w:rsid w:val="00744680"/>
    <w:rsid w:val="00746080"/>
    <w:rsid w:val="007514A3"/>
    <w:rsid w:val="00755B4F"/>
    <w:rsid w:val="00755F50"/>
    <w:rsid w:val="0075760D"/>
    <w:rsid w:val="00760B18"/>
    <w:rsid w:val="00763706"/>
    <w:rsid w:val="007719D0"/>
    <w:rsid w:val="007747A3"/>
    <w:rsid w:val="0077529E"/>
    <w:rsid w:val="00781287"/>
    <w:rsid w:val="0078413F"/>
    <w:rsid w:val="007914BB"/>
    <w:rsid w:val="007927BB"/>
    <w:rsid w:val="00793933"/>
    <w:rsid w:val="007945B0"/>
    <w:rsid w:val="007953D2"/>
    <w:rsid w:val="00797FEB"/>
    <w:rsid w:val="007A2897"/>
    <w:rsid w:val="007A3360"/>
    <w:rsid w:val="007A398D"/>
    <w:rsid w:val="007A7349"/>
    <w:rsid w:val="007B184A"/>
    <w:rsid w:val="007B24FF"/>
    <w:rsid w:val="007B307A"/>
    <w:rsid w:val="007B32B7"/>
    <w:rsid w:val="007B5345"/>
    <w:rsid w:val="007C1DE2"/>
    <w:rsid w:val="007C4EF3"/>
    <w:rsid w:val="007C58DF"/>
    <w:rsid w:val="007D1168"/>
    <w:rsid w:val="007D1D57"/>
    <w:rsid w:val="007D2495"/>
    <w:rsid w:val="007D2726"/>
    <w:rsid w:val="007D3BD7"/>
    <w:rsid w:val="007D455E"/>
    <w:rsid w:val="007D4A93"/>
    <w:rsid w:val="007D68CC"/>
    <w:rsid w:val="007D6CB6"/>
    <w:rsid w:val="007D6EA3"/>
    <w:rsid w:val="007D7F18"/>
    <w:rsid w:val="007E4F94"/>
    <w:rsid w:val="007F4668"/>
    <w:rsid w:val="007F5611"/>
    <w:rsid w:val="007F5DAD"/>
    <w:rsid w:val="007F6648"/>
    <w:rsid w:val="007F69B4"/>
    <w:rsid w:val="007F6B6E"/>
    <w:rsid w:val="007F70C5"/>
    <w:rsid w:val="007F7B1C"/>
    <w:rsid w:val="0080285D"/>
    <w:rsid w:val="0080480D"/>
    <w:rsid w:val="00811120"/>
    <w:rsid w:val="0081128C"/>
    <w:rsid w:val="00812E7F"/>
    <w:rsid w:val="008161DD"/>
    <w:rsid w:val="008176DB"/>
    <w:rsid w:val="0082171A"/>
    <w:rsid w:val="008257B2"/>
    <w:rsid w:val="00826E98"/>
    <w:rsid w:val="00830310"/>
    <w:rsid w:val="008309E0"/>
    <w:rsid w:val="00831721"/>
    <w:rsid w:val="00831BDE"/>
    <w:rsid w:val="00831DC5"/>
    <w:rsid w:val="00831ED7"/>
    <w:rsid w:val="008431BE"/>
    <w:rsid w:val="00850435"/>
    <w:rsid w:val="008535C6"/>
    <w:rsid w:val="0085375E"/>
    <w:rsid w:val="0086004A"/>
    <w:rsid w:val="00861652"/>
    <w:rsid w:val="00862347"/>
    <w:rsid w:val="008627CD"/>
    <w:rsid w:val="00862F0D"/>
    <w:rsid w:val="00863E58"/>
    <w:rsid w:val="00865DAE"/>
    <w:rsid w:val="00867481"/>
    <w:rsid w:val="00867984"/>
    <w:rsid w:val="00870D65"/>
    <w:rsid w:val="008717E2"/>
    <w:rsid w:val="008736BC"/>
    <w:rsid w:val="00877660"/>
    <w:rsid w:val="00877AED"/>
    <w:rsid w:val="0088201A"/>
    <w:rsid w:val="00882F7A"/>
    <w:rsid w:val="00883725"/>
    <w:rsid w:val="008846CC"/>
    <w:rsid w:val="00887302"/>
    <w:rsid w:val="00887CA6"/>
    <w:rsid w:val="00887DD8"/>
    <w:rsid w:val="008906E3"/>
    <w:rsid w:val="00893E96"/>
    <w:rsid w:val="00894178"/>
    <w:rsid w:val="00897756"/>
    <w:rsid w:val="00897CD0"/>
    <w:rsid w:val="008A061B"/>
    <w:rsid w:val="008A0A4E"/>
    <w:rsid w:val="008A1CAE"/>
    <w:rsid w:val="008A21E0"/>
    <w:rsid w:val="008A2C17"/>
    <w:rsid w:val="008A62D3"/>
    <w:rsid w:val="008A74DB"/>
    <w:rsid w:val="008B08EE"/>
    <w:rsid w:val="008B0C20"/>
    <w:rsid w:val="008B3A08"/>
    <w:rsid w:val="008B40D3"/>
    <w:rsid w:val="008B4DED"/>
    <w:rsid w:val="008B6A51"/>
    <w:rsid w:val="008B7573"/>
    <w:rsid w:val="008B7AC0"/>
    <w:rsid w:val="008C04CB"/>
    <w:rsid w:val="008C4445"/>
    <w:rsid w:val="008C4E30"/>
    <w:rsid w:val="008C5010"/>
    <w:rsid w:val="008C52FE"/>
    <w:rsid w:val="008C722D"/>
    <w:rsid w:val="008C77A6"/>
    <w:rsid w:val="008D0B65"/>
    <w:rsid w:val="008D4CE4"/>
    <w:rsid w:val="008D543E"/>
    <w:rsid w:val="008E25A9"/>
    <w:rsid w:val="008E3EB8"/>
    <w:rsid w:val="008E4FD0"/>
    <w:rsid w:val="008E66A3"/>
    <w:rsid w:val="008E72A0"/>
    <w:rsid w:val="008E7686"/>
    <w:rsid w:val="008F213F"/>
    <w:rsid w:val="008F402A"/>
    <w:rsid w:val="008F5CA7"/>
    <w:rsid w:val="008F7267"/>
    <w:rsid w:val="00901337"/>
    <w:rsid w:val="00903749"/>
    <w:rsid w:val="00905AE5"/>
    <w:rsid w:val="0090773C"/>
    <w:rsid w:val="009077E2"/>
    <w:rsid w:val="00910065"/>
    <w:rsid w:val="009101FB"/>
    <w:rsid w:val="009134E6"/>
    <w:rsid w:val="00916754"/>
    <w:rsid w:val="009200EC"/>
    <w:rsid w:val="009222A7"/>
    <w:rsid w:val="009224C8"/>
    <w:rsid w:val="00925140"/>
    <w:rsid w:val="00931544"/>
    <w:rsid w:val="00932126"/>
    <w:rsid w:val="00932532"/>
    <w:rsid w:val="009344EC"/>
    <w:rsid w:val="0093549A"/>
    <w:rsid w:val="009367A7"/>
    <w:rsid w:val="0094045D"/>
    <w:rsid w:val="00940AB0"/>
    <w:rsid w:val="00941B51"/>
    <w:rsid w:val="0094231C"/>
    <w:rsid w:val="0094493C"/>
    <w:rsid w:val="009453A3"/>
    <w:rsid w:val="009457E0"/>
    <w:rsid w:val="009479CF"/>
    <w:rsid w:val="00947A52"/>
    <w:rsid w:val="0095278B"/>
    <w:rsid w:val="0095290B"/>
    <w:rsid w:val="00954D24"/>
    <w:rsid w:val="00955F5C"/>
    <w:rsid w:val="009568A1"/>
    <w:rsid w:val="009573CD"/>
    <w:rsid w:val="0097018B"/>
    <w:rsid w:val="00970F6E"/>
    <w:rsid w:val="009713EF"/>
    <w:rsid w:val="00974E00"/>
    <w:rsid w:val="0097531A"/>
    <w:rsid w:val="009763DD"/>
    <w:rsid w:val="009822A9"/>
    <w:rsid w:val="00983389"/>
    <w:rsid w:val="00984FF7"/>
    <w:rsid w:val="009867B0"/>
    <w:rsid w:val="00987F1D"/>
    <w:rsid w:val="00990A30"/>
    <w:rsid w:val="00990B48"/>
    <w:rsid w:val="00990E5C"/>
    <w:rsid w:val="009918C3"/>
    <w:rsid w:val="0099229A"/>
    <w:rsid w:val="00994DEB"/>
    <w:rsid w:val="00994EE7"/>
    <w:rsid w:val="009A6369"/>
    <w:rsid w:val="009B03D3"/>
    <w:rsid w:val="009B40CD"/>
    <w:rsid w:val="009C13D1"/>
    <w:rsid w:val="009C3417"/>
    <w:rsid w:val="009C6522"/>
    <w:rsid w:val="009D3516"/>
    <w:rsid w:val="009D39FA"/>
    <w:rsid w:val="009D454F"/>
    <w:rsid w:val="009D496A"/>
    <w:rsid w:val="009D5306"/>
    <w:rsid w:val="009D694C"/>
    <w:rsid w:val="009E1536"/>
    <w:rsid w:val="009E42C5"/>
    <w:rsid w:val="009E6962"/>
    <w:rsid w:val="009E69B0"/>
    <w:rsid w:val="009E6D65"/>
    <w:rsid w:val="009E6F08"/>
    <w:rsid w:val="009E6FCC"/>
    <w:rsid w:val="009E7416"/>
    <w:rsid w:val="009F132E"/>
    <w:rsid w:val="009F2818"/>
    <w:rsid w:val="009F2A86"/>
    <w:rsid w:val="009F2EFB"/>
    <w:rsid w:val="009F40FF"/>
    <w:rsid w:val="009F7BAD"/>
    <w:rsid w:val="00A0009B"/>
    <w:rsid w:val="00A0122F"/>
    <w:rsid w:val="00A0305E"/>
    <w:rsid w:val="00A05AC5"/>
    <w:rsid w:val="00A06200"/>
    <w:rsid w:val="00A063C2"/>
    <w:rsid w:val="00A0692C"/>
    <w:rsid w:val="00A0731F"/>
    <w:rsid w:val="00A0787F"/>
    <w:rsid w:val="00A07F65"/>
    <w:rsid w:val="00A10F65"/>
    <w:rsid w:val="00A116A0"/>
    <w:rsid w:val="00A12137"/>
    <w:rsid w:val="00A1340E"/>
    <w:rsid w:val="00A13CA3"/>
    <w:rsid w:val="00A15299"/>
    <w:rsid w:val="00A15755"/>
    <w:rsid w:val="00A16157"/>
    <w:rsid w:val="00A16185"/>
    <w:rsid w:val="00A179A6"/>
    <w:rsid w:val="00A17DA5"/>
    <w:rsid w:val="00A20436"/>
    <w:rsid w:val="00A20B4B"/>
    <w:rsid w:val="00A22B3B"/>
    <w:rsid w:val="00A243FE"/>
    <w:rsid w:val="00A2471C"/>
    <w:rsid w:val="00A25C3D"/>
    <w:rsid w:val="00A26616"/>
    <w:rsid w:val="00A30AAA"/>
    <w:rsid w:val="00A4008E"/>
    <w:rsid w:val="00A42FB0"/>
    <w:rsid w:val="00A44795"/>
    <w:rsid w:val="00A452D7"/>
    <w:rsid w:val="00A457BF"/>
    <w:rsid w:val="00A46569"/>
    <w:rsid w:val="00A47963"/>
    <w:rsid w:val="00A50206"/>
    <w:rsid w:val="00A51EE9"/>
    <w:rsid w:val="00A5238A"/>
    <w:rsid w:val="00A52882"/>
    <w:rsid w:val="00A56C1D"/>
    <w:rsid w:val="00A62224"/>
    <w:rsid w:val="00A6250A"/>
    <w:rsid w:val="00A63200"/>
    <w:rsid w:val="00A63E3E"/>
    <w:rsid w:val="00A6488C"/>
    <w:rsid w:val="00A67C9D"/>
    <w:rsid w:val="00A705D2"/>
    <w:rsid w:val="00A71185"/>
    <w:rsid w:val="00A716CB"/>
    <w:rsid w:val="00A722F2"/>
    <w:rsid w:val="00A74BD0"/>
    <w:rsid w:val="00A77ECA"/>
    <w:rsid w:val="00A80284"/>
    <w:rsid w:val="00A81212"/>
    <w:rsid w:val="00A817D1"/>
    <w:rsid w:val="00A82902"/>
    <w:rsid w:val="00A829B5"/>
    <w:rsid w:val="00A83BBF"/>
    <w:rsid w:val="00A853B4"/>
    <w:rsid w:val="00A8585D"/>
    <w:rsid w:val="00A85F59"/>
    <w:rsid w:val="00A87D8F"/>
    <w:rsid w:val="00A903C0"/>
    <w:rsid w:val="00A9040B"/>
    <w:rsid w:val="00A90C47"/>
    <w:rsid w:val="00A929AB"/>
    <w:rsid w:val="00A94F85"/>
    <w:rsid w:val="00AA0154"/>
    <w:rsid w:val="00AA4712"/>
    <w:rsid w:val="00AA47A9"/>
    <w:rsid w:val="00AA5201"/>
    <w:rsid w:val="00AA7FDD"/>
    <w:rsid w:val="00AB1AC7"/>
    <w:rsid w:val="00AB2F63"/>
    <w:rsid w:val="00AB7077"/>
    <w:rsid w:val="00AB710E"/>
    <w:rsid w:val="00AC5B3F"/>
    <w:rsid w:val="00AC6D97"/>
    <w:rsid w:val="00AD0D82"/>
    <w:rsid w:val="00AD2CF4"/>
    <w:rsid w:val="00AD3771"/>
    <w:rsid w:val="00AD7ED1"/>
    <w:rsid w:val="00AE17F3"/>
    <w:rsid w:val="00AE2832"/>
    <w:rsid w:val="00AF0E1E"/>
    <w:rsid w:val="00AF2133"/>
    <w:rsid w:val="00AF6294"/>
    <w:rsid w:val="00B00B01"/>
    <w:rsid w:val="00B030C9"/>
    <w:rsid w:val="00B037C5"/>
    <w:rsid w:val="00B071BF"/>
    <w:rsid w:val="00B102F6"/>
    <w:rsid w:val="00B11434"/>
    <w:rsid w:val="00B11A9D"/>
    <w:rsid w:val="00B14130"/>
    <w:rsid w:val="00B14432"/>
    <w:rsid w:val="00B15B7B"/>
    <w:rsid w:val="00B1666F"/>
    <w:rsid w:val="00B22C69"/>
    <w:rsid w:val="00B241D7"/>
    <w:rsid w:val="00B2493E"/>
    <w:rsid w:val="00B26826"/>
    <w:rsid w:val="00B26887"/>
    <w:rsid w:val="00B27B50"/>
    <w:rsid w:val="00B316AB"/>
    <w:rsid w:val="00B319E3"/>
    <w:rsid w:val="00B365EE"/>
    <w:rsid w:val="00B371C8"/>
    <w:rsid w:val="00B40466"/>
    <w:rsid w:val="00B41A69"/>
    <w:rsid w:val="00B41F3F"/>
    <w:rsid w:val="00B44F3A"/>
    <w:rsid w:val="00B511C1"/>
    <w:rsid w:val="00B53150"/>
    <w:rsid w:val="00B53368"/>
    <w:rsid w:val="00B534B6"/>
    <w:rsid w:val="00B538B3"/>
    <w:rsid w:val="00B54396"/>
    <w:rsid w:val="00B557AE"/>
    <w:rsid w:val="00B577F8"/>
    <w:rsid w:val="00B57867"/>
    <w:rsid w:val="00B611B1"/>
    <w:rsid w:val="00B6265D"/>
    <w:rsid w:val="00B71300"/>
    <w:rsid w:val="00B72417"/>
    <w:rsid w:val="00B7293B"/>
    <w:rsid w:val="00B736CB"/>
    <w:rsid w:val="00B7520B"/>
    <w:rsid w:val="00B75906"/>
    <w:rsid w:val="00B774A2"/>
    <w:rsid w:val="00B7761D"/>
    <w:rsid w:val="00B824C5"/>
    <w:rsid w:val="00B830D4"/>
    <w:rsid w:val="00B83DA1"/>
    <w:rsid w:val="00B84622"/>
    <w:rsid w:val="00B876E6"/>
    <w:rsid w:val="00B87714"/>
    <w:rsid w:val="00B91972"/>
    <w:rsid w:val="00B92C42"/>
    <w:rsid w:val="00B93293"/>
    <w:rsid w:val="00B9356A"/>
    <w:rsid w:val="00B93850"/>
    <w:rsid w:val="00B96819"/>
    <w:rsid w:val="00B97548"/>
    <w:rsid w:val="00B975D6"/>
    <w:rsid w:val="00BA024E"/>
    <w:rsid w:val="00BA121F"/>
    <w:rsid w:val="00BA1A65"/>
    <w:rsid w:val="00BA2525"/>
    <w:rsid w:val="00BA2E34"/>
    <w:rsid w:val="00BA475C"/>
    <w:rsid w:val="00BA62B6"/>
    <w:rsid w:val="00BA6AD9"/>
    <w:rsid w:val="00BA74AD"/>
    <w:rsid w:val="00BB1FE3"/>
    <w:rsid w:val="00BB2A48"/>
    <w:rsid w:val="00BB43BD"/>
    <w:rsid w:val="00BB4E35"/>
    <w:rsid w:val="00BB556D"/>
    <w:rsid w:val="00BB5828"/>
    <w:rsid w:val="00BB5AED"/>
    <w:rsid w:val="00BB71A0"/>
    <w:rsid w:val="00BC0541"/>
    <w:rsid w:val="00BD01A0"/>
    <w:rsid w:val="00BD130D"/>
    <w:rsid w:val="00BD1D01"/>
    <w:rsid w:val="00BD29ED"/>
    <w:rsid w:val="00BD5CD5"/>
    <w:rsid w:val="00BD5E8F"/>
    <w:rsid w:val="00BD73E3"/>
    <w:rsid w:val="00BE0795"/>
    <w:rsid w:val="00BE2468"/>
    <w:rsid w:val="00BE3A9B"/>
    <w:rsid w:val="00BE554B"/>
    <w:rsid w:val="00BE5645"/>
    <w:rsid w:val="00BE5A6C"/>
    <w:rsid w:val="00BE7D2C"/>
    <w:rsid w:val="00BF00E7"/>
    <w:rsid w:val="00BF196C"/>
    <w:rsid w:val="00BF1E9B"/>
    <w:rsid w:val="00BF345D"/>
    <w:rsid w:val="00BF5053"/>
    <w:rsid w:val="00BF55F2"/>
    <w:rsid w:val="00BF7797"/>
    <w:rsid w:val="00C02D2A"/>
    <w:rsid w:val="00C02FF9"/>
    <w:rsid w:val="00C04053"/>
    <w:rsid w:val="00C0608C"/>
    <w:rsid w:val="00C06F7B"/>
    <w:rsid w:val="00C100EA"/>
    <w:rsid w:val="00C12ADD"/>
    <w:rsid w:val="00C1440F"/>
    <w:rsid w:val="00C14654"/>
    <w:rsid w:val="00C17D0C"/>
    <w:rsid w:val="00C17D6B"/>
    <w:rsid w:val="00C228D7"/>
    <w:rsid w:val="00C22CC9"/>
    <w:rsid w:val="00C251EE"/>
    <w:rsid w:val="00C2548E"/>
    <w:rsid w:val="00C25D38"/>
    <w:rsid w:val="00C331CE"/>
    <w:rsid w:val="00C336CF"/>
    <w:rsid w:val="00C3566A"/>
    <w:rsid w:val="00C36D28"/>
    <w:rsid w:val="00C426CA"/>
    <w:rsid w:val="00C42DC4"/>
    <w:rsid w:val="00C45170"/>
    <w:rsid w:val="00C52352"/>
    <w:rsid w:val="00C53860"/>
    <w:rsid w:val="00C53D39"/>
    <w:rsid w:val="00C547B8"/>
    <w:rsid w:val="00C55443"/>
    <w:rsid w:val="00C62E4A"/>
    <w:rsid w:val="00C6723F"/>
    <w:rsid w:val="00C67FBA"/>
    <w:rsid w:val="00C719F9"/>
    <w:rsid w:val="00C722AA"/>
    <w:rsid w:val="00C73AE2"/>
    <w:rsid w:val="00C74A6F"/>
    <w:rsid w:val="00C74CE0"/>
    <w:rsid w:val="00C803E9"/>
    <w:rsid w:val="00C834A0"/>
    <w:rsid w:val="00C83B92"/>
    <w:rsid w:val="00C83C57"/>
    <w:rsid w:val="00C8483C"/>
    <w:rsid w:val="00C85284"/>
    <w:rsid w:val="00C8678C"/>
    <w:rsid w:val="00C90214"/>
    <w:rsid w:val="00C90B77"/>
    <w:rsid w:val="00C91B4C"/>
    <w:rsid w:val="00C93AA5"/>
    <w:rsid w:val="00C94736"/>
    <w:rsid w:val="00C96A3D"/>
    <w:rsid w:val="00C96BEB"/>
    <w:rsid w:val="00C97116"/>
    <w:rsid w:val="00CA17C6"/>
    <w:rsid w:val="00CA2589"/>
    <w:rsid w:val="00CA3C0F"/>
    <w:rsid w:val="00CA7110"/>
    <w:rsid w:val="00CB03CF"/>
    <w:rsid w:val="00CB0E75"/>
    <w:rsid w:val="00CB23E5"/>
    <w:rsid w:val="00CB463B"/>
    <w:rsid w:val="00CB7121"/>
    <w:rsid w:val="00CB7BD8"/>
    <w:rsid w:val="00CC3AC4"/>
    <w:rsid w:val="00CC3ED7"/>
    <w:rsid w:val="00CC4067"/>
    <w:rsid w:val="00CC433F"/>
    <w:rsid w:val="00CC4A88"/>
    <w:rsid w:val="00CC520C"/>
    <w:rsid w:val="00CD05A0"/>
    <w:rsid w:val="00CD0F75"/>
    <w:rsid w:val="00CD23E5"/>
    <w:rsid w:val="00CD3A3D"/>
    <w:rsid w:val="00CD483F"/>
    <w:rsid w:val="00CD49B9"/>
    <w:rsid w:val="00CD69AB"/>
    <w:rsid w:val="00CD6DEB"/>
    <w:rsid w:val="00CE4463"/>
    <w:rsid w:val="00CE60A4"/>
    <w:rsid w:val="00CF48A9"/>
    <w:rsid w:val="00CF5C94"/>
    <w:rsid w:val="00D0025B"/>
    <w:rsid w:val="00D02A9E"/>
    <w:rsid w:val="00D0337E"/>
    <w:rsid w:val="00D057FB"/>
    <w:rsid w:val="00D05879"/>
    <w:rsid w:val="00D06547"/>
    <w:rsid w:val="00D10262"/>
    <w:rsid w:val="00D10B06"/>
    <w:rsid w:val="00D13436"/>
    <w:rsid w:val="00D13625"/>
    <w:rsid w:val="00D14E01"/>
    <w:rsid w:val="00D17114"/>
    <w:rsid w:val="00D17694"/>
    <w:rsid w:val="00D20C74"/>
    <w:rsid w:val="00D20C9B"/>
    <w:rsid w:val="00D2143D"/>
    <w:rsid w:val="00D23A44"/>
    <w:rsid w:val="00D25397"/>
    <w:rsid w:val="00D26D27"/>
    <w:rsid w:val="00D3381D"/>
    <w:rsid w:val="00D35CD2"/>
    <w:rsid w:val="00D36BFD"/>
    <w:rsid w:val="00D37EDF"/>
    <w:rsid w:val="00D41DC4"/>
    <w:rsid w:val="00D425A0"/>
    <w:rsid w:val="00D43CCA"/>
    <w:rsid w:val="00D44E15"/>
    <w:rsid w:val="00D455EA"/>
    <w:rsid w:val="00D5022C"/>
    <w:rsid w:val="00D50CEA"/>
    <w:rsid w:val="00D51F0D"/>
    <w:rsid w:val="00D53657"/>
    <w:rsid w:val="00D538DF"/>
    <w:rsid w:val="00D548C5"/>
    <w:rsid w:val="00D560AF"/>
    <w:rsid w:val="00D570E6"/>
    <w:rsid w:val="00D57202"/>
    <w:rsid w:val="00D6034D"/>
    <w:rsid w:val="00D72157"/>
    <w:rsid w:val="00D743A2"/>
    <w:rsid w:val="00D74AB5"/>
    <w:rsid w:val="00D779B2"/>
    <w:rsid w:val="00D815DA"/>
    <w:rsid w:val="00D8199E"/>
    <w:rsid w:val="00D826C9"/>
    <w:rsid w:val="00D87295"/>
    <w:rsid w:val="00D91E71"/>
    <w:rsid w:val="00D92B43"/>
    <w:rsid w:val="00D93854"/>
    <w:rsid w:val="00D94B02"/>
    <w:rsid w:val="00DA3921"/>
    <w:rsid w:val="00DA3B14"/>
    <w:rsid w:val="00DA4A32"/>
    <w:rsid w:val="00DA4E32"/>
    <w:rsid w:val="00DB401F"/>
    <w:rsid w:val="00DB5867"/>
    <w:rsid w:val="00DC1C3F"/>
    <w:rsid w:val="00DC3DA1"/>
    <w:rsid w:val="00DC4099"/>
    <w:rsid w:val="00DC4B36"/>
    <w:rsid w:val="00DC689A"/>
    <w:rsid w:val="00DC72CF"/>
    <w:rsid w:val="00DD08D3"/>
    <w:rsid w:val="00DD13B4"/>
    <w:rsid w:val="00DD400D"/>
    <w:rsid w:val="00DD54F8"/>
    <w:rsid w:val="00DD5942"/>
    <w:rsid w:val="00DD7BED"/>
    <w:rsid w:val="00DE0DBC"/>
    <w:rsid w:val="00DE2DC8"/>
    <w:rsid w:val="00DE4DA4"/>
    <w:rsid w:val="00DE4F73"/>
    <w:rsid w:val="00DE692C"/>
    <w:rsid w:val="00DF08AC"/>
    <w:rsid w:val="00DF539A"/>
    <w:rsid w:val="00DF6B3B"/>
    <w:rsid w:val="00DF6CD3"/>
    <w:rsid w:val="00DF74CF"/>
    <w:rsid w:val="00E0006E"/>
    <w:rsid w:val="00E041F1"/>
    <w:rsid w:val="00E05324"/>
    <w:rsid w:val="00E10001"/>
    <w:rsid w:val="00E13197"/>
    <w:rsid w:val="00E13E98"/>
    <w:rsid w:val="00E15067"/>
    <w:rsid w:val="00E1554B"/>
    <w:rsid w:val="00E16688"/>
    <w:rsid w:val="00E169F4"/>
    <w:rsid w:val="00E1725D"/>
    <w:rsid w:val="00E24C41"/>
    <w:rsid w:val="00E26E06"/>
    <w:rsid w:val="00E271E9"/>
    <w:rsid w:val="00E276E6"/>
    <w:rsid w:val="00E31B4B"/>
    <w:rsid w:val="00E333F5"/>
    <w:rsid w:val="00E33C52"/>
    <w:rsid w:val="00E33F3B"/>
    <w:rsid w:val="00E36FFD"/>
    <w:rsid w:val="00E4172F"/>
    <w:rsid w:val="00E41E86"/>
    <w:rsid w:val="00E45F5C"/>
    <w:rsid w:val="00E4731A"/>
    <w:rsid w:val="00E475CB"/>
    <w:rsid w:val="00E47DA9"/>
    <w:rsid w:val="00E52F16"/>
    <w:rsid w:val="00E562EA"/>
    <w:rsid w:val="00E5695C"/>
    <w:rsid w:val="00E56A05"/>
    <w:rsid w:val="00E663B7"/>
    <w:rsid w:val="00E6682B"/>
    <w:rsid w:val="00E71CA1"/>
    <w:rsid w:val="00E72030"/>
    <w:rsid w:val="00E74B1D"/>
    <w:rsid w:val="00E75685"/>
    <w:rsid w:val="00E76527"/>
    <w:rsid w:val="00E81031"/>
    <w:rsid w:val="00E821DC"/>
    <w:rsid w:val="00E8259E"/>
    <w:rsid w:val="00E92C2B"/>
    <w:rsid w:val="00E9388D"/>
    <w:rsid w:val="00E96B16"/>
    <w:rsid w:val="00E97863"/>
    <w:rsid w:val="00E97BE2"/>
    <w:rsid w:val="00EA0045"/>
    <w:rsid w:val="00EA50B0"/>
    <w:rsid w:val="00EA7FD3"/>
    <w:rsid w:val="00EB0FED"/>
    <w:rsid w:val="00EB22DD"/>
    <w:rsid w:val="00EB2681"/>
    <w:rsid w:val="00EB271B"/>
    <w:rsid w:val="00EB4535"/>
    <w:rsid w:val="00EB55FC"/>
    <w:rsid w:val="00EB6195"/>
    <w:rsid w:val="00EB713F"/>
    <w:rsid w:val="00EB74BB"/>
    <w:rsid w:val="00EB75AF"/>
    <w:rsid w:val="00EC0456"/>
    <w:rsid w:val="00EC06CC"/>
    <w:rsid w:val="00EC1F0F"/>
    <w:rsid w:val="00EC4F6C"/>
    <w:rsid w:val="00ED24B7"/>
    <w:rsid w:val="00ED32B8"/>
    <w:rsid w:val="00ED4797"/>
    <w:rsid w:val="00ED5B3E"/>
    <w:rsid w:val="00ED6A40"/>
    <w:rsid w:val="00EE0FBD"/>
    <w:rsid w:val="00EE1502"/>
    <w:rsid w:val="00EE24A4"/>
    <w:rsid w:val="00EE4757"/>
    <w:rsid w:val="00EE4881"/>
    <w:rsid w:val="00EE5360"/>
    <w:rsid w:val="00EE5BAC"/>
    <w:rsid w:val="00EE74F1"/>
    <w:rsid w:val="00EF1A5D"/>
    <w:rsid w:val="00EF43B9"/>
    <w:rsid w:val="00EF6C88"/>
    <w:rsid w:val="00F01CA9"/>
    <w:rsid w:val="00F02D29"/>
    <w:rsid w:val="00F03E53"/>
    <w:rsid w:val="00F04009"/>
    <w:rsid w:val="00F12742"/>
    <w:rsid w:val="00F1389E"/>
    <w:rsid w:val="00F151E4"/>
    <w:rsid w:val="00F159F2"/>
    <w:rsid w:val="00F16D65"/>
    <w:rsid w:val="00F1757A"/>
    <w:rsid w:val="00F23E16"/>
    <w:rsid w:val="00F24714"/>
    <w:rsid w:val="00F31DBF"/>
    <w:rsid w:val="00F32F6A"/>
    <w:rsid w:val="00F341A2"/>
    <w:rsid w:val="00F35029"/>
    <w:rsid w:val="00F35EC4"/>
    <w:rsid w:val="00F36FAE"/>
    <w:rsid w:val="00F41A1B"/>
    <w:rsid w:val="00F41BE8"/>
    <w:rsid w:val="00F4207A"/>
    <w:rsid w:val="00F42D02"/>
    <w:rsid w:val="00F47C35"/>
    <w:rsid w:val="00F51941"/>
    <w:rsid w:val="00F51B22"/>
    <w:rsid w:val="00F52BB0"/>
    <w:rsid w:val="00F567CE"/>
    <w:rsid w:val="00F56A52"/>
    <w:rsid w:val="00F56FD4"/>
    <w:rsid w:val="00F610BC"/>
    <w:rsid w:val="00F61D0A"/>
    <w:rsid w:val="00F63DD9"/>
    <w:rsid w:val="00F667DE"/>
    <w:rsid w:val="00F67BE6"/>
    <w:rsid w:val="00F71C13"/>
    <w:rsid w:val="00F725AC"/>
    <w:rsid w:val="00F736B5"/>
    <w:rsid w:val="00F73A33"/>
    <w:rsid w:val="00F73ECE"/>
    <w:rsid w:val="00F74FEC"/>
    <w:rsid w:val="00F80B07"/>
    <w:rsid w:val="00F81B1D"/>
    <w:rsid w:val="00F835D7"/>
    <w:rsid w:val="00F84B8C"/>
    <w:rsid w:val="00F9699B"/>
    <w:rsid w:val="00F97629"/>
    <w:rsid w:val="00FA060C"/>
    <w:rsid w:val="00FA2F87"/>
    <w:rsid w:val="00FA59D1"/>
    <w:rsid w:val="00FA5EC2"/>
    <w:rsid w:val="00FA7BB2"/>
    <w:rsid w:val="00FB00AC"/>
    <w:rsid w:val="00FB01ED"/>
    <w:rsid w:val="00FB26CA"/>
    <w:rsid w:val="00FB31FE"/>
    <w:rsid w:val="00FC192D"/>
    <w:rsid w:val="00FC404C"/>
    <w:rsid w:val="00FC44A2"/>
    <w:rsid w:val="00FC7544"/>
    <w:rsid w:val="00FD118E"/>
    <w:rsid w:val="00FD2FEF"/>
    <w:rsid w:val="00FD38D6"/>
    <w:rsid w:val="00FD509D"/>
    <w:rsid w:val="00FD6637"/>
    <w:rsid w:val="00FD69C6"/>
    <w:rsid w:val="00FD7919"/>
    <w:rsid w:val="00FE2449"/>
    <w:rsid w:val="00FE6D9B"/>
    <w:rsid w:val="00FE6F1D"/>
    <w:rsid w:val="00FE6FF7"/>
    <w:rsid w:val="00FE7386"/>
    <w:rsid w:val="00FE7552"/>
    <w:rsid w:val="00FE7918"/>
    <w:rsid w:val="00FF197A"/>
    <w:rsid w:val="00FF2286"/>
    <w:rsid w:val="00FF47E6"/>
    <w:rsid w:val="00FF57D5"/>
    <w:rsid w:val="00FF5940"/>
    <w:rsid w:val="00FF5F34"/>
    <w:rsid w:val="00FF6244"/>
    <w:rsid w:val="00FF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D620A"/>
  <w15:docId w15:val="{C0A1719F-6F09-4731-9029-847BA36A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71E4"/>
  </w:style>
  <w:style w:type="paragraph" w:styleId="Nagwek1">
    <w:name w:val="heading 1"/>
    <w:basedOn w:val="Nagwek2"/>
    <w:next w:val="Styl1"/>
    <w:link w:val="Nagwek1Znak"/>
    <w:autoRedefine/>
    <w:qFormat/>
    <w:rsid w:val="005E55F5"/>
    <w:pPr>
      <w:numPr>
        <w:ilvl w:val="0"/>
      </w:numPr>
      <w:outlineLvl w:val="0"/>
    </w:pPr>
    <w:rPr>
      <w:szCs w:val="24"/>
      <w:lang w:val="pl-PL"/>
    </w:rPr>
  </w:style>
  <w:style w:type="paragraph" w:styleId="Nagwek2">
    <w:name w:val="heading 2"/>
    <w:basedOn w:val="Normalny"/>
    <w:next w:val="Normalny"/>
    <w:link w:val="Nagwek2Znak"/>
    <w:autoRedefine/>
    <w:qFormat/>
    <w:rsid w:val="005E55F5"/>
    <w:pPr>
      <w:keepNext/>
      <w:numPr>
        <w:ilvl w:val="1"/>
        <w:numId w:val="22"/>
      </w:numPr>
      <w:spacing w:before="120" w:after="0" w:line="360" w:lineRule="auto"/>
      <w:jc w:val="both"/>
      <w:outlineLvl w:val="1"/>
    </w:pPr>
    <w:rPr>
      <w:rFonts w:ascii="Arial" w:eastAsia="Times New Roman" w:hAnsi="Arial" w:cs="Times New Roman"/>
      <w:b/>
      <w:sz w:val="24"/>
      <w:szCs w:val="20"/>
      <w:lang w:val="en-GB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55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B17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1D6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D61B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07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1BF"/>
  </w:style>
  <w:style w:type="paragraph" w:styleId="Stopka">
    <w:name w:val="footer"/>
    <w:basedOn w:val="Normalny"/>
    <w:link w:val="StopkaZnak"/>
    <w:uiPriority w:val="99"/>
    <w:unhideWhenUsed/>
    <w:rsid w:val="00B07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71BF"/>
  </w:style>
  <w:style w:type="paragraph" w:styleId="Tekstdymka">
    <w:name w:val="Balloon Text"/>
    <w:basedOn w:val="Normalny"/>
    <w:link w:val="TekstdymkaZnak"/>
    <w:uiPriority w:val="99"/>
    <w:semiHidden/>
    <w:unhideWhenUsed/>
    <w:rsid w:val="00210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81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763A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509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509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509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6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6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6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6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641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A5201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18077A"/>
    <w:rPr>
      <w:color w:val="808080"/>
    </w:rPr>
  </w:style>
  <w:style w:type="character" w:customStyle="1" w:styleId="Nagwek1Znak">
    <w:name w:val="Nagłówek 1 Znak"/>
    <w:basedOn w:val="Domylnaczcionkaakapitu"/>
    <w:link w:val="Nagwek1"/>
    <w:rsid w:val="005E55F5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E55F5"/>
    <w:rPr>
      <w:rFonts w:ascii="Arial" w:eastAsia="Times New Roman" w:hAnsi="Arial" w:cs="Times New Roman"/>
      <w:b/>
      <w:sz w:val="24"/>
      <w:szCs w:val="20"/>
      <w:lang w:val="en-GB" w:eastAsia="pl-PL"/>
    </w:rPr>
  </w:style>
  <w:style w:type="paragraph" w:customStyle="1" w:styleId="Styl1">
    <w:name w:val="Styl1"/>
    <w:basedOn w:val="Nagwek2"/>
    <w:autoRedefine/>
    <w:rsid w:val="005E55F5"/>
    <w:pPr>
      <w:ind w:left="0" w:firstLine="0"/>
    </w:pPr>
    <w:rPr>
      <w:szCs w:val="24"/>
      <w:lang w:val="pl-PL"/>
    </w:rPr>
  </w:style>
  <w:style w:type="paragraph" w:customStyle="1" w:styleId="StylNagwek3PogrubienieBezpodkreleniaInterliniapoje">
    <w:name w:val="Styl Nagłówek 3 + Pogrubienie Bez podkreślenia Interlinia:  poje..."/>
    <w:basedOn w:val="Nagwek3"/>
    <w:autoRedefine/>
    <w:rsid w:val="005E55F5"/>
    <w:pPr>
      <w:keepLines w:val="0"/>
      <w:numPr>
        <w:ilvl w:val="2"/>
        <w:numId w:val="22"/>
      </w:numPr>
      <w:tabs>
        <w:tab w:val="clear" w:pos="1288"/>
        <w:tab w:val="num" w:pos="360"/>
      </w:tabs>
      <w:spacing w:before="120" w:line="360" w:lineRule="auto"/>
      <w:ind w:left="0" w:firstLine="0"/>
      <w:jc w:val="both"/>
    </w:pPr>
    <w:rPr>
      <w:rFonts w:ascii="Arial" w:eastAsia="Times New Roman" w:hAnsi="Arial" w:cs="Times New Roman"/>
      <w:b/>
      <w:bCs/>
      <w:i/>
      <w:iCs/>
      <w:color w:val="auto"/>
      <w:sz w:val="2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E55F5"/>
    <w:pPr>
      <w:autoSpaceDE w:val="0"/>
      <w:autoSpaceDN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55F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55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9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46BBA-4414-4193-A314-CC7FCB33E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10</Pages>
  <Words>2852</Words>
  <Characters>17115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19928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Cimała</dc:creator>
  <cp:lastModifiedBy>Agnieszka Cimała</cp:lastModifiedBy>
  <cp:revision>209</cp:revision>
  <cp:lastPrinted>2021-11-18T08:51:00Z</cp:lastPrinted>
  <dcterms:created xsi:type="dcterms:W3CDTF">2023-05-12T11:06:00Z</dcterms:created>
  <dcterms:modified xsi:type="dcterms:W3CDTF">2026-04-20T08:08:00Z</dcterms:modified>
</cp:coreProperties>
</file>