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B48C5F" w14:textId="6C53CC16" w:rsidR="001C7E45" w:rsidRPr="008151E4" w:rsidRDefault="001C7E45" w:rsidP="001C7E45">
      <w:pPr>
        <w:ind w:right="1"/>
        <w:jc w:val="right"/>
        <w:rPr>
          <w:rFonts w:asciiTheme="majorHAnsi" w:hAnsiTheme="majorHAnsi" w:cs="Tahoma"/>
          <w:b/>
          <w:color w:val="000000"/>
          <w:sz w:val="22"/>
          <w:szCs w:val="22"/>
        </w:rPr>
      </w:pPr>
      <w:bookmarkStart w:id="0" w:name="_GoBack"/>
      <w:bookmarkEnd w:id="0"/>
      <w:r w:rsidRPr="008151E4">
        <w:rPr>
          <w:rFonts w:asciiTheme="majorHAnsi" w:hAnsiTheme="majorHAnsi" w:cs="Tahoma"/>
          <w:b/>
          <w:color w:val="000000"/>
          <w:sz w:val="22"/>
          <w:szCs w:val="22"/>
        </w:rPr>
        <w:t xml:space="preserve">Załącznik </w:t>
      </w:r>
      <w:r w:rsidR="003F7DCC">
        <w:rPr>
          <w:rFonts w:asciiTheme="majorHAnsi" w:hAnsiTheme="majorHAnsi" w:cs="Tahoma"/>
          <w:b/>
          <w:color w:val="000000"/>
          <w:sz w:val="22"/>
          <w:szCs w:val="22"/>
        </w:rPr>
        <w:t>F</w:t>
      </w:r>
      <w:r w:rsidRPr="008151E4">
        <w:rPr>
          <w:rFonts w:asciiTheme="majorHAnsi" w:hAnsiTheme="majorHAnsi" w:cs="Tahoma"/>
          <w:b/>
          <w:color w:val="000000"/>
          <w:sz w:val="22"/>
          <w:szCs w:val="22"/>
        </w:rPr>
        <w:t xml:space="preserve"> do Zapytania ofertowego</w:t>
      </w:r>
    </w:p>
    <w:p w14:paraId="5C79E90F" w14:textId="77777777" w:rsidR="001C7E45" w:rsidRPr="008151E4" w:rsidRDefault="008B31B0" w:rsidP="001C7E45">
      <w:pPr>
        <w:jc w:val="right"/>
        <w:rPr>
          <w:rFonts w:asciiTheme="majorHAnsi" w:hAnsiTheme="majorHAnsi" w:cs="Tahoma"/>
          <w:b/>
          <w:bCs/>
          <w:sz w:val="22"/>
          <w:szCs w:val="22"/>
        </w:rPr>
      </w:pPr>
      <w:r w:rsidRPr="008151E4">
        <w:rPr>
          <w:rFonts w:asciiTheme="majorHAnsi" w:hAnsiTheme="majorHAnsi" w:cs="Tahoma"/>
          <w:b/>
          <w:bCs/>
          <w:color w:val="000000"/>
          <w:sz w:val="22"/>
          <w:szCs w:val="22"/>
        </w:rPr>
        <w:t>AZAMPUB/</w:t>
      </w:r>
      <w:r w:rsidR="00DB384D">
        <w:rPr>
          <w:rFonts w:asciiTheme="majorHAnsi" w:hAnsiTheme="majorHAnsi" w:cs="Tahoma"/>
          <w:b/>
          <w:bCs/>
          <w:color w:val="000000"/>
          <w:sz w:val="22"/>
          <w:szCs w:val="22"/>
        </w:rPr>
        <w:t>2</w:t>
      </w:r>
      <w:r w:rsidRPr="008151E4">
        <w:rPr>
          <w:rFonts w:asciiTheme="majorHAnsi" w:hAnsiTheme="majorHAnsi" w:cs="Tahoma"/>
          <w:b/>
          <w:bCs/>
          <w:color w:val="000000"/>
          <w:sz w:val="22"/>
          <w:szCs w:val="22"/>
        </w:rPr>
        <w:t>/2</w:t>
      </w:r>
      <w:r w:rsidR="008B3532">
        <w:rPr>
          <w:rFonts w:asciiTheme="majorHAnsi" w:hAnsiTheme="majorHAnsi" w:cs="Tahoma"/>
          <w:b/>
          <w:bCs/>
          <w:color w:val="000000"/>
          <w:sz w:val="22"/>
          <w:szCs w:val="22"/>
        </w:rPr>
        <w:t>6</w:t>
      </w:r>
      <w:r w:rsidRPr="008151E4">
        <w:rPr>
          <w:rFonts w:asciiTheme="majorHAnsi" w:hAnsiTheme="majorHAnsi" w:cs="Tahoma"/>
          <w:b/>
          <w:bCs/>
          <w:color w:val="000000"/>
          <w:sz w:val="22"/>
          <w:szCs w:val="22"/>
        </w:rPr>
        <w:t>/WO</w:t>
      </w:r>
    </w:p>
    <w:p w14:paraId="4BEEC867" w14:textId="77777777" w:rsidR="001C7E45" w:rsidRPr="008151E4" w:rsidRDefault="001C7E45" w:rsidP="001C7E45">
      <w:pPr>
        <w:keepNext/>
        <w:tabs>
          <w:tab w:val="left" w:pos="0"/>
        </w:tabs>
        <w:ind w:right="1"/>
        <w:jc w:val="right"/>
        <w:outlineLvl w:val="0"/>
        <w:rPr>
          <w:rFonts w:asciiTheme="majorHAnsi" w:hAnsiTheme="majorHAnsi" w:cs="Tahoma"/>
          <w:b/>
          <w:bCs/>
          <w:caps/>
          <w:kern w:val="32"/>
          <w:sz w:val="22"/>
          <w:szCs w:val="22"/>
          <w:u w:val="single"/>
        </w:rPr>
      </w:pPr>
    </w:p>
    <w:p w14:paraId="228AFD19" w14:textId="77777777" w:rsidR="001C7E45" w:rsidRPr="008151E4" w:rsidRDefault="001C7E45" w:rsidP="001C7E45">
      <w:pPr>
        <w:jc w:val="right"/>
        <w:rPr>
          <w:rFonts w:asciiTheme="majorHAnsi" w:hAnsiTheme="majorHAnsi" w:cs="Tahoma"/>
          <w:b/>
          <w:bCs/>
          <w:color w:val="000000"/>
          <w:sz w:val="22"/>
          <w:szCs w:val="22"/>
        </w:rPr>
      </w:pPr>
    </w:p>
    <w:p w14:paraId="491C6E37" w14:textId="77777777" w:rsidR="001C7E45" w:rsidRPr="008151E4" w:rsidRDefault="001C7E45" w:rsidP="001C7E45">
      <w:pPr>
        <w:rPr>
          <w:rFonts w:asciiTheme="majorHAnsi" w:hAnsiTheme="majorHAnsi" w:cs="Tahoma"/>
          <w:sz w:val="22"/>
          <w:szCs w:val="22"/>
        </w:rPr>
      </w:pPr>
    </w:p>
    <w:tbl>
      <w:tblPr>
        <w:tblW w:w="9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7"/>
      </w:tblGrid>
      <w:tr w:rsidR="001C7E45" w:rsidRPr="008151E4" w14:paraId="5582D018" w14:textId="77777777" w:rsidTr="00220980">
        <w:trPr>
          <w:trHeight w:val="1193"/>
        </w:trPr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BD0E6B" w14:textId="77777777" w:rsidR="001C7E45" w:rsidRPr="008151E4" w:rsidRDefault="001C7E45" w:rsidP="00220980">
            <w:pPr>
              <w:spacing w:before="120" w:after="120" w:line="276" w:lineRule="auto"/>
              <w:jc w:val="center"/>
              <w:rPr>
                <w:rFonts w:asciiTheme="majorHAnsi" w:hAnsiTheme="majorHAnsi" w:cs="Tahoma"/>
                <w:b/>
                <w:sz w:val="22"/>
                <w:szCs w:val="22"/>
                <w:lang w:eastAsia="en-US"/>
              </w:rPr>
            </w:pPr>
            <w:r w:rsidRPr="008151E4">
              <w:rPr>
                <w:rFonts w:asciiTheme="majorHAnsi" w:hAnsiTheme="majorHAnsi" w:cs="Tahoma"/>
                <w:b/>
                <w:sz w:val="22"/>
                <w:szCs w:val="22"/>
              </w:rPr>
              <w:t>Oświadczenie Wykonawcy</w:t>
            </w:r>
          </w:p>
          <w:p w14:paraId="09DF01EE" w14:textId="77777777" w:rsidR="001C7E45" w:rsidRPr="008151E4" w:rsidRDefault="001C7E45" w:rsidP="00220980">
            <w:pPr>
              <w:ind w:right="470"/>
              <w:jc w:val="center"/>
              <w:rPr>
                <w:rFonts w:asciiTheme="majorHAnsi" w:hAnsiTheme="majorHAnsi" w:cs="Tahoma"/>
                <w:b/>
                <w:color w:val="000000"/>
                <w:sz w:val="22"/>
                <w:szCs w:val="22"/>
              </w:rPr>
            </w:pPr>
            <w:r w:rsidRPr="008151E4">
              <w:rPr>
                <w:rFonts w:asciiTheme="majorHAnsi" w:hAnsiTheme="majorHAnsi" w:cs="Tahoma"/>
                <w:b/>
                <w:color w:val="000000"/>
                <w:sz w:val="22"/>
                <w:szCs w:val="22"/>
              </w:rPr>
              <w:t xml:space="preserve">wymagane od Wykonawcy w zakresie wypełnienia obowiązków informacyjnych </w:t>
            </w:r>
          </w:p>
          <w:p w14:paraId="4B59BFE2" w14:textId="77777777" w:rsidR="001C7E45" w:rsidRPr="008151E4" w:rsidRDefault="001C7E45" w:rsidP="00220980">
            <w:pPr>
              <w:ind w:right="470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8151E4">
              <w:rPr>
                <w:rFonts w:asciiTheme="majorHAnsi" w:hAnsiTheme="majorHAnsi" w:cs="Tahoma"/>
                <w:b/>
                <w:color w:val="000000"/>
                <w:sz w:val="22"/>
                <w:szCs w:val="22"/>
              </w:rPr>
              <w:t>przewidzianych w art. 13 lub art. 14 RODO</w:t>
            </w:r>
            <w:r w:rsidRPr="008151E4">
              <w:rPr>
                <w:rFonts w:asciiTheme="majorHAnsi" w:hAnsiTheme="majorHAnsi" w:cs="Tahoma"/>
                <w:color w:val="000000"/>
                <w:sz w:val="22"/>
                <w:szCs w:val="22"/>
                <w:vertAlign w:val="superscript"/>
              </w:rPr>
              <w:t>1)</w:t>
            </w:r>
          </w:p>
          <w:p w14:paraId="4D231253" w14:textId="77777777" w:rsidR="001C7E45" w:rsidRPr="008151E4" w:rsidRDefault="001C7E45" w:rsidP="00220980">
            <w:pPr>
              <w:spacing w:line="256" w:lineRule="auto"/>
              <w:jc w:val="center"/>
              <w:rPr>
                <w:rFonts w:asciiTheme="majorHAnsi" w:hAnsiTheme="majorHAnsi" w:cs="Tahoma"/>
                <w:b/>
                <w:sz w:val="22"/>
                <w:szCs w:val="22"/>
                <w:u w:val="single"/>
                <w:lang w:eastAsia="en-US"/>
              </w:rPr>
            </w:pPr>
          </w:p>
        </w:tc>
      </w:tr>
    </w:tbl>
    <w:p w14:paraId="16760FAC" w14:textId="77777777" w:rsidR="001C7E45" w:rsidRPr="008151E4" w:rsidRDefault="001C7E45" w:rsidP="001C7E45">
      <w:pPr>
        <w:jc w:val="both"/>
        <w:rPr>
          <w:rFonts w:asciiTheme="majorHAnsi" w:hAnsiTheme="majorHAnsi" w:cs="Tahoma"/>
          <w:sz w:val="22"/>
          <w:szCs w:val="22"/>
          <w:lang w:eastAsia="en-US"/>
        </w:rPr>
      </w:pPr>
    </w:p>
    <w:p w14:paraId="4A4402FD" w14:textId="77777777" w:rsidR="001C7E45" w:rsidRPr="008151E4" w:rsidRDefault="001C7E45" w:rsidP="001C7E45">
      <w:pPr>
        <w:ind w:right="470"/>
        <w:rPr>
          <w:rFonts w:asciiTheme="majorHAnsi" w:hAnsiTheme="majorHAnsi" w:cs="Tahoma"/>
          <w:sz w:val="22"/>
          <w:szCs w:val="22"/>
          <w:u w:val="single"/>
        </w:rPr>
      </w:pPr>
    </w:p>
    <w:p w14:paraId="2E338505" w14:textId="77777777" w:rsidR="001C7E45" w:rsidRPr="008151E4" w:rsidRDefault="001C7E45" w:rsidP="001C7E45">
      <w:pPr>
        <w:ind w:right="470"/>
        <w:jc w:val="center"/>
        <w:rPr>
          <w:rFonts w:asciiTheme="majorHAnsi" w:hAnsiTheme="majorHAnsi" w:cs="Tahoma"/>
          <w:color w:val="000000"/>
          <w:sz w:val="22"/>
          <w:szCs w:val="22"/>
        </w:rPr>
      </w:pPr>
    </w:p>
    <w:p w14:paraId="0982D3E2" w14:textId="77777777" w:rsidR="001C7E45" w:rsidRPr="008151E4" w:rsidRDefault="001C7E45" w:rsidP="001C7E45">
      <w:pPr>
        <w:ind w:right="470" w:firstLine="567"/>
        <w:jc w:val="both"/>
        <w:rPr>
          <w:rFonts w:asciiTheme="majorHAnsi" w:hAnsiTheme="majorHAnsi" w:cs="Tahoma"/>
          <w:sz w:val="22"/>
          <w:szCs w:val="22"/>
        </w:rPr>
      </w:pPr>
      <w:r w:rsidRPr="008151E4">
        <w:rPr>
          <w:rFonts w:asciiTheme="majorHAnsi" w:hAnsiTheme="majorHAnsi" w:cs="Tahoma"/>
          <w:color w:val="000000"/>
          <w:sz w:val="22"/>
          <w:szCs w:val="22"/>
        </w:rPr>
        <w:t>Oświadczam, że wypełniłem obowiązki informacyjne przewidziane w art. 13 lub art. 14 RODO</w:t>
      </w:r>
      <w:r w:rsidRPr="008151E4">
        <w:rPr>
          <w:rFonts w:asciiTheme="majorHAnsi" w:hAnsiTheme="majorHAnsi" w:cs="Tahoma"/>
          <w:color w:val="000000"/>
          <w:sz w:val="22"/>
          <w:szCs w:val="22"/>
          <w:vertAlign w:val="superscript"/>
        </w:rPr>
        <w:t>1)</w:t>
      </w:r>
      <w:r w:rsidRPr="008151E4">
        <w:rPr>
          <w:rFonts w:asciiTheme="majorHAnsi" w:hAnsiTheme="majorHAnsi" w:cs="Tahoma"/>
          <w:color w:val="000000"/>
          <w:sz w:val="22"/>
          <w:szCs w:val="22"/>
        </w:rPr>
        <w:t xml:space="preserve"> wobec osób fizycznych, </w:t>
      </w:r>
      <w:r w:rsidRPr="008151E4">
        <w:rPr>
          <w:rFonts w:asciiTheme="majorHAnsi" w:hAnsiTheme="majorHAnsi" w:cs="Tahoma"/>
          <w:sz w:val="22"/>
          <w:szCs w:val="22"/>
        </w:rPr>
        <w:t>od których dane osobowe bezpośrednio lub pośrednio pozyskałem</w:t>
      </w:r>
      <w:r w:rsidRPr="008151E4">
        <w:rPr>
          <w:rFonts w:asciiTheme="majorHAnsi" w:hAnsiTheme="majorHAnsi" w:cs="Tahoma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8151E4">
        <w:rPr>
          <w:rFonts w:asciiTheme="majorHAnsi" w:hAnsiTheme="majorHAnsi" w:cs="Tahoma"/>
          <w:sz w:val="22"/>
          <w:szCs w:val="22"/>
        </w:rPr>
        <w:t>.</w:t>
      </w:r>
      <w:r w:rsidRPr="008151E4">
        <w:rPr>
          <w:rFonts w:asciiTheme="majorHAnsi" w:hAnsiTheme="majorHAnsi" w:cs="Tahoma"/>
          <w:sz w:val="22"/>
          <w:szCs w:val="22"/>
          <w:vertAlign w:val="superscript"/>
        </w:rPr>
        <w:t>2)</w:t>
      </w:r>
    </w:p>
    <w:p w14:paraId="7B072804" w14:textId="77777777" w:rsidR="001C7E45" w:rsidRPr="008151E4" w:rsidRDefault="001C7E45" w:rsidP="001C7E45">
      <w:pPr>
        <w:tabs>
          <w:tab w:val="left" w:pos="0"/>
        </w:tabs>
        <w:ind w:right="470"/>
        <w:jc w:val="both"/>
        <w:rPr>
          <w:rFonts w:asciiTheme="majorHAnsi" w:hAnsiTheme="majorHAnsi" w:cs="Tahoma"/>
          <w:color w:val="000000"/>
          <w:sz w:val="22"/>
          <w:szCs w:val="22"/>
        </w:rPr>
      </w:pPr>
    </w:p>
    <w:p w14:paraId="5C971404" w14:textId="77777777" w:rsidR="001C7E45" w:rsidRPr="008151E4" w:rsidRDefault="001C7E45" w:rsidP="001C7E45">
      <w:pPr>
        <w:tabs>
          <w:tab w:val="left" w:pos="0"/>
        </w:tabs>
        <w:ind w:right="470"/>
        <w:jc w:val="both"/>
        <w:rPr>
          <w:rFonts w:asciiTheme="majorHAnsi" w:hAnsiTheme="majorHAnsi" w:cs="Tahoma"/>
          <w:color w:val="000000"/>
          <w:sz w:val="22"/>
          <w:szCs w:val="22"/>
        </w:rPr>
      </w:pPr>
    </w:p>
    <w:p w14:paraId="2AE7D351" w14:textId="77777777" w:rsidR="001C7E45" w:rsidRPr="008151E4" w:rsidRDefault="001C7E45" w:rsidP="001C7E45">
      <w:pPr>
        <w:tabs>
          <w:tab w:val="left" w:pos="0"/>
        </w:tabs>
        <w:ind w:right="470"/>
        <w:jc w:val="both"/>
        <w:rPr>
          <w:rFonts w:asciiTheme="majorHAnsi" w:hAnsiTheme="majorHAnsi" w:cs="Tahoma"/>
          <w:color w:val="000000"/>
          <w:sz w:val="20"/>
          <w:szCs w:val="20"/>
        </w:rPr>
      </w:pPr>
    </w:p>
    <w:p w14:paraId="1AA2998D" w14:textId="77777777" w:rsidR="001C7E45" w:rsidRPr="008151E4" w:rsidRDefault="001C7E45" w:rsidP="001C7E45">
      <w:pPr>
        <w:tabs>
          <w:tab w:val="left" w:pos="0"/>
        </w:tabs>
        <w:ind w:right="470"/>
        <w:jc w:val="both"/>
        <w:rPr>
          <w:rFonts w:asciiTheme="majorHAnsi" w:hAnsiTheme="majorHAnsi" w:cs="Tahoma"/>
          <w:color w:val="000000"/>
          <w:sz w:val="20"/>
          <w:szCs w:val="20"/>
        </w:rPr>
      </w:pPr>
    </w:p>
    <w:p w14:paraId="6AE988DE" w14:textId="77777777" w:rsidR="001C7E45" w:rsidRPr="008151E4" w:rsidRDefault="001C7E45" w:rsidP="001C7E45">
      <w:pPr>
        <w:ind w:right="470"/>
        <w:rPr>
          <w:rFonts w:asciiTheme="majorHAnsi" w:hAnsiTheme="majorHAnsi" w:cs="Tahoma"/>
          <w:b/>
          <w:bCs/>
          <w:sz w:val="20"/>
          <w:szCs w:val="20"/>
        </w:rPr>
      </w:pPr>
    </w:p>
    <w:p w14:paraId="1C3493E7" w14:textId="77777777" w:rsidR="001C7E45" w:rsidRPr="008151E4" w:rsidRDefault="001C7E45" w:rsidP="001C7E45">
      <w:pPr>
        <w:spacing w:line="276" w:lineRule="auto"/>
        <w:jc w:val="both"/>
        <w:rPr>
          <w:rFonts w:asciiTheme="majorHAnsi" w:hAnsiTheme="majorHAnsi" w:cs="Tahoma"/>
          <w:sz w:val="20"/>
          <w:szCs w:val="20"/>
        </w:rPr>
      </w:pPr>
      <w:r w:rsidRPr="008151E4">
        <w:rPr>
          <w:rFonts w:asciiTheme="majorHAnsi" w:hAnsiTheme="majorHAnsi" w:cs="Tahoma"/>
          <w:sz w:val="20"/>
          <w:szCs w:val="20"/>
        </w:rPr>
        <w:t xml:space="preserve">……………..………………..……., dnia …………..….……. r. </w:t>
      </w:r>
    </w:p>
    <w:p w14:paraId="281AC416" w14:textId="77777777" w:rsidR="001C7E45" w:rsidRPr="008151E4" w:rsidRDefault="001C7E45" w:rsidP="001C7E45">
      <w:pPr>
        <w:spacing w:line="276" w:lineRule="auto"/>
        <w:ind w:left="567"/>
        <w:jc w:val="both"/>
        <w:rPr>
          <w:rFonts w:asciiTheme="majorHAnsi" w:hAnsiTheme="majorHAnsi" w:cs="Tahoma"/>
          <w:sz w:val="20"/>
          <w:szCs w:val="20"/>
        </w:rPr>
      </w:pPr>
      <w:r w:rsidRPr="008151E4">
        <w:rPr>
          <w:rFonts w:asciiTheme="majorHAnsi" w:hAnsiTheme="majorHAnsi" w:cs="Tahoma"/>
          <w:i/>
          <w:sz w:val="16"/>
          <w:szCs w:val="20"/>
        </w:rPr>
        <w:t>(miejscowość)</w:t>
      </w:r>
    </w:p>
    <w:p w14:paraId="25E13831" w14:textId="77777777" w:rsidR="001C7E45" w:rsidRPr="008151E4" w:rsidRDefault="001C7E45" w:rsidP="001C7E45">
      <w:pPr>
        <w:spacing w:line="276" w:lineRule="auto"/>
        <w:jc w:val="right"/>
        <w:rPr>
          <w:rFonts w:asciiTheme="majorHAnsi" w:hAnsiTheme="majorHAnsi" w:cs="Tahoma"/>
          <w:sz w:val="20"/>
          <w:szCs w:val="20"/>
        </w:rPr>
      </w:pPr>
      <w:r w:rsidRPr="008151E4">
        <w:rPr>
          <w:rFonts w:asciiTheme="majorHAnsi" w:hAnsiTheme="majorHAnsi" w:cs="Tahoma"/>
          <w:sz w:val="20"/>
          <w:szCs w:val="20"/>
        </w:rPr>
        <w:t>………….…..……….………………………………………</w:t>
      </w:r>
    </w:p>
    <w:p w14:paraId="4C356C1E" w14:textId="77777777" w:rsidR="001C7E45" w:rsidRPr="008151E4" w:rsidRDefault="001C7E45" w:rsidP="001C7E45">
      <w:pPr>
        <w:spacing w:line="360" w:lineRule="auto"/>
        <w:ind w:right="851"/>
        <w:jc w:val="right"/>
        <w:rPr>
          <w:rFonts w:asciiTheme="majorHAnsi" w:hAnsiTheme="majorHAnsi" w:cs="Tahoma"/>
          <w:i/>
          <w:sz w:val="16"/>
          <w:szCs w:val="20"/>
        </w:rPr>
      </w:pPr>
      <w:r w:rsidRPr="008151E4">
        <w:rPr>
          <w:rFonts w:asciiTheme="majorHAnsi" w:hAnsiTheme="majorHAnsi" w:cs="Tahoma"/>
          <w:i/>
          <w:sz w:val="16"/>
          <w:szCs w:val="20"/>
        </w:rPr>
        <w:t>(pieczęć i podpis Wykonawcy)</w:t>
      </w:r>
    </w:p>
    <w:p w14:paraId="38819D35" w14:textId="77777777" w:rsidR="001C7E45" w:rsidRPr="008151E4" w:rsidRDefault="001C7E45" w:rsidP="001C7E45">
      <w:pPr>
        <w:ind w:right="470"/>
        <w:rPr>
          <w:rFonts w:asciiTheme="majorHAnsi" w:hAnsiTheme="majorHAnsi" w:cs="Tahoma"/>
          <w:b/>
          <w:bCs/>
          <w:sz w:val="20"/>
          <w:szCs w:val="20"/>
        </w:rPr>
      </w:pPr>
    </w:p>
    <w:p w14:paraId="5F78B9B7" w14:textId="77777777" w:rsidR="001C7E45" w:rsidRPr="008151E4" w:rsidRDefault="001C7E45" w:rsidP="001C7E45">
      <w:pPr>
        <w:ind w:right="470"/>
        <w:rPr>
          <w:rFonts w:asciiTheme="majorHAnsi" w:hAnsiTheme="majorHAnsi" w:cs="Tahoma"/>
          <w:b/>
          <w:bCs/>
          <w:sz w:val="20"/>
          <w:szCs w:val="20"/>
        </w:rPr>
      </w:pPr>
    </w:p>
    <w:p w14:paraId="35799BEA" w14:textId="77777777" w:rsidR="001C7E45" w:rsidRPr="008151E4" w:rsidRDefault="001C7E45" w:rsidP="001C7E45">
      <w:pPr>
        <w:ind w:right="470"/>
        <w:rPr>
          <w:rFonts w:asciiTheme="majorHAnsi" w:hAnsiTheme="majorHAnsi" w:cs="Tahoma"/>
          <w:b/>
          <w:bCs/>
          <w:sz w:val="20"/>
          <w:szCs w:val="20"/>
        </w:rPr>
      </w:pPr>
    </w:p>
    <w:p w14:paraId="155F3235" w14:textId="77777777" w:rsidR="001C7E45" w:rsidRPr="008151E4" w:rsidRDefault="001C7E45" w:rsidP="001C7E45">
      <w:pPr>
        <w:ind w:right="470"/>
        <w:rPr>
          <w:rFonts w:asciiTheme="majorHAnsi" w:hAnsiTheme="majorHAnsi" w:cs="Tahoma"/>
          <w:b/>
          <w:bCs/>
          <w:sz w:val="20"/>
          <w:szCs w:val="20"/>
        </w:rPr>
      </w:pPr>
    </w:p>
    <w:p w14:paraId="0015D8B3" w14:textId="77777777" w:rsidR="001C7E45" w:rsidRPr="008151E4" w:rsidRDefault="001C7E45" w:rsidP="001C7E45">
      <w:pPr>
        <w:ind w:right="470"/>
        <w:rPr>
          <w:rFonts w:asciiTheme="majorHAnsi" w:hAnsiTheme="majorHAnsi" w:cs="Tahoma"/>
          <w:b/>
          <w:bCs/>
          <w:sz w:val="20"/>
          <w:szCs w:val="20"/>
        </w:rPr>
      </w:pPr>
    </w:p>
    <w:p w14:paraId="6126FC67" w14:textId="77777777" w:rsidR="001C7E45" w:rsidRPr="008151E4" w:rsidRDefault="001C7E45" w:rsidP="001C7E45">
      <w:pPr>
        <w:ind w:right="470"/>
        <w:rPr>
          <w:rFonts w:asciiTheme="majorHAnsi" w:hAnsiTheme="majorHAnsi" w:cs="Tahoma"/>
          <w:b/>
          <w:bCs/>
          <w:sz w:val="20"/>
          <w:szCs w:val="20"/>
        </w:rPr>
      </w:pPr>
    </w:p>
    <w:p w14:paraId="2FADF029" w14:textId="77777777" w:rsidR="001C7E45" w:rsidRPr="008151E4" w:rsidRDefault="001C7E45" w:rsidP="001C7E45">
      <w:pPr>
        <w:ind w:right="470"/>
        <w:rPr>
          <w:rFonts w:asciiTheme="majorHAnsi" w:hAnsiTheme="majorHAnsi" w:cs="Tahoma"/>
          <w:b/>
          <w:bCs/>
          <w:sz w:val="20"/>
          <w:szCs w:val="20"/>
        </w:rPr>
      </w:pPr>
    </w:p>
    <w:p w14:paraId="3EE315DC" w14:textId="77777777" w:rsidR="001C7E45" w:rsidRDefault="001C7E45" w:rsidP="001C7E45">
      <w:pPr>
        <w:ind w:right="470"/>
        <w:rPr>
          <w:rFonts w:asciiTheme="majorHAnsi" w:hAnsiTheme="majorHAnsi" w:cs="Tahoma"/>
          <w:b/>
          <w:bCs/>
          <w:sz w:val="20"/>
          <w:szCs w:val="20"/>
        </w:rPr>
      </w:pPr>
    </w:p>
    <w:p w14:paraId="28CA5EE8" w14:textId="77777777" w:rsidR="008151E4" w:rsidRDefault="008151E4" w:rsidP="001C7E45">
      <w:pPr>
        <w:ind w:right="470"/>
        <w:rPr>
          <w:rFonts w:asciiTheme="majorHAnsi" w:hAnsiTheme="majorHAnsi" w:cs="Tahoma"/>
          <w:b/>
          <w:bCs/>
          <w:sz w:val="20"/>
          <w:szCs w:val="20"/>
        </w:rPr>
      </w:pPr>
    </w:p>
    <w:p w14:paraId="76A7B6C8" w14:textId="77777777" w:rsidR="008151E4" w:rsidRDefault="008151E4" w:rsidP="001C7E45">
      <w:pPr>
        <w:ind w:right="470"/>
        <w:rPr>
          <w:rFonts w:asciiTheme="majorHAnsi" w:hAnsiTheme="majorHAnsi" w:cs="Tahoma"/>
          <w:b/>
          <w:bCs/>
          <w:sz w:val="20"/>
          <w:szCs w:val="20"/>
        </w:rPr>
      </w:pPr>
    </w:p>
    <w:p w14:paraId="1B1C01F5" w14:textId="77777777" w:rsidR="008151E4" w:rsidRDefault="008151E4" w:rsidP="001C7E45">
      <w:pPr>
        <w:ind w:right="470"/>
        <w:rPr>
          <w:rFonts w:asciiTheme="majorHAnsi" w:hAnsiTheme="majorHAnsi" w:cs="Tahoma"/>
          <w:b/>
          <w:bCs/>
          <w:sz w:val="20"/>
          <w:szCs w:val="20"/>
        </w:rPr>
      </w:pPr>
    </w:p>
    <w:p w14:paraId="1C83CBAE" w14:textId="77777777" w:rsidR="008151E4" w:rsidRDefault="008151E4" w:rsidP="001C7E45">
      <w:pPr>
        <w:ind w:right="470"/>
        <w:rPr>
          <w:rFonts w:asciiTheme="majorHAnsi" w:hAnsiTheme="majorHAnsi" w:cs="Tahoma"/>
          <w:b/>
          <w:bCs/>
          <w:sz w:val="20"/>
          <w:szCs w:val="20"/>
        </w:rPr>
      </w:pPr>
    </w:p>
    <w:p w14:paraId="0729841E" w14:textId="77777777" w:rsidR="008151E4" w:rsidRDefault="008151E4" w:rsidP="001C7E45">
      <w:pPr>
        <w:ind w:right="470"/>
        <w:rPr>
          <w:rFonts w:asciiTheme="majorHAnsi" w:hAnsiTheme="majorHAnsi" w:cs="Tahoma"/>
          <w:b/>
          <w:bCs/>
          <w:sz w:val="20"/>
          <w:szCs w:val="20"/>
        </w:rPr>
      </w:pPr>
    </w:p>
    <w:p w14:paraId="5EBE2553" w14:textId="77777777" w:rsidR="008151E4" w:rsidRDefault="008151E4" w:rsidP="001C7E45">
      <w:pPr>
        <w:ind w:right="470"/>
        <w:rPr>
          <w:rFonts w:asciiTheme="majorHAnsi" w:hAnsiTheme="majorHAnsi" w:cs="Tahoma"/>
          <w:b/>
          <w:bCs/>
          <w:sz w:val="20"/>
          <w:szCs w:val="20"/>
        </w:rPr>
      </w:pPr>
    </w:p>
    <w:p w14:paraId="3FAAC45C" w14:textId="77777777" w:rsidR="008151E4" w:rsidRDefault="008151E4" w:rsidP="001C7E45">
      <w:pPr>
        <w:ind w:right="470"/>
        <w:rPr>
          <w:rFonts w:asciiTheme="majorHAnsi" w:hAnsiTheme="majorHAnsi" w:cs="Tahoma"/>
          <w:b/>
          <w:bCs/>
          <w:sz w:val="20"/>
          <w:szCs w:val="20"/>
        </w:rPr>
      </w:pPr>
    </w:p>
    <w:p w14:paraId="153BC3C8" w14:textId="77777777" w:rsidR="008151E4" w:rsidRDefault="008151E4" w:rsidP="001C7E45">
      <w:pPr>
        <w:ind w:right="470"/>
        <w:rPr>
          <w:rFonts w:asciiTheme="majorHAnsi" w:hAnsiTheme="majorHAnsi" w:cs="Tahoma"/>
          <w:b/>
          <w:bCs/>
          <w:sz w:val="20"/>
          <w:szCs w:val="20"/>
        </w:rPr>
      </w:pPr>
    </w:p>
    <w:p w14:paraId="30D298A3" w14:textId="77777777" w:rsidR="008151E4" w:rsidRDefault="008151E4" w:rsidP="001C7E45">
      <w:pPr>
        <w:ind w:right="470"/>
        <w:rPr>
          <w:rFonts w:asciiTheme="majorHAnsi" w:hAnsiTheme="majorHAnsi" w:cs="Tahoma"/>
          <w:b/>
          <w:bCs/>
          <w:sz w:val="20"/>
          <w:szCs w:val="20"/>
        </w:rPr>
      </w:pPr>
    </w:p>
    <w:p w14:paraId="1A367BE9" w14:textId="77777777" w:rsidR="008151E4" w:rsidRDefault="008151E4" w:rsidP="001C7E45">
      <w:pPr>
        <w:ind w:right="470"/>
        <w:rPr>
          <w:rFonts w:asciiTheme="majorHAnsi" w:hAnsiTheme="majorHAnsi" w:cs="Tahoma"/>
          <w:b/>
          <w:bCs/>
          <w:sz w:val="20"/>
          <w:szCs w:val="20"/>
        </w:rPr>
      </w:pPr>
    </w:p>
    <w:p w14:paraId="373C5331" w14:textId="77777777" w:rsidR="008151E4" w:rsidRDefault="008151E4" w:rsidP="001C7E45">
      <w:pPr>
        <w:ind w:right="470"/>
        <w:rPr>
          <w:rFonts w:asciiTheme="majorHAnsi" w:hAnsiTheme="majorHAnsi" w:cs="Tahoma"/>
          <w:b/>
          <w:bCs/>
          <w:sz w:val="20"/>
          <w:szCs w:val="20"/>
        </w:rPr>
      </w:pPr>
    </w:p>
    <w:p w14:paraId="20504576" w14:textId="77777777" w:rsidR="008151E4" w:rsidRPr="008151E4" w:rsidRDefault="008151E4" w:rsidP="001C7E45">
      <w:pPr>
        <w:ind w:right="470"/>
        <w:rPr>
          <w:rFonts w:asciiTheme="majorHAnsi" w:hAnsiTheme="majorHAnsi" w:cs="Tahoma"/>
          <w:b/>
          <w:bCs/>
          <w:sz w:val="20"/>
          <w:szCs w:val="20"/>
        </w:rPr>
      </w:pPr>
    </w:p>
    <w:p w14:paraId="42857E5C" w14:textId="77777777" w:rsidR="001C7E45" w:rsidRPr="008151E4" w:rsidRDefault="001C7E45" w:rsidP="001C7E45">
      <w:pPr>
        <w:ind w:right="470"/>
        <w:rPr>
          <w:rFonts w:asciiTheme="majorHAnsi" w:hAnsiTheme="majorHAnsi" w:cs="Tahoma"/>
          <w:b/>
          <w:bCs/>
          <w:sz w:val="20"/>
          <w:szCs w:val="20"/>
        </w:rPr>
      </w:pPr>
    </w:p>
    <w:p w14:paraId="164D55A2" w14:textId="77777777" w:rsidR="001C7E45" w:rsidRPr="008151E4" w:rsidRDefault="001C7E45" w:rsidP="001C7E45">
      <w:pPr>
        <w:ind w:right="470"/>
        <w:jc w:val="both"/>
        <w:rPr>
          <w:rFonts w:asciiTheme="majorHAnsi" w:hAnsiTheme="majorHAnsi" w:cs="Tahoma"/>
          <w:sz w:val="16"/>
          <w:szCs w:val="16"/>
        </w:rPr>
      </w:pPr>
      <w:r w:rsidRPr="008151E4">
        <w:rPr>
          <w:rFonts w:asciiTheme="majorHAnsi" w:hAnsiTheme="majorHAnsi" w:cs="Tahoma"/>
          <w:color w:val="000000"/>
          <w:sz w:val="16"/>
          <w:szCs w:val="16"/>
          <w:vertAlign w:val="superscript"/>
        </w:rPr>
        <w:t xml:space="preserve">1) </w:t>
      </w:r>
      <w:r w:rsidRPr="008151E4">
        <w:rPr>
          <w:rFonts w:asciiTheme="majorHAnsi" w:hAnsiTheme="majorHAnsi" w:cs="Tahoma"/>
          <w:color w:val="000000"/>
          <w:sz w:val="16"/>
          <w:szCs w:val="16"/>
        </w:rPr>
        <w:t>R</w:t>
      </w:r>
      <w:r w:rsidRPr="008151E4">
        <w:rPr>
          <w:rFonts w:asciiTheme="majorHAnsi" w:hAnsiTheme="majorHAnsi" w:cs="Tahoma"/>
          <w:sz w:val="16"/>
          <w:szCs w:val="16"/>
        </w:rPr>
        <w:t xml:space="preserve">ozporządzenie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FDAE2E5" w14:textId="77777777" w:rsidR="001C7E45" w:rsidRPr="008151E4" w:rsidRDefault="001C7E45" w:rsidP="001C7E45">
      <w:pPr>
        <w:ind w:right="470"/>
        <w:jc w:val="both"/>
        <w:rPr>
          <w:rFonts w:asciiTheme="majorHAnsi" w:hAnsiTheme="majorHAnsi" w:cs="Tahoma"/>
          <w:sz w:val="16"/>
          <w:szCs w:val="16"/>
        </w:rPr>
      </w:pPr>
    </w:p>
    <w:p w14:paraId="7B3F4A1F" w14:textId="77777777" w:rsidR="00EE2DE3" w:rsidRPr="008151E4" w:rsidRDefault="001C7E45" w:rsidP="001C7E45">
      <w:pPr>
        <w:rPr>
          <w:rFonts w:asciiTheme="majorHAnsi" w:hAnsiTheme="majorHAnsi"/>
          <w:sz w:val="16"/>
          <w:szCs w:val="16"/>
        </w:rPr>
      </w:pPr>
      <w:r w:rsidRPr="008151E4">
        <w:rPr>
          <w:rFonts w:asciiTheme="majorHAnsi" w:hAnsiTheme="majorHAnsi" w:cs="Tahoma"/>
          <w:color w:val="000000"/>
          <w:sz w:val="16"/>
          <w:szCs w:val="16"/>
          <w:vertAlign w:val="superscript"/>
        </w:rPr>
        <w:t>2)</w:t>
      </w:r>
      <w:r w:rsidRPr="008151E4">
        <w:rPr>
          <w:rFonts w:asciiTheme="majorHAnsi" w:hAnsiTheme="majorHAnsi" w:cs="Tahoma"/>
          <w:color w:val="000000"/>
          <w:sz w:val="16"/>
          <w:szCs w:val="16"/>
        </w:rPr>
        <w:t xml:space="preserve"> W przypadku gdy Wykonawca </w:t>
      </w:r>
      <w:r w:rsidRPr="008151E4">
        <w:rPr>
          <w:rFonts w:asciiTheme="majorHAnsi" w:hAnsiTheme="majorHAnsi" w:cs="Tahoma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EE2DE3" w:rsidRPr="008151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E45"/>
    <w:rsid w:val="001C7E45"/>
    <w:rsid w:val="003F7DCC"/>
    <w:rsid w:val="00436360"/>
    <w:rsid w:val="00475462"/>
    <w:rsid w:val="004D55DB"/>
    <w:rsid w:val="005B2C9C"/>
    <w:rsid w:val="006E1A53"/>
    <w:rsid w:val="008151E4"/>
    <w:rsid w:val="008B31B0"/>
    <w:rsid w:val="008B3532"/>
    <w:rsid w:val="00DB384D"/>
    <w:rsid w:val="00EE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7EB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7E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7E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Niepsuj</dc:creator>
  <cp:lastModifiedBy>PiotrKapala</cp:lastModifiedBy>
  <cp:revision>2</cp:revision>
  <dcterms:created xsi:type="dcterms:W3CDTF">2026-04-27T10:54:00Z</dcterms:created>
  <dcterms:modified xsi:type="dcterms:W3CDTF">2026-04-27T10:54:00Z</dcterms:modified>
</cp:coreProperties>
</file>